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5605251D" w:rsidR="005511F8" w:rsidRPr="000803FD" w:rsidRDefault="156C3AB2">
      <w:pPr>
        <w:rPr>
          <w:b/>
          <w:bCs/>
        </w:rPr>
      </w:pPr>
      <w:r w:rsidRPr="000803FD">
        <w:rPr>
          <w:b/>
          <w:bCs/>
        </w:rPr>
        <w:t>Proposta 1: Detec</w:t>
      </w:r>
      <w:r w:rsidR="2F78B9C6" w:rsidRPr="000803FD">
        <w:rPr>
          <w:b/>
          <w:bCs/>
        </w:rPr>
        <w:t xml:space="preserve">ção das variações </w:t>
      </w:r>
      <w:r w:rsidR="5EC3DF9A" w:rsidRPr="000803FD">
        <w:rPr>
          <w:b/>
          <w:bCs/>
        </w:rPr>
        <w:t>de luminosidade em plantações de mudas de cacau.</w:t>
      </w:r>
      <w:r w:rsidR="25885963" w:rsidRPr="000803FD">
        <w:rPr>
          <w:b/>
          <w:bCs/>
        </w:rPr>
        <w:t xml:space="preserve"> </w:t>
      </w:r>
    </w:p>
    <w:p w14:paraId="2D150F08" w14:textId="5FD17FDD" w:rsidR="52D5F8F6" w:rsidRDefault="52D5F8F6">
      <w:pPr>
        <w:rPr>
          <w:rFonts w:ascii="Arial" w:eastAsia="Arial" w:hAnsi="Arial" w:cs="Arial"/>
        </w:rPr>
      </w:pPr>
    </w:p>
    <w:p w14:paraId="2B7C84E5" w14:textId="5AE6F9C1" w:rsidR="70BAA194" w:rsidRDefault="0B5BD073" w:rsidP="2BD34E24">
      <w:pPr>
        <w:rPr>
          <w:rFonts w:ascii="Arial" w:eastAsia="Arial" w:hAnsi="Arial" w:cs="Arial"/>
        </w:rPr>
      </w:pPr>
      <w:r w:rsidRPr="27625678">
        <w:rPr>
          <w:rFonts w:ascii="Arial" w:eastAsia="Arial" w:hAnsi="Arial" w:cs="Arial"/>
        </w:rPr>
        <w:t xml:space="preserve">O cacau </w:t>
      </w:r>
      <w:r w:rsidRPr="0856EC5F">
        <w:rPr>
          <w:rFonts w:ascii="Arial" w:eastAsia="Arial" w:hAnsi="Arial" w:cs="Arial"/>
        </w:rPr>
        <w:t xml:space="preserve">é </w:t>
      </w:r>
      <w:r w:rsidRPr="26505773">
        <w:rPr>
          <w:rFonts w:ascii="Arial" w:eastAsia="Arial" w:hAnsi="Arial" w:cs="Arial"/>
        </w:rPr>
        <w:t>um</w:t>
      </w:r>
      <w:r w:rsidRPr="4F4F4745">
        <w:rPr>
          <w:rFonts w:ascii="Arial" w:eastAsia="Arial" w:hAnsi="Arial" w:cs="Arial"/>
        </w:rPr>
        <w:t xml:space="preserve"> </w:t>
      </w:r>
      <w:r w:rsidR="31D00556" w:rsidRPr="2D4AEBCD">
        <w:rPr>
          <w:rFonts w:ascii="Arial" w:eastAsia="Arial" w:hAnsi="Arial" w:cs="Arial"/>
        </w:rPr>
        <w:t xml:space="preserve">fruto </w:t>
      </w:r>
      <w:r w:rsidRPr="45A0F719">
        <w:rPr>
          <w:rFonts w:ascii="Arial" w:eastAsia="Arial" w:hAnsi="Arial" w:cs="Arial"/>
        </w:rPr>
        <w:t>cultivad</w:t>
      </w:r>
      <w:r w:rsidR="161D3496" w:rsidRPr="45A0F719">
        <w:rPr>
          <w:rFonts w:ascii="Arial" w:eastAsia="Arial" w:hAnsi="Arial" w:cs="Arial"/>
        </w:rPr>
        <w:t>o</w:t>
      </w:r>
      <w:r w:rsidRPr="59446050">
        <w:rPr>
          <w:rFonts w:ascii="Arial" w:eastAsia="Arial" w:hAnsi="Arial" w:cs="Arial"/>
        </w:rPr>
        <w:t xml:space="preserve"> há </w:t>
      </w:r>
      <w:r w:rsidRPr="55CA9B13">
        <w:rPr>
          <w:rFonts w:ascii="Arial" w:eastAsia="Arial" w:hAnsi="Arial" w:cs="Arial"/>
        </w:rPr>
        <w:t xml:space="preserve">muito </w:t>
      </w:r>
      <w:r w:rsidRPr="53AA9F16">
        <w:rPr>
          <w:rFonts w:ascii="Arial" w:eastAsia="Arial" w:hAnsi="Arial" w:cs="Arial"/>
        </w:rPr>
        <w:t>tempo no</w:t>
      </w:r>
      <w:r w:rsidRPr="69CDAB53">
        <w:rPr>
          <w:rFonts w:ascii="Arial" w:eastAsia="Arial" w:hAnsi="Arial" w:cs="Arial"/>
        </w:rPr>
        <w:t xml:space="preserve"> </w:t>
      </w:r>
      <w:r w:rsidRPr="3D75AC76">
        <w:rPr>
          <w:rFonts w:ascii="Arial" w:eastAsia="Arial" w:hAnsi="Arial" w:cs="Arial"/>
        </w:rPr>
        <w:t xml:space="preserve">Brasil, </w:t>
      </w:r>
      <w:r w:rsidRPr="6815C24F">
        <w:rPr>
          <w:rFonts w:ascii="Arial" w:eastAsia="Arial" w:hAnsi="Arial" w:cs="Arial"/>
        </w:rPr>
        <w:t>sendo</w:t>
      </w:r>
      <w:r w:rsidRPr="4C91914B">
        <w:rPr>
          <w:rFonts w:ascii="Arial" w:eastAsia="Arial" w:hAnsi="Arial" w:cs="Arial"/>
        </w:rPr>
        <w:t xml:space="preserve"> utilizado </w:t>
      </w:r>
      <w:r w:rsidR="47C9529B" w:rsidRPr="4C91914B">
        <w:rPr>
          <w:rFonts w:ascii="Arial" w:eastAsia="Arial" w:hAnsi="Arial" w:cs="Arial"/>
        </w:rPr>
        <w:t>principalmente</w:t>
      </w:r>
      <w:r w:rsidRPr="4C91914B">
        <w:rPr>
          <w:rFonts w:ascii="Arial" w:eastAsia="Arial" w:hAnsi="Arial" w:cs="Arial"/>
        </w:rPr>
        <w:t xml:space="preserve"> na produção de </w:t>
      </w:r>
      <w:r w:rsidR="2F4305A0" w:rsidRPr="1602F7DF">
        <w:rPr>
          <w:rFonts w:ascii="Arial" w:eastAsia="Arial" w:hAnsi="Arial" w:cs="Arial"/>
        </w:rPr>
        <w:t>chocolates</w:t>
      </w:r>
      <w:r w:rsidRPr="4C91914B">
        <w:rPr>
          <w:rFonts w:ascii="Arial" w:eastAsia="Arial" w:hAnsi="Arial" w:cs="Arial"/>
        </w:rPr>
        <w:t xml:space="preserve"> e cosméticos. Po</w:t>
      </w:r>
      <w:r w:rsidR="6E205D59" w:rsidRPr="4C91914B">
        <w:rPr>
          <w:rFonts w:ascii="Arial" w:eastAsia="Arial" w:hAnsi="Arial" w:cs="Arial"/>
        </w:rPr>
        <w:t xml:space="preserve">r ser uma fruta que necessita </w:t>
      </w:r>
      <w:r w:rsidR="1DA1B2B7" w:rsidRPr="01741749">
        <w:rPr>
          <w:rFonts w:ascii="Arial" w:eastAsia="Arial" w:hAnsi="Arial" w:cs="Arial"/>
        </w:rPr>
        <w:t>de</w:t>
      </w:r>
      <w:r w:rsidR="1DA1B2B7" w:rsidRPr="79BC844B">
        <w:rPr>
          <w:rFonts w:ascii="Arial" w:eastAsia="Arial" w:hAnsi="Arial" w:cs="Arial"/>
        </w:rPr>
        <w:t xml:space="preserve"> um local</w:t>
      </w:r>
      <w:r w:rsidR="1DA1B2B7" w:rsidRPr="39712FF2">
        <w:rPr>
          <w:rFonts w:ascii="Arial" w:eastAsia="Arial" w:hAnsi="Arial" w:cs="Arial"/>
        </w:rPr>
        <w:t xml:space="preserve"> com </w:t>
      </w:r>
      <w:r w:rsidR="4764B6A9" w:rsidRPr="76F7E680">
        <w:rPr>
          <w:rFonts w:ascii="Arial" w:eastAsia="Arial" w:hAnsi="Arial" w:cs="Arial"/>
        </w:rPr>
        <w:t>no</w:t>
      </w:r>
      <w:r w:rsidR="1DA1B2B7" w:rsidRPr="76C88DBC">
        <w:rPr>
          <w:rFonts w:ascii="Arial" w:eastAsia="Arial" w:hAnsi="Arial" w:cs="Arial"/>
        </w:rPr>
        <w:t xml:space="preserve"> </w:t>
      </w:r>
      <w:r w:rsidR="7FA7E8F3" w:rsidRPr="3C440831">
        <w:rPr>
          <w:rFonts w:ascii="Arial" w:eastAsia="Arial" w:hAnsi="Arial" w:cs="Arial"/>
        </w:rPr>
        <w:t>mínimo</w:t>
      </w:r>
      <w:r w:rsidR="1DA1B2B7" w:rsidRPr="76C88DBC">
        <w:rPr>
          <w:rFonts w:ascii="Arial" w:eastAsia="Arial" w:hAnsi="Arial" w:cs="Arial"/>
        </w:rPr>
        <w:t xml:space="preserve"> um </w:t>
      </w:r>
      <w:r w:rsidR="1DA1B2B7" w:rsidRPr="7FC4E958">
        <w:rPr>
          <w:rFonts w:ascii="Arial" w:eastAsia="Arial" w:hAnsi="Arial" w:cs="Arial"/>
        </w:rPr>
        <w:t xml:space="preserve">sombreamento parcial </w:t>
      </w:r>
      <w:r w:rsidR="1DA1B2B7" w:rsidRPr="6004CBB5">
        <w:rPr>
          <w:rFonts w:ascii="Arial" w:eastAsia="Arial" w:hAnsi="Arial" w:cs="Arial"/>
        </w:rPr>
        <w:t xml:space="preserve">para uma </w:t>
      </w:r>
      <w:r w:rsidR="1DA1B2B7" w:rsidRPr="71BE72A0">
        <w:rPr>
          <w:rFonts w:ascii="Arial" w:eastAsia="Arial" w:hAnsi="Arial" w:cs="Arial"/>
        </w:rPr>
        <w:t xml:space="preserve">produção de </w:t>
      </w:r>
      <w:r w:rsidR="1DA1B2B7" w:rsidRPr="77CA535A">
        <w:rPr>
          <w:rFonts w:ascii="Arial" w:eastAsia="Arial" w:hAnsi="Arial" w:cs="Arial"/>
        </w:rPr>
        <w:t>qualidade,</w:t>
      </w:r>
      <w:r w:rsidR="1DA1B2B7" w:rsidRPr="3045EEB9">
        <w:rPr>
          <w:rFonts w:ascii="Arial" w:eastAsia="Arial" w:hAnsi="Arial" w:cs="Arial"/>
        </w:rPr>
        <w:t xml:space="preserve"> </w:t>
      </w:r>
      <w:r w:rsidR="6094398E" w:rsidRPr="784B026C">
        <w:rPr>
          <w:rFonts w:ascii="Arial" w:eastAsia="Arial" w:hAnsi="Arial" w:cs="Arial"/>
        </w:rPr>
        <w:t xml:space="preserve">com </w:t>
      </w:r>
      <w:r w:rsidR="6094398E" w:rsidRPr="4448D273">
        <w:rPr>
          <w:rFonts w:ascii="Arial" w:eastAsia="Arial" w:hAnsi="Arial" w:cs="Arial"/>
        </w:rPr>
        <w:t>o</w:t>
      </w:r>
      <w:r w:rsidR="1DA1B2B7" w:rsidRPr="3045EEB9">
        <w:rPr>
          <w:rFonts w:ascii="Arial" w:eastAsia="Arial" w:hAnsi="Arial" w:cs="Arial"/>
        </w:rPr>
        <w:t xml:space="preserve"> </w:t>
      </w:r>
      <w:r w:rsidR="1DA1B2B7" w:rsidRPr="5A501478">
        <w:rPr>
          <w:rFonts w:ascii="Arial" w:eastAsia="Arial" w:hAnsi="Arial" w:cs="Arial"/>
        </w:rPr>
        <w:t xml:space="preserve">aquecimento </w:t>
      </w:r>
      <w:r w:rsidR="1DA1B2B7" w:rsidRPr="2F8CC234">
        <w:rPr>
          <w:rFonts w:ascii="Arial" w:eastAsia="Arial" w:hAnsi="Arial" w:cs="Arial"/>
        </w:rPr>
        <w:t xml:space="preserve">global e </w:t>
      </w:r>
      <w:r w:rsidR="33509722" w:rsidRPr="50F0D00A">
        <w:rPr>
          <w:rFonts w:ascii="Arial" w:eastAsia="Arial" w:hAnsi="Arial" w:cs="Arial"/>
        </w:rPr>
        <w:t xml:space="preserve">as </w:t>
      </w:r>
      <w:r w:rsidR="33509722" w:rsidRPr="2412BC1A">
        <w:rPr>
          <w:rFonts w:ascii="Arial" w:eastAsia="Arial" w:hAnsi="Arial" w:cs="Arial"/>
        </w:rPr>
        <w:t xml:space="preserve">mudanças de </w:t>
      </w:r>
      <w:r w:rsidR="33509722" w:rsidRPr="66B3D9CE">
        <w:rPr>
          <w:rFonts w:ascii="Arial" w:eastAsia="Arial" w:hAnsi="Arial" w:cs="Arial"/>
        </w:rPr>
        <w:t>temperatura</w:t>
      </w:r>
      <w:r w:rsidR="48915085" w:rsidRPr="2580EEA2">
        <w:rPr>
          <w:rFonts w:ascii="Arial" w:eastAsia="Arial" w:hAnsi="Arial" w:cs="Arial"/>
        </w:rPr>
        <w:t>, o</w:t>
      </w:r>
      <w:r w:rsidR="48915085" w:rsidRPr="3B19904F">
        <w:rPr>
          <w:rFonts w:ascii="Arial" w:eastAsia="Arial" w:hAnsi="Arial" w:cs="Arial"/>
        </w:rPr>
        <w:t xml:space="preserve"> </w:t>
      </w:r>
      <w:r w:rsidR="48915085" w:rsidRPr="7B493D1F">
        <w:rPr>
          <w:rFonts w:ascii="Arial" w:eastAsia="Arial" w:hAnsi="Arial" w:cs="Arial"/>
        </w:rPr>
        <w:t xml:space="preserve">cacau </w:t>
      </w:r>
      <w:r w:rsidR="48915085" w:rsidRPr="67C85967">
        <w:rPr>
          <w:rFonts w:ascii="Arial" w:eastAsia="Arial" w:hAnsi="Arial" w:cs="Arial"/>
        </w:rPr>
        <w:t xml:space="preserve">pode </w:t>
      </w:r>
      <w:r w:rsidR="48915085" w:rsidRPr="3436C94E">
        <w:rPr>
          <w:rFonts w:ascii="Arial" w:eastAsia="Arial" w:hAnsi="Arial" w:cs="Arial"/>
        </w:rPr>
        <w:t xml:space="preserve">ser </w:t>
      </w:r>
      <w:r w:rsidR="48915085" w:rsidRPr="390AEFB9">
        <w:rPr>
          <w:rFonts w:ascii="Arial" w:eastAsia="Arial" w:hAnsi="Arial" w:cs="Arial"/>
        </w:rPr>
        <w:t xml:space="preserve">extinto. </w:t>
      </w:r>
    </w:p>
    <w:p w14:paraId="29B19DE5" w14:textId="4B57374C" w:rsidR="70BAA194" w:rsidRDefault="0F2211AD" w:rsidP="70BAA194">
      <w:pPr>
        <w:jc w:val="both"/>
        <w:rPr>
          <w:rFonts w:ascii="Roboto" w:eastAsia="Roboto" w:hAnsi="Roboto" w:cs="Roboto"/>
          <w:color w:val="001D35"/>
        </w:rPr>
      </w:pPr>
      <w:r w:rsidRPr="4FEC0AAF">
        <w:rPr>
          <w:rFonts w:ascii="Arial" w:eastAsia="Arial" w:hAnsi="Arial" w:cs="Arial"/>
        </w:rPr>
        <w:t xml:space="preserve">Desse modo, </w:t>
      </w:r>
      <w:r w:rsidR="0CECEB4D" w:rsidRPr="41375962">
        <w:rPr>
          <w:rFonts w:ascii="Arial" w:eastAsia="Arial" w:hAnsi="Arial" w:cs="Arial"/>
        </w:rPr>
        <w:t xml:space="preserve">com o mal </w:t>
      </w:r>
      <w:r w:rsidR="0CECEB4D" w:rsidRPr="7FEFCA9C">
        <w:rPr>
          <w:rFonts w:ascii="Arial" w:eastAsia="Arial" w:hAnsi="Arial" w:cs="Arial"/>
        </w:rPr>
        <w:t xml:space="preserve">monitoramento da </w:t>
      </w:r>
      <w:r w:rsidR="0CECEB4D" w:rsidRPr="609BA51D">
        <w:rPr>
          <w:rFonts w:ascii="Arial" w:eastAsia="Arial" w:hAnsi="Arial" w:cs="Arial"/>
        </w:rPr>
        <w:t xml:space="preserve">luminosidade </w:t>
      </w:r>
      <w:r w:rsidR="0CECEB4D" w:rsidRPr="32ACA1CE">
        <w:rPr>
          <w:rFonts w:ascii="Arial" w:eastAsia="Arial" w:hAnsi="Arial" w:cs="Arial"/>
        </w:rPr>
        <w:t xml:space="preserve">nas </w:t>
      </w:r>
      <w:r w:rsidR="0CECEB4D" w:rsidRPr="1258203B">
        <w:rPr>
          <w:rFonts w:ascii="Arial" w:eastAsia="Arial" w:hAnsi="Arial" w:cs="Arial"/>
        </w:rPr>
        <w:t xml:space="preserve">plantações, </w:t>
      </w:r>
      <w:r w:rsidRPr="1258203B">
        <w:rPr>
          <w:rFonts w:ascii="Arial" w:eastAsia="Arial" w:hAnsi="Arial" w:cs="Arial"/>
        </w:rPr>
        <w:t>a</w:t>
      </w:r>
      <w:r w:rsidRPr="4FEC0AAF">
        <w:rPr>
          <w:rFonts w:ascii="Arial" w:eastAsia="Arial" w:hAnsi="Arial" w:cs="Arial"/>
        </w:rPr>
        <w:t xml:space="preserve"> perda de mudas de cacau</w:t>
      </w:r>
      <w:r w:rsidRPr="118274F5">
        <w:rPr>
          <w:rFonts w:ascii="Arial" w:eastAsia="Arial" w:hAnsi="Arial" w:cs="Arial"/>
        </w:rPr>
        <w:t xml:space="preserve"> </w:t>
      </w:r>
      <w:r w:rsidRPr="0DAE1D60">
        <w:rPr>
          <w:rFonts w:ascii="Arial" w:eastAsia="Arial" w:hAnsi="Arial" w:cs="Arial"/>
        </w:rPr>
        <w:t xml:space="preserve">por excesso de </w:t>
      </w:r>
      <w:r w:rsidRPr="4BCA2ECA">
        <w:rPr>
          <w:rFonts w:ascii="Arial" w:eastAsia="Arial" w:hAnsi="Arial" w:cs="Arial"/>
        </w:rPr>
        <w:t>l</w:t>
      </w:r>
      <w:r w:rsidR="13F5CF3F" w:rsidRPr="4BCA2ECA">
        <w:rPr>
          <w:rFonts w:ascii="Arial" w:eastAsia="Arial" w:hAnsi="Arial" w:cs="Arial"/>
        </w:rPr>
        <w:t>uz</w:t>
      </w:r>
      <w:r w:rsidRPr="4FEC0AAF">
        <w:rPr>
          <w:rFonts w:ascii="Arial" w:eastAsia="Arial" w:hAnsi="Arial" w:cs="Arial"/>
        </w:rPr>
        <w:t xml:space="preserve">, ou </w:t>
      </w:r>
      <w:r w:rsidRPr="6B55B6B0">
        <w:rPr>
          <w:rFonts w:ascii="Roboto" w:eastAsia="Roboto" w:hAnsi="Roboto" w:cs="Roboto"/>
          <w:color w:val="000000" w:themeColor="text1"/>
        </w:rPr>
        <w:t xml:space="preserve">queimadura solar, </w:t>
      </w:r>
      <w:r w:rsidR="6D826624" w:rsidRPr="1E8C3AC7">
        <w:rPr>
          <w:rFonts w:ascii="Roboto" w:eastAsia="Roboto" w:hAnsi="Roboto" w:cs="Roboto"/>
          <w:color w:val="000000" w:themeColor="text1"/>
        </w:rPr>
        <w:t xml:space="preserve">acontecem cada </w:t>
      </w:r>
      <w:r w:rsidR="6D826624" w:rsidRPr="0142D270">
        <w:rPr>
          <w:rFonts w:ascii="Roboto" w:eastAsia="Roboto" w:hAnsi="Roboto" w:cs="Roboto"/>
          <w:color w:val="000000" w:themeColor="text1"/>
        </w:rPr>
        <w:t>vez mais</w:t>
      </w:r>
      <w:r w:rsidR="6D826624" w:rsidRPr="0E793449">
        <w:rPr>
          <w:rFonts w:ascii="Roboto" w:eastAsia="Roboto" w:hAnsi="Roboto" w:cs="Roboto"/>
          <w:color w:val="000000" w:themeColor="text1"/>
        </w:rPr>
        <w:t>,</w:t>
      </w:r>
      <w:r w:rsidRPr="7F42C2B4">
        <w:rPr>
          <w:rFonts w:ascii="Roboto" w:eastAsia="Roboto" w:hAnsi="Roboto" w:cs="Roboto"/>
          <w:color w:val="000000" w:themeColor="text1"/>
        </w:rPr>
        <w:t xml:space="preserve"> </w:t>
      </w:r>
      <w:r w:rsidRPr="551CB4E1">
        <w:rPr>
          <w:rFonts w:ascii="Roboto" w:eastAsia="Roboto" w:hAnsi="Roboto" w:cs="Roboto"/>
          <w:color w:val="000000" w:themeColor="text1"/>
        </w:rPr>
        <w:t>po</w:t>
      </w:r>
      <w:r w:rsidR="40C93ED5" w:rsidRPr="551CB4E1">
        <w:rPr>
          <w:rFonts w:ascii="Roboto" w:eastAsia="Roboto" w:hAnsi="Roboto" w:cs="Roboto"/>
          <w:color w:val="000000" w:themeColor="text1"/>
        </w:rPr>
        <w:t>is o</w:t>
      </w:r>
      <w:r w:rsidRPr="6B55B6B0">
        <w:rPr>
          <w:rFonts w:ascii="Roboto" w:eastAsia="Roboto" w:hAnsi="Roboto" w:cs="Roboto"/>
          <w:color w:val="000000" w:themeColor="text1"/>
        </w:rPr>
        <w:t xml:space="preserve"> cacaueiro é uma planta que especialmente nas fases iniciais, necessita de sombra para o seu desenvolvimento adequado, sendo protegido da luz direta e intensa do sol. Se</w:t>
      </w:r>
      <w:r w:rsidR="67A58F31" w:rsidRPr="6B55B6B0">
        <w:rPr>
          <w:rFonts w:ascii="Roboto" w:eastAsia="Roboto" w:hAnsi="Roboto" w:cs="Roboto"/>
          <w:color w:val="000000" w:themeColor="text1"/>
        </w:rPr>
        <w:t xml:space="preserve">ndo assim, sem </w:t>
      </w:r>
      <w:r w:rsidRPr="6B55B6B0">
        <w:rPr>
          <w:rFonts w:ascii="Roboto" w:eastAsia="Roboto" w:hAnsi="Roboto" w:cs="Roboto"/>
          <w:color w:val="000000" w:themeColor="text1"/>
        </w:rPr>
        <w:t>essa proteção, as folhas jovens podem ser danificadas, levando ao definhamento e à morte da muda</w:t>
      </w:r>
      <w:r w:rsidR="05F83A9A" w:rsidRPr="6B55B6B0">
        <w:rPr>
          <w:rFonts w:ascii="Roboto" w:eastAsia="Roboto" w:hAnsi="Roboto" w:cs="Roboto"/>
          <w:color w:val="000000" w:themeColor="text1"/>
        </w:rPr>
        <w:t>, prejudicando o cultivador e os consumidores finais.</w:t>
      </w:r>
    </w:p>
    <w:p w14:paraId="15568BC0" w14:textId="5658086C" w:rsidR="0F2211AD" w:rsidRDefault="0F2211AD" w:rsidP="6366A17A">
      <w:pPr>
        <w:jc w:val="both"/>
        <w:rPr>
          <w:rFonts w:ascii="Arial" w:eastAsia="Arial" w:hAnsi="Arial" w:cs="Arial"/>
        </w:rPr>
      </w:pPr>
      <w:r w:rsidRPr="17C791F0">
        <w:rPr>
          <w:rFonts w:ascii="Arial" w:eastAsia="Arial" w:hAnsi="Arial" w:cs="Arial"/>
        </w:rPr>
        <w:t xml:space="preserve">Para o Brasil, ele se torna um produto de grande importância, com o país sendo o 6° lugar no ranking mundial de produção, </w:t>
      </w:r>
      <w:r w:rsidR="21E38A71" w:rsidRPr="7F6627E5">
        <w:rPr>
          <w:rFonts w:ascii="Arial" w:eastAsia="Arial" w:hAnsi="Arial" w:cs="Arial"/>
        </w:rPr>
        <w:t xml:space="preserve">sendo </w:t>
      </w:r>
      <w:r w:rsidR="21E38A71" w:rsidRPr="171C14B8">
        <w:rPr>
          <w:rFonts w:ascii="Arial" w:eastAsia="Arial" w:hAnsi="Arial" w:cs="Arial"/>
        </w:rPr>
        <w:t>de</w:t>
      </w:r>
      <w:r w:rsidRPr="7F6627E5">
        <w:rPr>
          <w:rFonts w:ascii="Arial" w:eastAsia="Arial" w:hAnsi="Arial" w:cs="Arial"/>
        </w:rPr>
        <w:t xml:space="preserve"> </w:t>
      </w:r>
      <w:r w:rsidRPr="17C791F0">
        <w:rPr>
          <w:rFonts w:ascii="Arial" w:eastAsia="Arial" w:hAnsi="Arial" w:cs="Arial"/>
        </w:rPr>
        <w:t>grande importância para a economia.</w:t>
      </w:r>
      <w:r w:rsidR="525429E6" w:rsidRPr="6366A17A">
        <w:rPr>
          <w:rFonts w:ascii="Arial" w:eastAsia="Arial" w:hAnsi="Arial" w:cs="Arial"/>
        </w:rPr>
        <w:t xml:space="preserve"> De acordo com o mercado do cacau: A produção mundial de cacau deverá crescer na safra 2025/2026, com a Organização Internacional do Cacau (ICCO) a prever um aumento de 7,8%, enquanto a produção no Brasil tem previsão de crescimento de 10,2%. E com isso em mente nos trouxemos uma proposta de solução.</w:t>
      </w:r>
    </w:p>
    <w:p w14:paraId="59421A7F" w14:textId="053F6A31" w:rsidR="0F2211AD" w:rsidRDefault="525429E6" w:rsidP="78EEAA2C">
      <w:pPr>
        <w:jc w:val="both"/>
        <w:rPr>
          <w:rFonts w:ascii="Arial" w:eastAsia="Arial" w:hAnsi="Arial" w:cs="Arial"/>
        </w:rPr>
      </w:pPr>
      <w:r w:rsidRPr="78EEAA2C">
        <w:rPr>
          <w:rFonts w:ascii="Arial" w:eastAsia="Arial" w:hAnsi="Arial" w:cs="Arial"/>
        </w:rPr>
        <w:t>Nossa proposta inclui acrescentar sensores de luminosidade em plantações de cacau em estufas, melhorando sua produção, desenvolvimento do cacau e assim aumentando a qualidade do produto. O cacau necessita de 30% a 50% de sombreamento, já que se exposto a luz do sol, pode ocorrer queimaduras nas folhas e estresses na mesma, afetando a qualidade do produto.</w:t>
      </w:r>
    </w:p>
    <w:p w14:paraId="21E16262" w14:textId="67ECDC69" w:rsidR="0F2211AD" w:rsidRDefault="0F2211AD" w:rsidP="17C791F0">
      <w:pPr>
        <w:jc w:val="both"/>
        <w:rPr>
          <w:rFonts w:ascii="Arial" w:eastAsia="Arial" w:hAnsi="Arial" w:cs="Arial"/>
        </w:rPr>
      </w:pPr>
    </w:p>
    <w:p w14:paraId="7A66FB23" w14:textId="6E8C055B" w:rsidR="43F47AC6" w:rsidRDefault="77B6E87A" w:rsidP="4553BCC8">
      <w:pPr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B854CCD" wp14:editId="1697DEF0">
            <wp:extent cx="5172075" cy="2443645"/>
            <wp:effectExtent l="0" t="0" r="0" b="0"/>
            <wp:docPr id="1988871154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C3D8E99D-149F-4070-B451-8783264010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621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AAFE" w14:textId="02D20757" w:rsidR="43F47AC6" w:rsidRDefault="43F47AC6" w:rsidP="52D5F8F6">
      <w:pPr>
        <w:jc w:val="both"/>
        <w:rPr>
          <w:rFonts w:ascii="Arial" w:eastAsia="Arial" w:hAnsi="Arial" w:cs="Arial"/>
        </w:rPr>
      </w:pPr>
      <w:r w:rsidRPr="52D5F8F6">
        <w:rPr>
          <w:rFonts w:ascii="Arial" w:eastAsia="Arial" w:hAnsi="Arial" w:cs="Arial"/>
        </w:rPr>
        <w:t xml:space="preserve">Fonte: </w:t>
      </w:r>
      <w:hyperlink r:id="rId6">
        <w:r w:rsidRPr="52D5F8F6">
          <w:rPr>
            <w:rStyle w:val="Hyperlink"/>
            <w:rFonts w:ascii="Arial" w:eastAsia="Arial" w:hAnsi="Arial" w:cs="Arial"/>
          </w:rPr>
          <w:t>https://umsoplaneta.globo.com/biodiversidade/noticia/2025/02/02/conservacao-florestal-garante-a-produtividade-do-cacau-no-para-e-na-bahia-mostra-estudo.ghtml</w:t>
        </w:r>
      </w:hyperlink>
    </w:p>
    <w:p w14:paraId="22F6E7FD" w14:textId="12DAC24E" w:rsidR="189DFB13" w:rsidRDefault="189DFB13" w:rsidP="52D5F8F6">
      <w:pPr>
        <w:jc w:val="both"/>
        <w:rPr>
          <w:rFonts w:ascii="Arial" w:eastAsia="Arial" w:hAnsi="Arial" w:cs="Arial"/>
        </w:rPr>
      </w:pPr>
      <w:hyperlink r:id="rId7">
        <w:r w:rsidRPr="52D5F8F6">
          <w:rPr>
            <w:rStyle w:val="Hyperlink"/>
            <w:rFonts w:ascii="Arial" w:eastAsia="Arial" w:hAnsi="Arial" w:cs="Arial"/>
          </w:rPr>
          <w:t>https://mercadodocacau.com.br/colunas/uma-analise-atual-do-mercado-de-cacau-desafios-e-perspectivas-para-2025</w:t>
        </w:r>
      </w:hyperlink>
    </w:p>
    <w:p w14:paraId="306EA792" w14:textId="00CA7A2A" w:rsidR="3BCC0F58" w:rsidRDefault="3BCC0F58" w:rsidP="52D5F8F6">
      <w:pPr>
        <w:jc w:val="both"/>
        <w:rPr>
          <w:rFonts w:ascii="Arial" w:eastAsia="Arial" w:hAnsi="Arial" w:cs="Arial"/>
        </w:rPr>
      </w:pPr>
      <w:hyperlink r:id="rId8">
        <w:r w:rsidRPr="52D5F8F6">
          <w:rPr>
            <w:rStyle w:val="Hyperlink"/>
            <w:rFonts w:ascii="Arial" w:eastAsia="Arial" w:hAnsi="Arial" w:cs="Arial"/>
          </w:rPr>
          <w:t>https://www.czapp.com/pt/analyst-insights/brasil-pretende-se-tornar-um-dos-maiores-produtores-de-cacau-ate-2030</w:t>
        </w:r>
      </w:hyperlink>
    </w:p>
    <w:p w14:paraId="375527D6" w14:textId="49FD2D49" w:rsidR="52D5F8F6" w:rsidRDefault="52D5F8F6"/>
    <w:p w14:paraId="70525EE6" w14:textId="77777777" w:rsidR="00782B84" w:rsidRDefault="00782B84"/>
    <w:p w14:paraId="29186DBE" w14:textId="77777777" w:rsidR="00782B84" w:rsidRDefault="00782B84"/>
    <w:p w14:paraId="38B60978" w14:textId="77777777" w:rsidR="00782B84" w:rsidRDefault="00782B84"/>
    <w:p w14:paraId="4DBD08C8" w14:textId="77777777" w:rsidR="00952B8E" w:rsidRDefault="00952B8E"/>
    <w:p w14:paraId="662D404C" w14:textId="77777777" w:rsidR="00952B8E" w:rsidRDefault="00952B8E"/>
    <w:p w14:paraId="7036FA20" w14:textId="77777777" w:rsidR="00952B8E" w:rsidRDefault="00952B8E"/>
    <w:p w14:paraId="496E0333" w14:textId="77777777" w:rsidR="00952B8E" w:rsidRDefault="00952B8E"/>
    <w:p w14:paraId="16908314" w14:textId="77777777" w:rsidR="00952B8E" w:rsidRDefault="00952B8E"/>
    <w:p w14:paraId="6848FD46" w14:textId="77777777" w:rsidR="00952B8E" w:rsidRDefault="00952B8E"/>
    <w:p w14:paraId="28E750E1" w14:textId="77777777" w:rsidR="0028721C" w:rsidRDefault="0028721C"/>
    <w:p w14:paraId="74EBC2D8" w14:textId="77777777" w:rsidR="0028721C" w:rsidRDefault="0028721C"/>
    <w:p w14:paraId="4F4CF745" w14:textId="77777777" w:rsidR="0028721C" w:rsidRDefault="0028721C"/>
    <w:p w14:paraId="41EC9BCF" w14:textId="77777777" w:rsidR="0028721C" w:rsidRDefault="0028721C"/>
    <w:p w14:paraId="3C76E0BF" w14:textId="77777777" w:rsidR="00211178" w:rsidRDefault="00211178"/>
    <w:p w14:paraId="7B7F5282" w14:textId="77777777" w:rsidR="00211178" w:rsidRDefault="00211178"/>
    <w:p w14:paraId="6DF7EFE8" w14:textId="77777777" w:rsidR="00211178" w:rsidRDefault="00211178"/>
    <w:p w14:paraId="748E2578" w14:textId="439DEFEA" w:rsidR="200F8B99" w:rsidRDefault="200F8B99"/>
    <w:p w14:paraId="5E9704DA" w14:textId="4E4E0032" w:rsidR="2B3C5969" w:rsidRDefault="2B3C5969"/>
    <w:p w14:paraId="46AC61FF" w14:textId="77777777" w:rsidR="00211178" w:rsidRDefault="00211178"/>
    <w:p w14:paraId="33A4949A" w14:textId="77777777" w:rsidR="00211178" w:rsidRDefault="00211178"/>
    <w:p w14:paraId="092CB1F8" w14:textId="77777777" w:rsidR="00E54469" w:rsidRDefault="00E54469"/>
    <w:p w14:paraId="22DAEB58" w14:textId="77777777" w:rsidR="00E54469" w:rsidRDefault="00E54469"/>
    <w:p w14:paraId="574ED008" w14:textId="12B41D76" w:rsidR="45CD4549" w:rsidRPr="00156EFD" w:rsidRDefault="45CD4549">
      <w:pPr>
        <w:rPr>
          <w:b/>
          <w:bCs/>
        </w:rPr>
      </w:pPr>
      <w:r w:rsidRPr="00156EFD">
        <w:rPr>
          <w:b/>
          <w:bCs/>
        </w:rPr>
        <w:t xml:space="preserve">Proposta 2: Detecção das variações de temperatura </w:t>
      </w:r>
      <w:r w:rsidR="4FA7FFA7" w:rsidRPr="00156EFD">
        <w:rPr>
          <w:b/>
          <w:bCs/>
        </w:rPr>
        <w:t>no armazenamento</w:t>
      </w:r>
      <w:r w:rsidR="5078CE74" w:rsidRPr="00156EFD">
        <w:rPr>
          <w:b/>
          <w:bCs/>
        </w:rPr>
        <w:t xml:space="preserve"> de </w:t>
      </w:r>
      <w:r w:rsidR="7F0D1ACF" w:rsidRPr="00156EFD">
        <w:rPr>
          <w:b/>
          <w:bCs/>
        </w:rPr>
        <w:t>trigo comum</w:t>
      </w:r>
      <w:r w:rsidR="5078CE74" w:rsidRPr="00156EFD">
        <w:rPr>
          <w:b/>
          <w:bCs/>
        </w:rPr>
        <w:t>.</w:t>
      </w:r>
    </w:p>
    <w:p w14:paraId="11DAEA63" w14:textId="00941D53" w:rsidR="49B49EC5" w:rsidRDefault="49B49EC5" w:rsidP="52D5F8F6">
      <w:pPr>
        <w:ind w:firstLine="708"/>
        <w:jc w:val="both"/>
      </w:pPr>
      <w:r>
        <w:t xml:space="preserve">O trigo é um </w:t>
      </w:r>
      <w:r w:rsidR="2561524A">
        <w:t>cereal</w:t>
      </w:r>
      <w:r>
        <w:t xml:space="preserve"> muito consumido no Brasil, usado na produção de pães</w:t>
      </w:r>
      <w:r w:rsidR="5F6EE79D">
        <w:t xml:space="preserve"> e massas</w:t>
      </w:r>
      <w:r w:rsidR="0E04856C">
        <w:t>, cultivada principalmente no Sul do país, com os estados do Paraná e do Rio Grande do Sul sendo os maiores produtores</w:t>
      </w:r>
      <w:r w:rsidR="686FF733">
        <w:t xml:space="preserve">. </w:t>
      </w:r>
      <w:r w:rsidR="06703096">
        <w:t>Segundo o Levantamento Sistemático da Produção Agrícola (LSPA),</w:t>
      </w:r>
      <w:r w:rsidR="0FC3DABD">
        <w:t xml:space="preserve"> em 2024, houve um aumento de 9% na produção </w:t>
      </w:r>
      <w:r w:rsidR="1F2F90D2">
        <w:t>estimada de trigo em relação ao ano anterior</w:t>
      </w:r>
      <w:r w:rsidR="4754AEF9">
        <w:t>,</w:t>
      </w:r>
      <w:r w:rsidR="07AAEFFF">
        <w:t xml:space="preserve"> a</w:t>
      </w:r>
      <w:r w:rsidR="76B35043">
        <w:t xml:space="preserve">lcançando </w:t>
      </w:r>
      <w:r w:rsidR="07AAEFFF">
        <w:t>um</w:t>
      </w:r>
      <w:r w:rsidR="7332A6EE">
        <w:t>a marca</w:t>
      </w:r>
      <w:r w:rsidR="07AAEFFF">
        <w:t xml:space="preserve"> de 2,7 milhões de toneladas apenas para exportação</w:t>
      </w:r>
      <w:r w:rsidR="2E1D67AD">
        <w:t xml:space="preserve">. </w:t>
      </w:r>
      <w:r w:rsidR="405C4D32">
        <w:t xml:space="preserve">Com isso, o Valor Bruto da </w:t>
      </w:r>
      <w:r w:rsidR="002177D6">
        <w:t>p</w:t>
      </w:r>
      <w:r w:rsidR="405C4D32">
        <w:t>rodução desse cereal atingi</w:t>
      </w:r>
      <w:r w:rsidR="04D8C5E1">
        <w:t>u R$11,3 bilhões no ano passado</w:t>
      </w:r>
      <w:r w:rsidR="3C4FF48D">
        <w:t>. Apesar dos números p</w:t>
      </w:r>
      <w:r w:rsidR="4732C347">
        <w:t>o</w:t>
      </w:r>
      <w:r w:rsidR="3C4FF48D">
        <w:t>sitivos,</w:t>
      </w:r>
      <w:r w:rsidR="295E9FCF">
        <w:t xml:space="preserve"> estima-se que há uma perda de 20% nas safras de trigo </w:t>
      </w:r>
      <w:r w:rsidR="34E61A79">
        <w:t xml:space="preserve">devido às más condições de armazenamento, de acordo com dados divulgados pela </w:t>
      </w:r>
      <w:r w:rsidR="5C36C894">
        <w:t xml:space="preserve">Companhia Nacional de Abastecimento (Conab). </w:t>
      </w:r>
    </w:p>
    <w:p w14:paraId="3C816796" w14:textId="37C8FC27" w:rsidR="5C36C894" w:rsidRDefault="5C36C894" w:rsidP="52D5F8F6">
      <w:pPr>
        <w:ind w:firstLine="708"/>
        <w:jc w:val="both"/>
      </w:pPr>
      <w:r>
        <w:t xml:space="preserve">Dessa forma, </w:t>
      </w:r>
      <w:r w:rsidR="1E39F279">
        <w:t>a nossa proposta de solução consiste em monitorar a temperatura em silos de armazenamento</w:t>
      </w:r>
      <w:r w:rsidR="1AF74C32">
        <w:t xml:space="preserve">, captando dados a partir de sensores LM35. </w:t>
      </w:r>
      <w:r w:rsidR="3B904304">
        <w:t xml:space="preserve">Por meio dessas informações, é possível </w:t>
      </w:r>
      <w:r w:rsidR="0B686E86">
        <w:t xml:space="preserve">melhorar o controle desses ambientes, evitando degradações das safras </w:t>
      </w:r>
      <w:r w:rsidR="19DDCF4F">
        <w:t>e perdas dos produtos.</w:t>
      </w:r>
      <w:r w:rsidR="3C4FF48D">
        <w:t xml:space="preserve"> </w:t>
      </w:r>
    </w:p>
    <w:p w14:paraId="631951FD" w14:textId="734A2988" w:rsidR="6368422D" w:rsidRDefault="6368422D" w:rsidP="77A3D672">
      <w:pPr>
        <w:jc w:val="both"/>
      </w:pPr>
    </w:p>
    <w:p w14:paraId="0BEF66CC" w14:textId="4A4F62AE" w:rsidR="00341C0F" w:rsidRDefault="000F1BCA" w:rsidP="00162F83">
      <w:pPr>
        <w:ind w:firstLine="708"/>
        <w:jc w:val="center"/>
      </w:pPr>
      <w:r>
        <w:rPr>
          <w:noProof/>
        </w:rPr>
        <w:drawing>
          <wp:inline distT="0" distB="0" distL="0" distR="0" wp14:anchorId="5D85DFB8" wp14:editId="7A24E44C">
            <wp:extent cx="4953000" cy="3528695"/>
            <wp:effectExtent l="0" t="0" r="0" b="0"/>
            <wp:docPr id="30198378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DC86AA18-AEDF-45D6-A61E-516DF5E9B1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D5A1C" w14:textId="77777777" w:rsidR="000266AA" w:rsidRPr="00812250" w:rsidRDefault="000266AA" w:rsidP="00DD7276">
      <w:pPr>
        <w:ind w:firstLine="708"/>
        <w:rPr>
          <w:sz w:val="22"/>
          <w:szCs w:val="22"/>
        </w:rPr>
      </w:pPr>
      <w:r w:rsidRPr="00812250">
        <w:rPr>
          <w:sz w:val="22"/>
          <w:szCs w:val="22"/>
        </w:rPr>
        <w:t>Dados da Fiesp indicam que até 2026, área plantada do trigo terá aumento de 9%</w:t>
      </w:r>
    </w:p>
    <w:p w14:paraId="59E5228D" w14:textId="1C616CB4" w:rsidR="4270A3E0" w:rsidRDefault="4270A3E0" w:rsidP="26322B83">
      <w:pPr>
        <w:ind w:firstLine="708"/>
        <w:jc w:val="both"/>
      </w:pPr>
    </w:p>
    <w:p w14:paraId="2D50C6B0" w14:textId="6A1D9A55" w:rsidR="19E5A902" w:rsidRDefault="0E123B3B" w:rsidP="71442A50">
      <w:pPr>
        <w:pStyle w:val="ListParagraph"/>
        <w:numPr>
          <w:ilvl w:val="0"/>
          <w:numId w:val="1"/>
        </w:numPr>
        <w:jc w:val="both"/>
      </w:pPr>
      <w:r>
        <w:t>NOV</w:t>
      </w:r>
      <w:r w:rsidRPr="3BF0C838">
        <w:t xml:space="preserve">O </w:t>
      </w:r>
      <w:r>
        <w:t>TEX</w:t>
      </w:r>
      <w:r w:rsidRPr="2EEDAF3A">
        <w:t>TO</w:t>
      </w:r>
    </w:p>
    <w:p w14:paraId="39BA3373" w14:textId="17E3AD16" w:rsidR="19E5A902" w:rsidRDefault="0E123B3B" w:rsidP="7A9ED606">
      <w:pPr>
        <w:spacing w:after="0" w:line="360" w:lineRule="auto"/>
        <w:ind w:firstLine="708"/>
        <w:jc w:val="both"/>
      </w:pPr>
      <w:r w:rsidRPr="7A9ED606">
        <w:rPr>
          <w:rFonts w:ascii="Arial" w:eastAsia="Arial" w:hAnsi="Arial" w:cs="Arial"/>
        </w:rPr>
        <w:t>Representando 30% da produção mundial de grãos, o trigo é o segundo alimento mais consumido do mundo. No Brasil, a popularização desse cereal tem se intensificado nos últimos anos, registrando um aumento de 76% na produção de 2018 a 2022 de acordo com a Companhia Nacional de Abastecimento (Conab). No mesmo período, além da produção, o consumo interno também se elevou, evidenciando a tendência de crescimento do setor. Com o seu cultivo predominantemente ocorrendo na região sul do país, o trigo foi responsável por, em 2024, um Valor Bruto de Produção (VBP) de R$11,3 bilhões e, além disso, segundo a Associação Nacional dos Exportadores de Cereais (Anec), exportou 2,7 milhões de toneladas no ano passado.</w:t>
      </w:r>
    </w:p>
    <w:p w14:paraId="235A5BFB" w14:textId="5F806B1E" w:rsidR="19E5A902" w:rsidRDefault="0E123B3B" w:rsidP="7A9ED606">
      <w:pPr>
        <w:spacing w:after="0" w:line="360" w:lineRule="auto"/>
        <w:ind w:firstLine="708"/>
        <w:jc w:val="both"/>
      </w:pPr>
      <w:r w:rsidRPr="7A9ED606">
        <w:rPr>
          <w:rFonts w:ascii="Arial" w:eastAsia="Arial" w:hAnsi="Arial" w:cs="Arial"/>
        </w:rPr>
        <w:t>Apesar dos números positivos, esse segmento ainda sofre com prejuízos expressivos, sendo a má gestão do armazenamento dos grãos uma das principais razões. De acordo com a Conab, estima-se que 20% da colheita da safra de 2023/2024 seja perdida por conta dessas condições, destacando a necessidade de uma melhora nesse processo.</w:t>
      </w:r>
    </w:p>
    <w:p w14:paraId="3945CEEA" w14:textId="28DD3363" w:rsidR="19E5A902" w:rsidRDefault="0E123B3B" w:rsidP="7A9ED606">
      <w:pPr>
        <w:spacing w:after="0" w:line="360" w:lineRule="auto"/>
        <w:ind w:firstLine="708"/>
        <w:jc w:val="both"/>
      </w:pPr>
      <w:r w:rsidRPr="7A9ED606">
        <w:rPr>
          <w:rFonts w:ascii="Arial" w:eastAsia="Arial" w:hAnsi="Arial" w:cs="Arial"/>
        </w:rPr>
        <w:t>Dessa forma, a nossa proposta de solução consiste em monitorar a temperatura em silos de armazenamento, captando dados a partir de sensores LM35. Por meio dessas informações, é possível melhorar o controle desses ambientes, que precisam estar em uma baixa temperatura para retardar a deterioração dos grãos e evitar a proliferação de pragas.</w:t>
      </w:r>
    </w:p>
    <w:p w14:paraId="47CA44D5" w14:textId="5CA04DB6" w:rsidR="19E5A902" w:rsidRDefault="19E5A902" w:rsidP="19E5A902">
      <w:pPr>
        <w:ind w:firstLine="708"/>
        <w:jc w:val="both"/>
      </w:pPr>
    </w:p>
    <w:p w14:paraId="00BED98C" w14:textId="77777777" w:rsidR="0082221F" w:rsidRDefault="0082221F" w:rsidP="52D5F8F6">
      <w:pPr>
        <w:ind w:firstLine="708"/>
        <w:jc w:val="both"/>
      </w:pPr>
    </w:p>
    <w:p w14:paraId="572383D7" w14:textId="77777777" w:rsidR="0082221F" w:rsidRDefault="0082221F" w:rsidP="52D5F8F6">
      <w:pPr>
        <w:ind w:firstLine="708"/>
        <w:jc w:val="both"/>
      </w:pPr>
    </w:p>
    <w:p w14:paraId="157A6DD7" w14:textId="34AC7579" w:rsidR="1E818F08" w:rsidRDefault="1E818F08" w:rsidP="52D5F8F6">
      <w:pPr>
        <w:jc w:val="both"/>
      </w:pPr>
      <w:r>
        <w:t>FONTE:</w:t>
      </w:r>
    </w:p>
    <w:p w14:paraId="3286D23F" w14:textId="28A7BD17" w:rsidR="1E818F08" w:rsidRDefault="1E818F08" w:rsidP="52D5F8F6">
      <w:pPr>
        <w:jc w:val="both"/>
      </w:pPr>
      <w:hyperlink r:id="rId10">
        <w:r w:rsidRPr="52D5F8F6">
          <w:rPr>
            <w:rStyle w:val="Hyperlink"/>
          </w:rPr>
          <w:t>https://opresenterural.com.br/produtores-de-trigo-faturam-mais-em-2024/</w:t>
        </w:r>
      </w:hyperlink>
    </w:p>
    <w:p w14:paraId="56076D7D" w14:textId="0686EF70" w:rsidR="1E818F08" w:rsidRDefault="1E818F08" w:rsidP="52D5F8F6">
      <w:pPr>
        <w:jc w:val="both"/>
      </w:pPr>
      <w:hyperlink r:id="rId11">
        <w:r w:rsidRPr="52D5F8F6">
          <w:rPr>
            <w:rStyle w:val="Hyperlink"/>
          </w:rPr>
          <w:t>https://www.agrolink.com.br/noticias/20--da-safra-brasileira-pode-ser-perdida-por-mas-condicoes-de-armazenamento_490497.html</w:t>
        </w:r>
      </w:hyperlink>
    </w:p>
    <w:p w14:paraId="254AC34F" w14:textId="27B6C1C0" w:rsidR="1E818F08" w:rsidRDefault="1E818F08" w:rsidP="52D5F8F6">
      <w:pPr>
        <w:jc w:val="both"/>
      </w:pPr>
      <w:hyperlink r:id="rId12">
        <w:r w:rsidRPr="52D5F8F6">
          <w:rPr>
            <w:rStyle w:val="Hyperlink"/>
          </w:rPr>
          <w:t>https://agenciadenoticias.ibge.gov.br/agencia-noticias/2012-agencia-de-noticias/noticias/41595-estimativa-de-setembro-aponta-queda-de-6-4-na-safra-2024</w:t>
        </w:r>
      </w:hyperlink>
    </w:p>
    <w:p w14:paraId="5455EFCF" w14:textId="54E12AEF" w:rsidR="1E818F08" w:rsidRDefault="1E818F08" w:rsidP="52D5F8F6">
      <w:pPr>
        <w:jc w:val="both"/>
      </w:pPr>
      <w:hyperlink r:id="rId13">
        <w:r w:rsidRPr="52D5F8F6">
          <w:rPr>
            <w:rStyle w:val="Hyperlink"/>
          </w:rPr>
          <w:t>https://www.cnnbrasil.com.br/economia/macroeconomia/exportacao-de-trigo-do-brasil-crescera-em-2024-aponta-associacao/</w:t>
        </w:r>
      </w:hyperlink>
    </w:p>
    <w:p w14:paraId="02EF7ABC" w14:textId="5E40C73B" w:rsidR="52D5F8F6" w:rsidRDefault="004E4B42" w:rsidP="52D5F8F6">
      <w:pPr>
        <w:jc w:val="both"/>
      </w:pPr>
      <w:hyperlink r:id="rId14">
        <w:r w:rsidRPr="7D9EC89C">
          <w:rPr>
            <w:rStyle w:val="Hyperlink"/>
          </w:rPr>
          <w:t>https://www.sindustrigo.com.br/noticias-do-sindustrigo/dados-da-fiesp-indicam-que-ate-2026-area-plantada-do-trigo-tera-aumento-de-9-/4995/</w:t>
        </w:r>
      </w:hyperlink>
    </w:p>
    <w:p w14:paraId="66447FC5" w14:textId="7FCE0198" w:rsidR="35A0AC4E" w:rsidRDefault="5527486F" w:rsidP="35A0AC4E">
      <w:pPr>
        <w:jc w:val="both"/>
      </w:pPr>
      <w:r>
        <w:t>https://www.embrapa.br/busca-de-noticias/-/noticia/77085844/trigo-uma-safra-para-ficar-na-historia</w:t>
      </w:r>
    </w:p>
    <w:p w14:paraId="3520D9E9" w14:textId="42F01293" w:rsidR="52D5F8F6" w:rsidRDefault="52D5F8F6" w:rsidP="52D5F8F6">
      <w:pPr>
        <w:jc w:val="both"/>
      </w:pPr>
    </w:p>
    <w:sectPr w:rsidR="52D5F8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CF3812"/>
    <w:multiLevelType w:val="hybridMultilevel"/>
    <w:tmpl w:val="FFFFFFFF"/>
    <w:lvl w:ilvl="0" w:tplc="ED209F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FD25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32D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C9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E6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06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CC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65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62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86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E2282B"/>
    <w:rsid w:val="0000463F"/>
    <w:rsid w:val="00022EC6"/>
    <w:rsid w:val="00023E6C"/>
    <w:rsid w:val="00024054"/>
    <w:rsid w:val="000266AA"/>
    <w:rsid w:val="00033251"/>
    <w:rsid w:val="00033259"/>
    <w:rsid w:val="00045613"/>
    <w:rsid w:val="0004572B"/>
    <w:rsid w:val="000503F5"/>
    <w:rsid w:val="00055AF2"/>
    <w:rsid w:val="00061A3E"/>
    <w:rsid w:val="000665FB"/>
    <w:rsid w:val="00067DAB"/>
    <w:rsid w:val="000803FD"/>
    <w:rsid w:val="00081D33"/>
    <w:rsid w:val="000870BC"/>
    <w:rsid w:val="000A009D"/>
    <w:rsid w:val="000A1720"/>
    <w:rsid w:val="000A705D"/>
    <w:rsid w:val="000C0DA7"/>
    <w:rsid w:val="000C34CE"/>
    <w:rsid w:val="000C47CF"/>
    <w:rsid w:val="000C4DB0"/>
    <w:rsid w:val="000C7452"/>
    <w:rsid w:val="000F1BCA"/>
    <w:rsid w:val="000F50C5"/>
    <w:rsid w:val="001272E6"/>
    <w:rsid w:val="0013750F"/>
    <w:rsid w:val="00137746"/>
    <w:rsid w:val="00142293"/>
    <w:rsid w:val="001547DD"/>
    <w:rsid w:val="001555BB"/>
    <w:rsid w:val="00156EFD"/>
    <w:rsid w:val="00161A1A"/>
    <w:rsid w:val="00162F83"/>
    <w:rsid w:val="001633D5"/>
    <w:rsid w:val="00164AC9"/>
    <w:rsid w:val="001724D4"/>
    <w:rsid w:val="00177806"/>
    <w:rsid w:val="00180D3F"/>
    <w:rsid w:val="00187F1B"/>
    <w:rsid w:val="001942E5"/>
    <w:rsid w:val="00194FB6"/>
    <w:rsid w:val="001A7216"/>
    <w:rsid w:val="001B5419"/>
    <w:rsid w:val="001C43D8"/>
    <w:rsid w:val="001C4ED1"/>
    <w:rsid w:val="001C6DDD"/>
    <w:rsid w:val="001C7732"/>
    <w:rsid w:val="001C7AD5"/>
    <w:rsid w:val="001D2447"/>
    <w:rsid w:val="001D2947"/>
    <w:rsid w:val="001D64C7"/>
    <w:rsid w:val="001E35D0"/>
    <w:rsid w:val="001F2933"/>
    <w:rsid w:val="001F59DB"/>
    <w:rsid w:val="00211178"/>
    <w:rsid w:val="002177D6"/>
    <w:rsid w:val="002224E0"/>
    <w:rsid w:val="002229E5"/>
    <w:rsid w:val="00241AFA"/>
    <w:rsid w:val="00243653"/>
    <w:rsid w:val="00244684"/>
    <w:rsid w:val="00245E1B"/>
    <w:rsid w:val="00250EA6"/>
    <w:rsid w:val="002548BC"/>
    <w:rsid w:val="00276FE5"/>
    <w:rsid w:val="0028472B"/>
    <w:rsid w:val="0028721C"/>
    <w:rsid w:val="002904DC"/>
    <w:rsid w:val="00292270"/>
    <w:rsid w:val="002A1C32"/>
    <w:rsid w:val="002B0ACA"/>
    <w:rsid w:val="002C5C42"/>
    <w:rsid w:val="002C68CA"/>
    <w:rsid w:val="002D0787"/>
    <w:rsid w:val="002E1F50"/>
    <w:rsid w:val="00301FB5"/>
    <w:rsid w:val="003027C1"/>
    <w:rsid w:val="00302A9D"/>
    <w:rsid w:val="00306340"/>
    <w:rsid w:val="00307641"/>
    <w:rsid w:val="00330D26"/>
    <w:rsid w:val="00331772"/>
    <w:rsid w:val="00333D14"/>
    <w:rsid w:val="00340E45"/>
    <w:rsid w:val="00341C0F"/>
    <w:rsid w:val="003463BA"/>
    <w:rsid w:val="00361306"/>
    <w:rsid w:val="00366B3D"/>
    <w:rsid w:val="0037255D"/>
    <w:rsid w:val="00372CC3"/>
    <w:rsid w:val="00386716"/>
    <w:rsid w:val="0038776D"/>
    <w:rsid w:val="003A62D4"/>
    <w:rsid w:val="003B1BAA"/>
    <w:rsid w:val="003B3DE9"/>
    <w:rsid w:val="003D07C5"/>
    <w:rsid w:val="003E0055"/>
    <w:rsid w:val="003F4769"/>
    <w:rsid w:val="004225BE"/>
    <w:rsid w:val="004252D6"/>
    <w:rsid w:val="00434E0D"/>
    <w:rsid w:val="00434F35"/>
    <w:rsid w:val="0044141D"/>
    <w:rsid w:val="0045179E"/>
    <w:rsid w:val="00457C0F"/>
    <w:rsid w:val="0046002C"/>
    <w:rsid w:val="00460D96"/>
    <w:rsid w:val="00466DBE"/>
    <w:rsid w:val="0047268D"/>
    <w:rsid w:val="00475C7A"/>
    <w:rsid w:val="0048134A"/>
    <w:rsid w:val="004816EF"/>
    <w:rsid w:val="00484DCC"/>
    <w:rsid w:val="004864AE"/>
    <w:rsid w:val="00494428"/>
    <w:rsid w:val="00495146"/>
    <w:rsid w:val="004960B8"/>
    <w:rsid w:val="00496DCC"/>
    <w:rsid w:val="004A33B9"/>
    <w:rsid w:val="004A7B42"/>
    <w:rsid w:val="004B4B19"/>
    <w:rsid w:val="004B5E9D"/>
    <w:rsid w:val="004B62CE"/>
    <w:rsid w:val="004B64D0"/>
    <w:rsid w:val="004C1424"/>
    <w:rsid w:val="004C59E4"/>
    <w:rsid w:val="004C61E8"/>
    <w:rsid w:val="004C6F2A"/>
    <w:rsid w:val="004C7927"/>
    <w:rsid w:val="004D0D22"/>
    <w:rsid w:val="004D2CC3"/>
    <w:rsid w:val="004E2891"/>
    <w:rsid w:val="004E3EFB"/>
    <w:rsid w:val="004E4540"/>
    <w:rsid w:val="004E4B42"/>
    <w:rsid w:val="004F3A9A"/>
    <w:rsid w:val="004F7A3D"/>
    <w:rsid w:val="00505CD1"/>
    <w:rsid w:val="00507830"/>
    <w:rsid w:val="00512EDA"/>
    <w:rsid w:val="00523CCD"/>
    <w:rsid w:val="00533768"/>
    <w:rsid w:val="005349D7"/>
    <w:rsid w:val="00537B9B"/>
    <w:rsid w:val="00542093"/>
    <w:rsid w:val="00547D0E"/>
    <w:rsid w:val="00547DEB"/>
    <w:rsid w:val="005511F8"/>
    <w:rsid w:val="0056207E"/>
    <w:rsid w:val="00564D4A"/>
    <w:rsid w:val="0058624D"/>
    <w:rsid w:val="00590513"/>
    <w:rsid w:val="005A0AB3"/>
    <w:rsid w:val="005A30C1"/>
    <w:rsid w:val="005B4806"/>
    <w:rsid w:val="005D04AE"/>
    <w:rsid w:val="005D4530"/>
    <w:rsid w:val="005E1684"/>
    <w:rsid w:val="005E1D7D"/>
    <w:rsid w:val="005E5C23"/>
    <w:rsid w:val="005F28BB"/>
    <w:rsid w:val="005F329A"/>
    <w:rsid w:val="005F5EDE"/>
    <w:rsid w:val="005F7486"/>
    <w:rsid w:val="00602371"/>
    <w:rsid w:val="00606982"/>
    <w:rsid w:val="00606FA6"/>
    <w:rsid w:val="006204A9"/>
    <w:rsid w:val="006225F2"/>
    <w:rsid w:val="00633849"/>
    <w:rsid w:val="00641AE3"/>
    <w:rsid w:val="0064273C"/>
    <w:rsid w:val="006512E2"/>
    <w:rsid w:val="006615D4"/>
    <w:rsid w:val="00661F0C"/>
    <w:rsid w:val="00662E70"/>
    <w:rsid w:val="00662EA0"/>
    <w:rsid w:val="006713C0"/>
    <w:rsid w:val="006960C7"/>
    <w:rsid w:val="006970EE"/>
    <w:rsid w:val="006A06D0"/>
    <w:rsid w:val="006A7085"/>
    <w:rsid w:val="006B67DF"/>
    <w:rsid w:val="006B72A6"/>
    <w:rsid w:val="006C18E7"/>
    <w:rsid w:val="006C2871"/>
    <w:rsid w:val="006D0893"/>
    <w:rsid w:val="006E3CAB"/>
    <w:rsid w:val="006E51F6"/>
    <w:rsid w:val="006E5221"/>
    <w:rsid w:val="006E75F2"/>
    <w:rsid w:val="006F4993"/>
    <w:rsid w:val="00711387"/>
    <w:rsid w:val="0071420A"/>
    <w:rsid w:val="00723A30"/>
    <w:rsid w:val="00731783"/>
    <w:rsid w:val="00731B8F"/>
    <w:rsid w:val="00733531"/>
    <w:rsid w:val="007541A1"/>
    <w:rsid w:val="00754B28"/>
    <w:rsid w:val="00773F7B"/>
    <w:rsid w:val="00782B84"/>
    <w:rsid w:val="007956E8"/>
    <w:rsid w:val="007A184D"/>
    <w:rsid w:val="007A73F0"/>
    <w:rsid w:val="007B3D9D"/>
    <w:rsid w:val="007B4A4C"/>
    <w:rsid w:val="007D6A4B"/>
    <w:rsid w:val="007E09A4"/>
    <w:rsid w:val="007E0D26"/>
    <w:rsid w:val="007E496F"/>
    <w:rsid w:val="007F7D5E"/>
    <w:rsid w:val="008039D4"/>
    <w:rsid w:val="008116DF"/>
    <w:rsid w:val="00811D66"/>
    <w:rsid w:val="00812250"/>
    <w:rsid w:val="00813DAF"/>
    <w:rsid w:val="00816A8E"/>
    <w:rsid w:val="0082221F"/>
    <w:rsid w:val="0082324B"/>
    <w:rsid w:val="00850C09"/>
    <w:rsid w:val="00854D32"/>
    <w:rsid w:val="0086370F"/>
    <w:rsid w:val="00863F3F"/>
    <w:rsid w:val="00871A3F"/>
    <w:rsid w:val="008A621D"/>
    <w:rsid w:val="008B7CF4"/>
    <w:rsid w:val="008E3544"/>
    <w:rsid w:val="008F0B33"/>
    <w:rsid w:val="008F1540"/>
    <w:rsid w:val="008F470D"/>
    <w:rsid w:val="00900391"/>
    <w:rsid w:val="00906CEF"/>
    <w:rsid w:val="00911946"/>
    <w:rsid w:val="00924DD9"/>
    <w:rsid w:val="00944257"/>
    <w:rsid w:val="00952B8E"/>
    <w:rsid w:val="00956970"/>
    <w:rsid w:val="00962544"/>
    <w:rsid w:val="00972F31"/>
    <w:rsid w:val="00973D5F"/>
    <w:rsid w:val="009766B7"/>
    <w:rsid w:val="009777B6"/>
    <w:rsid w:val="009836AB"/>
    <w:rsid w:val="0098750C"/>
    <w:rsid w:val="0098799F"/>
    <w:rsid w:val="009A5643"/>
    <w:rsid w:val="009A617C"/>
    <w:rsid w:val="009B5C81"/>
    <w:rsid w:val="009D2B57"/>
    <w:rsid w:val="009D3AC2"/>
    <w:rsid w:val="009D4EFC"/>
    <w:rsid w:val="009E0D9F"/>
    <w:rsid w:val="009E3D25"/>
    <w:rsid w:val="009E44BC"/>
    <w:rsid w:val="009E6748"/>
    <w:rsid w:val="009F07A5"/>
    <w:rsid w:val="009F481F"/>
    <w:rsid w:val="00A072EA"/>
    <w:rsid w:val="00A116B4"/>
    <w:rsid w:val="00A156BC"/>
    <w:rsid w:val="00A21EB9"/>
    <w:rsid w:val="00A26EB4"/>
    <w:rsid w:val="00A677D0"/>
    <w:rsid w:val="00A83311"/>
    <w:rsid w:val="00A85210"/>
    <w:rsid w:val="00A907F9"/>
    <w:rsid w:val="00A95C9B"/>
    <w:rsid w:val="00AA5773"/>
    <w:rsid w:val="00AA7B58"/>
    <w:rsid w:val="00AAAA7F"/>
    <w:rsid w:val="00AB1213"/>
    <w:rsid w:val="00AC6E1F"/>
    <w:rsid w:val="00AD1514"/>
    <w:rsid w:val="00AE0CCC"/>
    <w:rsid w:val="00AE14A8"/>
    <w:rsid w:val="00B14752"/>
    <w:rsid w:val="00B21D4A"/>
    <w:rsid w:val="00B23844"/>
    <w:rsid w:val="00B245F6"/>
    <w:rsid w:val="00B303BF"/>
    <w:rsid w:val="00B4371E"/>
    <w:rsid w:val="00B52BDE"/>
    <w:rsid w:val="00B6390D"/>
    <w:rsid w:val="00B6397C"/>
    <w:rsid w:val="00B6719F"/>
    <w:rsid w:val="00B73BA3"/>
    <w:rsid w:val="00B75A06"/>
    <w:rsid w:val="00B77844"/>
    <w:rsid w:val="00B84789"/>
    <w:rsid w:val="00B9106B"/>
    <w:rsid w:val="00BA6492"/>
    <w:rsid w:val="00BA761D"/>
    <w:rsid w:val="00BB4C3E"/>
    <w:rsid w:val="00BD2DBE"/>
    <w:rsid w:val="00BE154E"/>
    <w:rsid w:val="00BE7DB5"/>
    <w:rsid w:val="00BF128E"/>
    <w:rsid w:val="00BF1A81"/>
    <w:rsid w:val="00BF3104"/>
    <w:rsid w:val="00BF3A7A"/>
    <w:rsid w:val="00C07BA6"/>
    <w:rsid w:val="00C10318"/>
    <w:rsid w:val="00C15DCA"/>
    <w:rsid w:val="00C16059"/>
    <w:rsid w:val="00C16DB8"/>
    <w:rsid w:val="00C206B5"/>
    <w:rsid w:val="00C21988"/>
    <w:rsid w:val="00C3363B"/>
    <w:rsid w:val="00C37B08"/>
    <w:rsid w:val="00C45A51"/>
    <w:rsid w:val="00C45DA9"/>
    <w:rsid w:val="00C66E9B"/>
    <w:rsid w:val="00C81AF9"/>
    <w:rsid w:val="00C84DDA"/>
    <w:rsid w:val="00C87CA1"/>
    <w:rsid w:val="00CA55EE"/>
    <w:rsid w:val="00CB00F1"/>
    <w:rsid w:val="00CB1705"/>
    <w:rsid w:val="00CD0167"/>
    <w:rsid w:val="00CD10C5"/>
    <w:rsid w:val="00CF2005"/>
    <w:rsid w:val="00CF35B5"/>
    <w:rsid w:val="00CF5B59"/>
    <w:rsid w:val="00D126BA"/>
    <w:rsid w:val="00D16F4E"/>
    <w:rsid w:val="00D22165"/>
    <w:rsid w:val="00D222A9"/>
    <w:rsid w:val="00D53ABD"/>
    <w:rsid w:val="00D63151"/>
    <w:rsid w:val="00D651E3"/>
    <w:rsid w:val="00D66469"/>
    <w:rsid w:val="00D7119C"/>
    <w:rsid w:val="00D71747"/>
    <w:rsid w:val="00D74681"/>
    <w:rsid w:val="00DA0666"/>
    <w:rsid w:val="00DA0813"/>
    <w:rsid w:val="00DB3430"/>
    <w:rsid w:val="00DC7EC1"/>
    <w:rsid w:val="00DD150B"/>
    <w:rsid w:val="00DD7276"/>
    <w:rsid w:val="00DE49C9"/>
    <w:rsid w:val="00DE6D3F"/>
    <w:rsid w:val="00DF70A9"/>
    <w:rsid w:val="00E2360E"/>
    <w:rsid w:val="00E430D0"/>
    <w:rsid w:val="00E52944"/>
    <w:rsid w:val="00E53702"/>
    <w:rsid w:val="00E54469"/>
    <w:rsid w:val="00E55850"/>
    <w:rsid w:val="00E66F74"/>
    <w:rsid w:val="00E8105B"/>
    <w:rsid w:val="00E83667"/>
    <w:rsid w:val="00E96D6D"/>
    <w:rsid w:val="00EA0B27"/>
    <w:rsid w:val="00EB0BDD"/>
    <w:rsid w:val="00EC123B"/>
    <w:rsid w:val="00EC153E"/>
    <w:rsid w:val="00ED43D6"/>
    <w:rsid w:val="00ED5F88"/>
    <w:rsid w:val="00EE09A2"/>
    <w:rsid w:val="00EE19A3"/>
    <w:rsid w:val="00EE3F24"/>
    <w:rsid w:val="00EE6136"/>
    <w:rsid w:val="00EE7C3A"/>
    <w:rsid w:val="00EF4666"/>
    <w:rsid w:val="00EF4E92"/>
    <w:rsid w:val="00F0063C"/>
    <w:rsid w:val="00F044B5"/>
    <w:rsid w:val="00F20474"/>
    <w:rsid w:val="00F211A7"/>
    <w:rsid w:val="00F51A5D"/>
    <w:rsid w:val="00F53A27"/>
    <w:rsid w:val="00F57C4E"/>
    <w:rsid w:val="00F633D9"/>
    <w:rsid w:val="00F65AE6"/>
    <w:rsid w:val="00F72809"/>
    <w:rsid w:val="00F803C5"/>
    <w:rsid w:val="00F84BE3"/>
    <w:rsid w:val="00F9011D"/>
    <w:rsid w:val="00F915EF"/>
    <w:rsid w:val="00F950E5"/>
    <w:rsid w:val="00F971EC"/>
    <w:rsid w:val="00FA2066"/>
    <w:rsid w:val="00FA6904"/>
    <w:rsid w:val="00FB4896"/>
    <w:rsid w:val="00FB7972"/>
    <w:rsid w:val="00FC1269"/>
    <w:rsid w:val="00FC6840"/>
    <w:rsid w:val="00FE7736"/>
    <w:rsid w:val="00FF6051"/>
    <w:rsid w:val="0142D270"/>
    <w:rsid w:val="01668CFF"/>
    <w:rsid w:val="01741749"/>
    <w:rsid w:val="021CE13D"/>
    <w:rsid w:val="02665DAF"/>
    <w:rsid w:val="037ECA26"/>
    <w:rsid w:val="039F413A"/>
    <w:rsid w:val="03A11FA4"/>
    <w:rsid w:val="0411F7F2"/>
    <w:rsid w:val="049BFCFE"/>
    <w:rsid w:val="04A21BF5"/>
    <w:rsid w:val="04D8C5E1"/>
    <w:rsid w:val="0527776F"/>
    <w:rsid w:val="05579F8F"/>
    <w:rsid w:val="05C3722A"/>
    <w:rsid w:val="05E60FE5"/>
    <w:rsid w:val="05F83A9A"/>
    <w:rsid w:val="060DC357"/>
    <w:rsid w:val="06703096"/>
    <w:rsid w:val="06785F60"/>
    <w:rsid w:val="07048B91"/>
    <w:rsid w:val="0727FF49"/>
    <w:rsid w:val="077651D2"/>
    <w:rsid w:val="07AAEFFF"/>
    <w:rsid w:val="0856EC5F"/>
    <w:rsid w:val="096127D3"/>
    <w:rsid w:val="09DF676A"/>
    <w:rsid w:val="09F7E109"/>
    <w:rsid w:val="0B28F7BD"/>
    <w:rsid w:val="0B29D778"/>
    <w:rsid w:val="0B4E8625"/>
    <w:rsid w:val="0B5BD073"/>
    <w:rsid w:val="0B686E86"/>
    <w:rsid w:val="0B7BD28E"/>
    <w:rsid w:val="0BED14D0"/>
    <w:rsid w:val="0BFDDB3F"/>
    <w:rsid w:val="0C233A9C"/>
    <w:rsid w:val="0C61B6EE"/>
    <w:rsid w:val="0CB6738B"/>
    <w:rsid w:val="0CECEB4D"/>
    <w:rsid w:val="0CFCB8D3"/>
    <w:rsid w:val="0DAE1D60"/>
    <w:rsid w:val="0DD9AB0C"/>
    <w:rsid w:val="0DE2282B"/>
    <w:rsid w:val="0E04856C"/>
    <w:rsid w:val="0E123B3B"/>
    <w:rsid w:val="0E5B4077"/>
    <w:rsid w:val="0E793449"/>
    <w:rsid w:val="0F2211AD"/>
    <w:rsid w:val="0FC3DABD"/>
    <w:rsid w:val="10321ECE"/>
    <w:rsid w:val="1045C55D"/>
    <w:rsid w:val="10C8D101"/>
    <w:rsid w:val="11451B0F"/>
    <w:rsid w:val="1152F782"/>
    <w:rsid w:val="118274F5"/>
    <w:rsid w:val="11D0E8B6"/>
    <w:rsid w:val="123DBBA6"/>
    <w:rsid w:val="125107CB"/>
    <w:rsid w:val="1258203B"/>
    <w:rsid w:val="129198F6"/>
    <w:rsid w:val="1297CC00"/>
    <w:rsid w:val="12A2F125"/>
    <w:rsid w:val="12C6D130"/>
    <w:rsid w:val="12E89F4A"/>
    <w:rsid w:val="12EBB411"/>
    <w:rsid w:val="1320609E"/>
    <w:rsid w:val="13ABBCA0"/>
    <w:rsid w:val="13ACD7F3"/>
    <w:rsid w:val="13B7EC46"/>
    <w:rsid w:val="13F5CF3F"/>
    <w:rsid w:val="1402FF6C"/>
    <w:rsid w:val="15257CC3"/>
    <w:rsid w:val="15554E6A"/>
    <w:rsid w:val="156C3AB2"/>
    <w:rsid w:val="156DB988"/>
    <w:rsid w:val="158952DC"/>
    <w:rsid w:val="1602F7DF"/>
    <w:rsid w:val="161D3496"/>
    <w:rsid w:val="164D7272"/>
    <w:rsid w:val="1675DAC5"/>
    <w:rsid w:val="16E8D8B1"/>
    <w:rsid w:val="171C14B8"/>
    <w:rsid w:val="17236E0C"/>
    <w:rsid w:val="175E5757"/>
    <w:rsid w:val="178084D9"/>
    <w:rsid w:val="17BE6D9C"/>
    <w:rsid w:val="17C791F0"/>
    <w:rsid w:val="17DB7203"/>
    <w:rsid w:val="17E0DFE4"/>
    <w:rsid w:val="18053535"/>
    <w:rsid w:val="180CCE1C"/>
    <w:rsid w:val="184CE16C"/>
    <w:rsid w:val="1866AABB"/>
    <w:rsid w:val="189DFB13"/>
    <w:rsid w:val="18AB5DAE"/>
    <w:rsid w:val="18D9432D"/>
    <w:rsid w:val="1930920B"/>
    <w:rsid w:val="195D0F4F"/>
    <w:rsid w:val="19DCAB58"/>
    <w:rsid w:val="19DDCF4F"/>
    <w:rsid w:val="19E5A902"/>
    <w:rsid w:val="1A0EAB4A"/>
    <w:rsid w:val="1A71174A"/>
    <w:rsid w:val="1AACB906"/>
    <w:rsid w:val="1AF74C32"/>
    <w:rsid w:val="1AFA9750"/>
    <w:rsid w:val="1B03420A"/>
    <w:rsid w:val="1B52F8D8"/>
    <w:rsid w:val="1B68CF95"/>
    <w:rsid w:val="1B7971F1"/>
    <w:rsid w:val="1BFFD518"/>
    <w:rsid w:val="1C3FB60A"/>
    <w:rsid w:val="1C7328A6"/>
    <w:rsid w:val="1CB6FF85"/>
    <w:rsid w:val="1DA1B2B7"/>
    <w:rsid w:val="1DF83342"/>
    <w:rsid w:val="1E08ADC0"/>
    <w:rsid w:val="1E298D54"/>
    <w:rsid w:val="1E39F279"/>
    <w:rsid w:val="1E818F08"/>
    <w:rsid w:val="1E8B9DFA"/>
    <w:rsid w:val="1E8C3AC7"/>
    <w:rsid w:val="1F2F90D2"/>
    <w:rsid w:val="1F8E0257"/>
    <w:rsid w:val="1FC4F7B4"/>
    <w:rsid w:val="200F8B99"/>
    <w:rsid w:val="2016BF2F"/>
    <w:rsid w:val="212D613A"/>
    <w:rsid w:val="2143070D"/>
    <w:rsid w:val="21CAEF42"/>
    <w:rsid w:val="21E38A71"/>
    <w:rsid w:val="224511F9"/>
    <w:rsid w:val="225B2C54"/>
    <w:rsid w:val="2305B1E1"/>
    <w:rsid w:val="2327C1C6"/>
    <w:rsid w:val="232CC610"/>
    <w:rsid w:val="2389AACC"/>
    <w:rsid w:val="2412BC1A"/>
    <w:rsid w:val="244B564C"/>
    <w:rsid w:val="24A3E38D"/>
    <w:rsid w:val="2523BC79"/>
    <w:rsid w:val="2561524A"/>
    <w:rsid w:val="2580EEA2"/>
    <w:rsid w:val="25885963"/>
    <w:rsid w:val="25D7FCA5"/>
    <w:rsid w:val="26322B83"/>
    <w:rsid w:val="264BD57F"/>
    <w:rsid w:val="26505773"/>
    <w:rsid w:val="26B34146"/>
    <w:rsid w:val="26E46F9F"/>
    <w:rsid w:val="27625678"/>
    <w:rsid w:val="28CEEEF3"/>
    <w:rsid w:val="295E9FCF"/>
    <w:rsid w:val="29B074A1"/>
    <w:rsid w:val="29B3F92E"/>
    <w:rsid w:val="2AD3241A"/>
    <w:rsid w:val="2B11D129"/>
    <w:rsid w:val="2B3C5969"/>
    <w:rsid w:val="2BCB8B4D"/>
    <w:rsid w:val="2BD34E24"/>
    <w:rsid w:val="2C19F35A"/>
    <w:rsid w:val="2C3053BE"/>
    <w:rsid w:val="2C387FEB"/>
    <w:rsid w:val="2CAAB4F9"/>
    <w:rsid w:val="2D0000A5"/>
    <w:rsid w:val="2D4AEBCD"/>
    <w:rsid w:val="2D5BCC9E"/>
    <w:rsid w:val="2D5E41A8"/>
    <w:rsid w:val="2DB8A0B4"/>
    <w:rsid w:val="2E1D67AD"/>
    <w:rsid w:val="2E274305"/>
    <w:rsid w:val="2E3D8943"/>
    <w:rsid w:val="2E78F7F1"/>
    <w:rsid w:val="2EEDAF3A"/>
    <w:rsid w:val="2F1360B8"/>
    <w:rsid w:val="2F31B8A3"/>
    <w:rsid w:val="2F4305A0"/>
    <w:rsid w:val="2F6C5C97"/>
    <w:rsid w:val="2F77FD54"/>
    <w:rsid w:val="2F78B9C6"/>
    <w:rsid w:val="2F8CC234"/>
    <w:rsid w:val="2F9248A5"/>
    <w:rsid w:val="2F956641"/>
    <w:rsid w:val="2FC15B68"/>
    <w:rsid w:val="2FCA52E8"/>
    <w:rsid w:val="3045EEB9"/>
    <w:rsid w:val="30D0A3DC"/>
    <w:rsid w:val="30EC7B32"/>
    <w:rsid w:val="3168D534"/>
    <w:rsid w:val="31C9DBEC"/>
    <w:rsid w:val="31CF4C4A"/>
    <w:rsid w:val="31CF8D0B"/>
    <w:rsid w:val="31D00556"/>
    <w:rsid w:val="3207E618"/>
    <w:rsid w:val="3216C631"/>
    <w:rsid w:val="326B6CBF"/>
    <w:rsid w:val="32ACA1CE"/>
    <w:rsid w:val="33509722"/>
    <w:rsid w:val="335A4B5B"/>
    <w:rsid w:val="3366BC9D"/>
    <w:rsid w:val="33814177"/>
    <w:rsid w:val="33AE1222"/>
    <w:rsid w:val="34193A9E"/>
    <w:rsid w:val="3436C94E"/>
    <w:rsid w:val="34B6A4AD"/>
    <w:rsid w:val="34CCDA5F"/>
    <w:rsid w:val="34E61A79"/>
    <w:rsid w:val="35588FE8"/>
    <w:rsid w:val="35A0AC4E"/>
    <w:rsid w:val="36B62C13"/>
    <w:rsid w:val="376A96D7"/>
    <w:rsid w:val="37BC7613"/>
    <w:rsid w:val="37DA59D9"/>
    <w:rsid w:val="381FA29A"/>
    <w:rsid w:val="384F91A3"/>
    <w:rsid w:val="390AEFB9"/>
    <w:rsid w:val="3929FA71"/>
    <w:rsid w:val="392B01AB"/>
    <w:rsid w:val="394065F7"/>
    <w:rsid w:val="394E2C3D"/>
    <w:rsid w:val="395759A2"/>
    <w:rsid w:val="39712FF2"/>
    <w:rsid w:val="39C2C79F"/>
    <w:rsid w:val="39CA4684"/>
    <w:rsid w:val="39CF82FB"/>
    <w:rsid w:val="39D67412"/>
    <w:rsid w:val="3A595A6F"/>
    <w:rsid w:val="3A85AEF9"/>
    <w:rsid w:val="3A94F686"/>
    <w:rsid w:val="3ABC8DFB"/>
    <w:rsid w:val="3AD77CF5"/>
    <w:rsid w:val="3AE5E658"/>
    <w:rsid w:val="3B19904F"/>
    <w:rsid w:val="3B2DE117"/>
    <w:rsid w:val="3B32FC7C"/>
    <w:rsid w:val="3B904304"/>
    <w:rsid w:val="3BCA5579"/>
    <w:rsid w:val="3BCC0F58"/>
    <w:rsid w:val="3BF0C838"/>
    <w:rsid w:val="3C440831"/>
    <w:rsid w:val="3C4FF48D"/>
    <w:rsid w:val="3C544A3C"/>
    <w:rsid w:val="3C56F230"/>
    <w:rsid w:val="3C8D1ACC"/>
    <w:rsid w:val="3CB4682C"/>
    <w:rsid w:val="3CE5531F"/>
    <w:rsid w:val="3D0A4B03"/>
    <w:rsid w:val="3D75AC76"/>
    <w:rsid w:val="3DA2D764"/>
    <w:rsid w:val="3DEE8F27"/>
    <w:rsid w:val="3E175B4B"/>
    <w:rsid w:val="3E1B9BBF"/>
    <w:rsid w:val="3E340F13"/>
    <w:rsid w:val="3E536A9C"/>
    <w:rsid w:val="3EA2E876"/>
    <w:rsid w:val="3EB79D78"/>
    <w:rsid w:val="3EBEB24C"/>
    <w:rsid w:val="3F2AF0E9"/>
    <w:rsid w:val="3F8AEC94"/>
    <w:rsid w:val="3F9DA137"/>
    <w:rsid w:val="401FF56E"/>
    <w:rsid w:val="4038792A"/>
    <w:rsid w:val="4043512D"/>
    <w:rsid w:val="405C4D32"/>
    <w:rsid w:val="40725921"/>
    <w:rsid w:val="408A0CA9"/>
    <w:rsid w:val="40C93ED5"/>
    <w:rsid w:val="4108902F"/>
    <w:rsid w:val="41375962"/>
    <w:rsid w:val="418488CC"/>
    <w:rsid w:val="41B530F1"/>
    <w:rsid w:val="41F02410"/>
    <w:rsid w:val="4225EFCA"/>
    <w:rsid w:val="4270A3E0"/>
    <w:rsid w:val="4288E01C"/>
    <w:rsid w:val="434FB7E6"/>
    <w:rsid w:val="439D2B03"/>
    <w:rsid w:val="439F3AC2"/>
    <w:rsid w:val="43F47AC6"/>
    <w:rsid w:val="4448D273"/>
    <w:rsid w:val="44FFECD5"/>
    <w:rsid w:val="4553BCC8"/>
    <w:rsid w:val="45A03172"/>
    <w:rsid w:val="45A0F719"/>
    <w:rsid w:val="45C587E2"/>
    <w:rsid w:val="45CD4549"/>
    <w:rsid w:val="46C4F66A"/>
    <w:rsid w:val="4732C347"/>
    <w:rsid w:val="47405C09"/>
    <w:rsid w:val="4754AEF9"/>
    <w:rsid w:val="4764B6A9"/>
    <w:rsid w:val="47B741D4"/>
    <w:rsid w:val="47C9529B"/>
    <w:rsid w:val="48660331"/>
    <w:rsid w:val="488371FB"/>
    <w:rsid w:val="48915085"/>
    <w:rsid w:val="48D1C5FE"/>
    <w:rsid w:val="48F27C58"/>
    <w:rsid w:val="492AA8C7"/>
    <w:rsid w:val="49391D1E"/>
    <w:rsid w:val="49B49EC5"/>
    <w:rsid w:val="49CCA718"/>
    <w:rsid w:val="4A7B61B7"/>
    <w:rsid w:val="4B41DEEA"/>
    <w:rsid w:val="4BA143F3"/>
    <w:rsid w:val="4BCA2ECA"/>
    <w:rsid w:val="4C7FC9F4"/>
    <w:rsid w:val="4C91914B"/>
    <w:rsid w:val="4D06C0CE"/>
    <w:rsid w:val="4D59F430"/>
    <w:rsid w:val="4D7E3BD2"/>
    <w:rsid w:val="4DC91446"/>
    <w:rsid w:val="4DD68976"/>
    <w:rsid w:val="4DE8004F"/>
    <w:rsid w:val="4DFEAD99"/>
    <w:rsid w:val="4E0C6374"/>
    <w:rsid w:val="4E1681C5"/>
    <w:rsid w:val="4E2825BD"/>
    <w:rsid w:val="4E357C46"/>
    <w:rsid w:val="4E55874E"/>
    <w:rsid w:val="4ED9C5E0"/>
    <w:rsid w:val="4F1B2F4E"/>
    <w:rsid w:val="4F4F4745"/>
    <w:rsid w:val="4F6F3AC0"/>
    <w:rsid w:val="4FA7FFA7"/>
    <w:rsid w:val="4FA8E11D"/>
    <w:rsid w:val="4FB8ABAD"/>
    <w:rsid w:val="4FEC0AAF"/>
    <w:rsid w:val="5078CE74"/>
    <w:rsid w:val="5092E97C"/>
    <w:rsid w:val="50F0D00A"/>
    <w:rsid w:val="514C1870"/>
    <w:rsid w:val="514E7F80"/>
    <w:rsid w:val="52268007"/>
    <w:rsid w:val="525429E6"/>
    <w:rsid w:val="52BFB35A"/>
    <w:rsid w:val="52D5F8F6"/>
    <w:rsid w:val="52FB0321"/>
    <w:rsid w:val="533CE281"/>
    <w:rsid w:val="53AA9F16"/>
    <w:rsid w:val="53BA7034"/>
    <w:rsid w:val="551CB4E1"/>
    <w:rsid w:val="5527486F"/>
    <w:rsid w:val="55BA37FE"/>
    <w:rsid w:val="55CA9B13"/>
    <w:rsid w:val="56676AE0"/>
    <w:rsid w:val="568DB4B2"/>
    <w:rsid w:val="5692D222"/>
    <w:rsid w:val="571D1BAF"/>
    <w:rsid w:val="57466F23"/>
    <w:rsid w:val="577C35EE"/>
    <w:rsid w:val="57A14131"/>
    <w:rsid w:val="57D1399F"/>
    <w:rsid w:val="57E84C9E"/>
    <w:rsid w:val="5878784B"/>
    <w:rsid w:val="58C386C8"/>
    <w:rsid w:val="59446050"/>
    <w:rsid w:val="5963AC51"/>
    <w:rsid w:val="596A6C79"/>
    <w:rsid w:val="596C27A0"/>
    <w:rsid w:val="59AD7431"/>
    <w:rsid w:val="59BD0327"/>
    <w:rsid w:val="5A501478"/>
    <w:rsid w:val="5A5E5865"/>
    <w:rsid w:val="5A6AF55B"/>
    <w:rsid w:val="5AC3CA5D"/>
    <w:rsid w:val="5B72A9E6"/>
    <w:rsid w:val="5B94C0B8"/>
    <w:rsid w:val="5BFF9B62"/>
    <w:rsid w:val="5C36C894"/>
    <w:rsid w:val="5C9C7C50"/>
    <w:rsid w:val="5CD0902A"/>
    <w:rsid w:val="5E8A0749"/>
    <w:rsid w:val="5EC3DF9A"/>
    <w:rsid w:val="5F6554CC"/>
    <w:rsid w:val="5F6EE79D"/>
    <w:rsid w:val="6004CBB5"/>
    <w:rsid w:val="603282FF"/>
    <w:rsid w:val="6061C7CE"/>
    <w:rsid w:val="606C7F24"/>
    <w:rsid w:val="60738804"/>
    <w:rsid w:val="6091FEEB"/>
    <w:rsid w:val="6094398E"/>
    <w:rsid w:val="609BA51D"/>
    <w:rsid w:val="61483005"/>
    <w:rsid w:val="61DDBD50"/>
    <w:rsid w:val="61F237B2"/>
    <w:rsid w:val="62BE51B3"/>
    <w:rsid w:val="62C0D30C"/>
    <w:rsid w:val="630BAE92"/>
    <w:rsid w:val="63269CB6"/>
    <w:rsid w:val="63567CF1"/>
    <w:rsid w:val="6366A17A"/>
    <w:rsid w:val="6368422D"/>
    <w:rsid w:val="63F605A6"/>
    <w:rsid w:val="63F96BE1"/>
    <w:rsid w:val="64036673"/>
    <w:rsid w:val="6432A6B8"/>
    <w:rsid w:val="6451ABE1"/>
    <w:rsid w:val="64F42CF0"/>
    <w:rsid w:val="65881C9D"/>
    <w:rsid w:val="669FD247"/>
    <w:rsid w:val="66B3D9CE"/>
    <w:rsid w:val="66EB3ACA"/>
    <w:rsid w:val="673A09A2"/>
    <w:rsid w:val="674BE3C5"/>
    <w:rsid w:val="676655B9"/>
    <w:rsid w:val="676D02F7"/>
    <w:rsid w:val="67A58F31"/>
    <w:rsid w:val="67C85967"/>
    <w:rsid w:val="67DAD899"/>
    <w:rsid w:val="680D206E"/>
    <w:rsid w:val="6815C24F"/>
    <w:rsid w:val="686C4F50"/>
    <w:rsid w:val="686FF733"/>
    <w:rsid w:val="68C9711C"/>
    <w:rsid w:val="68D60AB9"/>
    <w:rsid w:val="68F17275"/>
    <w:rsid w:val="69CDAB53"/>
    <w:rsid w:val="6A0B35BE"/>
    <w:rsid w:val="6A23FCF1"/>
    <w:rsid w:val="6A2BFE24"/>
    <w:rsid w:val="6A396F01"/>
    <w:rsid w:val="6A3CC335"/>
    <w:rsid w:val="6B0A47C7"/>
    <w:rsid w:val="6B2812AD"/>
    <w:rsid w:val="6B55B6B0"/>
    <w:rsid w:val="6B685A38"/>
    <w:rsid w:val="6C45CCD2"/>
    <w:rsid w:val="6C473E48"/>
    <w:rsid w:val="6C5E0373"/>
    <w:rsid w:val="6C96A6C5"/>
    <w:rsid w:val="6CDE64E2"/>
    <w:rsid w:val="6CDF850F"/>
    <w:rsid w:val="6D6A8069"/>
    <w:rsid w:val="6D826624"/>
    <w:rsid w:val="6DA1F49A"/>
    <w:rsid w:val="6DCBFFA0"/>
    <w:rsid w:val="6E205D59"/>
    <w:rsid w:val="6F1AECEC"/>
    <w:rsid w:val="6F281E66"/>
    <w:rsid w:val="6F293E48"/>
    <w:rsid w:val="6F2E5CA2"/>
    <w:rsid w:val="6FEB657F"/>
    <w:rsid w:val="6FF636B6"/>
    <w:rsid w:val="7024FE26"/>
    <w:rsid w:val="703C0CF1"/>
    <w:rsid w:val="709D9362"/>
    <w:rsid w:val="70BAA194"/>
    <w:rsid w:val="71442A50"/>
    <w:rsid w:val="718ABAF9"/>
    <w:rsid w:val="71BE72A0"/>
    <w:rsid w:val="72A372ED"/>
    <w:rsid w:val="730A98B2"/>
    <w:rsid w:val="7332A6EE"/>
    <w:rsid w:val="73C36888"/>
    <w:rsid w:val="73FF2C76"/>
    <w:rsid w:val="74416125"/>
    <w:rsid w:val="746977DB"/>
    <w:rsid w:val="748A581E"/>
    <w:rsid w:val="74F6187C"/>
    <w:rsid w:val="75296529"/>
    <w:rsid w:val="757EB356"/>
    <w:rsid w:val="75D7AE40"/>
    <w:rsid w:val="75E6C70F"/>
    <w:rsid w:val="76B35043"/>
    <w:rsid w:val="76C88DBC"/>
    <w:rsid w:val="76F7E680"/>
    <w:rsid w:val="7715D459"/>
    <w:rsid w:val="7746A1D8"/>
    <w:rsid w:val="77835B6A"/>
    <w:rsid w:val="77A3D672"/>
    <w:rsid w:val="77AFAE52"/>
    <w:rsid w:val="77B6E87A"/>
    <w:rsid w:val="77CA535A"/>
    <w:rsid w:val="7825143A"/>
    <w:rsid w:val="78399910"/>
    <w:rsid w:val="784B026C"/>
    <w:rsid w:val="784F604E"/>
    <w:rsid w:val="78674D94"/>
    <w:rsid w:val="788615CC"/>
    <w:rsid w:val="78A5E798"/>
    <w:rsid w:val="78EEAA2C"/>
    <w:rsid w:val="78F772EE"/>
    <w:rsid w:val="79BC844B"/>
    <w:rsid w:val="7A18E941"/>
    <w:rsid w:val="7A9ED606"/>
    <w:rsid w:val="7AA9050A"/>
    <w:rsid w:val="7AAF6E11"/>
    <w:rsid w:val="7ACC0095"/>
    <w:rsid w:val="7B493D1F"/>
    <w:rsid w:val="7B8EA700"/>
    <w:rsid w:val="7B9FCDA9"/>
    <w:rsid w:val="7C773C0A"/>
    <w:rsid w:val="7CA4A6C9"/>
    <w:rsid w:val="7CBB432B"/>
    <w:rsid w:val="7D37CABB"/>
    <w:rsid w:val="7D96138F"/>
    <w:rsid w:val="7D9EC89C"/>
    <w:rsid w:val="7DDA2B63"/>
    <w:rsid w:val="7F0D1ACF"/>
    <w:rsid w:val="7F42C2B4"/>
    <w:rsid w:val="7F52E528"/>
    <w:rsid w:val="7F5AABFB"/>
    <w:rsid w:val="7F6627E5"/>
    <w:rsid w:val="7FA30940"/>
    <w:rsid w:val="7FA7E8F3"/>
    <w:rsid w:val="7FC4E958"/>
    <w:rsid w:val="7FCD2F94"/>
    <w:rsid w:val="7FE2CC9A"/>
    <w:rsid w:val="7FE3392D"/>
    <w:rsid w:val="7FEFC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2282B"/>
  <w15:chartTrackingRefBased/>
  <w15:docId w15:val="{836BEBBD-8C0A-465D-9F1F-E7817882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52D5F8F6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0DA0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zapp.com/pt/analyst-insights/brasil-pretende-se-tornar-um-dos-maiores-produtores-de-cacau-ate-2030" TargetMode="External"/><Relationship Id="rId13" Type="http://schemas.openxmlformats.org/officeDocument/2006/relationships/hyperlink" Target="https://www.cnnbrasil.com.br/economia/macroeconomia/exportacao-de-trigo-do-brasil-crescera-em-2024-aponta-associaca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rcadodocacau.com.br/colunas/uma-analise-atual-do-mercado-de-cacau-desafios-e-perspectivas-para-2025" TargetMode="External"/><Relationship Id="rId12" Type="http://schemas.openxmlformats.org/officeDocument/2006/relationships/hyperlink" Target="https://agenciadenoticias.ibge.gov.br/agencia-noticias/2012-agencia-de-noticias/noticias/41595-estimativa-de-setembro-aponta-queda-de-6-4-na-safra-202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msoplaneta.globo.com/biodiversidade/noticia/2025/02/02/conservacao-florestal-garante-a-produtividade-do-cacau-no-para-e-na-bahia-mostra-estudo.ghtml?utm_source=chatgpt.com" TargetMode="External"/><Relationship Id="rId11" Type="http://schemas.openxmlformats.org/officeDocument/2006/relationships/hyperlink" Target="https://www.agrolink.com.br/noticias/20--da-safra-brasileira-pode-ser-perdida-por-mas-condicoes-de-armazenamento_490497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opresenterural.com.br/produtores-de-trigo-faturam-mais-em-2024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sindustrigo.com.br/noticias-do-sindustrigo/dados-da-fiesp-indicam-que-ate-2026-area-plantada-do-trigo-tera-aumento-de-9-/49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PHILIPI JORDAN FIGUEIREDO RODRIGUES .</dc:creator>
  <cp:keywords/>
  <dc:description/>
  <cp:lastModifiedBy>DIEGO SEITI OGITA IACABO .</cp:lastModifiedBy>
  <cp:revision>1</cp:revision>
  <dcterms:created xsi:type="dcterms:W3CDTF">2025-09-18T19:32:00Z</dcterms:created>
  <dcterms:modified xsi:type="dcterms:W3CDTF">2025-09-19T01:30:00Z</dcterms:modified>
</cp:coreProperties>
</file>