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9B3EC9" w:rsidTr="00635CAA">
            <w:trPr>
              <w:trHeight w:val="2880"/>
              <w:jc w:val="center"/>
            </w:trPr>
            <w:tc>
              <w:tcPr>
                <w:tcW w:w="5000" w:type="pct"/>
              </w:tcPr>
              <w:p w:rsidR="009B3EC9" w:rsidRDefault="009B3EC9" w:rsidP="00635CAA">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2"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9B3EC9" w:rsidTr="00635CAA">
            <w:trPr>
              <w:trHeight w:val="1440"/>
              <w:jc w:val="center"/>
            </w:trPr>
            <w:sdt>
              <w:sdtPr>
                <w:rPr>
                  <w:rFonts w:asciiTheme="majorHAnsi" w:eastAsiaTheme="majorEastAsia" w:hAnsiTheme="majorHAnsi" w:cstheme="majorBidi"/>
                  <w:sz w:val="68"/>
                  <w:szCs w:val="68"/>
                </w:rPr>
                <w:alias w:val="Title"/>
                <w:id w:val="15524250"/>
                <w:placeholder>
                  <w:docPart w:val="8CA9F3D914034AE9B4F20CDC2580184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B3EC9" w:rsidRDefault="009B3EC9" w:rsidP="009B3EC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Quicksort</w:t>
                    </w:r>
                  </w:p>
                </w:tc>
              </w:sdtContent>
            </w:sdt>
          </w:tr>
          <w:tr w:rsidR="009B3EC9" w:rsidTr="00635C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B3EC9" w:rsidRDefault="009B3EC9" w:rsidP="009B3E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9B3EC9" w:rsidTr="00635CAA">
            <w:trPr>
              <w:trHeight w:val="360"/>
              <w:jc w:val="center"/>
            </w:trPr>
            <w:tc>
              <w:tcPr>
                <w:tcW w:w="5000" w:type="pct"/>
                <w:vAlign w:val="center"/>
              </w:tcPr>
              <w:p w:rsidR="009B3EC9" w:rsidRDefault="009B3EC9" w:rsidP="00635CAA">
                <w:pPr>
                  <w:pStyle w:val="NoSpacing"/>
                  <w:jc w:val="center"/>
                </w:pPr>
              </w:p>
            </w:tc>
          </w:tr>
        </w:tbl>
        <w:p w:rsidR="009B3EC9" w:rsidRDefault="009B3EC9" w:rsidP="009B3EC9"/>
        <w:p w:rsidR="009B3EC9" w:rsidRDefault="009B3EC9" w:rsidP="009B3EC9"/>
        <w:p w:rsidR="009B3EC9" w:rsidRDefault="009B3EC9" w:rsidP="009B3EC9">
          <w:pPr>
            <w:rPr>
              <w:b/>
              <w:sz w:val="28"/>
              <w:szCs w:val="28"/>
            </w:rPr>
          </w:pPr>
        </w:p>
      </w:sdtContent>
    </w:sdt>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spacing w:after="0" w:line="240" w:lineRule="auto"/>
        <w:rPr>
          <w:b/>
          <w:sz w:val="28"/>
          <w:szCs w:val="28"/>
        </w:rPr>
      </w:pPr>
    </w:p>
    <w:p w:rsidR="009B3EC9" w:rsidRDefault="009B3EC9" w:rsidP="009B3EC9">
      <w:pPr>
        <w:jc w:val="center"/>
        <w:rPr>
          <w:b/>
          <w:sz w:val="36"/>
          <w:szCs w:val="36"/>
        </w:rPr>
      </w:pPr>
    </w:p>
    <w:sdt>
      <w:sdtPr>
        <w:rPr>
          <w:rFonts w:asciiTheme="majorHAnsi" w:eastAsiaTheme="majorEastAsia" w:hAnsiTheme="majorHAnsi" w:cstheme="majorBidi"/>
          <w:caps/>
        </w:rPr>
        <w:alias w:val="Company"/>
        <w:id w:val="15524243"/>
        <w:placeholder>
          <w:docPart w:val="4E5474BD8E1E49F98C003524F3434394"/>
        </w:placeholder>
        <w:dataBinding w:prefixMappings="xmlns:ns0='http://schemas.openxmlformats.org/officeDocument/2006/extended-properties'" w:xpath="/ns0:Properties[1]/ns0:Company[1]" w:storeItemID="{6668398D-A668-4E3E-A5EB-62B293D839F1}"/>
        <w:text/>
      </w:sdtPr>
      <w:sdtContent>
        <w:p w:rsidR="009B3EC9" w:rsidRDefault="009B3EC9" w:rsidP="009B3EC9">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9B3EC9" w:rsidRDefault="009B3EC9" w:rsidP="009B3EC9">
      <w:pPr>
        <w:jc w:val="center"/>
        <w:rPr>
          <w:b/>
          <w:sz w:val="36"/>
          <w:szCs w:val="36"/>
        </w:rPr>
      </w:pPr>
    </w:p>
    <w:sdt>
      <w:sdtPr>
        <w:id w:val="7973028"/>
        <w:docPartObj>
          <w:docPartGallery w:val="Table of Contents"/>
          <w:docPartUnique/>
        </w:docPartObj>
      </w:sdtPr>
      <w:sdtContent>
        <w:p w:rsidR="009B3EC9" w:rsidRDefault="009B3EC9" w:rsidP="009B3EC9">
          <w:pPr>
            <w:pStyle w:val="TOC1"/>
            <w:tabs>
              <w:tab w:val="left" w:pos="440"/>
              <w:tab w:val="right" w:leader="dot" w:pos="9016"/>
            </w:tabs>
          </w:pPr>
        </w:p>
        <w:p w:rsidR="009B3EC9" w:rsidRDefault="009B3EC9" w:rsidP="009B3EC9">
          <w:pPr>
            <w:pStyle w:val="TOC1"/>
            <w:tabs>
              <w:tab w:val="left" w:pos="440"/>
              <w:tab w:val="right" w:leader="dot" w:pos="9016"/>
            </w:tabs>
          </w:pPr>
          <w:r>
            <w:rPr>
              <w:b/>
              <w:i/>
              <w:sz w:val="32"/>
              <w:szCs w:val="32"/>
              <w:u w:val="single"/>
            </w:rPr>
            <w:t>Contents</w:t>
          </w:r>
        </w:p>
        <w:p w:rsidR="009B3EC9" w:rsidRDefault="009B3EC9" w:rsidP="009B3EC9">
          <w:pPr>
            <w:pStyle w:val="TOCHeading"/>
          </w:pPr>
        </w:p>
        <w:p w:rsidR="00FF56D4" w:rsidRDefault="009B3EC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375289" w:history="1">
            <w:r w:rsidR="00FF56D4" w:rsidRPr="00D157B8">
              <w:rPr>
                <w:rStyle w:val="Hyperlink"/>
                <w:noProof/>
              </w:rPr>
              <w:t>1.</w:t>
            </w:r>
            <w:r w:rsidR="00FF56D4">
              <w:rPr>
                <w:rFonts w:eastAsiaTheme="minorEastAsia"/>
                <w:noProof/>
                <w:lang w:eastAsia="en-IE"/>
              </w:rPr>
              <w:tab/>
            </w:r>
            <w:r w:rsidR="00FF56D4" w:rsidRPr="00D157B8">
              <w:rPr>
                <w:rStyle w:val="Hyperlink"/>
                <w:i/>
                <w:noProof/>
              </w:rPr>
              <w:t>Definition</w:t>
            </w:r>
            <w:r w:rsidR="00FF56D4">
              <w:rPr>
                <w:noProof/>
                <w:webHidden/>
              </w:rPr>
              <w:tab/>
            </w:r>
            <w:r w:rsidR="00FF56D4">
              <w:rPr>
                <w:noProof/>
                <w:webHidden/>
              </w:rPr>
              <w:fldChar w:fldCharType="begin"/>
            </w:r>
            <w:r w:rsidR="00FF56D4">
              <w:rPr>
                <w:noProof/>
                <w:webHidden/>
              </w:rPr>
              <w:instrText xml:space="preserve"> PAGEREF _Toc350375289 \h </w:instrText>
            </w:r>
            <w:r w:rsidR="00FF56D4">
              <w:rPr>
                <w:noProof/>
                <w:webHidden/>
              </w:rPr>
            </w:r>
            <w:r w:rsidR="00FF56D4">
              <w:rPr>
                <w:noProof/>
                <w:webHidden/>
              </w:rPr>
              <w:fldChar w:fldCharType="separate"/>
            </w:r>
            <w:r w:rsidR="00FF56D4">
              <w:rPr>
                <w:noProof/>
                <w:webHidden/>
              </w:rPr>
              <w:t>3</w:t>
            </w:r>
            <w:r w:rsidR="00FF56D4">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0" w:history="1">
            <w:r w:rsidRPr="00D157B8">
              <w:rPr>
                <w:rStyle w:val="Hyperlink"/>
                <w:noProof/>
              </w:rPr>
              <w:t>2.</w:t>
            </w:r>
            <w:r>
              <w:rPr>
                <w:rFonts w:eastAsiaTheme="minorEastAsia"/>
                <w:noProof/>
                <w:lang w:eastAsia="en-IE"/>
              </w:rPr>
              <w:tab/>
            </w:r>
            <w:r w:rsidRPr="00D157B8">
              <w:rPr>
                <w:rStyle w:val="Hyperlink"/>
                <w:i/>
                <w:noProof/>
              </w:rPr>
              <w:t>Implementation</w:t>
            </w:r>
            <w:r>
              <w:rPr>
                <w:noProof/>
                <w:webHidden/>
              </w:rPr>
              <w:tab/>
            </w:r>
            <w:r>
              <w:rPr>
                <w:noProof/>
                <w:webHidden/>
              </w:rPr>
              <w:fldChar w:fldCharType="begin"/>
            </w:r>
            <w:r>
              <w:rPr>
                <w:noProof/>
                <w:webHidden/>
              </w:rPr>
              <w:instrText xml:space="preserve"> PAGEREF _Toc350375290 \h </w:instrText>
            </w:r>
            <w:r>
              <w:rPr>
                <w:noProof/>
                <w:webHidden/>
              </w:rPr>
            </w:r>
            <w:r>
              <w:rPr>
                <w:noProof/>
                <w:webHidden/>
              </w:rPr>
              <w:fldChar w:fldCharType="separate"/>
            </w:r>
            <w:r>
              <w:rPr>
                <w:noProof/>
                <w:webHidden/>
              </w:rPr>
              <w:t>3</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1" w:history="1">
            <w:r w:rsidRPr="00D157B8">
              <w:rPr>
                <w:rStyle w:val="Hyperlink"/>
                <w:noProof/>
              </w:rPr>
              <w:t>3.</w:t>
            </w:r>
            <w:r>
              <w:rPr>
                <w:rFonts w:eastAsiaTheme="minorEastAsia"/>
                <w:noProof/>
                <w:lang w:eastAsia="en-IE"/>
              </w:rPr>
              <w:tab/>
            </w:r>
            <w:r w:rsidRPr="00D157B8">
              <w:rPr>
                <w:rStyle w:val="Hyperlink"/>
                <w:i/>
                <w:noProof/>
              </w:rPr>
              <w:t>Example</w:t>
            </w:r>
            <w:r>
              <w:rPr>
                <w:noProof/>
                <w:webHidden/>
              </w:rPr>
              <w:tab/>
            </w:r>
            <w:r>
              <w:rPr>
                <w:noProof/>
                <w:webHidden/>
              </w:rPr>
              <w:fldChar w:fldCharType="begin"/>
            </w:r>
            <w:r>
              <w:rPr>
                <w:noProof/>
                <w:webHidden/>
              </w:rPr>
              <w:instrText xml:space="preserve"> PAGEREF _Toc350375291 \h </w:instrText>
            </w:r>
            <w:r>
              <w:rPr>
                <w:noProof/>
                <w:webHidden/>
              </w:rPr>
            </w:r>
            <w:r>
              <w:rPr>
                <w:noProof/>
                <w:webHidden/>
              </w:rPr>
              <w:fldChar w:fldCharType="separate"/>
            </w:r>
            <w:r>
              <w:rPr>
                <w:noProof/>
                <w:webHidden/>
              </w:rPr>
              <w:t>3</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2" w:history="1">
            <w:r w:rsidRPr="00D157B8">
              <w:rPr>
                <w:rStyle w:val="Hyperlink"/>
                <w:noProof/>
              </w:rPr>
              <w:t>4.</w:t>
            </w:r>
            <w:r>
              <w:rPr>
                <w:rFonts w:eastAsiaTheme="minorEastAsia"/>
                <w:noProof/>
                <w:lang w:eastAsia="en-IE"/>
              </w:rPr>
              <w:tab/>
            </w:r>
            <w:r w:rsidRPr="00D157B8">
              <w:rPr>
                <w:rStyle w:val="Hyperlink"/>
                <w:i/>
                <w:noProof/>
              </w:rPr>
              <w:t>Functions</w:t>
            </w:r>
            <w:r>
              <w:rPr>
                <w:noProof/>
                <w:webHidden/>
              </w:rPr>
              <w:tab/>
            </w:r>
            <w:r>
              <w:rPr>
                <w:noProof/>
                <w:webHidden/>
              </w:rPr>
              <w:fldChar w:fldCharType="begin"/>
            </w:r>
            <w:r>
              <w:rPr>
                <w:noProof/>
                <w:webHidden/>
              </w:rPr>
              <w:instrText xml:space="preserve"> PAGEREF _Toc350375292 \h </w:instrText>
            </w:r>
            <w:r>
              <w:rPr>
                <w:noProof/>
                <w:webHidden/>
              </w:rPr>
            </w:r>
            <w:r>
              <w:rPr>
                <w:noProof/>
                <w:webHidden/>
              </w:rPr>
              <w:fldChar w:fldCharType="separate"/>
            </w:r>
            <w:r>
              <w:rPr>
                <w:noProof/>
                <w:webHidden/>
              </w:rPr>
              <w:t>4</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3" w:history="1">
            <w:r w:rsidRPr="00D157B8">
              <w:rPr>
                <w:rStyle w:val="Hyperlink"/>
                <w:noProof/>
              </w:rPr>
              <w:t>5.</w:t>
            </w:r>
            <w:r>
              <w:rPr>
                <w:rFonts w:eastAsiaTheme="minorEastAsia"/>
                <w:noProof/>
                <w:lang w:eastAsia="en-IE"/>
              </w:rPr>
              <w:tab/>
            </w:r>
            <w:r w:rsidRPr="00D157B8">
              <w:rPr>
                <w:rStyle w:val="Hyperlink"/>
                <w:i/>
                <w:noProof/>
              </w:rPr>
              <w:t>Pseudocode</w:t>
            </w:r>
            <w:r>
              <w:rPr>
                <w:noProof/>
                <w:webHidden/>
              </w:rPr>
              <w:tab/>
            </w:r>
            <w:r>
              <w:rPr>
                <w:noProof/>
                <w:webHidden/>
              </w:rPr>
              <w:fldChar w:fldCharType="begin"/>
            </w:r>
            <w:r>
              <w:rPr>
                <w:noProof/>
                <w:webHidden/>
              </w:rPr>
              <w:instrText xml:space="preserve"> PAGEREF _Toc350375293 \h </w:instrText>
            </w:r>
            <w:r>
              <w:rPr>
                <w:noProof/>
                <w:webHidden/>
              </w:rPr>
            </w:r>
            <w:r>
              <w:rPr>
                <w:noProof/>
                <w:webHidden/>
              </w:rPr>
              <w:fldChar w:fldCharType="separate"/>
            </w:r>
            <w:r>
              <w:rPr>
                <w:noProof/>
                <w:webHidden/>
              </w:rPr>
              <w:t>4</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4" w:history="1">
            <w:r w:rsidRPr="00D157B8">
              <w:rPr>
                <w:rStyle w:val="Hyperlink"/>
                <w:noProof/>
              </w:rPr>
              <w:t>6.</w:t>
            </w:r>
            <w:r>
              <w:rPr>
                <w:rFonts w:eastAsiaTheme="minorEastAsia"/>
                <w:noProof/>
                <w:lang w:eastAsia="en-IE"/>
              </w:rPr>
              <w:tab/>
            </w:r>
            <w:r w:rsidRPr="00D157B8">
              <w:rPr>
                <w:rStyle w:val="Hyperlink"/>
                <w:i/>
                <w:noProof/>
              </w:rPr>
              <w:t>Complexity</w:t>
            </w:r>
            <w:r>
              <w:rPr>
                <w:noProof/>
                <w:webHidden/>
              </w:rPr>
              <w:tab/>
            </w:r>
            <w:r>
              <w:rPr>
                <w:noProof/>
                <w:webHidden/>
              </w:rPr>
              <w:fldChar w:fldCharType="begin"/>
            </w:r>
            <w:r>
              <w:rPr>
                <w:noProof/>
                <w:webHidden/>
              </w:rPr>
              <w:instrText xml:space="preserve"> PAGEREF _Toc350375294 \h </w:instrText>
            </w:r>
            <w:r>
              <w:rPr>
                <w:noProof/>
                <w:webHidden/>
              </w:rPr>
            </w:r>
            <w:r>
              <w:rPr>
                <w:noProof/>
                <w:webHidden/>
              </w:rPr>
              <w:fldChar w:fldCharType="separate"/>
            </w:r>
            <w:r>
              <w:rPr>
                <w:noProof/>
                <w:webHidden/>
              </w:rPr>
              <w:t>5</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5" w:history="1">
            <w:r w:rsidRPr="00D157B8">
              <w:rPr>
                <w:rStyle w:val="Hyperlink"/>
                <w:noProof/>
              </w:rPr>
              <w:t>7.</w:t>
            </w:r>
            <w:r>
              <w:rPr>
                <w:rFonts w:eastAsiaTheme="minorEastAsia"/>
                <w:noProof/>
                <w:lang w:eastAsia="en-IE"/>
              </w:rPr>
              <w:tab/>
            </w:r>
            <w:r w:rsidRPr="00D157B8">
              <w:rPr>
                <w:rStyle w:val="Hyperlink"/>
                <w:i/>
                <w:noProof/>
              </w:rPr>
              <w:t>Advantages of Quicksort</w:t>
            </w:r>
            <w:r>
              <w:rPr>
                <w:noProof/>
                <w:webHidden/>
              </w:rPr>
              <w:tab/>
            </w:r>
            <w:r>
              <w:rPr>
                <w:noProof/>
                <w:webHidden/>
              </w:rPr>
              <w:fldChar w:fldCharType="begin"/>
            </w:r>
            <w:r>
              <w:rPr>
                <w:noProof/>
                <w:webHidden/>
              </w:rPr>
              <w:instrText xml:space="preserve"> PAGEREF _Toc350375295 \h </w:instrText>
            </w:r>
            <w:r>
              <w:rPr>
                <w:noProof/>
                <w:webHidden/>
              </w:rPr>
            </w:r>
            <w:r>
              <w:rPr>
                <w:noProof/>
                <w:webHidden/>
              </w:rPr>
              <w:fldChar w:fldCharType="separate"/>
            </w:r>
            <w:r>
              <w:rPr>
                <w:noProof/>
                <w:webHidden/>
              </w:rPr>
              <w:t>5</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6" w:history="1">
            <w:r w:rsidRPr="00D157B8">
              <w:rPr>
                <w:rStyle w:val="Hyperlink"/>
                <w:noProof/>
              </w:rPr>
              <w:t>8.</w:t>
            </w:r>
            <w:r>
              <w:rPr>
                <w:rFonts w:eastAsiaTheme="minorEastAsia"/>
                <w:noProof/>
                <w:lang w:eastAsia="en-IE"/>
              </w:rPr>
              <w:tab/>
            </w:r>
            <w:r w:rsidRPr="00D157B8">
              <w:rPr>
                <w:rStyle w:val="Hyperlink"/>
                <w:i/>
                <w:noProof/>
              </w:rPr>
              <w:t>Disadvantages of Quicksort</w:t>
            </w:r>
            <w:r>
              <w:rPr>
                <w:noProof/>
                <w:webHidden/>
              </w:rPr>
              <w:tab/>
            </w:r>
            <w:r>
              <w:rPr>
                <w:noProof/>
                <w:webHidden/>
              </w:rPr>
              <w:fldChar w:fldCharType="begin"/>
            </w:r>
            <w:r>
              <w:rPr>
                <w:noProof/>
                <w:webHidden/>
              </w:rPr>
              <w:instrText xml:space="preserve"> PAGEREF _Toc350375296 \h </w:instrText>
            </w:r>
            <w:r>
              <w:rPr>
                <w:noProof/>
                <w:webHidden/>
              </w:rPr>
            </w:r>
            <w:r>
              <w:rPr>
                <w:noProof/>
                <w:webHidden/>
              </w:rPr>
              <w:fldChar w:fldCharType="separate"/>
            </w:r>
            <w:r>
              <w:rPr>
                <w:noProof/>
                <w:webHidden/>
              </w:rPr>
              <w:t>5</w:t>
            </w:r>
            <w:r>
              <w:rPr>
                <w:noProof/>
                <w:webHidden/>
              </w:rPr>
              <w:fldChar w:fldCharType="end"/>
            </w:r>
          </w:hyperlink>
        </w:p>
        <w:p w:rsidR="00FF56D4" w:rsidRDefault="00FF56D4">
          <w:pPr>
            <w:pStyle w:val="TOC1"/>
            <w:tabs>
              <w:tab w:val="left" w:pos="440"/>
              <w:tab w:val="right" w:leader="dot" w:pos="9016"/>
            </w:tabs>
            <w:rPr>
              <w:rFonts w:eastAsiaTheme="minorEastAsia"/>
              <w:noProof/>
              <w:lang w:eastAsia="en-IE"/>
            </w:rPr>
          </w:pPr>
          <w:hyperlink w:anchor="_Toc350375297" w:history="1">
            <w:r w:rsidRPr="00D157B8">
              <w:rPr>
                <w:rStyle w:val="Hyperlink"/>
                <w:noProof/>
              </w:rPr>
              <w:t>9.</w:t>
            </w:r>
            <w:r>
              <w:rPr>
                <w:rFonts w:eastAsiaTheme="minorEastAsia"/>
                <w:noProof/>
                <w:lang w:eastAsia="en-IE"/>
              </w:rPr>
              <w:tab/>
            </w:r>
            <w:r w:rsidRPr="00D157B8">
              <w:rPr>
                <w:rStyle w:val="Hyperlink"/>
                <w:i/>
                <w:noProof/>
              </w:rPr>
              <w:t>References</w:t>
            </w:r>
            <w:r>
              <w:rPr>
                <w:noProof/>
                <w:webHidden/>
              </w:rPr>
              <w:tab/>
            </w:r>
            <w:r>
              <w:rPr>
                <w:noProof/>
                <w:webHidden/>
              </w:rPr>
              <w:fldChar w:fldCharType="begin"/>
            </w:r>
            <w:r>
              <w:rPr>
                <w:noProof/>
                <w:webHidden/>
              </w:rPr>
              <w:instrText xml:space="preserve"> PAGEREF _Toc350375297 \h </w:instrText>
            </w:r>
            <w:r>
              <w:rPr>
                <w:noProof/>
                <w:webHidden/>
              </w:rPr>
            </w:r>
            <w:r>
              <w:rPr>
                <w:noProof/>
                <w:webHidden/>
              </w:rPr>
              <w:fldChar w:fldCharType="separate"/>
            </w:r>
            <w:r>
              <w:rPr>
                <w:noProof/>
                <w:webHidden/>
              </w:rPr>
              <w:t>5</w:t>
            </w:r>
            <w:r>
              <w:rPr>
                <w:noProof/>
                <w:webHidden/>
              </w:rPr>
              <w:fldChar w:fldCharType="end"/>
            </w:r>
          </w:hyperlink>
        </w:p>
        <w:p w:rsidR="009B3EC9" w:rsidRDefault="009B3EC9" w:rsidP="009B3EC9">
          <w:r>
            <w:fldChar w:fldCharType="end"/>
          </w:r>
        </w:p>
      </w:sdtContent>
    </w:sdt>
    <w:p w:rsidR="009B3EC9" w:rsidRDefault="009B3EC9" w:rsidP="009B3EC9"/>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spacing w:after="0" w:line="240" w:lineRule="auto"/>
      </w:pPr>
    </w:p>
    <w:p w:rsidR="009B3EC9" w:rsidRDefault="009B3EC9" w:rsidP="009B3EC9">
      <w:pPr>
        <w:jc w:val="center"/>
        <w:rPr>
          <w:b/>
          <w:sz w:val="36"/>
          <w:szCs w:val="36"/>
        </w:rPr>
      </w:pPr>
    </w:p>
    <w:p w:rsidR="009B3EC9" w:rsidRDefault="009B3EC9" w:rsidP="009B3EC9">
      <w:pPr>
        <w:jc w:val="center"/>
        <w:rPr>
          <w:b/>
          <w:sz w:val="36"/>
          <w:szCs w:val="36"/>
        </w:rPr>
      </w:pPr>
    </w:p>
    <w:p w:rsidR="009B3EC9" w:rsidRDefault="009B3EC9" w:rsidP="009B3EC9">
      <w:pPr>
        <w:jc w:val="center"/>
        <w:rPr>
          <w:b/>
          <w:sz w:val="36"/>
          <w:szCs w:val="36"/>
        </w:rPr>
      </w:pPr>
    </w:p>
    <w:p w:rsidR="009B3EC9" w:rsidRPr="00EA6B53" w:rsidRDefault="009B3EC9" w:rsidP="009B3EC9">
      <w:pPr>
        <w:pStyle w:val="Heading1"/>
        <w:rPr>
          <w:b w:val="0"/>
          <w:i/>
          <w:color w:val="auto"/>
          <w:sz w:val="32"/>
          <w:szCs w:val="32"/>
          <w:u w:val="single"/>
        </w:rPr>
      </w:pPr>
      <w:bookmarkStart w:id="0" w:name="_Toc350353894"/>
      <w:bookmarkStart w:id="1" w:name="_Toc350375289"/>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9B3EC9" w:rsidRDefault="009B3EC9" w:rsidP="009B3EC9">
      <w:pPr>
        <w:spacing w:after="0" w:line="240" w:lineRule="auto"/>
        <w:rPr>
          <w:sz w:val="24"/>
          <w:szCs w:val="24"/>
        </w:rPr>
      </w:pPr>
      <w:r>
        <w:rPr>
          <w:sz w:val="24"/>
          <w:szCs w:val="24"/>
        </w:rPr>
        <w:t xml:space="preserve">Quicksort is a sorting algorithm that was created by C. A. R. Hoare. It is a sorting algorithm that operates by recursively partitioning elements, which are to be sorted into two separate sets. Quicksort is based on the ‘divide and conquer’ principal. </w:t>
      </w:r>
    </w:p>
    <w:p w:rsidR="009B3EC9" w:rsidRDefault="009B3EC9" w:rsidP="009B3EC9">
      <w:pPr>
        <w:spacing w:after="0" w:line="240" w:lineRule="auto"/>
        <w:rPr>
          <w:sz w:val="24"/>
          <w:szCs w:val="24"/>
        </w:rPr>
      </w:pPr>
    </w:p>
    <w:p w:rsidR="009B3EC9" w:rsidRPr="00EA6B53" w:rsidRDefault="009B3EC9" w:rsidP="009B3EC9">
      <w:pPr>
        <w:pStyle w:val="Heading1"/>
        <w:rPr>
          <w:b w:val="0"/>
          <w:i/>
          <w:color w:val="auto"/>
          <w:sz w:val="32"/>
          <w:szCs w:val="32"/>
          <w:u w:val="single"/>
        </w:rPr>
      </w:pPr>
      <w:bookmarkStart w:id="2" w:name="_Toc350353895"/>
      <w:bookmarkStart w:id="3" w:name="_Toc350375290"/>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9B3EC9" w:rsidRDefault="009B3EC9" w:rsidP="009B3EC9">
      <w:pPr>
        <w:spacing w:after="0" w:line="240" w:lineRule="auto"/>
        <w:rPr>
          <w:sz w:val="24"/>
          <w:szCs w:val="24"/>
        </w:rPr>
      </w:pPr>
      <w:r>
        <w:rPr>
          <w:sz w:val="24"/>
          <w:szCs w:val="24"/>
        </w:rPr>
        <w:t>Quicksort works as follows:</w:t>
      </w:r>
    </w:p>
    <w:p w:rsidR="009B3EC9" w:rsidRDefault="009B3EC9" w:rsidP="009B3EC9">
      <w:pPr>
        <w:spacing w:after="0" w:line="240" w:lineRule="auto"/>
        <w:rPr>
          <w:sz w:val="24"/>
          <w:szCs w:val="24"/>
        </w:rPr>
      </w:pPr>
    </w:p>
    <w:p w:rsidR="009B3EC9" w:rsidRDefault="009B3EC9" w:rsidP="009B3EC9">
      <w:pPr>
        <w:pStyle w:val="ListParagraph"/>
        <w:numPr>
          <w:ilvl w:val="0"/>
          <w:numId w:val="1"/>
        </w:numPr>
        <w:spacing w:after="0" w:line="240" w:lineRule="auto"/>
        <w:rPr>
          <w:sz w:val="24"/>
          <w:szCs w:val="24"/>
        </w:rPr>
      </w:pPr>
      <w:r>
        <w:rPr>
          <w:sz w:val="24"/>
          <w:szCs w:val="24"/>
        </w:rPr>
        <w:t>Select an element of the array to be the pivot.</w:t>
      </w:r>
    </w:p>
    <w:p w:rsidR="009B3EC9" w:rsidRDefault="009B3EC9" w:rsidP="009B3EC9">
      <w:pPr>
        <w:pStyle w:val="ListParagraph"/>
        <w:spacing w:after="0" w:line="240" w:lineRule="auto"/>
        <w:rPr>
          <w:sz w:val="24"/>
          <w:szCs w:val="24"/>
        </w:rPr>
      </w:pPr>
    </w:p>
    <w:p w:rsidR="009B3EC9" w:rsidRDefault="009B3EC9" w:rsidP="009B3EC9">
      <w:pPr>
        <w:pStyle w:val="ListParagraph"/>
        <w:numPr>
          <w:ilvl w:val="0"/>
          <w:numId w:val="1"/>
        </w:numPr>
        <w:spacing w:after="0" w:line="240" w:lineRule="auto"/>
        <w:rPr>
          <w:sz w:val="24"/>
          <w:szCs w:val="24"/>
        </w:rPr>
      </w:pPr>
      <w:r>
        <w:rPr>
          <w:sz w:val="24"/>
          <w:szCs w:val="24"/>
        </w:rPr>
        <w:t>Divide the remaining elements into two partitions.</w:t>
      </w:r>
    </w:p>
    <w:p w:rsidR="009B3EC9" w:rsidRDefault="008E1918" w:rsidP="008E1918">
      <w:pPr>
        <w:pStyle w:val="ListParagraph"/>
        <w:numPr>
          <w:ilvl w:val="0"/>
          <w:numId w:val="5"/>
        </w:numPr>
        <w:spacing w:after="0" w:line="240" w:lineRule="auto"/>
        <w:rPr>
          <w:sz w:val="24"/>
          <w:szCs w:val="24"/>
        </w:rPr>
      </w:pPr>
      <w:r>
        <w:rPr>
          <w:sz w:val="24"/>
          <w:szCs w:val="24"/>
        </w:rPr>
        <w:t>Elements that are less than the pivot are to be placed in the first partition.</w:t>
      </w:r>
    </w:p>
    <w:p w:rsidR="008E1918" w:rsidRPr="008E1918" w:rsidRDefault="008E1918" w:rsidP="008E1918">
      <w:pPr>
        <w:pStyle w:val="ListParagraph"/>
        <w:numPr>
          <w:ilvl w:val="0"/>
          <w:numId w:val="5"/>
        </w:numPr>
        <w:spacing w:after="0" w:line="240" w:lineRule="auto"/>
        <w:rPr>
          <w:sz w:val="24"/>
          <w:szCs w:val="24"/>
        </w:rPr>
      </w:pPr>
      <w:r>
        <w:rPr>
          <w:sz w:val="24"/>
          <w:szCs w:val="24"/>
        </w:rPr>
        <w:t>Elements that are greater than the pivot are to be placed in the second partition.</w:t>
      </w:r>
    </w:p>
    <w:p w:rsidR="009B3EC9" w:rsidRPr="00ED76D4" w:rsidRDefault="009B3EC9" w:rsidP="009B3EC9">
      <w:pPr>
        <w:pStyle w:val="ListParagraph"/>
        <w:rPr>
          <w:sz w:val="24"/>
          <w:szCs w:val="24"/>
        </w:rPr>
      </w:pPr>
    </w:p>
    <w:p w:rsidR="009B3EC9" w:rsidRDefault="008E1918" w:rsidP="009B3EC9">
      <w:pPr>
        <w:pStyle w:val="ListParagraph"/>
        <w:numPr>
          <w:ilvl w:val="0"/>
          <w:numId w:val="1"/>
        </w:numPr>
        <w:spacing w:after="0" w:line="240" w:lineRule="auto"/>
        <w:rPr>
          <w:sz w:val="24"/>
          <w:szCs w:val="24"/>
        </w:rPr>
      </w:pPr>
      <w:r>
        <w:rPr>
          <w:sz w:val="24"/>
          <w:szCs w:val="24"/>
        </w:rPr>
        <w:t>Sort both partitions using recursion.</w:t>
      </w:r>
    </w:p>
    <w:p w:rsidR="008E1918" w:rsidRDefault="008E1918" w:rsidP="008E1918">
      <w:pPr>
        <w:pStyle w:val="ListParagraph"/>
        <w:spacing w:after="0" w:line="240" w:lineRule="auto"/>
        <w:rPr>
          <w:sz w:val="24"/>
          <w:szCs w:val="24"/>
        </w:rPr>
      </w:pPr>
    </w:p>
    <w:p w:rsidR="008E1918" w:rsidRDefault="008E1918" w:rsidP="009B3EC9">
      <w:pPr>
        <w:pStyle w:val="ListParagraph"/>
        <w:numPr>
          <w:ilvl w:val="0"/>
          <w:numId w:val="1"/>
        </w:numPr>
        <w:spacing w:after="0" w:line="240" w:lineRule="auto"/>
        <w:rPr>
          <w:sz w:val="24"/>
          <w:szCs w:val="24"/>
        </w:rPr>
      </w:pPr>
      <w:r>
        <w:rPr>
          <w:sz w:val="24"/>
          <w:szCs w:val="24"/>
        </w:rPr>
        <w:t>Combine the following in order:</w:t>
      </w:r>
    </w:p>
    <w:p w:rsidR="008E1918" w:rsidRDefault="008E1918" w:rsidP="008E1918">
      <w:pPr>
        <w:pStyle w:val="ListParagraph"/>
        <w:numPr>
          <w:ilvl w:val="0"/>
          <w:numId w:val="6"/>
        </w:numPr>
        <w:spacing w:after="0" w:line="240" w:lineRule="auto"/>
        <w:rPr>
          <w:sz w:val="24"/>
          <w:szCs w:val="24"/>
        </w:rPr>
      </w:pPr>
      <w:r>
        <w:rPr>
          <w:sz w:val="24"/>
          <w:szCs w:val="24"/>
        </w:rPr>
        <w:t xml:space="preserve">The </w:t>
      </w:r>
      <w:r w:rsidRPr="008E1918">
        <w:rPr>
          <w:sz w:val="24"/>
          <w:szCs w:val="24"/>
        </w:rPr>
        <w:t>first (sorted) partition</w:t>
      </w:r>
      <w:r>
        <w:rPr>
          <w:sz w:val="24"/>
          <w:szCs w:val="24"/>
        </w:rPr>
        <w:t>.</w:t>
      </w:r>
    </w:p>
    <w:p w:rsidR="008E1918" w:rsidRDefault="008E1918" w:rsidP="008E1918">
      <w:pPr>
        <w:pStyle w:val="ListParagraph"/>
        <w:numPr>
          <w:ilvl w:val="0"/>
          <w:numId w:val="6"/>
        </w:numPr>
        <w:spacing w:after="0" w:line="240" w:lineRule="auto"/>
        <w:rPr>
          <w:sz w:val="24"/>
          <w:szCs w:val="24"/>
        </w:rPr>
      </w:pPr>
      <w:r w:rsidRPr="008E1918">
        <w:rPr>
          <w:sz w:val="24"/>
          <w:szCs w:val="24"/>
        </w:rPr>
        <w:t>The pivot</w:t>
      </w:r>
      <w:r>
        <w:rPr>
          <w:sz w:val="24"/>
          <w:szCs w:val="24"/>
        </w:rPr>
        <w:t>.</w:t>
      </w:r>
    </w:p>
    <w:p w:rsidR="008E1918" w:rsidRPr="008E1918" w:rsidRDefault="008E1918" w:rsidP="008E1918">
      <w:pPr>
        <w:pStyle w:val="ListParagraph"/>
        <w:numPr>
          <w:ilvl w:val="0"/>
          <w:numId w:val="6"/>
        </w:numPr>
        <w:spacing w:after="0" w:line="240" w:lineRule="auto"/>
        <w:rPr>
          <w:sz w:val="24"/>
          <w:szCs w:val="24"/>
        </w:rPr>
      </w:pPr>
      <w:r w:rsidRPr="008E1918">
        <w:rPr>
          <w:sz w:val="24"/>
          <w:szCs w:val="24"/>
        </w:rPr>
        <w:t>The second (sorted) partition</w:t>
      </w:r>
      <w:r>
        <w:rPr>
          <w:sz w:val="24"/>
          <w:szCs w:val="24"/>
        </w:rPr>
        <w:t>.</w:t>
      </w:r>
    </w:p>
    <w:p w:rsidR="009B3EC9" w:rsidRDefault="009B3EC9" w:rsidP="009B3EC9">
      <w:pPr>
        <w:spacing w:after="0" w:line="240" w:lineRule="auto"/>
        <w:rPr>
          <w:b/>
          <w:i/>
          <w:sz w:val="32"/>
          <w:szCs w:val="32"/>
          <w:u w:val="single"/>
        </w:rPr>
      </w:pPr>
    </w:p>
    <w:p w:rsidR="009B3EC9" w:rsidRDefault="009B3EC9" w:rsidP="008E1918">
      <w:pPr>
        <w:pStyle w:val="Heading1"/>
        <w:rPr>
          <w:i/>
          <w:color w:val="auto"/>
          <w:sz w:val="32"/>
          <w:szCs w:val="32"/>
          <w:u w:val="single"/>
        </w:rPr>
      </w:pPr>
      <w:bookmarkStart w:id="4" w:name="_Toc350353896"/>
      <w:bookmarkStart w:id="5" w:name="_Toc350375291"/>
      <w:r w:rsidRPr="00EA6B53">
        <w:rPr>
          <w:b w:val="0"/>
          <w:color w:val="auto"/>
          <w:sz w:val="32"/>
          <w:szCs w:val="32"/>
        </w:rPr>
        <w:t>3.</w:t>
      </w:r>
      <w:r w:rsidRPr="00EA6B53">
        <w:rPr>
          <w:b w:val="0"/>
          <w:color w:val="auto"/>
          <w:sz w:val="32"/>
          <w:szCs w:val="32"/>
        </w:rPr>
        <w:tab/>
      </w:r>
      <w:r w:rsidRPr="00EA6B53">
        <w:rPr>
          <w:i/>
          <w:color w:val="auto"/>
          <w:sz w:val="32"/>
          <w:szCs w:val="32"/>
          <w:u w:val="single"/>
        </w:rPr>
        <w:t>Example</w:t>
      </w:r>
      <w:bookmarkEnd w:id="4"/>
      <w:bookmarkEnd w:id="5"/>
    </w:p>
    <w:p w:rsidR="008E1918" w:rsidRPr="008E1918" w:rsidRDefault="008E1918" w:rsidP="008E1918"/>
    <w:p w:rsidR="009B3EC9" w:rsidRDefault="008E1918" w:rsidP="008E1918">
      <w:pPr>
        <w:spacing w:after="0" w:line="240" w:lineRule="auto"/>
        <w:jc w:val="center"/>
        <w:rPr>
          <w:b/>
          <w:i/>
          <w:sz w:val="32"/>
          <w:szCs w:val="32"/>
          <w:u w:val="single"/>
        </w:rPr>
      </w:pPr>
      <w:r w:rsidRPr="008E1918">
        <w:rPr>
          <w:noProof/>
          <w:sz w:val="32"/>
          <w:szCs w:val="32"/>
          <w:lang w:eastAsia="en-IE"/>
        </w:rPr>
        <w:drawing>
          <wp:inline distT="0" distB="0" distL="0" distR="0">
            <wp:extent cx="4664800" cy="3296093"/>
            <wp:effectExtent l="19050" t="0" r="2450" b="0"/>
            <wp:docPr id="1" name="Picture 0" descr="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png"/>
                    <pic:cNvPicPr/>
                  </pic:nvPicPr>
                  <pic:blipFill>
                    <a:blip r:embed="rId6" cstate="print"/>
                    <a:stretch>
                      <a:fillRect/>
                    </a:stretch>
                  </pic:blipFill>
                  <pic:spPr>
                    <a:xfrm>
                      <a:off x="0" y="0"/>
                      <a:ext cx="4664800" cy="3296093"/>
                    </a:xfrm>
                    <a:prstGeom prst="rect">
                      <a:avLst/>
                    </a:prstGeom>
                  </pic:spPr>
                </pic:pic>
              </a:graphicData>
            </a:graphic>
          </wp:inline>
        </w:drawing>
      </w:r>
    </w:p>
    <w:p w:rsidR="008E1918" w:rsidRDefault="008E1918" w:rsidP="009B3EC9">
      <w:pPr>
        <w:spacing w:after="0" w:line="240" w:lineRule="auto"/>
        <w:rPr>
          <w:b/>
          <w:i/>
          <w:sz w:val="32"/>
          <w:szCs w:val="32"/>
          <w:u w:val="single"/>
        </w:rPr>
      </w:pPr>
    </w:p>
    <w:p w:rsidR="009B3EC9" w:rsidRPr="00EA6B53" w:rsidRDefault="009B3EC9" w:rsidP="009B3EC9">
      <w:pPr>
        <w:pStyle w:val="Heading1"/>
        <w:rPr>
          <w:b w:val="0"/>
          <w:i/>
          <w:color w:val="auto"/>
          <w:sz w:val="32"/>
          <w:szCs w:val="32"/>
          <w:u w:val="single"/>
        </w:rPr>
      </w:pPr>
      <w:bookmarkStart w:id="6" w:name="_Toc350353897"/>
      <w:bookmarkStart w:id="7" w:name="_Toc350375292"/>
      <w:r w:rsidRPr="00EA6B53">
        <w:rPr>
          <w:b w:val="0"/>
          <w:color w:val="auto"/>
          <w:sz w:val="32"/>
          <w:szCs w:val="32"/>
        </w:rPr>
        <w:t>4.</w:t>
      </w:r>
      <w:r w:rsidRPr="00EA6B53">
        <w:rPr>
          <w:b w:val="0"/>
          <w:color w:val="auto"/>
          <w:sz w:val="32"/>
          <w:szCs w:val="32"/>
        </w:rPr>
        <w:tab/>
      </w:r>
      <w:r w:rsidRPr="00EA6B53">
        <w:rPr>
          <w:i/>
          <w:color w:val="auto"/>
          <w:sz w:val="32"/>
          <w:szCs w:val="32"/>
          <w:u w:val="single"/>
        </w:rPr>
        <w:t>Functions</w:t>
      </w:r>
      <w:bookmarkEnd w:id="6"/>
      <w:bookmarkEnd w:id="7"/>
    </w:p>
    <w:p w:rsidR="009B3EC9" w:rsidRDefault="009B3EC9" w:rsidP="009B3EC9">
      <w:pPr>
        <w:spacing w:after="0" w:line="240" w:lineRule="auto"/>
        <w:rPr>
          <w:sz w:val="24"/>
          <w:szCs w:val="24"/>
        </w:rPr>
      </w:pPr>
      <w:r>
        <w:rPr>
          <w:sz w:val="24"/>
          <w:szCs w:val="24"/>
        </w:rPr>
        <w:t xml:space="preserve">The implementation of </w:t>
      </w:r>
      <w:r w:rsidR="008E1918">
        <w:rPr>
          <w:sz w:val="24"/>
          <w:szCs w:val="24"/>
        </w:rPr>
        <w:t>Quicksort</w:t>
      </w:r>
      <w:r>
        <w:rPr>
          <w:sz w:val="24"/>
          <w:szCs w:val="24"/>
        </w:rPr>
        <w:t xml:space="preserve"> is based on the following functions</w:t>
      </w:r>
    </w:p>
    <w:p w:rsidR="009B3EC9" w:rsidRDefault="009B3EC9" w:rsidP="009B3EC9">
      <w:pPr>
        <w:spacing w:after="0" w:line="240" w:lineRule="auto"/>
        <w:rPr>
          <w:sz w:val="24"/>
          <w:szCs w:val="24"/>
        </w:rPr>
      </w:pPr>
    </w:p>
    <w:p w:rsidR="009B3EC9" w:rsidRDefault="008E1918" w:rsidP="009B3EC9">
      <w:pPr>
        <w:pStyle w:val="ListParagraph"/>
        <w:numPr>
          <w:ilvl w:val="0"/>
          <w:numId w:val="2"/>
        </w:numPr>
        <w:spacing w:after="0" w:line="240" w:lineRule="auto"/>
        <w:rPr>
          <w:b/>
          <w:sz w:val="24"/>
          <w:szCs w:val="24"/>
        </w:rPr>
      </w:pPr>
      <w:r w:rsidRPr="008E1918">
        <w:rPr>
          <w:b/>
          <w:sz w:val="24"/>
          <w:szCs w:val="24"/>
        </w:rPr>
        <w:t xml:space="preserve">quick </w:t>
      </w:r>
      <w:r w:rsidR="009B3EC9" w:rsidRPr="000E3AAB">
        <w:rPr>
          <w:b/>
          <w:sz w:val="24"/>
          <w:szCs w:val="24"/>
        </w:rPr>
        <w:t>()</w:t>
      </w:r>
    </w:p>
    <w:p w:rsidR="00635CAA" w:rsidRDefault="00635CAA" w:rsidP="00635CAA">
      <w:pPr>
        <w:pStyle w:val="ListParagraph"/>
        <w:spacing w:after="0" w:line="240" w:lineRule="auto"/>
        <w:rPr>
          <w:sz w:val="24"/>
          <w:szCs w:val="24"/>
        </w:rPr>
      </w:pPr>
      <w:r>
        <w:rPr>
          <w:sz w:val="24"/>
          <w:szCs w:val="24"/>
        </w:rPr>
        <w:t xml:space="preserve">This function selects an element from the array, which is called the pivot. The remaining elements are compared from left to right until a greater element is located and the values are swapped. The same comparison technique is repeated from the right to left with the pivot. When a smaller element is located, the values are swapped. </w:t>
      </w:r>
    </w:p>
    <w:p w:rsidR="00635CAA" w:rsidRDefault="00635CAA" w:rsidP="00635CAA">
      <w:pPr>
        <w:pStyle w:val="ListParagraph"/>
        <w:spacing w:after="0" w:line="240" w:lineRule="auto"/>
        <w:rPr>
          <w:sz w:val="24"/>
          <w:szCs w:val="24"/>
        </w:rPr>
      </w:pPr>
    </w:p>
    <w:p w:rsidR="00635CAA" w:rsidRPr="00635CAA" w:rsidRDefault="00635CAA" w:rsidP="00635CAA">
      <w:pPr>
        <w:pStyle w:val="ListParagraph"/>
        <w:spacing w:after="0" w:line="240" w:lineRule="auto"/>
        <w:rPr>
          <w:sz w:val="24"/>
          <w:szCs w:val="24"/>
        </w:rPr>
      </w:pPr>
      <w:r>
        <w:rPr>
          <w:sz w:val="24"/>
          <w:szCs w:val="24"/>
        </w:rPr>
        <w:t>This process is repeated until all elements that are less than the pivot are positioned before the pivot and all the elements that are greater than the pivot are positioned after the pivot. Partitioning takes place and the function recursively sorts the sub-array’s of lesser and greater elements.</w:t>
      </w:r>
    </w:p>
    <w:p w:rsidR="009B3EC9" w:rsidRDefault="009B3EC9" w:rsidP="008E1918">
      <w:pPr>
        <w:ind w:left="720"/>
        <w:rPr>
          <w:sz w:val="24"/>
          <w:szCs w:val="24"/>
        </w:rPr>
      </w:pPr>
    </w:p>
    <w:p w:rsidR="009B3EC9" w:rsidRPr="00EA6B53" w:rsidRDefault="009B3EC9" w:rsidP="009B3EC9">
      <w:pPr>
        <w:pStyle w:val="Heading1"/>
        <w:rPr>
          <w:color w:val="auto"/>
          <w:sz w:val="24"/>
          <w:szCs w:val="24"/>
        </w:rPr>
      </w:pPr>
      <w:bookmarkStart w:id="8" w:name="_Toc350353898"/>
      <w:bookmarkStart w:id="9" w:name="_Toc350375293"/>
      <w:r w:rsidRPr="00EA6B53">
        <w:rPr>
          <w:b w:val="0"/>
          <w:color w:val="auto"/>
          <w:sz w:val="32"/>
          <w:szCs w:val="32"/>
        </w:rPr>
        <w:t>5.</w:t>
      </w:r>
      <w:r w:rsidRPr="00EA6B53">
        <w:rPr>
          <w:b w:val="0"/>
          <w:color w:val="auto"/>
          <w:sz w:val="32"/>
          <w:szCs w:val="32"/>
        </w:rPr>
        <w:tab/>
      </w:r>
      <w:proofErr w:type="spellStart"/>
      <w:r w:rsidRPr="00EA6B53">
        <w:rPr>
          <w:i/>
          <w:color w:val="auto"/>
          <w:sz w:val="32"/>
          <w:szCs w:val="32"/>
          <w:u w:val="single"/>
        </w:rPr>
        <w:t>Pseudocode</w:t>
      </w:r>
      <w:bookmarkEnd w:id="8"/>
      <w:bookmarkEnd w:id="9"/>
      <w:proofErr w:type="spellEnd"/>
    </w:p>
    <w:p w:rsidR="009B3EC9" w:rsidRPr="00453CA2" w:rsidRDefault="009B3EC9" w:rsidP="009B3EC9">
      <w:pPr>
        <w:spacing w:after="0" w:line="240" w:lineRule="auto"/>
        <w:rPr>
          <w:sz w:val="24"/>
          <w:szCs w:val="24"/>
        </w:rPr>
      </w:pPr>
    </w:p>
    <w:p w:rsidR="009B3EC9" w:rsidRDefault="00FF02B8" w:rsidP="009B3EC9">
      <w:pPr>
        <w:rPr>
          <w:sz w:val="24"/>
          <w:szCs w:val="24"/>
        </w:rPr>
      </w:pPr>
      <w:proofErr w:type="gramStart"/>
      <w:r>
        <w:rPr>
          <w:sz w:val="24"/>
          <w:szCs w:val="24"/>
        </w:rPr>
        <w:t>function</w:t>
      </w:r>
      <w:proofErr w:type="gramEnd"/>
      <w:r>
        <w:rPr>
          <w:sz w:val="24"/>
          <w:szCs w:val="24"/>
        </w:rPr>
        <w:t xml:space="preserve"> quick ( array </w:t>
      </w:r>
      <w:proofErr w:type="spellStart"/>
      <w:r>
        <w:rPr>
          <w:sz w:val="24"/>
          <w:szCs w:val="24"/>
        </w:rPr>
        <w:t>arr</w:t>
      </w:r>
      <w:proofErr w:type="spellEnd"/>
      <w:r>
        <w:rPr>
          <w:sz w:val="24"/>
          <w:szCs w:val="24"/>
        </w:rPr>
        <w:t>, low,</w:t>
      </w:r>
      <w:r w:rsidR="009B3EC9">
        <w:rPr>
          <w:sz w:val="24"/>
          <w:szCs w:val="24"/>
        </w:rPr>
        <w:t xml:space="preserve"> hi</w:t>
      </w:r>
      <w:r>
        <w:rPr>
          <w:sz w:val="24"/>
          <w:szCs w:val="24"/>
        </w:rPr>
        <w:t xml:space="preserve">gh </w:t>
      </w:r>
      <w:r w:rsidR="009B3EC9">
        <w:rPr>
          <w:sz w:val="24"/>
          <w:szCs w:val="24"/>
        </w:rPr>
        <w:t>)</w:t>
      </w:r>
      <w:r>
        <w:rPr>
          <w:sz w:val="24"/>
          <w:szCs w:val="24"/>
        </w:rPr>
        <w:t>{</w:t>
      </w:r>
    </w:p>
    <w:p w:rsidR="009B3EC9" w:rsidRDefault="009B3EC9" w:rsidP="009B3EC9">
      <w:pPr>
        <w:spacing w:after="0" w:line="240" w:lineRule="auto"/>
        <w:rPr>
          <w:sz w:val="24"/>
          <w:szCs w:val="24"/>
        </w:rPr>
      </w:pPr>
      <w:r>
        <w:rPr>
          <w:sz w:val="24"/>
          <w:szCs w:val="24"/>
        </w:rPr>
        <w:tab/>
      </w:r>
      <w:proofErr w:type="gramStart"/>
      <w:r w:rsidR="00FF02B8">
        <w:rPr>
          <w:sz w:val="24"/>
          <w:szCs w:val="24"/>
        </w:rPr>
        <w:t>lo</w:t>
      </w:r>
      <w:proofErr w:type="gramEnd"/>
      <w:r w:rsidR="00FF02B8">
        <w:rPr>
          <w:sz w:val="24"/>
          <w:szCs w:val="24"/>
        </w:rPr>
        <w:t xml:space="preserve"> = low</w:t>
      </w:r>
    </w:p>
    <w:p w:rsidR="009B3EC9" w:rsidRDefault="009B3EC9" w:rsidP="009B3EC9">
      <w:pPr>
        <w:spacing w:after="0" w:line="240" w:lineRule="auto"/>
        <w:rPr>
          <w:sz w:val="24"/>
          <w:szCs w:val="24"/>
        </w:rPr>
      </w:pPr>
      <w:r>
        <w:rPr>
          <w:sz w:val="24"/>
          <w:szCs w:val="24"/>
        </w:rPr>
        <w:tab/>
      </w:r>
      <w:proofErr w:type="gramStart"/>
      <w:r w:rsidR="00FF02B8">
        <w:rPr>
          <w:sz w:val="24"/>
          <w:szCs w:val="24"/>
        </w:rPr>
        <w:t>hi</w:t>
      </w:r>
      <w:proofErr w:type="gramEnd"/>
      <w:r w:rsidR="00FF02B8">
        <w:rPr>
          <w:sz w:val="24"/>
          <w:szCs w:val="24"/>
        </w:rPr>
        <w:t xml:space="preserve"> = high</w:t>
      </w:r>
    </w:p>
    <w:p w:rsidR="009B3EC9" w:rsidRDefault="009B3EC9" w:rsidP="009B3EC9">
      <w:pPr>
        <w:spacing w:after="0" w:line="240" w:lineRule="auto"/>
        <w:rPr>
          <w:sz w:val="24"/>
          <w:szCs w:val="24"/>
        </w:rPr>
      </w:pPr>
      <w:r>
        <w:rPr>
          <w:sz w:val="24"/>
          <w:szCs w:val="24"/>
        </w:rPr>
        <w:tab/>
      </w:r>
    </w:p>
    <w:p w:rsidR="00FF02B8" w:rsidRDefault="009B3EC9" w:rsidP="009B3EC9">
      <w:pPr>
        <w:spacing w:after="0" w:line="240" w:lineRule="auto"/>
        <w:rPr>
          <w:sz w:val="24"/>
          <w:szCs w:val="24"/>
        </w:rPr>
      </w:pPr>
      <w:r>
        <w:rPr>
          <w:sz w:val="24"/>
          <w:szCs w:val="24"/>
        </w:rPr>
        <w:tab/>
      </w:r>
      <w:proofErr w:type="gramStart"/>
      <w:r w:rsidR="00FF02B8">
        <w:rPr>
          <w:sz w:val="24"/>
          <w:szCs w:val="24"/>
        </w:rPr>
        <w:t>if</w:t>
      </w:r>
      <w:proofErr w:type="gramEnd"/>
      <w:r w:rsidR="00FF02B8">
        <w:rPr>
          <w:sz w:val="24"/>
          <w:szCs w:val="24"/>
        </w:rPr>
        <w:t xml:space="preserve"> lo is greater than hi</w:t>
      </w:r>
    </w:p>
    <w:p w:rsidR="00FF02B8" w:rsidRDefault="00FF02B8" w:rsidP="009B3EC9">
      <w:pPr>
        <w:spacing w:after="0" w:line="240" w:lineRule="auto"/>
        <w:rPr>
          <w:sz w:val="24"/>
          <w:szCs w:val="24"/>
        </w:rPr>
      </w:pPr>
      <w:r>
        <w:rPr>
          <w:sz w:val="24"/>
          <w:szCs w:val="24"/>
        </w:rPr>
        <w:tab/>
      </w:r>
      <w:r>
        <w:rPr>
          <w:sz w:val="24"/>
          <w:szCs w:val="24"/>
        </w:rPr>
        <w:tab/>
      </w:r>
      <w:proofErr w:type="gramStart"/>
      <w:r>
        <w:rPr>
          <w:sz w:val="24"/>
          <w:szCs w:val="24"/>
        </w:rPr>
        <w:t>return</w:t>
      </w:r>
      <w:proofErr w:type="gramEnd"/>
    </w:p>
    <w:p w:rsidR="00FF02B8" w:rsidRDefault="00FF02B8" w:rsidP="009B3EC9">
      <w:pPr>
        <w:spacing w:after="0" w:line="240" w:lineRule="auto"/>
        <w:rPr>
          <w:sz w:val="24"/>
          <w:szCs w:val="24"/>
        </w:rPr>
      </w:pPr>
    </w:p>
    <w:p w:rsidR="00FF02B8" w:rsidRDefault="00FF02B8" w:rsidP="009B3EC9">
      <w:pPr>
        <w:spacing w:after="0" w:line="240" w:lineRule="auto"/>
        <w:rPr>
          <w:sz w:val="24"/>
          <w:szCs w:val="24"/>
        </w:rPr>
      </w:pPr>
      <w:r>
        <w:rPr>
          <w:sz w:val="24"/>
          <w:szCs w:val="24"/>
        </w:rPr>
        <w:tab/>
      </w:r>
      <w:proofErr w:type="gramStart"/>
      <w:r>
        <w:rPr>
          <w:sz w:val="24"/>
          <w:szCs w:val="24"/>
        </w:rPr>
        <w:t>pivot</w:t>
      </w:r>
      <w:proofErr w:type="gramEnd"/>
      <w:r>
        <w:rPr>
          <w:sz w:val="24"/>
          <w:szCs w:val="24"/>
        </w:rPr>
        <w:t xml:space="preserve"> = midpoint of </w:t>
      </w:r>
      <w:proofErr w:type="spellStart"/>
      <w:r>
        <w:rPr>
          <w:sz w:val="24"/>
          <w:szCs w:val="24"/>
        </w:rPr>
        <w:t>arr</w:t>
      </w:r>
      <w:proofErr w:type="spellEnd"/>
    </w:p>
    <w:p w:rsidR="00FF02B8" w:rsidRDefault="00FF02B8" w:rsidP="00FF02B8">
      <w:pPr>
        <w:spacing w:after="0" w:line="240" w:lineRule="auto"/>
        <w:ind w:firstLine="720"/>
        <w:rPr>
          <w:sz w:val="24"/>
          <w:szCs w:val="24"/>
        </w:rPr>
      </w:pPr>
    </w:p>
    <w:p w:rsidR="009B3EC9" w:rsidRDefault="009B3EC9" w:rsidP="00FF02B8">
      <w:pPr>
        <w:spacing w:after="0" w:line="240" w:lineRule="auto"/>
        <w:ind w:firstLine="720"/>
        <w:rPr>
          <w:sz w:val="24"/>
          <w:szCs w:val="24"/>
        </w:rPr>
      </w:pPr>
      <w:proofErr w:type="gramStart"/>
      <w:r>
        <w:rPr>
          <w:sz w:val="24"/>
          <w:szCs w:val="24"/>
        </w:rPr>
        <w:t>w</w:t>
      </w:r>
      <w:r w:rsidR="00FF02B8">
        <w:rPr>
          <w:sz w:val="24"/>
          <w:szCs w:val="24"/>
        </w:rPr>
        <w:t>hile</w:t>
      </w:r>
      <w:proofErr w:type="gramEnd"/>
      <w:r w:rsidR="00FF02B8">
        <w:rPr>
          <w:sz w:val="24"/>
          <w:szCs w:val="24"/>
        </w:rPr>
        <w:t xml:space="preserve"> lo is less than hi</w:t>
      </w:r>
      <w:r>
        <w:rPr>
          <w:sz w:val="24"/>
          <w:szCs w:val="24"/>
        </w:rPr>
        <w:t xml:space="preserve"> </w:t>
      </w:r>
    </w:p>
    <w:p w:rsidR="009B3EC9" w:rsidRDefault="009B3EC9" w:rsidP="00FF02B8">
      <w:pPr>
        <w:spacing w:after="0" w:line="240" w:lineRule="auto"/>
        <w:rPr>
          <w:sz w:val="24"/>
          <w:szCs w:val="24"/>
        </w:rPr>
      </w:pPr>
      <w:r>
        <w:rPr>
          <w:sz w:val="24"/>
          <w:szCs w:val="24"/>
        </w:rPr>
        <w:tab/>
      </w:r>
      <w:r>
        <w:rPr>
          <w:sz w:val="24"/>
          <w:szCs w:val="24"/>
        </w:rPr>
        <w:tab/>
      </w:r>
      <w:proofErr w:type="gramStart"/>
      <w:r w:rsidR="00FF02B8">
        <w:rPr>
          <w:sz w:val="24"/>
          <w:szCs w:val="24"/>
        </w:rPr>
        <w:t>while</w:t>
      </w:r>
      <w:proofErr w:type="gramEnd"/>
      <w:r w:rsidR="00FF02B8">
        <w:rPr>
          <w:sz w:val="24"/>
          <w:szCs w:val="24"/>
        </w:rPr>
        <w:t xml:space="preserve"> </w:t>
      </w:r>
      <w:proofErr w:type="spellStart"/>
      <w:r w:rsidR="00FF02B8">
        <w:rPr>
          <w:sz w:val="24"/>
          <w:szCs w:val="24"/>
        </w:rPr>
        <w:t>arr</w:t>
      </w:r>
      <w:proofErr w:type="spellEnd"/>
      <w:r w:rsidR="00FF02B8">
        <w:rPr>
          <w:sz w:val="24"/>
          <w:szCs w:val="24"/>
        </w:rPr>
        <w:t>[lo] is less than pivot</w:t>
      </w:r>
    </w:p>
    <w:p w:rsidR="00FF02B8" w:rsidRDefault="00FF02B8" w:rsidP="00FF02B8">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lo</w:t>
      </w:r>
    </w:p>
    <w:p w:rsidR="00FF02B8" w:rsidRDefault="00FF02B8" w:rsidP="00FF02B8">
      <w:pPr>
        <w:spacing w:after="0" w:line="240" w:lineRule="auto"/>
        <w:rPr>
          <w:sz w:val="24"/>
          <w:szCs w:val="24"/>
        </w:rPr>
      </w:pPr>
    </w:p>
    <w:p w:rsidR="00FF02B8" w:rsidRDefault="00FF02B8" w:rsidP="00FF02B8">
      <w:pPr>
        <w:spacing w:after="0" w:line="240" w:lineRule="auto"/>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w:t>
      </w:r>
      <w:proofErr w:type="spellStart"/>
      <w:r>
        <w:rPr>
          <w:sz w:val="24"/>
          <w:szCs w:val="24"/>
        </w:rPr>
        <w:t>arr</w:t>
      </w:r>
      <w:proofErr w:type="spellEnd"/>
      <w:r>
        <w:rPr>
          <w:sz w:val="24"/>
          <w:szCs w:val="24"/>
        </w:rPr>
        <w:t>[hi] is greater than pivot</w:t>
      </w:r>
    </w:p>
    <w:p w:rsidR="009B3EC9" w:rsidRDefault="00FF02B8" w:rsidP="00FF02B8">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decrement</w:t>
      </w:r>
      <w:proofErr w:type="gramEnd"/>
      <w:r>
        <w:rPr>
          <w:sz w:val="24"/>
          <w:szCs w:val="24"/>
        </w:rPr>
        <w:t xml:space="preserve"> hi</w:t>
      </w:r>
      <w:r>
        <w:rPr>
          <w:sz w:val="24"/>
          <w:szCs w:val="24"/>
        </w:rPr>
        <w:tab/>
      </w:r>
      <w:r>
        <w:rPr>
          <w:sz w:val="24"/>
          <w:szCs w:val="24"/>
        </w:rPr>
        <w:tab/>
      </w:r>
      <w:r>
        <w:rPr>
          <w:sz w:val="24"/>
          <w:szCs w:val="24"/>
        </w:rPr>
        <w:tab/>
      </w:r>
    </w:p>
    <w:p w:rsidR="00FF02B8" w:rsidRDefault="00FF02B8" w:rsidP="00FF02B8">
      <w:pPr>
        <w:spacing w:after="0" w:line="240" w:lineRule="auto"/>
        <w:rPr>
          <w:sz w:val="24"/>
          <w:szCs w:val="24"/>
        </w:rPr>
      </w:pPr>
    </w:p>
    <w:p w:rsidR="00FF02B8" w:rsidRDefault="00FF02B8" w:rsidP="00FF02B8">
      <w:pPr>
        <w:spacing w:after="0" w:line="240" w:lineRule="auto"/>
        <w:rPr>
          <w:sz w:val="24"/>
          <w:szCs w:val="24"/>
        </w:rPr>
      </w:pPr>
    </w:p>
    <w:p w:rsidR="009B3EC9" w:rsidRDefault="00FF02B8" w:rsidP="00FF02B8">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hi is less than lo</w:t>
      </w:r>
    </w:p>
    <w:p w:rsidR="00FF02B8" w:rsidRDefault="00FF02B8" w:rsidP="00FF02B8">
      <w:pPr>
        <w:spacing w:after="0" w:line="240" w:lineRule="auto"/>
        <w:rPr>
          <w:sz w:val="24"/>
          <w:szCs w:val="24"/>
        </w:rPr>
      </w:pPr>
      <w:r>
        <w:rPr>
          <w:sz w:val="24"/>
          <w:szCs w:val="24"/>
        </w:rPr>
        <w:tab/>
      </w:r>
      <w:r>
        <w:rPr>
          <w:sz w:val="24"/>
          <w:szCs w:val="24"/>
        </w:rPr>
        <w:tab/>
      </w:r>
      <w:proofErr w:type="gramStart"/>
      <w:r>
        <w:rPr>
          <w:sz w:val="24"/>
          <w:szCs w:val="24"/>
        </w:rPr>
        <w:t>swap</w:t>
      </w:r>
      <w:proofErr w:type="gramEnd"/>
      <w:r>
        <w:rPr>
          <w:sz w:val="24"/>
          <w:szCs w:val="24"/>
        </w:rPr>
        <w:t xml:space="preserve"> ( hi, lo )</w:t>
      </w:r>
    </w:p>
    <w:p w:rsidR="00FF02B8" w:rsidRDefault="00FF02B8" w:rsidP="00FF02B8">
      <w:pPr>
        <w:spacing w:after="0" w:line="240" w:lineRule="auto"/>
        <w:rPr>
          <w:sz w:val="24"/>
          <w:szCs w:val="24"/>
        </w:rPr>
      </w:pPr>
    </w:p>
    <w:p w:rsidR="00FF02B8" w:rsidRDefault="00FF02B8" w:rsidP="00FF02B8">
      <w:pPr>
        <w:spacing w:after="0" w:line="240" w:lineRule="auto"/>
        <w:rPr>
          <w:sz w:val="24"/>
          <w:szCs w:val="24"/>
        </w:rPr>
      </w:pPr>
      <w:r>
        <w:rPr>
          <w:sz w:val="24"/>
          <w:szCs w:val="24"/>
        </w:rPr>
        <w:tab/>
      </w:r>
      <w:proofErr w:type="gramStart"/>
      <w:r>
        <w:rPr>
          <w:sz w:val="24"/>
          <w:szCs w:val="24"/>
        </w:rPr>
        <w:t>quick</w:t>
      </w:r>
      <w:proofErr w:type="gramEnd"/>
      <w:r>
        <w:rPr>
          <w:sz w:val="24"/>
          <w:szCs w:val="24"/>
        </w:rPr>
        <w:t xml:space="preserve"> ( </w:t>
      </w:r>
      <w:proofErr w:type="spellStart"/>
      <w:r>
        <w:rPr>
          <w:sz w:val="24"/>
          <w:szCs w:val="24"/>
        </w:rPr>
        <w:t>arr</w:t>
      </w:r>
      <w:proofErr w:type="spellEnd"/>
      <w:r>
        <w:rPr>
          <w:sz w:val="24"/>
          <w:szCs w:val="24"/>
        </w:rPr>
        <w:t>, low, lo )</w:t>
      </w:r>
    </w:p>
    <w:p w:rsidR="00FF02B8" w:rsidRDefault="00FF02B8" w:rsidP="00FF02B8">
      <w:pPr>
        <w:spacing w:after="0" w:line="240" w:lineRule="auto"/>
        <w:rPr>
          <w:sz w:val="24"/>
          <w:szCs w:val="24"/>
        </w:rPr>
      </w:pPr>
      <w:r>
        <w:rPr>
          <w:sz w:val="24"/>
          <w:szCs w:val="24"/>
        </w:rPr>
        <w:tab/>
      </w:r>
      <w:proofErr w:type="gramStart"/>
      <w:r>
        <w:rPr>
          <w:sz w:val="24"/>
          <w:szCs w:val="24"/>
        </w:rPr>
        <w:t>quick</w:t>
      </w:r>
      <w:proofErr w:type="gramEnd"/>
      <w:r>
        <w:rPr>
          <w:sz w:val="24"/>
          <w:szCs w:val="24"/>
        </w:rPr>
        <w:t xml:space="preserve"> ( </w:t>
      </w:r>
      <w:proofErr w:type="spellStart"/>
      <w:r>
        <w:rPr>
          <w:sz w:val="24"/>
          <w:szCs w:val="24"/>
        </w:rPr>
        <w:t>arr</w:t>
      </w:r>
      <w:proofErr w:type="spellEnd"/>
      <w:r>
        <w:rPr>
          <w:sz w:val="24"/>
          <w:szCs w:val="24"/>
        </w:rPr>
        <w:t xml:space="preserve">, if lo equals low then increment lo else lo, high ) </w:t>
      </w:r>
    </w:p>
    <w:p w:rsidR="009B3EC9" w:rsidRDefault="00FF02B8" w:rsidP="009B3EC9">
      <w:pPr>
        <w:spacing w:after="0" w:line="240" w:lineRule="auto"/>
        <w:rPr>
          <w:sz w:val="24"/>
          <w:szCs w:val="24"/>
        </w:rPr>
      </w:pPr>
      <w:r>
        <w:rPr>
          <w:sz w:val="24"/>
          <w:szCs w:val="24"/>
        </w:rPr>
        <w:t>}</w:t>
      </w:r>
    </w:p>
    <w:p w:rsidR="009B3EC9" w:rsidRDefault="009B3EC9" w:rsidP="009B3EC9">
      <w:pPr>
        <w:spacing w:after="0" w:line="240" w:lineRule="auto"/>
        <w:rPr>
          <w:sz w:val="24"/>
          <w:szCs w:val="24"/>
        </w:rPr>
      </w:pPr>
    </w:p>
    <w:p w:rsidR="009B3EC9" w:rsidRDefault="009B3EC9" w:rsidP="009B3EC9">
      <w:pPr>
        <w:pStyle w:val="Heading1"/>
        <w:rPr>
          <w:i/>
          <w:color w:val="auto"/>
          <w:sz w:val="32"/>
          <w:szCs w:val="32"/>
          <w:u w:val="single"/>
        </w:rPr>
      </w:pPr>
      <w:bookmarkStart w:id="10" w:name="_Toc350353899"/>
      <w:bookmarkStart w:id="11" w:name="_Toc350375294"/>
      <w:r w:rsidRPr="00EA6B53">
        <w:rPr>
          <w:b w:val="0"/>
          <w:color w:val="auto"/>
          <w:sz w:val="32"/>
          <w:szCs w:val="32"/>
        </w:rPr>
        <w:lastRenderedPageBreak/>
        <w:t>6.</w:t>
      </w:r>
      <w:r w:rsidRPr="00EA6B53">
        <w:rPr>
          <w:b w:val="0"/>
          <w:color w:val="auto"/>
          <w:sz w:val="32"/>
          <w:szCs w:val="32"/>
        </w:rPr>
        <w:tab/>
      </w:r>
      <w:r w:rsidRPr="00EA6B53">
        <w:rPr>
          <w:i/>
          <w:color w:val="auto"/>
          <w:sz w:val="32"/>
          <w:szCs w:val="32"/>
          <w:u w:val="single"/>
        </w:rPr>
        <w:t>Complexity</w:t>
      </w:r>
      <w:bookmarkEnd w:id="10"/>
      <w:bookmarkEnd w:id="11"/>
    </w:p>
    <w:p w:rsidR="009B3EC9" w:rsidRPr="00EA6B53" w:rsidRDefault="009B3EC9" w:rsidP="009B3EC9"/>
    <w:p w:rsidR="009B3EC9" w:rsidRDefault="009B3EC9" w:rsidP="009B3EC9">
      <w:pPr>
        <w:spacing w:after="0" w:line="240" w:lineRule="auto"/>
        <w:rPr>
          <w:sz w:val="24"/>
          <w:szCs w:val="24"/>
        </w:rPr>
      </w:pPr>
      <w:r>
        <w:rPr>
          <w:sz w:val="24"/>
          <w:szCs w:val="24"/>
        </w:rPr>
        <w:t xml:space="preserve">The optimal time complexity of </w:t>
      </w:r>
      <w:r w:rsidR="00FF02B8">
        <w:rPr>
          <w:sz w:val="24"/>
          <w:szCs w:val="24"/>
        </w:rPr>
        <w:t xml:space="preserve">Quicksort is </w:t>
      </w:r>
      <w:proofErr w:type="gramStart"/>
      <w:r w:rsidR="00FF02B8">
        <w:rPr>
          <w:sz w:val="24"/>
          <w:szCs w:val="24"/>
        </w:rPr>
        <w:t>O(</w:t>
      </w:r>
      <w:proofErr w:type="gramEnd"/>
      <w:r w:rsidR="00FF02B8">
        <w:rPr>
          <w:sz w:val="24"/>
          <w:szCs w:val="24"/>
        </w:rPr>
        <w:t xml:space="preserve">n). This is achieved by dividing the array into </w:t>
      </w:r>
      <w:r w:rsidR="00BC5206">
        <w:rPr>
          <w:sz w:val="24"/>
          <w:szCs w:val="24"/>
        </w:rPr>
        <w:t xml:space="preserve">two sets that are nearly identical. If the array contains n elements, then the first process will need </w:t>
      </w:r>
      <w:proofErr w:type="gramStart"/>
      <w:r w:rsidR="00BC5206">
        <w:rPr>
          <w:sz w:val="24"/>
          <w:szCs w:val="24"/>
        </w:rPr>
        <w:t>O(</w:t>
      </w:r>
      <w:proofErr w:type="gramEnd"/>
      <w:r w:rsidR="00BC5206">
        <w:rPr>
          <w:sz w:val="24"/>
          <w:szCs w:val="24"/>
        </w:rPr>
        <w:t xml:space="preserve">n). Sorting the remaining sub-arrays will result in the average time complexity of </w:t>
      </w:r>
      <w:proofErr w:type="gramStart"/>
      <w:r w:rsidR="00BC5206">
        <w:rPr>
          <w:sz w:val="24"/>
          <w:szCs w:val="24"/>
        </w:rPr>
        <w:t>O(</w:t>
      </w:r>
      <w:proofErr w:type="gramEnd"/>
      <w:r w:rsidR="00BC5206">
        <w:rPr>
          <w:sz w:val="24"/>
          <w:szCs w:val="24"/>
        </w:rPr>
        <w:t xml:space="preserve">n Log n). </w:t>
      </w:r>
    </w:p>
    <w:p w:rsidR="00BC5206" w:rsidRDefault="00BC5206" w:rsidP="009B3EC9">
      <w:pPr>
        <w:spacing w:after="0" w:line="240" w:lineRule="auto"/>
        <w:rPr>
          <w:sz w:val="24"/>
          <w:szCs w:val="24"/>
        </w:rPr>
      </w:pPr>
    </w:p>
    <w:p w:rsidR="00BC5206" w:rsidRDefault="00BC5206" w:rsidP="009B3EC9">
      <w:pPr>
        <w:spacing w:after="0" w:line="240" w:lineRule="auto"/>
        <w:rPr>
          <w:sz w:val="24"/>
          <w:szCs w:val="24"/>
        </w:rPr>
      </w:pPr>
      <w:r>
        <w:rPr>
          <w:sz w:val="24"/>
          <w:szCs w:val="24"/>
        </w:rPr>
        <w:t xml:space="preserve">The worst case time complexity is </w:t>
      </w:r>
      <w:proofErr w:type="gramStart"/>
      <w:r>
        <w:rPr>
          <w:sz w:val="24"/>
          <w:szCs w:val="24"/>
        </w:rPr>
        <w:t>O(</w:t>
      </w:r>
      <w:proofErr w:type="gramEnd"/>
      <w:r>
        <w:rPr>
          <w:sz w:val="24"/>
          <w:szCs w:val="24"/>
        </w:rPr>
        <w:t>n^2). This arises if the sorting algorithm selects only one element in each iteration.</w:t>
      </w:r>
    </w:p>
    <w:p w:rsidR="009B3EC9" w:rsidRDefault="009B3EC9" w:rsidP="009B3EC9">
      <w:pPr>
        <w:spacing w:after="0" w:line="240" w:lineRule="auto"/>
        <w:rPr>
          <w:sz w:val="24"/>
          <w:szCs w:val="24"/>
        </w:rPr>
      </w:pPr>
    </w:p>
    <w:p w:rsidR="009B3EC9" w:rsidRDefault="009B3EC9" w:rsidP="009B3EC9">
      <w:pPr>
        <w:pStyle w:val="Heading1"/>
        <w:rPr>
          <w:i/>
          <w:color w:val="auto"/>
          <w:sz w:val="32"/>
          <w:szCs w:val="32"/>
          <w:u w:val="single"/>
        </w:rPr>
      </w:pPr>
      <w:bookmarkStart w:id="12" w:name="_Toc350353900"/>
      <w:bookmarkStart w:id="13" w:name="_Toc350375295"/>
      <w:r w:rsidRPr="00EA6B53">
        <w:rPr>
          <w:b w:val="0"/>
          <w:color w:val="auto"/>
          <w:sz w:val="32"/>
          <w:szCs w:val="32"/>
        </w:rPr>
        <w:t>7.</w:t>
      </w:r>
      <w:r w:rsidRPr="00EA6B53">
        <w:rPr>
          <w:b w:val="0"/>
          <w:color w:val="auto"/>
          <w:sz w:val="32"/>
          <w:szCs w:val="32"/>
        </w:rPr>
        <w:tab/>
      </w:r>
      <w:r w:rsidRPr="00EA6B53">
        <w:rPr>
          <w:i/>
          <w:color w:val="auto"/>
          <w:sz w:val="32"/>
          <w:szCs w:val="32"/>
          <w:u w:val="single"/>
        </w:rPr>
        <w:t xml:space="preserve">Advantages of </w:t>
      </w:r>
      <w:bookmarkEnd w:id="12"/>
      <w:r w:rsidR="00FF56D4">
        <w:rPr>
          <w:i/>
          <w:color w:val="auto"/>
          <w:sz w:val="32"/>
          <w:szCs w:val="32"/>
          <w:u w:val="single"/>
        </w:rPr>
        <w:t>Quicksort</w:t>
      </w:r>
      <w:bookmarkEnd w:id="13"/>
    </w:p>
    <w:p w:rsidR="009B3EC9" w:rsidRPr="0012100C" w:rsidRDefault="009B3EC9" w:rsidP="009B3EC9"/>
    <w:p w:rsidR="009B3EC9" w:rsidRDefault="00BC5206" w:rsidP="009B3EC9">
      <w:pPr>
        <w:spacing w:after="0" w:line="240" w:lineRule="auto"/>
        <w:rPr>
          <w:sz w:val="24"/>
          <w:szCs w:val="24"/>
        </w:rPr>
      </w:pPr>
      <w:r>
        <w:rPr>
          <w:sz w:val="24"/>
          <w:szCs w:val="24"/>
        </w:rPr>
        <w:t>Quicksort is one of the fastest algorithms to be used</w:t>
      </w:r>
      <w:r w:rsidR="006F0F64">
        <w:rPr>
          <w:sz w:val="24"/>
          <w:szCs w:val="24"/>
        </w:rPr>
        <w:t xml:space="preserve"> and is believed to be the best sorting algorithm</w:t>
      </w:r>
      <w:r>
        <w:rPr>
          <w:sz w:val="24"/>
          <w:szCs w:val="24"/>
        </w:rPr>
        <w:t>.</w:t>
      </w:r>
      <w:r w:rsidR="006F0F64">
        <w:rPr>
          <w:sz w:val="24"/>
          <w:szCs w:val="24"/>
        </w:rPr>
        <w:t xml:space="preserve"> This is due to the fact that it is capable of sorting a large list of items in a satisfactory amount of time.</w:t>
      </w:r>
    </w:p>
    <w:p w:rsidR="006F0F64" w:rsidRDefault="006F0F64" w:rsidP="009B3EC9">
      <w:pPr>
        <w:spacing w:after="0" w:line="240" w:lineRule="auto"/>
        <w:rPr>
          <w:sz w:val="24"/>
          <w:szCs w:val="24"/>
        </w:rPr>
      </w:pPr>
    </w:p>
    <w:p w:rsidR="006F0F64" w:rsidRPr="00353939" w:rsidRDefault="006F0F64" w:rsidP="009B3EC9">
      <w:pPr>
        <w:spacing w:after="0" w:line="240" w:lineRule="auto"/>
        <w:rPr>
          <w:sz w:val="24"/>
          <w:szCs w:val="24"/>
        </w:rPr>
      </w:pPr>
      <w:r>
        <w:rPr>
          <w:sz w:val="24"/>
          <w:szCs w:val="24"/>
        </w:rPr>
        <w:t>Quicksort does not require additional memory</w:t>
      </w:r>
      <w:r w:rsidR="00BC5842">
        <w:rPr>
          <w:sz w:val="24"/>
          <w:szCs w:val="24"/>
        </w:rPr>
        <w:t xml:space="preserve"> as it is processes in-place (sorting within the array). Developers regarded this as a huge beneficiary, in terms of memory storage.</w:t>
      </w:r>
    </w:p>
    <w:p w:rsidR="009B3EC9" w:rsidRDefault="009B3EC9" w:rsidP="009B3EC9">
      <w:pPr>
        <w:spacing w:after="0" w:line="240" w:lineRule="auto"/>
        <w:rPr>
          <w:sz w:val="24"/>
          <w:szCs w:val="24"/>
        </w:rPr>
      </w:pPr>
    </w:p>
    <w:p w:rsidR="009B3EC9" w:rsidRDefault="009B3EC9" w:rsidP="009B3EC9">
      <w:pPr>
        <w:spacing w:after="0" w:line="240" w:lineRule="auto"/>
        <w:rPr>
          <w:sz w:val="24"/>
          <w:szCs w:val="24"/>
        </w:rPr>
      </w:pPr>
    </w:p>
    <w:p w:rsidR="009B3EC9" w:rsidRDefault="009B3EC9" w:rsidP="009B3EC9">
      <w:pPr>
        <w:pStyle w:val="Heading1"/>
        <w:rPr>
          <w:i/>
          <w:color w:val="auto"/>
          <w:sz w:val="32"/>
          <w:szCs w:val="32"/>
          <w:u w:val="single"/>
        </w:rPr>
      </w:pPr>
      <w:bookmarkStart w:id="14" w:name="_Toc350353901"/>
      <w:bookmarkStart w:id="15" w:name="_Toc350375296"/>
      <w:r w:rsidRPr="00EA6B53">
        <w:rPr>
          <w:b w:val="0"/>
          <w:color w:val="auto"/>
          <w:sz w:val="32"/>
          <w:szCs w:val="32"/>
        </w:rPr>
        <w:t>8.</w:t>
      </w:r>
      <w:r w:rsidRPr="00EA6B53">
        <w:rPr>
          <w:b w:val="0"/>
          <w:color w:val="auto"/>
          <w:sz w:val="32"/>
          <w:szCs w:val="32"/>
        </w:rPr>
        <w:tab/>
      </w:r>
      <w:r w:rsidRPr="00EA6B53">
        <w:rPr>
          <w:i/>
          <w:color w:val="auto"/>
          <w:sz w:val="32"/>
          <w:szCs w:val="32"/>
          <w:u w:val="single"/>
        </w:rPr>
        <w:t xml:space="preserve">Disadvantages of </w:t>
      </w:r>
      <w:bookmarkEnd w:id="14"/>
      <w:r w:rsidR="00FF56D4">
        <w:rPr>
          <w:i/>
          <w:color w:val="auto"/>
          <w:sz w:val="32"/>
          <w:szCs w:val="32"/>
          <w:u w:val="single"/>
        </w:rPr>
        <w:t>Quicksort</w:t>
      </w:r>
      <w:bookmarkEnd w:id="15"/>
    </w:p>
    <w:p w:rsidR="009B3EC9" w:rsidRPr="0012100C" w:rsidRDefault="009B3EC9" w:rsidP="009B3EC9"/>
    <w:p w:rsidR="009B3EC9" w:rsidRPr="004C11F9" w:rsidRDefault="00BC5842" w:rsidP="009B3EC9">
      <w:pPr>
        <w:spacing w:after="0" w:line="240" w:lineRule="auto"/>
        <w:rPr>
          <w:sz w:val="24"/>
          <w:szCs w:val="24"/>
        </w:rPr>
      </w:pPr>
      <w:bookmarkStart w:id="16" w:name="_Toc350353902"/>
      <w:proofErr w:type="spellStart"/>
      <w:r>
        <w:rPr>
          <w:sz w:val="24"/>
          <w:szCs w:val="24"/>
        </w:rPr>
        <w:t>Quicksort’s</w:t>
      </w:r>
      <w:proofErr w:type="spellEnd"/>
      <w:r>
        <w:rPr>
          <w:sz w:val="24"/>
          <w:szCs w:val="24"/>
        </w:rPr>
        <w:t xml:space="preserve"> worst-case performance contributes mainly to its disadvantages. </w:t>
      </w:r>
      <w:proofErr w:type="spellStart"/>
      <w:r>
        <w:rPr>
          <w:sz w:val="24"/>
          <w:szCs w:val="24"/>
        </w:rPr>
        <w:t>Quicksort’s</w:t>
      </w:r>
      <w:proofErr w:type="spellEnd"/>
      <w:r>
        <w:rPr>
          <w:sz w:val="24"/>
          <w:szCs w:val="24"/>
        </w:rPr>
        <w:t xml:space="preserve"> worst-case performance resembles the average performances of other sorts, such as selection sort, insertion sort and bubble sort.</w:t>
      </w:r>
    </w:p>
    <w:p w:rsidR="009B3EC9" w:rsidRPr="004C11F9" w:rsidRDefault="009B3EC9" w:rsidP="009B3EC9">
      <w:pPr>
        <w:pStyle w:val="Heading1"/>
        <w:rPr>
          <w:i/>
          <w:color w:val="auto"/>
          <w:sz w:val="32"/>
          <w:szCs w:val="32"/>
          <w:u w:val="single"/>
        </w:rPr>
      </w:pPr>
      <w:bookmarkStart w:id="17" w:name="_Toc350375297"/>
      <w:r w:rsidRPr="00EA6B53">
        <w:rPr>
          <w:b w:val="0"/>
          <w:color w:val="auto"/>
          <w:sz w:val="32"/>
          <w:szCs w:val="32"/>
        </w:rPr>
        <w:t>9.</w:t>
      </w:r>
      <w:r w:rsidRPr="00EA6B53">
        <w:rPr>
          <w:b w:val="0"/>
          <w:color w:val="auto"/>
          <w:sz w:val="32"/>
          <w:szCs w:val="32"/>
        </w:rPr>
        <w:tab/>
      </w:r>
      <w:r w:rsidRPr="00EA6B53">
        <w:rPr>
          <w:i/>
          <w:color w:val="auto"/>
          <w:sz w:val="32"/>
          <w:szCs w:val="32"/>
          <w:u w:val="single"/>
        </w:rPr>
        <w:t>References</w:t>
      </w:r>
      <w:bookmarkEnd w:id="16"/>
      <w:bookmarkEnd w:id="17"/>
    </w:p>
    <w:p w:rsidR="00BC5842" w:rsidRPr="004C11F9" w:rsidRDefault="00BC5842" w:rsidP="009B3EC9"/>
    <w:p w:rsidR="009B3EC9" w:rsidRPr="00C37A67" w:rsidRDefault="009B3EC9" w:rsidP="009B3EC9">
      <w:pPr>
        <w:spacing w:after="0" w:line="240" w:lineRule="auto"/>
        <w:rPr>
          <w:sz w:val="24"/>
          <w:szCs w:val="24"/>
        </w:rPr>
      </w:pPr>
      <w:r w:rsidRPr="00C37A67">
        <w:rPr>
          <w:sz w:val="24"/>
          <w:szCs w:val="24"/>
        </w:rPr>
        <w:t xml:space="preserve">Vogel L. 2012. </w:t>
      </w:r>
      <w:proofErr w:type="gramStart"/>
      <w:r w:rsidR="00BC5842">
        <w:rPr>
          <w:i/>
          <w:sz w:val="24"/>
          <w:szCs w:val="24"/>
        </w:rPr>
        <w:t>Quicksort</w:t>
      </w:r>
      <w:r w:rsidRPr="00C37A67">
        <w:rPr>
          <w:i/>
          <w:sz w:val="24"/>
          <w:szCs w:val="24"/>
        </w:rPr>
        <w:t xml:space="preserve"> in Java</w:t>
      </w:r>
      <w:r w:rsidRPr="00C37A67">
        <w:rPr>
          <w:sz w:val="24"/>
          <w:szCs w:val="24"/>
        </w:rPr>
        <w:t xml:space="preserve"> [Online].</w:t>
      </w:r>
      <w:proofErr w:type="gramEnd"/>
      <w:r w:rsidRPr="00C37A67">
        <w:rPr>
          <w:sz w:val="24"/>
          <w:szCs w:val="24"/>
        </w:rPr>
        <w:t xml:space="preserve"> Available from:</w:t>
      </w:r>
    </w:p>
    <w:p w:rsidR="00BC5842" w:rsidRDefault="00BC5842" w:rsidP="00BC5842">
      <w:pPr>
        <w:spacing w:after="0" w:line="240" w:lineRule="auto"/>
        <w:rPr>
          <w:sz w:val="24"/>
          <w:szCs w:val="24"/>
        </w:rPr>
      </w:pPr>
      <w:hyperlink r:id="rId7" w:history="1">
        <w:r w:rsidRPr="0051350D">
          <w:rPr>
            <w:rStyle w:val="Hyperlink"/>
            <w:sz w:val="24"/>
            <w:szCs w:val="24"/>
          </w:rPr>
          <w:t>http://www.vogella.com/articles/JavaAlgorithmsQuicksort/article.html</w:t>
        </w:r>
      </w:hyperlink>
    </w:p>
    <w:p w:rsidR="00BC5842" w:rsidRDefault="00BC5842" w:rsidP="00BC5842">
      <w:pPr>
        <w:spacing w:after="0" w:line="240" w:lineRule="auto"/>
        <w:rPr>
          <w:sz w:val="24"/>
          <w:szCs w:val="24"/>
        </w:rPr>
      </w:pPr>
    </w:p>
    <w:p w:rsidR="00BC5842" w:rsidRDefault="00BC5842" w:rsidP="00BC5842">
      <w:pPr>
        <w:spacing w:after="0" w:line="240" w:lineRule="auto"/>
        <w:rPr>
          <w:sz w:val="24"/>
          <w:szCs w:val="24"/>
        </w:rPr>
      </w:pPr>
      <w:proofErr w:type="spellStart"/>
      <w:r>
        <w:rPr>
          <w:sz w:val="24"/>
          <w:szCs w:val="24"/>
        </w:rPr>
        <w:t>Jitomirsky</w:t>
      </w:r>
      <w:proofErr w:type="spellEnd"/>
      <w:r w:rsidR="00FF56D4">
        <w:rPr>
          <w:sz w:val="24"/>
          <w:szCs w:val="24"/>
        </w:rPr>
        <w:t xml:space="preserve"> E. 2013. </w:t>
      </w:r>
      <w:proofErr w:type="gramStart"/>
      <w:r w:rsidR="00FF56D4" w:rsidRPr="00FF56D4">
        <w:rPr>
          <w:i/>
          <w:sz w:val="24"/>
          <w:szCs w:val="24"/>
        </w:rPr>
        <w:t>The Quicksort Algorithm</w:t>
      </w:r>
      <w:r w:rsidR="00FF56D4">
        <w:rPr>
          <w:sz w:val="24"/>
          <w:szCs w:val="24"/>
        </w:rPr>
        <w:t xml:space="preserve"> [Online].</w:t>
      </w:r>
      <w:proofErr w:type="gramEnd"/>
      <w:r w:rsidR="00FF56D4">
        <w:rPr>
          <w:sz w:val="24"/>
          <w:szCs w:val="24"/>
        </w:rPr>
        <w:t xml:space="preserve"> Available from:</w:t>
      </w:r>
    </w:p>
    <w:p w:rsidR="00BC5842" w:rsidRDefault="00BC5842" w:rsidP="00BC5842">
      <w:pPr>
        <w:spacing w:after="0" w:line="240" w:lineRule="auto"/>
        <w:rPr>
          <w:sz w:val="24"/>
          <w:szCs w:val="24"/>
        </w:rPr>
      </w:pPr>
      <w:hyperlink r:id="rId8" w:history="1">
        <w:r w:rsidRPr="0051350D">
          <w:rPr>
            <w:rStyle w:val="Hyperlink"/>
            <w:sz w:val="24"/>
            <w:szCs w:val="24"/>
          </w:rPr>
          <w:t>http://www.mycstutorials.com/articles/sorting/quicksort</w:t>
        </w:r>
      </w:hyperlink>
    </w:p>
    <w:p w:rsidR="00BC5842" w:rsidRDefault="00BC5842" w:rsidP="00BC5842">
      <w:pPr>
        <w:spacing w:after="0" w:line="240" w:lineRule="auto"/>
        <w:rPr>
          <w:sz w:val="24"/>
          <w:szCs w:val="24"/>
        </w:rPr>
      </w:pPr>
    </w:p>
    <w:p w:rsidR="00BC5842" w:rsidRDefault="00BC5842">
      <w:pPr>
        <w:rPr>
          <w:sz w:val="24"/>
          <w:szCs w:val="24"/>
        </w:rPr>
      </w:pPr>
    </w:p>
    <w:p w:rsidR="00BC5842" w:rsidRPr="00BC5842" w:rsidRDefault="00BC5842">
      <w:pPr>
        <w:rPr>
          <w:sz w:val="24"/>
          <w:szCs w:val="24"/>
        </w:rPr>
      </w:pPr>
    </w:p>
    <w:sectPr w:rsidR="00BC5842" w:rsidRPr="00BC5842" w:rsidSect="00635CAA">
      <w:footerReference w:type="default" r:id="rI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6F0F64" w:rsidRDefault="006F0F64">
        <w:pPr>
          <w:pStyle w:val="Footer"/>
          <w:pBdr>
            <w:top w:val="single" w:sz="4" w:space="1" w:color="D9D9D9" w:themeColor="background1" w:themeShade="D9"/>
          </w:pBdr>
          <w:jc w:val="right"/>
        </w:pPr>
        <w:fldSimple w:instr=" PAGE   \* MERGEFORMAT ">
          <w:r w:rsidR="00FF56D4">
            <w:rPr>
              <w:noProof/>
            </w:rPr>
            <w:t>1</w:t>
          </w:r>
        </w:fldSimple>
        <w:r>
          <w:t xml:space="preserve"> | </w:t>
        </w:r>
        <w:r>
          <w:rPr>
            <w:color w:val="7F7F7F" w:themeColor="background1" w:themeShade="7F"/>
            <w:spacing w:val="60"/>
          </w:rPr>
          <w:t>Page</w:t>
        </w:r>
      </w:p>
    </w:sdtContent>
  </w:sdt>
  <w:p w:rsidR="006F0F64" w:rsidRDefault="006F0F6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1FD1"/>
    <w:multiLevelType w:val="hybridMultilevel"/>
    <w:tmpl w:val="ED30D16C"/>
    <w:lvl w:ilvl="0" w:tplc="4EE8A54C">
      <w:start w:val="2"/>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nsid w:val="0FF311E9"/>
    <w:multiLevelType w:val="hybridMultilevel"/>
    <w:tmpl w:val="724662E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C5B586A"/>
    <w:multiLevelType w:val="hybridMultilevel"/>
    <w:tmpl w:val="D250E074"/>
    <w:lvl w:ilvl="0" w:tplc="AFD05498">
      <w:start w:val="2"/>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B6C42E5"/>
    <w:multiLevelType w:val="hybridMultilevel"/>
    <w:tmpl w:val="137CCDC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B3EC9"/>
    <w:rsid w:val="001E23CB"/>
    <w:rsid w:val="00635CAA"/>
    <w:rsid w:val="006F0F64"/>
    <w:rsid w:val="008E1918"/>
    <w:rsid w:val="009B3EC9"/>
    <w:rsid w:val="00BC5206"/>
    <w:rsid w:val="00BC5842"/>
    <w:rsid w:val="00FF02B8"/>
    <w:rsid w:val="00FF56D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44"/>
        <o:r id="V:Rule2" type="connector" idref="#_x0000_s1049"/>
        <o:r id="V:Rule3" type="connector" idref="#_x0000_s1047"/>
        <o:r id="V:Rule4" type="connector" idref="#_x0000_s1045"/>
        <o:r id="V:Rule5" type="connector" idref="#_x0000_s1055"/>
        <o:r id="V:Rule6" type="connector" idref="#_x0000_s1046"/>
        <o:r id="V:Rule7" type="connector" idref="#_x0000_s1054"/>
        <o:r id="V:Rule8" type="connector" idref="#_x0000_s1056"/>
        <o:r id="V:Rule9" type="connector" idref="#_x0000_s1052"/>
        <o:r id="V:Rule10" type="connector" idref="#_x0000_s1050"/>
        <o:r id="V:Rule11" type="connector" idref="#_x0000_s1053"/>
        <o:r id="V:Rule12" type="connector" idref="#_x0000_s1043"/>
        <o:r id="V:Rule13" type="connector" idref="#_x0000_s1048"/>
        <o:r id="V:Rule1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C9"/>
  </w:style>
  <w:style w:type="paragraph" w:styleId="Heading1">
    <w:name w:val="heading 1"/>
    <w:basedOn w:val="Normal"/>
    <w:next w:val="Normal"/>
    <w:link w:val="Heading1Char"/>
    <w:uiPriority w:val="9"/>
    <w:qFormat/>
    <w:rsid w:val="009B3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3EC9"/>
    <w:pPr>
      <w:ind w:left="720"/>
      <w:contextualSpacing/>
    </w:pPr>
  </w:style>
  <w:style w:type="paragraph" w:styleId="NormalWeb">
    <w:name w:val="Normal (Web)"/>
    <w:basedOn w:val="Normal"/>
    <w:uiPriority w:val="99"/>
    <w:semiHidden/>
    <w:unhideWhenUsed/>
    <w:rsid w:val="009B3EC9"/>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Hyperlink">
    <w:name w:val="Hyperlink"/>
    <w:basedOn w:val="DefaultParagraphFont"/>
    <w:uiPriority w:val="99"/>
    <w:unhideWhenUsed/>
    <w:rsid w:val="009B3EC9"/>
    <w:rPr>
      <w:color w:val="0000FF" w:themeColor="hyperlink"/>
      <w:u w:val="single"/>
    </w:rPr>
  </w:style>
  <w:style w:type="paragraph" w:styleId="NoSpacing">
    <w:name w:val="No Spacing"/>
    <w:link w:val="NoSpacingChar"/>
    <w:uiPriority w:val="1"/>
    <w:qFormat/>
    <w:rsid w:val="009B3E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B3EC9"/>
    <w:rPr>
      <w:rFonts w:eastAsiaTheme="minorEastAsia"/>
      <w:lang w:val="en-US" w:eastAsia="ja-JP"/>
    </w:rPr>
  </w:style>
  <w:style w:type="paragraph" w:styleId="TOCHeading">
    <w:name w:val="TOC Heading"/>
    <w:basedOn w:val="Heading1"/>
    <w:next w:val="Normal"/>
    <w:uiPriority w:val="39"/>
    <w:unhideWhenUsed/>
    <w:qFormat/>
    <w:rsid w:val="009B3EC9"/>
    <w:pPr>
      <w:outlineLvl w:val="9"/>
    </w:pPr>
    <w:rPr>
      <w:lang w:val="en-US"/>
    </w:rPr>
  </w:style>
  <w:style w:type="paragraph" w:styleId="Footer">
    <w:name w:val="footer"/>
    <w:basedOn w:val="Normal"/>
    <w:link w:val="FooterChar"/>
    <w:uiPriority w:val="99"/>
    <w:unhideWhenUsed/>
    <w:rsid w:val="009B3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C9"/>
  </w:style>
  <w:style w:type="paragraph" w:styleId="TOC1">
    <w:name w:val="toc 1"/>
    <w:basedOn w:val="Normal"/>
    <w:next w:val="Normal"/>
    <w:autoRedefine/>
    <w:uiPriority w:val="39"/>
    <w:unhideWhenUsed/>
    <w:rsid w:val="009B3EC9"/>
    <w:pPr>
      <w:spacing w:after="100"/>
    </w:pPr>
  </w:style>
  <w:style w:type="paragraph" w:styleId="BalloonText">
    <w:name w:val="Balloon Text"/>
    <w:basedOn w:val="Normal"/>
    <w:link w:val="BalloonTextChar"/>
    <w:uiPriority w:val="99"/>
    <w:semiHidden/>
    <w:unhideWhenUsed/>
    <w:rsid w:val="009B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E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cstutorials.com/articles/sorting/quicksort" TargetMode="External"/><Relationship Id="rId3" Type="http://schemas.openxmlformats.org/officeDocument/2006/relationships/settings" Target="settings.xml"/><Relationship Id="rId7" Type="http://schemas.openxmlformats.org/officeDocument/2006/relationships/hyperlink" Target="http://www.vogella.com/articles/JavaAlgorithmsQuicksort/artic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A9F3D914034AE9B4F20CDC25801840"/>
        <w:category>
          <w:name w:val="General"/>
          <w:gallery w:val="placeholder"/>
        </w:category>
        <w:types>
          <w:type w:val="bbPlcHdr"/>
        </w:types>
        <w:behaviors>
          <w:behavior w:val="content"/>
        </w:behaviors>
        <w:guid w:val="{B13ECCF5-4F3B-4D81-A77A-8D2078E793EF}"/>
      </w:docPartPr>
      <w:docPartBody>
        <w:p w:rsidR="005471BB" w:rsidRDefault="005471BB" w:rsidP="005471BB">
          <w:pPr>
            <w:pStyle w:val="8CA9F3D914034AE9B4F20CDC2580184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71BB"/>
    <w:rsid w:val="005471B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9F3D914034AE9B4F20CDC25801840">
    <w:name w:val="8CA9F3D914034AE9B4F20CDC25801840"/>
    <w:rsid w:val="005471BB"/>
  </w:style>
  <w:style w:type="paragraph" w:customStyle="1" w:styleId="4E5474BD8E1E49F98C003524F3434394">
    <w:name w:val="4E5474BD8E1E49F98C003524F3434394"/>
    <w:rsid w:val="005471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Quicksort</vt:lpstr>
    </vt:vector>
  </TitlesOfParts>
  <Company>dublin city university</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Quicksort</dc:title>
  <dc:subject>Data Structures Made Easy</dc:subject>
  <dc:creator>Sean</dc:creator>
  <cp:lastModifiedBy>Sean</cp:lastModifiedBy>
  <cp:revision>1</cp:revision>
  <dcterms:created xsi:type="dcterms:W3CDTF">2013-03-06T22:04:00Z</dcterms:created>
  <dcterms:modified xsi:type="dcterms:W3CDTF">2013-03-06T23:19:00Z</dcterms:modified>
</cp:coreProperties>
</file>