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5295" w:rsidRDefault="009878CB">
      <w:pPr>
        <w:rPr>
          <w:rFonts w:ascii="Arial" w:hAnsi="Arial" w:cs="Arial"/>
          <w:sz w:val="32"/>
          <w:szCs w:val="32"/>
        </w:rPr>
      </w:pPr>
      <w:proofErr w:type="gramStart"/>
      <w:r w:rsidRPr="009878CB">
        <w:rPr>
          <w:rFonts w:ascii="Arial" w:hAnsi="Arial" w:cs="Arial"/>
          <w:sz w:val="32"/>
          <w:szCs w:val="32"/>
        </w:rPr>
        <w:t>select</w:t>
      </w:r>
      <w:proofErr w:type="gramEnd"/>
      <w:r w:rsidRPr="009878CB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9878CB">
        <w:rPr>
          <w:rFonts w:ascii="Arial" w:hAnsi="Arial" w:cs="Arial"/>
          <w:sz w:val="32"/>
          <w:szCs w:val="32"/>
        </w:rPr>
        <w:t>eventno</w:t>
      </w:r>
      <w:proofErr w:type="spellEnd"/>
      <w:r w:rsidRPr="009878CB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9878CB">
        <w:rPr>
          <w:rFonts w:ascii="Arial" w:hAnsi="Arial" w:cs="Arial"/>
          <w:sz w:val="32"/>
          <w:szCs w:val="32"/>
        </w:rPr>
        <w:t>dateauth</w:t>
      </w:r>
      <w:proofErr w:type="spellEnd"/>
      <w:r w:rsidRPr="009878CB">
        <w:rPr>
          <w:rFonts w:ascii="Arial" w:hAnsi="Arial" w:cs="Arial"/>
          <w:sz w:val="32"/>
          <w:szCs w:val="32"/>
        </w:rPr>
        <w:t xml:space="preserve">, status from </w:t>
      </w:r>
      <w:proofErr w:type="spellStart"/>
      <w:r w:rsidRPr="009878CB">
        <w:rPr>
          <w:rFonts w:ascii="Arial" w:hAnsi="Arial" w:cs="Arial"/>
          <w:sz w:val="32"/>
          <w:szCs w:val="32"/>
        </w:rPr>
        <w:t>eventrequest</w:t>
      </w:r>
      <w:proofErr w:type="spellEnd"/>
      <w:r w:rsidRPr="009878CB">
        <w:rPr>
          <w:rFonts w:ascii="Arial" w:hAnsi="Arial" w:cs="Arial"/>
          <w:sz w:val="32"/>
          <w:szCs w:val="32"/>
        </w:rPr>
        <w:t xml:space="preserve"> where (status = 'Approved' OR status = 'Denied') AND </w:t>
      </w:r>
      <w:proofErr w:type="spellStart"/>
      <w:r w:rsidRPr="009878CB">
        <w:rPr>
          <w:rFonts w:ascii="Arial" w:hAnsi="Arial" w:cs="Arial"/>
          <w:sz w:val="32"/>
          <w:szCs w:val="32"/>
        </w:rPr>
        <w:t>dateauth</w:t>
      </w:r>
      <w:proofErr w:type="spellEnd"/>
      <w:r w:rsidRPr="009878CB">
        <w:rPr>
          <w:rFonts w:ascii="Arial" w:hAnsi="Arial" w:cs="Arial"/>
          <w:sz w:val="32"/>
          <w:szCs w:val="32"/>
        </w:rPr>
        <w:t xml:space="preserve"> between '2013-07-01' and '2013-07-31';</w:t>
      </w:r>
    </w:p>
    <w:p w:rsidR="009878CB" w:rsidRDefault="009878CB">
      <w:pPr>
        <w:rPr>
          <w:rFonts w:ascii="Arial" w:hAnsi="Arial" w:cs="Arial"/>
          <w:sz w:val="32"/>
          <w:szCs w:val="32"/>
        </w:rPr>
      </w:pPr>
    </w:p>
    <w:p w:rsidR="009878CB" w:rsidRPr="009878CB" w:rsidRDefault="009878CB">
      <w:pPr>
        <w:rPr>
          <w:rFonts w:ascii="Arial" w:hAnsi="Arial" w:cs="Arial"/>
        </w:rPr>
      </w:pPr>
      <w:bookmarkStart w:id="0" w:name="_GoBack"/>
      <w:r>
        <w:rPr>
          <w:rFonts w:ascii="Arial" w:hAnsi="Arial" w:cs="Arial"/>
          <w:noProof/>
        </w:rPr>
        <w:drawing>
          <wp:inline distT="0" distB="0" distL="0" distR="0">
            <wp:extent cx="5257800" cy="1104900"/>
            <wp:effectExtent l="0" t="0" r="0" b="12700"/>
            <wp:docPr id="1" name="Picture 1" descr="Macintosh HD:Users:smritibhati:Desktop:Screen Shot 2018-04-01 at 2.08.4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4-01 at 2.08.46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878CB" w:rsidRPr="009878CB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8CB"/>
    <w:rsid w:val="001C2D32"/>
    <w:rsid w:val="001F5295"/>
    <w:rsid w:val="0098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CB257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8C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8CB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8C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8CB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Macintosh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1</cp:revision>
  <dcterms:created xsi:type="dcterms:W3CDTF">2018-04-01T08:39:00Z</dcterms:created>
  <dcterms:modified xsi:type="dcterms:W3CDTF">2018-04-01T08:39:00Z</dcterms:modified>
</cp:coreProperties>
</file>