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</w:t>
      </w:r>
      <w:r w:rsidRPr="00CA5C6F">
        <w:rPr>
          <w:highlight w:val="yellow"/>
        </w:rPr>
        <w:t>, Threading,</w:t>
      </w:r>
      <w:r>
        <w:t xml:space="preserve">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7317E363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3A58934E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1BE1A3E0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1E396B9A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 w:rsidP="0030361A">
      <w:pPr>
        <w:pStyle w:val="NoSpacing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 w:rsidP="008D5D95">
      <w:pPr>
        <w:pStyle w:val="NoSpacing"/>
        <w:numPr>
          <w:ilvl w:val="0"/>
          <w:numId w:val="43"/>
        </w:numPr>
      </w:pPr>
      <w:r>
        <w:t>Static implemented methods you can create inside interface.</w:t>
      </w:r>
    </w:p>
    <w:p w14:paraId="280D68D8" w14:textId="07FF80BC" w:rsidR="008D5D95" w:rsidRDefault="00F66032" w:rsidP="008D5D95">
      <w:pPr>
        <w:pStyle w:val="NoSpacing"/>
        <w:numPr>
          <w:ilvl w:val="0"/>
          <w:numId w:val="43"/>
        </w:numPr>
      </w:pPr>
      <w:r>
        <w:t>Main method is allowed inside interface</w:t>
      </w:r>
    </w:p>
    <w:p w14:paraId="749A90B1" w14:textId="04549CFE" w:rsidR="00F66032" w:rsidRDefault="000F2126" w:rsidP="008D5D95">
      <w:pPr>
        <w:pStyle w:val="NoSpacing"/>
        <w:numPr>
          <w:ilvl w:val="0"/>
          <w:numId w:val="43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 w:rsidP="008D5D95">
      <w:pPr>
        <w:pStyle w:val="NoSpacing"/>
        <w:numPr>
          <w:ilvl w:val="0"/>
          <w:numId w:val="43"/>
        </w:numPr>
      </w:pPr>
      <w:r>
        <w:t>Functional Interface</w:t>
      </w:r>
    </w:p>
    <w:p w14:paraId="35DE1783" w14:textId="692C1368" w:rsidR="00364253" w:rsidRDefault="003E7EA2" w:rsidP="00364253">
      <w:pPr>
        <w:pStyle w:val="NoSpacing"/>
        <w:numPr>
          <w:ilvl w:val="1"/>
          <w:numId w:val="43"/>
        </w:numPr>
      </w:pPr>
      <w:r>
        <w:t>The interface which has only one abstract method must be present.</w:t>
      </w:r>
    </w:p>
    <w:p w14:paraId="70664977" w14:textId="6424EAA4" w:rsidR="00A7424A" w:rsidRDefault="00A7424A" w:rsidP="00364253">
      <w:pPr>
        <w:pStyle w:val="NoSpacing"/>
        <w:numPr>
          <w:ilvl w:val="1"/>
          <w:numId w:val="43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 w:rsidP="00364253">
      <w:pPr>
        <w:pStyle w:val="NoSpacing"/>
        <w:numPr>
          <w:ilvl w:val="1"/>
          <w:numId w:val="43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 w:rsidP="00364253">
      <w:pPr>
        <w:pStyle w:val="NoSpacing"/>
        <w:numPr>
          <w:ilvl w:val="1"/>
          <w:numId w:val="43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It is use to provide the custom exception implementation for the custom scenarios.</w:t>
      </w:r>
    </w:p>
    <w:p w14:paraId="227A4CD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Custom Exception can be created using following steps</w:t>
      </w:r>
    </w:p>
    <w:p w14:paraId="2FE2D1B2" w14:textId="77777777" w:rsidR="009069D3" w:rsidRDefault="009069D3" w:rsidP="003C3502">
      <w:pPr>
        <w:pStyle w:val="NoSpacing"/>
        <w:numPr>
          <w:ilvl w:val="1"/>
          <w:numId w:val="47"/>
        </w:numPr>
      </w:pPr>
      <w:r>
        <w:t>Create a java class.</w:t>
      </w:r>
    </w:p>
    <w:p w14:paraId="626BB774" w14:textId="77777777" w:rsidR="00961856" w:rsidRDefault="009069D3" w:rsidP="003C3502">
      <w:pPr>
        <w:pStyle w:val="NoSpacing"/>
        <w:numPr>
          <w:ilvl w:val="1"/>
          <w:numId w:val="47"/>
        </w:numPr>
      </w:pPr>
      <w:r>
        <w:t>Extends the Exception class or its any sub class.</w:t>
      </w:r>
    </w:p>
    <w:p w14:paraId="696C9861" w14:textId="58824101" w:rsidR="00051348" w:rsidRDefault="00961856" w:rsidP="003C3502">
      <w:pPr>
        <w:pStyle w:val="NoSpacing"/>
        <w:numPr>
          <w:ilvl w:val="1"/>
          <w:numId w:val="47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 w:rsidP="00961856">
      <w:pPr>
        <w:pStyle w:val="NoSpacing"/>
        <w:numPr>
          <w:ilvl w:val="0"/>
          <w:numId w:val="47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 w:rsidP="00E01B19">
      <w:pPr>
        <w:pStyle w:val="NoSpacing"/>
        <w:numPr>
          <w:ilvl w:val="0"/>
          <w:numId w:val="48"/>
        </w:numPr>
      </w:pPr>
      <w:r>
        <w:t>Difference between Error and Exception</w:t>
      </w:r>
    </w:p>
    <w:p w14:paraId="2CB23D13" w14:textId="079F4E79" w:rsidR="00E01B19" w:rsidRDefault="00E01B19" w:rsidP="00E01B19">
      <w:pPr>
        <w:pStyle w:val="NoSpacing"/>
        <w:numPr>
          <w:ilvl w:val="0"/>
          <w:numId w:val="48"/>
        </w:numPr>
      </w:pPr>
      <w:r>
        <w:t>Difference between checked and unchecked exception</w:t>
      </w:r>
    </w:p>
    <w:p w14:paraId="51E15529" w14:textId="167A8167" w:rsidR="00E01B19" w:rsidRDefault="00E01B19" w:rsidP="00E01B19">
      <w:pPr>
        <w:pStyle w:val="NoSpacing"/>
        <w:numPr>
          <w:ilvl w:val="0"/>
          <w:numId w:val="48"/>
        </w:numPr>
      </w:pPr>
      <w:r>
        <w:t>Difference between throw and throws</w:t>
      </w:r>
    </w:p>
    <w:p w14:paraId="6032DCAE" w14:textId="65CA0C15" w:rsidR="003B0DC8" w:rsidRDefault="00E01B19" w:rsidP="00051348">
      <w:pPr>
        <w:pStyle w:val="NoSpacing"/>
        <w:numPr>
          <w:ilvl w:val="0"/>
          <w:numId w:val="48"/>
        </w:numPr>
      </w:pPr>
      <w:r>
        <w:t>Difference between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 w:rsidP="003B0DC8">
      <w:pPr>
        <w:pStyle w:val="Default"/>
        <w:numPr>
          <w:ilvl w:val="0"/>
          <w:numId w:val="44"/>
        </w:numPr>
      </w:pPr>
      <w:r>
        <w:t>Thread is a light weight process is a part of main process.</w:t>
      </w:r>
    </w:p>
    <w:p w14:paraId="776AC436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has its own memory which is also known as call by stack.</w:t>
      </w:r>
    </w:p>
    <w:p w14:paraId="55F634AA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can execute independently.</w:t>
      </w:r>
    </w:p>
    <w:p w14:paraId="614F5112" w14:textId="77777777" w:rsidR="003B0DC8" w:rsidRDefault="003B0DC8" w:rsidP="003B0DC8">
      <w:pPr>
        <w:pStyle w:val="Default"/>
        <w:numPr>
          <w:ilvl w:val="0"/>
          <w:numId w:val="44"/>
        </w:numPr>
      </w:pPr>
      <w:r>
        <w:t>Can achieve the faster performance using multiple threads.</w:t>
      </w:r>
    </w:p>
    <w:p w14:paraId="3AE60E49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You can achieve the maximum CPU utilization </w:t>
      </w:r>
    </w:p>
    <w:p w14:paraId="26BECBD4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009E5E88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will execute by JVM. JMV has full control on the execution of the thread.</w:t>
      </w:r>
    </w:p>
    <w:p w14:paraId="569D4B11" w14:textId="7000D94B" w:rsidR="003B0DC8" w:rsidRDefault="003B0DC8" w:rsidP="003B0DC8">
      <w:pPr>
        <w:pStyle w:val="Default"/>
        <w:numPr>
          <w:ilvl w:val="0"/>
          <w:numId w:val="44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 java to create thread there are 2 ways</w:t>
      </w:r>
    </w:p>
    <w:p w14:paraId="16730FED" w14:textId="77777777" w:rsidR="003B0DC8" w:rsidRPr="00426F98" w:rsidRDefault="003B0DC8" w:rsidP="003B0DC8">
      <w:pPr>
        <w:pStyle w:val="Default"/>
        <w:numPr>
          <w:ilvl w:val="1"/>
          <w:numId w:val="45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 w:rsidP="003B0DC8">
      <w:pPr>
        <w:pStyle w:val="Default"/>
        <w:numPr>
          <w:ilvl w:val="1"/>
          <w:numId w:val="45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Internally Thread class implements the Runnable interface.</w:t>
      </w:r>
    </w:p>
    <w:p w14:paraId="449B52C2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15C2BE56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09A91163" w14:textId="77777777" w:rsidR="00EF27CA" w:rsidRDefault="00EF27CA" w:rsidP="003B0DC8">
      <w:pPr>
        <w:pStyle w:val="NoSpacing"/>
      </w:pPr>
    </w:p>
    <w:p w14:paraId="2218CF35" w14:textId="2CD1DB7A" w:rsidR="00EF27CA" w:rsidRDefault="00EF27CA">
      <w:r>
        <w:br w:type="page"/>
      </w:r>
    </w:p>
    <w:p w14:paraId="09DDAC25" w14:textId="71422B7B" w:rsidR="00EF27CA" w:rsidRPr="00EF27CA" w:rsidRDefault="00EF27CA" w:rsidP="003B0DC8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551B9C8E" w14:textId="77777777" w:rsidR="00EF029C" w:rsidRDefault="00EF029C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27CA" w14:paraId="56F85F4B" w14:textId="77777777" w:rsidTr="0074717A">
        <w:tc>
          <w:tcPr>
            <w:tcW w:w="1975" w:type="dxa"/>
          </w:tcPr>
          <w:p w14:paraId="0263EAEC" w14:textId="19C428C7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4E380A85" w14:textId="7940D7E0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EF27CA" w14:paraId="5B261D6A" w14:textId="77777777" w:rsidTr="0074717A">
        <w:tc>
          <w:tcPr>
            <w:tcW w:w="1975" w:type="dxa"/>
          </w:tcPr>
          <w:p w14:paraId="116C9BF6" w14:textId="5FAAC3A1" w:rsidR="00EF27CA" w:rsidRDefault="00EF27CA" w:rsidP="003B0DC8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EA7EC6F" w14:textId="77671926" w:rsidR="00EF27CA" w:rsidRDefault="00EF27CA" w:rsidP="003B0DC8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EF27CA" w14:paraId="22FF4C09" w14:textId="77777777" w:rsidTr="0074717A">
        <w:tc>
          <w:tcPr>
            <w:tcW w:w="1975" w:type="dxa"/>
          </w:tcPr>
          <w:p w14:paraId="60434319" w14:textId="4298D6F4" w:rsidR="00EF27CA" w:rsidRDefault="00EF27CA" w:rsidP="003B0DC8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F71FCE3" w14:textId="7320FA44" w:rsidR="00EF27CA" w:rsidRDefault="00EF27CA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EF27CA" w14:paraId="2212AD35" w14:textId="77777777" w:rsidTr="0074717A">
        <w:tc>
          <w:tcPr>
            <w:tcW w:w="1975" w:type="dxa"/>
          </w:tcPr>
          <w:p w14:paraId="3714B842" w14:textId="644EE2FA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30ED7E4A" w14:textId="5AA9318B" w:rsidR="00EF27CA" w:rsidRDefault="00EF27CA" w:rsidP="003B0DC8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EF27CA" w14:paraId="42EA8B76" w14:textId="77777777" w:rsidTr="0074717A">
        <w:tc>
          <w:tcPr>
            <w:tcW w:w="1975" w:type="dxa"/>
          </w:tcPr>
          <w:p w14:paraId="6B958369" w14:textId="7357AA8E" w:rsidR="00EF27CA" w:rsidRDefault="00EF27CA" w:rsidP="003B0DC8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418B994E" w14:textId="288B5E12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851104" w14:textId="6051A9C3" w:rsidR="00EF27CA" w:rsidRDefault="00EF27CA" w:rsidP="003B0DC8">
            <w:pPr>
              <w:pStyle w:val="NoSpacing"/>
            </w:pPr>
            <w:r>
              <w:t>This method is use to set or get the name of the thread.</w:t>
            </w:r>
          </w:p>
        </w:tc>
      </w:tr>
      <w:tr w:rsidR="00EF27CA" w14:paraId="7EEEDCB1" w14:textId="77777777" w:rsidTr="0074717A">
        <w:tc>
          <w:tcPr>
            <w:tcW w:w="1975" w:type="dxa"/>
          </w:tcPr>
          <w:p w14:paraId="1AE2B1BD" w14:textId="77777777" w:rsidR="00EF27CA" w:rsidRDefault="00EF27CA" w:rsidP="003B0DC8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3AF512DF" w14:textId="6B861943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6E1C927" w14:textId="5D92BDB6" w:rsidR="00EF27CA" w:rsidRDefault="00EF27CA" w:rsidP="003B0DC8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EF27CA" w14:paraId="396AD481" w14:textId="77777777" w:rsidTr="0074717A">
        <w:tc>
          <w:tcPr>
            <w:tcW w:w="1975" w:type="dxa"/>
          </w:tcPr>
          <w:p w14:paraId="16BC3719" w14:textId="77777777" w:rsidR="00EF27CA" w:rsidRDefault="000E55AA" w:rsidP="003B0DC8">
            <w:pPr>
              <w:pStyle w:val="NoSpacing"/>
            </w:pPr>
            <w:r>
              <w:t>sleep(int)</w:t>
            </w:r>
          </w:p>
          <w:p w14:paraId="2C957859" w14:textId="3D23189B" w:rsidR="000E55AA" w:rsidRDefault="000E55AA" w:rsidP="003B0DC8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7D36C685" w14:textId="7A758A5D" w:rsidR="00EF27CA" w:rsidRDefault="000E55AA" w:rsidP="003B0DC8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B30962" w14:paraId="7B59E007" w14:textId="77777777" w:rsidTr="0074717A">
        <w:tc>
          <w:tcPr>
            <w:tcW w:w="1975" w:type="dxa"/>
          </w:tcPr>
          <w:p w14:paraId="1E96351F" w14:textId="77777777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6FC0603B" w14:textId="77777777" w:rsidR="00B30962" w:rsidRDefault="00B30962" w:rsidP="003B0DC8">
            <w:pPr>
              <w:pStyle w:val="NoSpacing"/>
            </w:pPr>
            <w:r>
              <w:t>join(int)</w:t>
            </w:r>
          </w:p>
          <w:p w14:paraId="7ECC58CA" w14:textId="3B06A73D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007749E1" w14:textId="3109C01E" w:rsidR="00B30962" w:rsidRDefault="00B30962" w:rsidP="003B0DC8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</w:t>
            </w:r>
            <w:r w:rsidR="00B91FFB">
              <w:t>other thread</w:t>
            </w:r>
            <w:r>
              <w:t xml:space="preserve">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E803EC" w14:paraId="64FE8783" w14:textId="77777777" w:rsidTr="0074717A">
        <w:tc>
          <w:tcPr>
            <w:tcW w:w="1975" w:type="dxa"/>
          </w:tcPr>
          <w:p w14:paraId="46D65FD5" w14:textId="0DD9B1CF" w:rsidR="00E803EC" w:rsidRDefault="00E803EC" w:rsidP="003B0DC8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9275542" w14:textId="2F5A41D9" w:rsidR="00E803EC" w:rsidRDefault="00E803EC" w:rsidP="003B0DC8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E803EC" w14:paraId="6FA86BC9" w14:textId="77777777" w:rsidTr="0074717A">
        <w:tc>
          <w:tcPr>
            <w:tcW w:w="1975" w:type="dxa"/>
          </w:tcPr>
          <w:p w14:paraId="1C848DFC" w14:textId="605B4540" w:rsidR="00E803EC" w:rsidRDefault="00E803EC" w:rsidP="003B0DC8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447C049" w14:textId="55D8BFB9" w:rsidR="00E803EC" w:rsidRDefault="00E803EC" w:rsidP="003B0DC8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FC5886" w14:paraId="5CDFD68F" w14:textId="77777777" w:rsidTr="0074717A">
        <w:tc>
          <w:tcPr>
            <w:tcW w:w="1975" w:type="dxa"/>
          </w:tcPr>
          <w:p w14:paraId="494FC67C" w14:textId="77777777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629FD350" w14:textId="44D9AEB1" w:rsidR="00FC5886" w:rsidRDefault="00FC5886" w:rsidP="003B0DC8">
            <w:pPr>
              <w:pStyle w:val="NoSpacing"/>
            </w:pPr>
            <w:r>
              <w:t>wait(int)</w:t>
            </w:r>
          </w:p>
          <w:p w14:paraId="6ADDC53E" w14:textId="051FA7D6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58E4CED6" w14:textId="216FB103" w:rsidR="00FC5886" w:rsidRDefault="00FC5886" w:rsidP="003B0DC8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FC5886" w14:paraId="6D4BD82C" w14:textId="77777777" w:rsidTr="0074717A">
        <w:tc>
          <w:tcPr>
            <w:tcW w:w="1975" w:type="dxa"/>
          </w:tcPr>
          <w:p w14:paraId="15D92A66" w14:textId="2F861771" w:rsidR="00FC5886" w:rsidRDefault="00FC5886" w:rsidP="003B0DC8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73C3F0E" w14:textId="14BB57E4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FC5886" w14:paraId="4A0F6727" w14:textId="77777777" w:rsidTr="0074717A">
        <w:tc>
          <w:tcPr>
            <w:tcW w:w="1975" w:type="dxa"/>
          </w:tcPr>
          <w:p w14:paraId="3F872AC6" w14:textId="47E07BB3" w:rsidR="00FC5886" w:rsidRDefault="00FC5886" w:rsidP="003B0DC8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3F80C4EC" w14:textId="5A6872D0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775F2026" w14:textId="77777777" w:rsidR="00EF27CA" w:rsidRDefault="00EF27CA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52478EAD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75418F99" w14:textId="77777777" w:rsidR="00B91FFB" w:rsidRDefault="00B91FFB" w:rsidP="00EF029C">
      <w:pPr>
        <w:pStyle w:val="Default"/>
      </w:pPr>
    </w:p>
    <w:p w14:paraId="7469B114" w14:textId="77777777" w:rsidR="00B91FFB" w:rsidRDefault="00B91FFB" w:rsidP="00EF029C">
      <w:pPr>
        <w:pStyle w:val="Default"/>
      </w:pPr>
    </w:p>
    <w:p w14:paraId="77131635" w14:textId="77777777" w:rsid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497D96DD" w14:textId="1E247116" w:rsidR="00B91FFB" w:rsidRP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E42240A" w14:textId="7950BD0D" w:rsidR="00EF029C" w:rsidRDefault="00BB7F9B" w:rsidP="00BB7F9B">
      <w:pPr>
        <w:pStyle w:val="Default"/>
        <w:numPr>
          <w:ilvl w:val="0"/>
          <w:numId w:val="49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754D2011" w14:textId="104BEFAB" w:rsidR="00576C1A" w:rsidRDefault="00576C1A" w:rsidP="00BB7F9B">
      <w:pPr>
        <w:pStyle w:val="Default"/>
        <w:numPr>
          <w:ilvl w:val="0"/>
          <w:numId w:val="49"/>
        </w:numPr>
      </w:pPr>
      <w:r>
        <w:t>Synchronization is a process of acquiring and releasing lock on the share resources to avoid the data inconstancy issue.</w:t>
      </w:r>
    </w:p>
    <w:p w14:paraId="6A3973B3" w14:textId="77777777" w:rsidR="003B4BCB" w:rsidRDefault="00576C1A" w:rsidP="00BB7F9B">
      <w:pPr>
        <w:pStyle w:val="Default"/>
        <w:numPr>
          <w:ilvl w:val="0"/>
          <w:numId w:val="49"/>
        </w:numPr>
      </w:pPr>
      <w:r>
        <w:t>In this process the acquiring and releasing lock will be achieve internally by java.</w:t>
      </w:r>
    </w:p>
    <w:p w14:paraId="3E70A14C" w14:textId="77777777" w:rsidR="00471874" w:rsidRDefault="003B4BCB" w:rsidP="00BB7F9B">
      <w:pPr>
        <w:pStyle w:val="Default"/>
        <w:numPr>
          <w:ilvl w:val="0"/>
          <w:numId w:val="49"/>
        </w:numPr>
      </w:pPr>
      <w:r>
        <w:t>Due to synchronization the waiting time of the thread can be increase which affects the application performance.</w:t>
      </w:r>
    </w:p>
    <w:p w14:paraId="1ED47242" w14:textId="77777777" w:rsidR="00C52A8B" w:rsidRDefault="007E1659" w:rsidP="00BB7F9B">
      <w:pPr>
        <w:pStyle w:val="Default"/>
        <w:numPr>
          <w:ilvl w:val="0"/>
          <w:numId w:val="49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</w:t>
      </w:r>
      <w:r w:rsidR="00C52A8B">
        <w:t>.</w:t>
      </w:r>
    </w:p>
    <w:p w14:paraId="438486DD" w14:textId="66F49A3D" w:rsidR="00C52A8B" w:rsidRDefault="00C52A8B" w:rsidP="00BB7F9B">
      <w:pPr>
        <w:pStyle w:val="Default"/>
        <w:numPr>
          <w:ilvl w:val="0"/>
          <w:numId w:val="49"/>
        </w:numPr>
      </w:pPr>
      <w:r>
        <w:t>Synchronization can use by 2 ways</w:t>
      </w:r>
    </w:p>
    <w:p w14:paraId="46EB3946" w14:textId="77777777" w:rsidR="00C52A8B" w:rsidRDefault="00C52A8B" w:rsidP="00C52A8B">
      <w:pPr>
        <w:pStyle w:val="Default"/>
        <w:numPr>
          <w:ilvl w:val="1"/>
          <w:numId w:val="49"/>
        </w:numPr>
      </w:pPr>
      <w:r>
        <w:t>Using synchronized block</w:t>
      </w:r>
    </w:p>
    <w:p w14:paraId="54203101" w14:textId="3A082EB5" w:rsidR="00576C1A" w:rsidRDefault="00C52A8B" w:rsidP="00C52A8B">
      <w:pPr>
        <w:pStyle w:val="Default"/>
        <w:numPr>
          <w:ilvl w:val="1"/>
          <w:numId w:val="49"/>
        </w:numPr>
      </w:pPr>
      <w:r>
        <w:t>Using synchronized method</w:t>
      </w:r>
      <w:r w:rsidR="003B4BCB">
        <w:t xml:space="preserve"> </w:t>
      </w:r>
      <w:r w:rsidR="00576C1A">
        <w:t xml:space="preserve"> </w:t>
      </w: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Default="00EF029C" w:rsidP="003B0DC8">
      <w:pPr>
        <w:pStyle w:val="NoSpacing"/>
      </w:pPr>
    </w:p>
    <w:p w14:paraId="3F75083D" w14:textId="77777777" w:rsidR="00AA299D" w:rsidRDefault="00AA299D" w:rsidP="003B0DC8">
      <w:pPr>
        <w:pStyle w:val="NoSpacing"/>
      </w:pPr>
    </w:p>
    <w:p w14:paraId="69C28610" w14:textId="669E0939" w:rsidR="00AA299D" w:rsidRDefault="00AA299D">
      <w:r>
        <w:br w:type="page"/>
      </w:r>
    </w:p>
    <w:p w14:paraId="57D4C1BF" w14:textId="62FD7C3C" w:rsidR="00AA299D" w:rsidRDefault="00AA299D" w:rsidP="003B0DC8">
      <w:pPr>
        <w:pStyle w:val="NoSpacing"/>
      </w:pPr>
      <w:r>
        <w:lastRenderedPageBreak/>
        <w:t>Wrapper class</w:t>
      </w:r>
    </w:p>
    <w:p w14:paraId="15A14713" w14:textId="77777777" w:rsidR="00AA299D" w:rsidRDefault="00AA299D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16"/>
      </w:tblGrid>
      <w:tr w:rsidR="00AA299D" w14:paraId="209D454C" w14:textId="77777777" w:rsidTr="00AA299D">
        <w:trPr>
          <w:trHeight w:val="266"/>
        </w:trPr>
        <w:tc>
          <w:tcPr>
            <w:tcW w:w="1705" w:type="dxa"/>
            <w:shd w:val="clear" w:color="auto" w:fill="BFBFBF" w:themeFill="background1" w:themeFillShade="BF"/>
          </w:tcPr>
          <w:p w14:paraId="6168D585" w14:textId="1DC1FF73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Primitive Type</w:t>
            </w:r>
          </w:p>
        </w:tc>
        <w:tc>
          <w:tcPr>
            <w:tcW w:w="3616" w:type="dxa"/>
            <w:shd w:val="clear" w:color="auto" w:fill="BFBFBF" w:themeFill="background1" w:themeFillShade="BF"/>
          </w:tcPr>
          <w:p w14:paraId="0DD43260" w14:textId="27892B9F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Wrapper Class</w:t>
            </w:r>
          </w:p>
        </w:tc>
      </w:tr>
      <w:tr w:rsidR="00AA299D" w14:paraId="6F607ABD" w14:textId="77777777" w:rsidTr="00AA299D">
        <w:trPr>
          <w:trHeight w:val="266"/>
        </w:trPr>
        <w:tc>
          <w:tcPr>
            <w:tcW w:w="1705" w:type="dxa"/>
          </w:tcPr>
          <w:p w14:paraId="4C7845D5" w14:textId="74BF5157" w:rsidR="00AA299D" w:rsidRDefault="00AA299D" w:rsidP="003B0DC8">
            <w:pPr>
              <w:pStyle w:val="NoSpacing"/>
            </w:pPr>
            <w:r>
              <w:t>byte</w:t>
            </w:r>
          </w:p>
        </w:tc>
        <w:tc>
          <w:tcPr>
            <w:tcW w:w="3616" w:type="dxa"/>
          </w:tcPr>
          <w:p w14:paraId="3D1BD252" w14:textId="3A641F3D" w:rsidR="00AA299D" w:rsidRDefault="00AA299D" w:rsidP="003B0DC8">
            <w:pPr>
              <w:pStyle w:val="NoSpacing"/>
            </w:pPr>
            <w:r>
              <w:t>Byte</w:t>
            </w:r>
          </w:p>
        </w:tc>
      </w:tr>
      <w:tr w:rsidR="00AA299D" w14:paraId="0195DB1B" w14:textId="77777777" w:rsidTr="00AA299D">
        <w:trPr>
          <w:trHeight w:val="259"/>
        </w:trPr>
        <w:tc>
          <w:tcPr>
            <w:tcW w:w="1705" w:type="dxa"/>
          </w:tcPr>
          <w:p w14:paraId="63519487" w14:textId="1F305743" w:rsidR="00AA299D" w:rsidRDefault="00AA299D" w:rsidP="003B0DC8">
            <w:pPr>
              <w:pStyle w:val="NoSpacing"/>
            </w:pPr>
            <w:r>
              <w:t>short</w:t>
            </w:r>
          </w:p>
        </w:tc>
        <w:tc>
          <w:tcPr>
            <w:tcW w:w="3616" w:type="dxa"/>
          </w:tcPr>
          <w:p w14:paraId="4BBBE039" w14:textId="4B457F1E" w:rsidR="00AA299D" w:rsidRDefault="00AA299D" w:rsidP="003B0DC8">
            <w:pPr>
              <w:pStyle w:val="NoSpacing"/>
            </w:pPr>
            <w:r>
              <w:t>Short</w:t>
            </w:r>
          </w:p>
        </w:tc>
      </w:tr>
      <w:tr w:rsidR="00AA299D" w14:paraId="4FC5CAE8" w14:textId="77777777" w:rsidTr="00AA299D">
        <w:trPr>
          <w:trHeight w:val="266"/>
        </w:trPr>
        <w:tc>
          <w:tcPr>
            <w:tcW w:w="1705" w:type="dxa"/>
          </w:tcPr>
          <w:p w14:paraId="6D03399A" w14:textId="09FA2F8B" w:rsidR="00AA299D" w:rsidRDefault="00AA299D" w:rsidP="003B0DC8">
            <w:pPr>
              <w:pStyle w:val="NoSpacing"/>
            </w:pPr>
            <w:r>
              <w:t>int</w:t>
            </w:r>
          </w:p>
        </w:tc>
        <w:tc>
          <w:tcPr>
            <w:tcW w:w="3616" w:type="dxa"/>
          </w:tcPr>
          <w:p w14:paraId="2FC5BBE3" w14:textId="57976047" w:rsidR="00AA299D" w:rsidRDefault="00AA299D" w:rsidP="003B0DC8">
            <w:pPr>
              <w:pStyle w:val="NoSpacing"/>
            </w:pPr>
            <w:r>
              <w:t>Integer</w:t>
            </w:r>
          </w:p>
        </w:tc>
      </w:tr>
      <w:tr w:rsidR="00AA299D" w14:paraId="632F27B5" w14:textId="77777777" w:rsidTr="00AA299D">
        <w:trPr>
          <w:trHeight w:val="266"/>
        </w:trPr>
        <w:tc>
          <w:tcPr>
            <w:tcW w:w="1705" w:type="dxa"/>
          </w:tcPr>
          <w:p w14:paraId="7205FF25" w14:textId="655D990B" w:rsidR="00AA299D" w:rsidRDefault="00AA299D" w:rsidP="003B0DC8">
            <w:pPr>
              <w:pStyle w:val="NoSpacing"/>
            </w:pPr>
            <w:r>
              <w:t>long</w:t>
            </w:r>
          </w:p>
        </w:tc>
        <w:tc>
          <w:tcPr>
            <w:tcW w:w="3616" w:type="dxa"/>
          </w:tcPr>
          <w:p w14:paraId="6B1A189D" w14:textId="2AE1AE54" w:rsidR="00AA299D" w:rsidRDefault="00AA299D" w:rsidP="003B0DC8">
            <w:pPr>
              <w:pStyle w:val="NoSpacing"/>
            </w:pPr>
            <w:r>
              <w:t>Long</w:t>
            </w:r>
          </w:p>
        </w:tc>
      </w:tr>
      <w:tr w:rsidR="00AA299D" w14:paraId="0D742A04" w14:textId="77777777" w:rsidTr="00AA299D">
        <w:trPr>
          <w:trHeight w:val="266"/>
        </w:trPr>
        <w:tc>
          <w:tcPr>
            <w:tcW w:w="1705" w:type="dxa"/>
          </w:tcPr>
          <w:p w14:paraId="23134184" w14:textId="3AF8CA2E" w:rsidR="00AA299D" w:rsidRDefault="00AA299D" w:rsidP="003B0DC8">
            <w:pPr>
              <w:pStyle w:val="NoSpacing"/>
            </w:pPr>
            <w:r>
              <w:t>float</w:t>
            </w:r>
          </w:p>
        </w:tc>
        <w:tc>
          <w:tcPr>
            <w:tcW w:w="3616" w:type="dxa"/>
          </w:tcPr>
          <w:p w14:paraId="34C53AF9" w14:textId="2BD824B2" w:rsidR="00AA299D" w:rsidRDefault="00AA299D" w:rsidP="003B0DC8">
            <w:pPr>
              <w:pStyle w:val="NoSpacing"/>
            </w:pPr>
            <w:r>
              <w:t>Float</w:t>
            </w:r>
          </w:p>
        </w:tc>
      </w:tr>
      <w:tr w:rsidR="00AA299D" w14:paraId="0675579D" w14:textId="77777777" w:rsidTr="00AA299D">
        <w:trPr>
          <w:trHeight w:val="259"/>
        </w:trPr>
        <w:tc>
          <w:tcPr>
            <w:tcW w:w="1705" w:type="dxa"/>
          </w:tcPr>
          <w:p w14:paraId="3C7CA0D6" w14:textId="001C7E9F" w:rsidR="00AA299D" w:rsidRDefault="00AA299D" w:rsidP="003B0DC8">
            <w:pPr>
              <w:pStyle w:val="NoSpacing"/>
            </w:pPr>
            <w:r>
              <w:t>double</w:t>
            </w:r>
          </w:p>
        </w:tc>
        <w:tc>
          <w:tcPr>
            <w:tcW w:w="3616" w:type="dxa"/>
          </w:tcPr>
          <w:p w14:paraId="1433133A" w14:textId="27DEC3AD" w:rsidR="00AA299D" w:rsidRDefault="00AA299D" w:rsidP="003B0DC8">
            <w:pPr>
              <w:pStyle w:val="NoSpacing"/>
            </w:pPr>
            <w:r>
              <w:t>Double</w:t>
            </w:r>
          </w:p>
        </w:tc>
      </w:tr>
      <w:tr w:rsidR="00AA299D" w14:paraId="00DF85FC" w14:textId="77777777" w:rsidTr="00AA299D">
        <w:trPr>
          <w:trHeight w:val="266"/>
        </w:trPr>
        <w:tc>
          <w:tcPr>
            <w:tcW w:w="1705" w:type="dxa"/>
          </w:tcPr>
          <w:p w14:paraId="5EAED6B5" w14:textId="2C2E440A" w:rsidR="00AA299D" w:rsidRDefault="00AA299D" w:rsidP="003B0DC8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3616" w:type="dxa"/>
          </w:tcPr>
          <w:p w14:paraId="746FD231" w14:textId="1231DD7A" w:rsidR="00AA299D" w:rsidRDefault="00AA299D" w:rsidP="003B0DC8">
            <w:pPr>
              <w:pStyle w:val="NoSpacing"/>
            </w:pPr>
            <w:r>
              <w:t>Boolean</w:t>
            </w:r>
          </w:p>
        </w:tc>
      </w:tr>
      <w:tr w:rsidR="00AA299D" w14:paraId="03B5D917" w14:textId="77777777" w:rsidTr="00AA299D">
        <w:trPr>
          <w:trHeight w:val="266"/>
        </w:trPr>
        <w:tc>
          <w:tcPr>
            <w:tcW w:w="1705" w:type="dxa"/>
          </w:tcPr>
          <w:p w14:paraId="3AD612F5" w14:textId="0EF17A2B" w:rsidR="00AA299D" w:rsidRDefault="00AA299D" w:rsidP="003B0DC8">
            <w:pPr>
              <w:pStyle w:val="NoSpacing"/>
            </w:pPr>
            <w:r>
              <w:t>char</w:t>
            </w:r>
          </w:p>
        </w:tc>
        <w:tc>
          <w:tcPr>
            <w:tcW w:w="3616" w:type="dxa"/>
          </w:tcPr>
          <w:p w14:paraId="41A22017" w14:textId="7B6726ED" w:rsidR="00AA299D" w:rsidRDefault="00AA299D" w:rsidP="003B0DC8">
            <w:pPr>
              <w:pStyle w:val="NoSpacing"/>
            </w:pPr>
            <w:r>
              <w:t>Character</w:t>
            </w:r>
          </w:p>
        </w:tc>
      </w:tr>
    </w:tbl>
    <w:p w14:paraId="452A6F2F" w14:textId="1EFBACF1" w:rsidR="00AA299D" w:rsidRPr="001E3044" w:rsidRDefault="00AA299D" w:rsidP="003B0DC8">
      <w:pPr>
        <w:pStyle w:val="NoSpacing"/>
      </w:pPr>
    </w:p>
    <w:sectPr w:rsidR="00AA299D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22"/>
  </w:num>
  <w:num w:numId="3" w16cid:durableId="2034333608">
    <w:abstractNumId w:val="14"/>
  </w:num>
  <w:num w:numId="4" w16cid:durableId="770323620">
    <w:abstractNumId w:val="47"/>
  </w:num>
  <w:num w:numId="5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45"/>
  </w:num>
  <w:num w:numId="12" w16cid:durableId="341324541">
    <w:abstractNumId w:val="38"/>
  </w:num>
  <w:num w:numId="13" w16cid:durableId="1174688230">
    <w:abstractNumId w:val="21"/>
  </w:num>
  <w:num w:numId="14" w16cid:durableId="898249433">
    <w:abstractNumId w:val="17"/>
  </w:num>
  <w:num w:numId="15" w16cid:durableId="1539393764">
    <w:abstractNumId w:val="48"/>
  </w:num>
  <w:num w:numId="16" w16cid:durableId="437335301">
    <w:abstractNumId w:val="37"/>
  </w:num>
  <w:num w:numId="17" w16cid:durableId="399333623">
    <w:abstractNumId w:val="32"/>
  </w:num>
  <w:num w:numId="18" w16cid:durableId="548691172">
    <w:abstractNumId w:val="27"/>
  </w:num>
  <w:num w:numId="19" w16cid:durableId="1216042740">
    <w:abstractNumId w:val="1"/>
  </w:num>
  <w:num w:numId="20" w16cid:durableId="1487480450">
    <w:abstractNumId w:val="11"/>
  </w:num>
  <w:num w:numId="21" w16cid:durableId="250745071">
    <w:abstractNumId w:val="42"/>
  </w:num>
  <w:num w:numId="22" w16cid:durableId="684676596">
    <w:abstractNumId w:val="15"/>
  </w:num>
  <w:num w:numId="23" w16cid:durableId="1668628728">
    <w:abstractNumId w:val="33"/>
  </w:num>
  <w:num w:numId="24" w16cid:durableId="1080445880">
    <w:abstractNumId w:val="26"/>
  </w:num>
  <w:num w:numId="25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40"/>
  </w:num>
  <w:num w:numId="28" w16cid:durableId="499586760">
    <w:abstractNumId w:val="18"/>
  </w:num>
  <w:num w:numId="29" w16cid:durableId="648099247">
    <w:abstractNumId w:val="24"/>
  </w:num>
  <w:num w:numId="30" w16cid:durableId="568416925">
    <w:abstractNumId w:val="19"/>
  </w:num>
  <w:num w:numId="31" w16cid:durableId="244269995">
    <w:abstractNumId w:val="7"/>
  </w:num>
  <w:num w:numId="32" w16cid:durableId="562256112">
    <w:abstractNumId w:val="13"/>
  </w:num>
  <w:num w:numId="33" w16cid:durableId="712270886">
    <w:abstractNumId w:val="31"/>
  </w:num>
  <w:num w:numId="34" w16cid:durableId="1242181571">
    <w:abstractNumId w:val="4"/>
  </w:num>
  <w:num w:numId="35" w16cid:durableId="1817792828">
    <w:abstractNumId w:val="46"/>
  </w:num>
  <w:num w:numId="36" w16cid:durableId="787505988">
    <w:abstractNumId w:val="34"/>
  </w:num>
  <w:num w:numId="37" w16cid:durableId="35662159">
    <w:abstractNumId w:val="39"/>
  </w:num>
  <w:num w:numId="38" w16cid:durableId="49576643">
    <w:abstractNumId w:val="44"/>
  </w:num>
  <w:num w:numId="39" w16cid:durableId="1853060668">
    <w:abstractNumId w:val="16"/>
  </w:num>
  <w:num w:numId="40" w16cid:durableId="2125923180">
    <w:abstractNumId w:val="36"/>
  </w:num>
  <w:num w:numId="41" w16cid:durableId="1677028356">
    <w:abstractNumId w:val="29"/>
  </w:num>
  <w:num w:numId="42" w16cid:durableId="518154362">
    <w:abstractNumId w:val="43"/>
  </w:num>
  <w:num w:numId="43" w16cid:durableId="1806701644">
    <w:abstractNumId w:val="9"/>
  </w:num>
  <w:num w:numId="44" w16cid:durableId="2002150656">
    <w:abstractNumId w:val="2"/>
  </w:num>
  <w:num w:numId="45" w16cid:durableId="753747164">
    <w:abstractNumId w:val="5"/>
  </w:num>
  <w:num w:numId="46" w16cid:durableId="65735663">
    <w:abstractNumId w:val="35"/>
  </w:num>
  <w:num w:numId="47" w16cid:durableId="2118061353">
    <w:abstractNumId w:val="23"/>
  </w:num>
  <w:num w:numId="48" w16cid:durableId="593781854">
    <w:abstractNumId w:val="3"/>
  </w:num>
  <w:num w:numId="49" w16cid:durableId="202602448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76C1A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5886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23</Pages>
  <Words>4118</Words>
  <Characters>23476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2339</cp:revision>
  <dcterms:created xsi:type="dcterms:W3CDTF">2023-03-01T01:32:00Z</dcterms:created>
  <dcterms:modified xsi:type="dcterms:W3CDTF">2023-10-19T03:00:00Z</dcterms:modified>
</cp:coreProperties>
</file>