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FD0" w:rsidRDefault="00455FD0">
      <w:bookmarkStart w:id="0" w:name="_GoBack"/>
      <w:bookmarkEnd w:id="0"/>
    </w:p>
    <w:p w:rsidR="00B85219" w:rsidRDefault="00B85219" w:rsidP="00B85219">
      <w:pPr>
        <w:ind w:firstLine="204"/>
      </w:pPr>
      <w:r>
        <w:rPr>
          <w:rFonts w:hint="eastAsia"/>
        </w:rPr>
        <w:t xml:space="preserve">System Simulation </w:t>
      </w:r>
      <w:r>
        <w:t>–</w:t>
      </w:r>
      <w:r>
        <w:rPr>
          <w:rFonts w:hint="eastAsia"/>
        </w:rPr>
        <w:t xml:space="preserve">Ref. </w:t>
      </w:r>
      <w:r>
        <w:t>“</w:t>
      </w:r>
      <w:r>
        <w:rPr>
          <w:rFonts w:hint="eastAsia"/>
        </w:rPr>
        <w:t xml:space="preserve">Data </w:t>
      </w:r>
      <w:r>
        <w:t>–</w:t>
      </w:r>
      <w:r>
        <w:rPr>
          <w:rFonts w:hint="eastAsia"/>
        </w:rPr>
        <w:t>Driven,</w:t>
      </w:r>
      <w:r>
        <w:t>…”</w:t>
      </w:r>
    </w:p>
    <w:p w:rsidR="00B85219" w:rsidRDefault="00B85219" w:rsidP="00B852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Problem </w:t>
      </w:r>
    </w:p>
    <w:p w:rsidR="00B85219" w:rsidRDefault="00B85219" w:rsidP="00B85219">
      <w:pPr>
        <w:ind w:firstLine="204"/>
      </w:pPr>
      <w:r>
        <w:rPr>
          <w:noProof/>
        </w:rPr>
        <w:drawing>
          <wp:inline distT="0" distB="0" distL="0" distR="0" wp14:anchorId="5F4E265C" wp14:editId="4D3C9103">
            <wp:extent cx="4668520" cy="19651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555" cy="196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19" w:rsidRDefault="00B85219" w:rsidP="00B85219">
      <w:pPr>
        <w:pStyle w:val="a4"/>
        <w:numPr>
          <w:ilvl w:val="1"/>
          <w:numId w:val="1"/>
        </w:numPr>
        <w:ind w:leftChars="0"/>
      </w:pPr>
      <w:r>
        <w:t>D</w:t>
      </w:r>
      <w:r>
        <w:rPr>
          <w:rFonts w:hint="eastAsia"/>
        </w:rPr>
        <w:t>efinition</w:t>
      </w:r>
    </w:p>
    <w:p w:rsidR="00B85219" w:rsidRDefault="00B85219" w:rsidP="00B85219">
      <w:pPr>
        <w:pStyle w:val="a4"/>
        <w:ind w:leftChars="0" w:left="1068"/>
      </w:pPr>
      <w:r>
        <w:rPr>
          <w:rFonts w:hint="eastAsia"/>
        </w:rPr>
        <w:t>System : A real physical plant / non-linear /  continuous system</w:t>
      </w:r>
    </w:p>
    <w:p w:rsidR="00B85219" w:rsidRDefault="00B85219" w:rsidP="00B85219">
      <w:pPr>
        <w:pStyle w:val="a4"/>
        <w:ind w:leftChars="0" w:left="1068" w:firstLineChars="400" w:firstLine="800"/>
      </w:pPr>
      <w:r>
        <w:rPr>
          <w:rFonts w:hint="eastAsia"/>
        </w:rPr>
        <w:t xml:space="preserve">a mathematical model : in State space model , state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/ </w:t>
      </w:r>
    </w:p>
    <w:p w:rsidR="00B85219" w:rsidRDefault="00B85219" w:rsidP="00B85219">
      <w:pPr>
        <w:pStyle w:val="a4"/>
        <w:ind w:leftChars="0" w:left="1068" w:firstLineChars="400" w:firstLine="800"/>
      </w:pPr>
      <w:r>
        <w:rPr>
          <w:rFonts w:hint="eastAsia"/>
        </w:rPr>
        <w:t xml:space="preserve">input : disturbance / controller output (Actuator input)  </w:t>
      </w:r>
    </w:p>
    <w:p w:rsidR="00B85219" w:rsidRDefault="00B85219" w:rsidP="00B85219">
      <w:pPr>
        <w:pStyle w:val="a4"/>
        <w:ind w:leftChars="0" w:left="1068" w:firstLineChars="400" w:firstLine="800"/>
      </w:pPr>
      <w:r>
        <w:rPr>
          <w:rFonts w:hint="eastAsia"/>
        </w:rPr>
        <w:t xml:space="preserve">      reference signal </w:t>
      </w:r>
    </w:p>
    <w:p w:rsidR="00B85219" w:rsidRDefault="00B85219" w:rsidP="00B85219">
      <w:pPr>
        <w:pStyle w:val="a4"/>
        <w:ind w:leftChars="0" w:left="1068" w:firstLineChars="400" w:firstLine="800"/>
      </w:pPr>
      <w:r>
        <w:rPr>
          <w:rFonts w:hint="eastAsia"/>
        </w:rPr>
        <w:t xml:space="preserve">output: one for performance / the others for </w:t>
      </w:r>
      <w:r>
        <w:t>control</w:t>
      </w:r>
      <w:r>
        <w:rPr>
          <w:rFonts w:hint="eastAsia"/>
        </w:rPr>
        <w:t xml:space="preserve"> input </w:t>
      </w:r>
    </w:p>
    <w:p w:rsidR="00B85219" w:rsidRDefault="00B85219" w:rsidP="00B85219">
      <w:pPr>
        <w:pStyle w:val="a4"/>
        <w:ind w:leftChars="0" w:left="1068"/>
      </w:pPr>
      <w:r>
        <w:rPr>
          <w:rFonts w:hint="eastAsia"/>
        </w:rPr>
        <w:t xml:space="preserve">Controller: real H/W / computer based digital system </w:t>
      </w:r>
    </w:p>
    <w:p w:rsidR="00B85219" w:rsidRDefault="00B85219" w:rsidP="00B85219">
      <w:pPr>
        <w:pStyle w:val="a4"/>
        <w:ind w:leftChars="0" w:left="1068"/>
      </w:pPr>
      <w:r>
        <w:rPr>
          <w:rFonts w:hint="eastAsia"/>
        </w:rPr>
        <w:t xml:space="preserve">         </w:t>
      </w:r>
      <w:r>
        <w:t>I</w:t>
      </w:r>
      <w:r>
        <w:rPr>
          <w:rFonts w:hint="eastAsia"/>
        </w:rPr>
        <w:t xml:space="preserve">nput </w:t>
      </w:r>
      <m:oMath>
        <m:r>
          <m:rPr>
            <m:sty m:val="p"/>
          </m:rPr>
          <w:rPr>
            <w:rFonts w:ascii="Cambria Math" w:hAnsi="Cambria Math"/>
          </w:rPr>
          <m:t xml:space="preserve">y 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 , m≤n</m:t>
        </m:r>
      </m:oMath>
      <w:r>
        <w:rPr>
          <w:rFonts w:hint="eastAsia"/>
        </w:rPr>
        <w:t xml:space="preserve">        </w:t>
      </w:r>
    </w:p>
    <w:p w:rsidR="00B85219" w:rsidRDefault="00B85219" w:rsidP="00B8521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Simulation</w:t>
      </w:r>
    </w:p>
    <w:p w:rsidR="00B85219" w:rsidRDefault="00B85219" w:rsidP="00B852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HILS : hardware in the loop simulation  - real time important</w:t>
      </w:r>
    </w:p>
    <w:p w:rsidR="00B85219" w:rsidRDefault="00B85219" w:rsidP="00B852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PILS : program in the loop simulation </w:t>
      </w:r>
      <w:r w:rsidR="00C12D49">
        <w:rPr>
          <w:rFonts w:hint="eastAsia"/>
        </w:rPr>
        <w:t xml:space="preserve">(some parts of plants are </w:t>
      </w:r>
      <w:r w:rsidR="00C12D49">
        <w:t>replace</w:t>
      </w:r>
      <w:r w:rsidR="00C12D49">
        <w:rPr>
          <w:rFonts w:hint="eastAsia"/>
        </w:rPr>
        <w:t xml:space="preserve">d into </w:t>
      </w:r>
    </w:p>
    <w:p w:rsidR="00C12D49" w:rsidRDefault="00C12D49" w:rsidP="00C12D49">
      <w:pPr>
        <w:pStyle w:val="a4"/>
        <w:ind w:leftChars="0" w:left="1428"/>
      </w:pPr>
      <w:r>
        <w:rPr>
          <w:rFonts w:hint="eastAsia"/>
        </w:rPr>
        <w:t xml:space="preserve">      </w:t>
      </w:r>
      <w:r>
        <w:t>M</w:t>
      </w:r>
      <w:r>
        <w:rPr>
          <w:rFonts w:hint="eastAsia"/>
        </w:rPr>
        <w:t>athematical programs)</w:t>
      </w:r>
    </w:p>
    <w:p w:rsidR="00B85219" w:rsidRDefault="00C12D49" w:rsidP="00C12D4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PILS </w:t>
      </w:r>
    </w:p>
    <w:p w:rsidR="00C12D49" w:rsidRDefault="00C12D49" w:rsidP="00C12D4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Direct </w:t>
      </w:r>
      <w:r>
        <w:t>controller</w:t>
      </w:r>
      <w:r>
        <w:rPr>
          <w:rFonts w:hint="eastAsia"/>
        </w:rPr>
        <w:t xml:space="preserve"> design</w:t>
      </w:r>
    </w:p>
    <w:p w:rsidR="00C12D49" w:rsidRDefault="00C12D49" w:rsidP="00C12D49">
      <w:pPr>
        <w:pStyle w:val="a4"/>
        <w:ind w:leftChars="0" w:left="1068"/>
      </w:pPr>
      <w:r>
        <w:rPr>
          <w:rFonts w:hint="eastAsia"/>
        </w:rPr>
        <w:lastRenderedPageBreak/>
        <w:t xml:space="preserve">Assume, if a controller is designed without approximation of the </w:t>
      </w:r>
      <w:r>
        <w:t>mathematical</w:t>
      </w:r>
      <w:r>
        <w:rPr>
          <w:rFonts w:hint="eastAsia"/>
        </w:rPr>
        <w:t xml:space="preserve"> model, </w:t>
      </w:r>
    </w:p>
    <w:p w:rsidR="00C12D49" w:rsidRDefault="00C12D49" w:rsidP="00C12D49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Approximation </w:t>
      </w:r>
    </w:p>
    <w:p w:rsidR="00C12D49" w:rsidRDefault="00C12D49" w:rsidP="00C12D49">
      <w:pPr>
        <w:pStyle w:val="a4"/>
        <w:ind w:leftChars="0" w:left="1068"/>
      </w:pPr>
      <w:r>
        <w:rPr>
          <w:rFonts w:hint="eastAsia"/>
        </w:rPr>
        <w:t xml:space="preserve">In </w:t>
      </w:r>
      <w:r>
        <w:t>order</w:t>
      </w:r>
      <w:r>
        <w:rPr>
          <w:rFonts w:hint="eastAsia"/>
        </w:rPr>
        <w:t xml:space="preserve"> to design a </w:t>
      </w:r>
      <w:r>
        <w:t>linear</w:t>
      </w:r>
      <w:r>
        <w:rPr>
          <w:rFonts w:hint="eastAsia"/>
        </w:rPr>
        <w:t xml:space="preserve"> feedback, the plant may be approximated into an linear system(remember this is not a real </w:t>
      </w:r>
      <w:r>
        <w:t>mathematical</w:t>
      </w:r>
      <w:r>
        <w:rPr>
          <w:rFonts w:hint="eastAsia"/>
        </w:rPr>
        <w:t xml:space="preserve"> plant) so that it is easy to apply Linear Control Theory. </w:t>
      </w:r>
    </w:p>
    <w:p w:rsidR="00C12D49" w:rsidRDefault="00C12D49" w:rsidP="00C12D49">
      <w:pPr>
        <w:pStyle w:val="a4"/>
        <w:ind w:leftChars="0" w:left="106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0C3C21" wp14:editId="7A6B86AA">
            <wp:simplePos x="0" y="0"/>
            <wp:positionH relativeFrom="column">
              <wp:posOffset>822960</wp:posOffset>
            </wp:positionH>
            <wp:positionV relativeFrom="paragraph">
              <wp:posOffset>207645</wp:posOffset>
            </wp:positionV>
            <wp:extent cx="3992880" cy="1680210"/>
            <wp:effectExtent l="19050" t="19050" r="26670" b="1524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680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D49" w:rsidRDefault="00C12D49" w:rsidP="00C12D49">
      <w:pPr>
        <w:pStyle w:val="a4"/>
        <w:ind w:leftChars="0" w:left="1068"/>
      </w:pPr>
    </w:p>
    <w:p w:rsidR="00C12D49" w:rsidRDefault="00C12D49" w:rsidP="00C12D49">
      <w:pPr>
        <w:pStyle w:val="a4"/>
        <w:ind w:leftChars="0" w:left="1068"/>
      </w:pPr>
    </w:p>
    <w:p w:rsidR="00C12D49" w:rsidRDefault="00C12D49" w:rsidP="00C12D49">
      <w:pPr>
        <w:pStyle w:val="a4"/>
        <w:ind w:leftChars="0" w:left="1068"/>
      </w:pPr>
    </w:p>
    <w:p w:rsidR="00C12D49" w:rsidRDefault="00C12D49" w:rsidP="00C12D49">
      <w:pPr>
        <w:pStyle w:val="a4"/>
        <w:ind w:leftChars="0" w:left="1068"/>
      </w:pPr>
    </w:p>
    <w:p w:rsidR="00C12D49" w:rsidRDefault="00C12D49" w:rsidP="00C12D49">
      <w:pPr>
        <w:pStyle w:val="a4"/>
        <w:ind w:leftChars="0" w:left="1068"/>
      </w:pPr>
    </w:p>
    <w:p w:rsidR="00C12D49" w:rsidRPr="00C12D49" w:rsidRDefault="00C12D49" w:rsidP="00C12D49">
      <w:pPr>
        <w:pStyle w:val="a4"/>
        <w:ind w:leftChars="0" w:left="1068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u= -Kx,  </m:t>
          </m:r>
        </m:oMath>
      </m:oMathPara>
    </w:p>
    <w:p w:rsidR="00C12D49" w:rsidRDefault="00C12D49" w:rsidP="00C12D49">
      <w:pPr>
        <w:pStyle w:val="a4"/>
        <w:ind w:leftChars="0" w:left="1068"/>
      </w:pPr>
      <w:r>
        <w:rPr>
          <w:rFonts w:hint="eastAsia"/>
        </w:rPr>
        <w:t xml:space="preserve">here </w:t>
      </w:r>
      <w:r>
        <w:t xml:space="preserve">the gain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is designed for the </w:t>
      </w:r>
      <w:r>
        <w:t>“</w:t>
      </w:r>
      <w:r>
        <w:rPr>
          <w:rFonts w:hint="eastAsia"/>
        </w:rPr>
        <w:t>approximated linear system, not the real math model</w:t>
      </w:r>
      <w:r>
        <w:t>”</w:t>
      </w:r>
      <w:r w:rsidR="005B7D93">
        <w:rPr>
          <w:rFonts w:hint="eastAsia"/>
        </w:rPr>
        <w:t xml:space="preserve">, and </w:t>
      </w:r>
      <w:r w:rsidR="005B7D93">
        <w:t>this “</w:t>
      </w:r>
      <w:r w:rsidR="005B7D93">
        <w:rPr>
          <w:rFonts w:hint="eastAsia"/>
        </w:rPr>
        <w:t>controller</w:t>
      </w:r>
      <w:r w:rsidR="005B7D93">
        <w:t>”</w:t>
      </w:r>
      <w:r w:rsidR="005B7D93">
        <w:rPr>
          <w:rFonts w:hint="eastAsia"/>
        </w:rPr>
        <w:t xml:space="preserve"> is </w:t>
      </w:r>
      <w:r w:rsidR="005B7D93">
        <w:t>applied</w:t>
      </w:r>
      <w:r w:rsidR="005B7D93">
        <w:rPr>
          <w:rFonts w:hint="eastAsia"/>
        </w:rPr>
        <w:t xml:space="preserve"> to the </w:t>
      </w:r>
      <w:r w:rsidR="005B7D93">
        <w:t>“</w:t>
      </w:r>
      <w:r w:rsidR="005B7D93">
        <w:rPr>
          <w:rFonts w:hint="eastAsia"/>
        </w:rPr>
        <w:t xml:space="preserve"> real math plant. What is the rationale? </w:t>
      </w:r>
    </w:p>
    <w:p w:rsidR="005B7D93" w:rsidRDefault="005B7D93" w:rsidP="00C12D49">
      <w:pPr>
        <w:pStyle w:val="a4"/>
        <w:ind w:leftChars="0" w:left="1068"/>
        <w:rPr>
          <w:b/>
        </w:rPr>
      </w:pPr>
      <w:r>
        <w:rPr>
          <w:rFonts w:hint="eastAsia"/>
        </w:rPr>
        <w:t xml:space="preserve">Even if the </w:t>
      </w:r>
      <w:r>
        <w:t>“</w:t>
      </w:r>
      <w:r>
        <w:rPr>
          <w:rFonts w:hint="eastAsia"/>
        </w:rPr>
        <w:t>K</w:t>
      </w:r>
      <w:r>
        <w:t>”</w:t>
      </w:r>
      <w:r>
        <w:rPr>
          <w:rFonts w:hint="eastAsia"/>
        </w:rPr>
        <w:t xml:space="preserve"> is </w:t>
      </w:r>
      <w:r>
        <w:t>designed for the approximated system”</w:t>
      </w:r>
      <w:r>
        <w:rPr>
          <w:rFonts w:hint="eastAsia"/>
        </w:rPr>
        <w:t xml:space="preserve">, </w:t>
      </w:r>
      <w:r w:rsidRPr="005B7D93">
        <w:rPr>
          <w:rFonts w:hint="eastAsia"/>
          <w:b/>
        </w:rPr>
        <w:t xml:space="preserve">the feedback </w:t>
      </w:r>
      <w:r>
        <w:rPr>
          <w:rFonts w:hint="eastAsia"/>
          <w:b/>
        </w:rPr>
        <w:t xml:space="preserve">may </w:t>
      </w:r>
      <w:r w:rsidRPr="005B7D93">
        <w:rPr>
          <w:rFonts w:hint="eastAsia"/>
          <w:b/>
        </w:rPr>
        <w:t>guarantee</w:t>
      </w:r>
      <w:r>
        <w:rPr>
          <w:rFonts w:hint="eastAsia"/>
          <w:b/>
        </w:rPr>
        <w:t xml:space="preserve"> </w:t>
      </w:r>
      <w:r w:rsidRPr="005B7D93">
        <w:rPr>
          <w:rFonts w:hint="eastAsia"/>
          <w:b/>
        </w:rPr>
        <w:t>good performance</w:t>
      </w:r>
      <w:r>
        <w:rPr>
          <w:rFonts w:hint="eastAsia"/>
          <w:b/>
        </w:rPr>
        <w:t>s</w:t>
      </w:r>
      <w:r w:rsidRPr="005B7D93">
        <w:rPr>
          <w:rFonts w:hint="eastAsia"/>
          <w:b/>
        </w:rPr>
        <w:t xml:space="preserve"> in the real plant!!</w:t>
      </w:r>
    </w:p>
    <w:p w:rsidR="005B7D93" w:rsidRDefault="005B7D93" w:rsidP="00C12D49">
      <w:pPr>
        <w:pStyle w:val="a4"/>
        <w:ind w:leftChars="0" w:left="1068"/>
        <w:rPr>
          <w:b/>
        </w:rPr>
      </w:pPr>
      <w:r>
        <w:rPr>
          <w:rFonts w:hint="eastAsia"/>
          <w:b/>
        </w:rPr>
        <w:t xml:space="preserve">How does this verify? </w:t>
      </w:r>
    </w:p>
    <w:p w:rsidR="005B7D93" w:rsidRDefault="005B7D93" w:rsidP="005B7D93">
      <w:pPr>
        <w:pStyle w:val="a4"/>
        <w:numPr>
          <w:ilvl w:val="0"/>
          <w:numId w:val="5"/>
        </w:numPr>
        <w:ind w:leftChars="0"/>
        <w:rPr>
          <w:b/>
        </w:rPr>
      </w:pPr>
      <w:r>
        <w:rPr>
          <w:b/>
        </w:rPr>
        <w:t>F</w:t>
      </w:r>
      <w:r>
        <w:rPr>
          <w:rFonts w:hint="eastAsia"/>
          <w:b/>
        </w:rPr>
        <w:t xml:space="preserve">irst verify with the approximated linear system </w:t>
      </w:r>
      <w:r w:rsidR="007E37D8">
        <w:rPr>
          <w:rFonts w:hint="eastAsia"/>
          <w:b/>
        </w:rPr>
        <w:t>to be good.</w:t>
      </w:r>
    </w:p>
    <w:p w:rsidR="005B7D93" w:rsidRPr="005B7D93" w:rsidRDefault="005B7D93" w:rsidP="005B7D93">
      <w:pPr>
        <w:pStyle w:val="a4"/>
        <w:numPr>
          <w:ilvl w:val="0"/>
          <w:numId w:val="5"/>
        </w:numPr>
        <w:ind w:leftChars="0"/>
        <w:rPr>
          <w:b/>
        </w:rPr>
      </w:pPr>
      <w:r w:rsidRPr="005B7D93">
        <w:rPr>
          <w:rFonts w:hint="eastAsia"/>
          <w:b/>
        </w:rPr>
        <w:t xml:space="preserve">Then, with the real math plant, verify it </w:t>
      </w:r>
      <w:r w:rsidR="007E37D8">
        <w:rPr>
          <w:rFonts w:hint="eastAsia"/>
          <w:b/>
        </w:rPr>
        <w:t>to be good.</w:t>
      </w:r>
    </w:p>
    <w:p w:rsidR="00844AAA" w:rsidRDefault="005B7D93" w:rsidP="005B7D9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Observer design : we will see later</w:t>
      </w:r>
    </w:p>
    <w:p w:rsidR="00F760E3" w:rsidRDefault="00F760E3" w:rsidP="00F760E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PILS </w:t>
      </w:r>
    </w:p>
    <w:p w:rsidR="00F760E3" w:rsidRDefault="00F760E3" w:rsidP="00F760E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matlab script</w:t>
      </w:r>
    </w:p>
    <w:p w:rsidR="00F760E3" w:rsidRDefault="00DA107A" w:rsidP="00F760E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Inverted</w:t>
      </w:r>
      <w:r w:rsidR="00F760E3">
        <w:rPr>
          <w:rFonts w:hint="eastAsia"/>
        </w:rPr>
        <w:t>_2022.m : main program</w:t>
      </w:r>
    </w:p>
    <w:p w:rsidR="00F760E3" w:rsidRDefault="00F760E3" w:rsidP="00F760E3">
      <w:pPr>
        <w:pStyle w:val="a4"/>
        <w:ind w:leftChars="0" w:left="1428"/>
      </w:pPr>
      <w:r>
        <w:rPr>
          <w:rFonts w:hint="eastAsia"/>
        </w:rPr>
        <w:t xml:space="preserve">math plant : </w:t>
      </w:r>
      <w:r w:rsidR="00DA107A">
        <w:rPr>
          <w:rFonts w:hint="eastAsia"/>
        </w:rPr>
        <w:t>cartpend2022  using</w:t>
      </w:r>
      <w:r>
        <w:rPr>
          <w:rFonts w:hint="eastAsia"/>
        </w:rPr>
        <w:t xml:space="preserve"> ode45</w:t>
      </w:r>
    </w:p>
    <w:p w:rsidR="00F760E3" w:rsidRDefault="00F760E3" w:rsidP="00F760E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drawcartpend_2022.m : simulated plant</w:t>
      </w:r>
    </w:p>
    <w:p w:rsidR="00F760E3" w:rsidRDefault="00F760E3" w:rsidP="00F760E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simulink script</w:t>
      </w:r>
    </w:p>
    <w:p w:rsidR="00F760E3" w:rsidRDefault="00F760E3" w:rsidP="00F760E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Pendulum_2022.slx</w:t>
      </w:r>
    </w:p>
    <w:p w:rsidR="00F760E3" w:rsidRDefault="00F760E3" w:rsidP="00F760E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PemdulumParameter.m</w:t>
      </w:r>
    </w:p>
    <w:p w:rsidR="00F760E3" w:rsidRDefault="00F760E3" w:rsidP="00F760E3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Comments</w:t>
      </w:r>
    </w:p>
    <w:p w:rsidR="00F760E3" w:rsidRDefault="00F760E3" w:rsidP="00F760E3">
      <w:pPr>
        <w:pStyle w:val="a4"/>
        <w:numPr>
          <w:ilvl w:val="0"/>
          <w:numId w:val="3"/>
        </w:numPr>
        <w:ind w:leftChars="0"/>
        <w:rPr>
          <w:b/>
        </w:rPr>
      </w:pPr>
      <w:r>
        <w:rPr>
          <w:rFonts w:hint="eastAsia"/>
        </w:rPr>
        <w:t xml:space="preserve">In </w:t>
      </w:r>
      <w:r>
        <w:t>Simulink</w:t>
      </w:r>
      <w:r>
        <w:rPr>
          <w:rFonts w:hint="eastAsia"/>
        </w:rPr>
        <w:t xml:space="preserve"> environment, </w:t>
      </w:r>
      <w:r w:rsidRPr="00F760E3">
        <w:rPr>
          <w:rFonts w:hint="eastAsia"/>
          <w:b/>
        </w:rPr>
        <w:t>it is not allowed to use ode45</w:t>
      </w:r>
    </w:p>
    <w:p w:rsidR="00F760E3" w:rsidRDefault="00F760E3" w:rsidP="00F760E3">
      <w:pPr>
        <w:pStyle w:val="a4"/>
        <w:numPr>
          <w:ilvl w:val="0"/>
          <w:numId w:val="3"/>
        </w:numPr>
        <w:ind w:leftChars="0"/>
      </w:pPr>
      <w:r w:rsidRPr="00F760E3">
        <w:rPr>
          <w:rFonts w:hint="eastAsia"/>
        </w:rPr>
        <w:t>In Simulink model it is good to understand to closed loop system performances  later</w:t>
      </w:r>
    </w:p>
    <w:p w:rsidR="00FF11DC" w:rsidRDefault="00FF11DC" w:rsidP="00FF11DC">
      <w:r>
        <w:rPr>
          <w:rFonts w:hint="eastAsia"/>
        </w:rPr>
        <w:t xml:space="preserve">HW_Week_6 </w:t>
      </w:r>
    </w:p>
    <w:p w:rsidR="00FF11DC" w:rsidRDefault="00FF11DC" w:rsidP="00FF11DC">
      <w:r>
        <w:rPr>
          <w:rFonts w:hint="eastAsia"/>
        </w:rPr>
        <w:t xml:space="preserve"> Using </w:t>
      </w:r>
      <w:r>
        <w:t>“</w:t>
      </w:r>
      <w:r>
        <w:rPr>
          <w:rFonts w:hint="eastAsia"/>
        </w:rPr>
        <w:t>Kwakernaak,</w:t>
      </w:r>
      <w:r>
        <w:t>…”</w:t>
      </w:r>
      <w:r>
        <w:rPr>
          <w:rFonts w:hint="eastAsia"/>
        </w:rPr>
        <w:t xml:space="preserve"> page 5, the simplified math model is </w:t>
      </w:r>
    </w:p>
    <w:p w:rsidR="008A315F" w:rsidRPr="008A315F" w:rsidRDefault="00FF11DC" w:rsidP="00FF11DC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=u-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br/>
          </m:r>
        </m:oMath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ϕ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ϕ+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ϕ</m:t>
              </m:r>
            </m:e>
          </m:func>
          <m:r>
            <w:rPr>
              <w:rFonts w:ascii="Cambria Math" w:hAnsi="Cambria Math"/>
            </w:rPr>
            <m:t xml:space="preserve">=0.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mL</m:t>
              </m:r>
            </m:den>
          </m:f>
        </m:oMath>
      </m:oMathPara>
    </w:p>
    <w:p w:rsidR="00FF11DC" w:rsidRDefault="008A315F" w:rsidP="008A315F">
      <w:pPr>
        <w:pStyle w:val="a4"/>
        <w:numPr>
          <w:ilvl w:val="0"/>
          <w:numId w:val="7"/>
        </w:numPr>
        <w:ind w:leftChars="0"/>
      </w:pPr>
      <w:r>
        <w:t>C</w:t>
      </w:r>
      <w:r>
        <w:rPr>
          <w:rFonts w:hint="eastAsia"/>
        </w:rPr>
        <w:t>ode a matlab script with the same parameter values in the class</w:t>
      </w:r>
    </w:p>
    <w:p w:rsidR="008A315F" w:rsidRDefault="008A315F" w:rsidP="008A315F">
      <w:pPr>
        <w:pStyle w:val="a4"/>
        <w:numPr>
          <w:ilvl w:val="0"/>
          <w:numId w:val="7"/>
        </w:numPr>
        <w:ind w:leftChars="0"/>
      </w:pPr>
      <w:r>
        <w:t>D</w:t>
      </w:r>
      <w:r>
        <w:rPr>
          <w:rFonts w:hint="eastAsia"/>
        </w:rPr>
        <w:t xml:space="preserve">raw a </w:t>
      </w:r>
      <w:r>
        <w:t>Simulink</w:t>
      </w:r>
      <w:r>
        <w:rPr>
          <w:rFonts w:hint="eastAsia"/>
        </w:rPr>
        <w:t xml:space="preserve"> code with the same parameter values in the class</w:t>
      </w:r>
    </w:p>
    <w:p w:rsidR="008A315F" w:rsidRPr="00FF11DC" w:rsidRDefault="008A315F" w:rsidP="008A315F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Compare the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 xml:space="preserve"> trajectory in the class and yours. </w:t>
      </w:r>
    </w:p>
    <w:sectPr w:rsidR="008A315F" w:rsidRPr="00FF1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A1A61"/>
    <w:multiLevelType w:val="hybridMultilevel"/>
    <w:tmpl w:val="A79C749A"/>
    <w:lvl w:ilvl="0" w:tplc="4C7CA7E6">
      <w:start w:val="1"/>
      <w:numFmt w:val="decimal"/>
      <w:lvlText w:val="%1)"/>
      <w:lvlJc w:val="left"/>
      <w:pPr>
        <w:ind w:left="142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68" w:hanging="400"/>
      </w:pPr>
    </w:lvl>
    <w:lvl w:ilvl="2" w:tplc="0409001B" w:tentative="1">
      <w:start w:val="1"/>
      <w:numFmt w:val="lowerRoman"/>
      <w:lvlText w:val="%3."/>
      <w:lvlJc w:val="right"/>
      <w:pPr>
        <w:ind w:left="2268" w:hanging="400"/>
      </w:pPr>
    </w:lvl>
    <w:lvl w:ilvl="3" w:tplc="0409000F" w:tentative="1">
      <w:start w:val="1"/>
      <w:numFmt w:val="decimal"/>
      <w:lvlText w:val="%4."/>
      <w:lvlJc w:val="left"/>
      <w:pPr>
        <w:ind w:left="2668" w:hanging="400"/>
      </w:pPr>
    </w:lvl>
    <w:lvl w:ilvl="4" w:tplc="04090019" w:tentative="1">
      <w:start w:val="1"/>
      <w:numFmt w:val="upperLetter"/>
      <w:lvlText w:val="%5."/>
      <w:lvlJc w:val="left"/>
      <w:pPr>
        <w:ind w:left="3068" w:hanging="400"/>
      </w:pPr>
    </w:lvl>
    <w:lvl w:ilvl="5" w:tplc="0409001B" w:tentative="1">
      <w:start w:val="1"/>
      <w:numFmt w:val="lowerRoman"/>
      <w:lvlText w:val="%6."/>
      <w:lvlJc w:val="right"/>
      <w:pPr>
        <w:ind w:left="3468" w:hanging="400"/>
      </w:pPr>
    </w:lvl>
    <w:lvl w:ilvl="6" w:tplc="0409000F" w:tentative="1">
      <w:start w:val="1"/>
      <w:numFmt w:val="decimal"/>
      <w:lvlText w:val="%7."/>
      <w:lvlJc w:val="left"/>
      <w:pPr>
        <w:ind w:left="3868" w:hanging="400"/>
      </w:pPr>
    </w:lvl>
    <w:lvl w:ilvl="7" w:tplc="04090019" w:tentative="1">
      <w:start w:val="1"/>
      <w:numFmt w:val="upperLetter"/>
      <w:lvlText w:val="%8."/>
      <w:lvlJc w:val="left"/>
      <w:pPr>
        <w:ind w:left="4268" w:hanging="400"/>
      </w:pPr>
    </w:lvl>
    <w:lvl w:ilvl="8" w:tplc="0409001B" w:tentative="1">
      <w:start w:val="1"/>
      <w:numFmt w:val="lowerRoman"/>
      <w:lvlText w:val="%9."/>
      <w:lvlJc w:val="right"/>
      <w:pPr>
        <w:ind w:left="4668" w:hanging="400"/>
      </w:pPr>
    </w:lvl>
  </w:abstractNum>
  <w:abstractNum w:abstractNumId="1">
    <w:nsid w:val="25C2399E"/>
    <w:multiLevelType w:val="hybridMultilevel"/>
    <w:tmpl w:val="4948D418"/>
    <w:lvl w:ilvl="0" w:tplc="70863C0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>
    <w:nsid w:val="26D9110A"/>
    <w:multiLevelType w:val="hybridMultilevel"/>
    <w:tmpl w:val="FB5E01F8"/>
    <w:lvl w:ilvl="0" w:tplc="0D748C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8E0853"/>
    <w:multiLevelType w:val="hybridMultilevel"/>
    <w:tmpl w:val="D0B8CCBA"/>
    <w:lvl w:ilvl="0" w:tplc="AAC84D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8" w:hanging="400"/>
      </w:pPr>
    </w:lvl>
    <w:lvl w:ilvl="2" w:tplc="0409001B" w:tentative="1">
      <w:start w:val="1"/>
      <w:numFmt w:val="lowerRoman"/>
      <w:lvlText w:val="%3."/>
      <w:lvlJc w:val="right"/>
      <w:pPr>
        <w:ind w:left="1908" w:hanging="400"/>
      </w:pPr>
    </w:lvl>
    <w:lvl w:ilvl="3" w:tplc="0409000F" w:tentative="1">
      <w:start w:val="1"/>
      <w:numFmt w:val="decimal"/>
      <w:lvlText w:val="%4."/>
      <w:lvlJc w:val="left"/>
      <w:pPr>
        <w:ind w:left="2308" w:hanging="400"/>
      </w:pPr>
    </w:lvl>
    <w:lvl w:ilvl="4" w:tplc="04090019" w:tentative="1">
      <w:start w:val="1"/>
      <w:numFmt w:val="upperLetter"/>
      <w:lvlText w:val="%5."/>
      <w:lvlJc w:val="left"/>
      <w:pPr>
        <w:ind w:left="2708" w:hanging="400"/>
      </w:pPr>
    </w:lvl>
    <w:lvl w:ilvl="5" w:tplc="0409001B" w:tentative="1">
      <w:start w:val="1"/>
      <w:numFmt w:val="lowerRoman"/>
      <w:lvlText w:val="%6."/>
      <w:lvlJc w:val="right"/>
      <w:pPr>
        <w:ind w:left="3108" w:hanging="400"/>
      </w:pPr>
    </w:lvl>
    <w:lvl w:ilvl="6" w:tplc="0409000F" w:tentative="1">
      <w:start w:val="1"/>
      <w:numFmt w:val="decimal"/>
      <w:lvlText w:val="%7."/>
      <w:lvlJc w:val="left"/>
      <w:pPr>
        <w:ind w:left="3508" w:hanging="400"/>
      </w:pPr>
    </w:lvl>
    <w:lvl w:ilvl="7" w:tplc="04090019" w:tentative="1">
      <w:start w:val="1"/>
      <w:numFmt w:val="upperLetter"/>
      <w:lvlText w:val="%8."/>
      <w:lvlJc w:val="left"/>
      <w:pPr>
        <w:ind w:left="3908" w:hanging="400"/>
      </w:pPr>
    </w:lvl>
    <w:lvl w:ilvl="8" w:tplc="0409001B" w:tentative="1">
      <w:start w:val="1"/>
      <w:numFmt w:val="lowerRoman"/>
      <w:lvlText w:val="%9."/>
      <w:lvlJc w:val="right"/>
      <w:pPr>
        <w:ind w:left="4308" w:hanging="400"/>
      </w:pPr>
    </w:lvl>
  </w:abstractNum>
  <w:abstractNum w:abstractNumId="4">
    <w:nsid w:val="389274B2"/>
    <w:multiLevelType w:val="hybridMultilevel"/>
    <w:tmpl w:val="8AB02D06"/>
    <w:lvl w:ilvl="0" w:tplc="248EDCF0">
      <w:start w:val="1"/>
      <w:numFmt w:val="decimal"/>
      <w:lvlText w:val="%1)"/>
      <w:lvlJc w:val="left"/>
      <w:pPr>
        <w:ind w:left="142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68" w:hanging="400"/>
      </w:pPr>
    </w:lvl>
    <w:lvl w:ilvl="2" w:tplc="0409001B" w:tentative="1">
      <w:start w:val="1"/>
      <w:numFmt w:val="lowerRoman"/>
      <w:lvlText w:val="%3."/>
      <w:lvlJc w:val="right"/>
      <w:pPr>
        <w:ind w:left="2268" w:hanging="400"/>
      </w:pPr>
    </w:lvl>
    <w:lvl w:ilvl="3" w:tplc="0409000F" w:tentative="1">
      <w:start w:val="1"/>
      <w:numFmt w:val="decimal"/>
      <w:lvlText w:val="%4."/>
      <w:lvlJc w:val="left"/>
      <w:pPr>
        <w:ind w:left="2668" w:hanging="400"/>
      </w:pPr>
    </w:lvl>
    <w:lvl w:ilvl="4" w:tplc="04090019" w:tentative="1">
      <w:start w:val="1"/>
      <w:numFmt w:val="upperLetter"/>
      <w:lvlText w:val="%5."/>
      <w:lvlJc w:val="left"/>
      <w:pPr>
        <w:ind w:left="3068" w:hanging="400"/>
      </w:pPr>
    </w:lvl>
    <w:lvl w:ilvl="5" w:tplc="0409001B" w:tentative="1">
      <w:start w:val="1"/>
      <w:numFmt w:val="lowerRoman"/>
      <w:lvlText w:val="%6."/>
      <w:lvlJc w:val="right"/>
      <w:pPr>
        <w:ind w:left="3468" w:hanging="400"/>
      </w:pPr>
    </w:lvl>
    <w:lvl w:ilvl="6" w:tplc="0409000F" w:tentative="1">
      <w:start w:val="1"/>
      <w:numFmt w:val="decimal"/>
      <w:lvlText w:val="%7."/>
      <w:lvlJc w:val="left"/>
      <w:pPr>
        <w:ind w:left="3868" w:hanging="400"/>
      </w:pPr>
    </w:lvl>
    <w:lvl w:ilvl="7" w:tplc="04090019" w:tentative="1">
      <w:start w:val="1"/>
      <w:numFmt w:val="upperLetter"/>
      <w:lvlText w:val="%8."/>
      <w:lvlJc w:val="left"/>
      <w:pPr>
        <w:ind w:left="4268" w:hanging="400"/>
      </w:pPr>
    </w:lvl>
    <w:lvl w:ilvl="8" w:tplc="0409001B" w:tentative="1">
      <w:start w:val="1"/>
      <w:numFmt w:val="lowerRoman"/>
      <w:lvlText w:val="%9."/>
      <w:lvlJc w:val="right"/>
      <w:pPr>
        <w:ind w:left="4668" w:hanging="400"/>
      </w:pPr>
    </w:lvl>
  </w:abstractNum>
  <w:abstractNum w:abstractNumId="5">
    <w:nsid w:val="56385C29"/>
    <w:multiLevelType w:val="hybridMultilevel"/>
    <w:tmpl w:val="5A2CA026"/>
    <w:lvl w:ilvl="0" w:tplc="6E5A03E8">
      <w:start w:val="1"/>
      <w:numFmt w:val="bullet"/>
      <w:lvlText w:val="-"/>
      <w:lvlJc w:val="left"/>
      <w:pPr>
        <w:ind w:left="142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</w:abstractNum>
  <w:abstractNum w:abstractNumId="6">
    <w:nsid w:val="64280F1A"/>
    <w:multiLevelType w:val="multilevel"/>
    <w:tmpl w:val="59DA56C2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36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AAA"/>
    <w:rsid w:val="00455FD0"/>
    <w:rsid w:val="004A6142"/>
    <w:rsid w:val="005B7D93"/>
    <w:rsid w:val="007E37D8"/>
    <w:rsid w:val="00844AAA"/>
    <w:rsid w:val="008726A1"/>
    <w:rsid w:val="008A0128"/>
    <w:rsid w:val="008A315F"/>
    <w:rsid w:val="008D6918"/>
    <w:rsid w:val="00A15E8C"/>
    <w:rsid w:val="00B85219"/>
    <w:rsid w:val="00C12D49"/>
    <w:rsid w:val="00DA107A"/>
    <w:rsid w:val="00F760E3"/>
    <w:rsid w:val="00FF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52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8521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85219"/>
    <w:pPr>
      <w:ind w:leftChars="400" w:left="800"/>
    </w:pPr>
  </w:style>
  <w:style w:type="character" w:styleId="a5">
    <w:name w:val="Placeholder Text"/>
    <w:basedOn w:val="a0"/>
    <w:uiPriority w:val="99"/>
    <w:semiHidden/>
    <w:rsid w:val="00B8521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52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8521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85219"/>
    <w:pPr>
      <w:ind w:leftChars="400" w:left="800"/>
    </w:pPr>
  </w:style>
  <w:style w:type="character" w:styleId="a5">
    <w:name w:val="Placeholder Text"/>
    <w:basedOn w:val="a0"/>
    <w:uiPriority w:val="99"/>
    <w:semiHidden/>
    <w:rsid w:val="00B85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cp:lastPrinted>2022-04-06T06:21:00Z</cp:lastPrinted>
  <dcterms:created xsi:type="dcterms:W3CDTF">2022-04-06T06:22:00Z</dcterms:created>
  <dcterms:modified xsi:type="dcterms:W3CDTF">2022-04-06T06:22:00Z</dcterms:modified>
</cp:coreProperties>
</file>