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791D9" w14:textId="4B79CC23" w:rsidR="00FA410E" w:rsidRDefault="00FA410E" w:rsidP="00FA410E">
      <w:pPr>
        <w:pStyle w:val="Heading1"/>
      </w:pPr>
      <w:r>
        <w:t>Text formatting</w:t>
      </w:r>
    </w:p>
    <w:p w14:paraId="4CCA3A8A" w14:textId="42B4D621" w:rsidR="00FA410E" w:rsidRDefault="00FA410E" w:rsidP="00FA410E">
      <w:r>
        <w:t>In the realm of words, a dance on the page,</w:t>
      </w:r>
    </w:p>
    <w:p w14:paraId="0534A01F" w14:textId="77777777" w:rsidR="00FA410E" w:rsidRDefault="00FA410E" w:rsidP="00FA410E">
      <w:r>
        <w:t>Left-aligned verses, structured and sage.</w:t>
      </w:r>
    </w:p>
    <w:p w14:paraId="4EEF6C86" w14:textId="77777777" w:rsidR="00FA410E" w:rsidRDefault="00FA410E" w:rsidP="00FA410E">
      <w:r>
        <w:t>Lines standing tall, in orderly array,</w:t>
      </w:r>
    </w:p>
    <w:p w14:paraId="52233169" w14:textId="77777777" w:rsidR="00FA410E" w:rsidRDefault="00FA410E" w:rsidP="00FA410E">
      <w:r>
        <w:t>A symphony of letters, in the light of day.</w:t>
      </w:r>
    </w:p>
    <w:p w14:paraId="14E27A1A" w14:textId="77777777" w:rsidR="00FA410E" w:rsidRDefault="00FA410E" w:rsidP="00FA410E"/>
    <w:p w14:paraId="4212EE3A" w14:textId="4F72FB08" w:rsidR="00FA410E" w:rsidRDefault="00FA410E" w:rsidP="00FA410E">
      <w:pPr>
        <w:jc w:val="center"/>
      </w:pPr>
      <w:r>
        <w:t>In the center stage, they find repose,</w:t>
      </w:r>
    </w:p>
    <w:p w14:paraId="6B4A0986" w14:textId="0915359B" w:rsidR="00FA410E" w:rsidRDefault="00FA410E" w:rsidP="00FA410E">
      <w:pPr>
        <w:jc w:val="center"/>
      </w:pPr>
      <w:r>
        <w:t>Balanced and poised, where harmony flows.</w:t>
      </w:r>
    </w:p>
    <w:p w14:paraId="125C4D72" w14:textId="0DB62AAB" w:rsidR="00FA410E" w:rsidRDefault="00FA410E" w:rsidP="00FA410E">
      <w:pPr>
        <w:jc w:val="center"/>
      </w:pPr>
      <w:r>
        <w:t>Equidistant beauty, a visual delight,</w:t>
      </w:r>
    </w:p>
    <w:p w14:paraId="7A13DA50" w14:textId="208F8DCE" w:rsidR="00FA410E" w:rsidRDefault="00FA410E" w:rsidP="00FA410E">
      <w:pPr>
        <w:jc w:val="center"/>
      </w:pPr>
      <w:r>
        <w:t>In the heart of the page, they shimmer bright.</w:t>
      </w:r>
    </w:p>
    <w:p w14:paraId="358EF260" w14:textId="77777777" w:rsidR="00FA410E" w:rsidRDefault="00FA410E" w:rsidP="00FA410E"/>
    <w:p w14:paraId="66AB2F56" w14:textId="3E3FEDB4" w:rsidR="00FA410E" w:rsidRDefault="00FA410E" w:rsidP="00FA410E">
      <w:pPr>
        <w:jc w:val="right"/>
      </w:pPr>
      <w:r>
        <w:t>Right-aligned prose, a steadfast march,</w:t>
      </w:r>
    </w:p>
    <w:p w14:paraId="5043F53F" w14:textId="77777777" w:rsidR="00FA410E" w:rsidRDefault="00FA410E" w:rsidP="00FA410E">
      <w:pPr>
        <w:jc w:val="right"/>
      </w:pPr>
      <w:r>
        <w:t>Words in formation, a compelling arch.</w:t>
      </w:r>
    </w:p>
    <w:p w14:paraId="5A244727" w14:textId="77777777" w:rsidR="00FA410E" w:rsidRDefault="00FA410E" w:rsidP="00FA410E">
      <w:pPr>
        <w:jc w:val="right"/>
      </w:pPr>
      <w:r>
        <w:t>On the edge of reason, they confidently stand,</w:t>
      </w:r>
    </w:p>
    <w:p w14:paraId="3CCA9822" w14:textId="77777777" w:rsidR="00FA410E" w:rsidRDefault="00FA410E" w:rsidP="00FA410E">
      <w:pPr>
        <w:jc w:val="right"/>
      </w:pPr>
      <w:r>
        <w:t>A textual fortress, etched in the sand.</w:t>
      </w:r>
    </w:p>
    <w:p w14:paraId="433B1895" w14:textId="77777777" w:rsidR="00FA410E" w:rsidRDefault="00FA410E" w:rsidP="00FA410E"/>
    <w:p w14:paraId="4DBD0B08" w14:textId="77777777" w:rsidR="00FA410E" w:rsidRDefault="00FA410E" w:rsidP="00FA410E">
      <w:r>
        <w:t>In the leftward gaze, tradition finds its root,</w:t>
      </w:r>
    </w:p>
    <w:p w14:paraId="685D01ED" w14:textId="77777777" w:rsidR="00FA410E" w:rsidRDefault="00FA410E" w:rsidP="00FA410E">
      <w:r>
        <w:t>Anchored in order, a structured pursuit.</w:t>
      </w:r>
    </w:p>
    <w:p w14:paraId="531FE100" w14:textId="77777777" w:rsidR="00FA410E" w:rsidRDefault="00FA410E" w:rsidP="00FA410E">
      <w:r>
        <w:t>Each line begins with a familiar beat,</w:t>
      </w:r>
    </w:p>
    <w:p w14:paraId="0907992A" w14:textId="77777777" w:rsidR="00FA410E" w:rsidRDefault="00FA410E" w:rsidP="00FA410E">
      <w:r>
        <w:t>A rhythmic dance, a pattern sweet.</w:t>
      </w:r>
    </w:p>
    <w:p w14:paraId="1894FF00" w14:textId="77777777" w:rsidR="00FA410E" w:rsidRDefault="00FA410E" w:rsidP="00FA410E"/>
    <w:p w14:paraId="19AB2480" w14:textId="77777777" w:rsidR="00FA410E" w:rsidRDefault="00FA410E" w:rsidP="00FA410E">
      <w:pPr>
        <w:jc w:val="center"/>
      </w:pPr>
      <w:r w:rsidRPr="00FA410E">
        <w:t>In the heart of the page, where echoes resound,</w:t>
      </w:r>
    </w:p>
    <w:p w14:paraId="10D22A75" w14:textId="270752BB" w:rsidR="00FA410E" w:rsidRDefault="00FA410E" w:rsidP="00FA410E">
      <w:pPr>
        <w:jc w:val="center"/>
      </w:pPr>
      <w:r w:rsidRPr="00FA410E">
        <w:t>Verses find solace, in the center, they're bound.</w:t>
      </w:r>
    </w:p>
    <w:p w14:paraId="27258A26" w14:textId="77777777" w:rsidR="00FA410E" w:rsidRDefault="00FA410E" w:rsidP="00FA410E">
      <w:pPr>
        <w:jc w:val="center"/>
      </w:pPr>
      <w:r w:rsidRPr="00FA410E">
        <w:t>No leftward lean, nor rightward sway,</w:t>
      </w:r>
    </w:p>
    <w:p w14:paraId="799B775A" w14:textId="5EFD9E75" w:rsidR="00FA410E" w:rsidRDefault="00FA410E" w:rsidP="00FA410E">
      <w:pPr>
        <w:jc w:val="center"/>
      </w:pPr>
      <w:r w:rsidRPr="00FA410E">
        <w:t>A symphony of words, in perfect array.</w:t>
      </w:r>
    </w:p>
    <w:p w14:paraId="038BA3C6" w14:textId="77777777" w:rsidR="00FA410E" w:rsidRDefault="00FA410E" w:rsidP="00FA410E"/>
    <w:p w14:paraId="1F16894C" w14:textId="77777777" w:rsidR="00FA410E" w:rsidRDefault="00FA410E" w:rsidP="00FA410E">
      <w:pPr>
        <w:jc w:val="right"/>
      </w:pPr>
      <w:r>
        <w:t>Then to the right, where freedom lies,</w:t>
      </w:r>
    </w:p>
    <w:p w14:paraId="3E9DDC16" w14:textId="77777777" w:rsidR="00FA410E" w:rsidRDefault="00FA410E" w:rsidP="00FA410E">
      <w:pPr>
        <w:jc w:val="right"/>
      </w:pPr>
      <w:r>
        <w:t>A departure from norms, a pleasant surprise.</w:t>
      </w:r>
    </w:p>
    <w:p w14:paraId="491109AA" w14:textId="77777777" w:rsidR="00FA410E" w:rsidRDefault="00FA410E" w:rsidP="00FA410E">
      <w:pPr>
        <w:jc w:val="right"/>
      </w:pPr>
      <w:r>
        <w:lastRenderedPageBreak/>
        <w:t>Here, the lines reach for the unknown,</w:t>
      </w:r>
    </w:p>
    <w:p w14:paraId="2DAC9826" w14:textId="4493825A" w:rsidR="00FA410E" w:rsidRDefault="00FA410E" w:rsidP="00FA410E">
      <w:pPr>
        <w:jc w:val="right"/>
      </w:pPr>
      <w:r>
        <w:t>An uncharted territory they call their own.</w:t>
      </w:r>
    </w:p>
    <w:p w14:paraId="69FC87A7" w14:textId="77777777" w:rsidR="00FA410E" w:rsidRDefault="00FA410E">
      <w:r>
        <w:br w:type="page"/>
      </w:r>
    </w:p>
    <w:p w14:paraId="5CA1E6D1" w14:textId="7C2D2080" w:rsidR="00FA410E" w:rsidRDefault="00FA410E" w:rsidP="00FA410E">
      <w:pPr>
        <w:pStyle w:val="Heading1"/>
      </w:pPr>
      <w:r>
        <w:lastRenderedPageBreak/>
        <w:t>Justifying</w:t>
      </w:r>
    </w:p>
    <w:p w14:paraId="3DC1326A" w14:textId="1AE84B6A" w:rsidR="00FA410E" w:rsidRPr="00FA410E" w:rsidRDefault="00FA410E" w:rsidP="00FA410E">
      <w:pPr>
        <w:jc w:val="both"/>
      </w:pPr>
      <w:r w:rsidRPr="00FA410E">
        <w:t>Justification, in the realm of typesetting and text formatting, is a subtle yet impactful technique that influences the visual harmony and readability of a document. The practice extends beyond mere alignment, transcending the confines of left, center, or right orientations. Justifying text, often referred to as full justification, is the process of adjusting spaces between words to ensure that both the left and right edges of a block of text align uniformly.</w:t>
      </w:r>
    </w:p>
    <w:p w14:paraId="2DC6F436" w14:textId="36D48B60" w:rsidR="00FA410E" w:rsidRDefault="00FA410E" w:rsidP="00FA410E">
      <w:pPr>
        <w:jc w:val="both"/>
      </w:pPr>
      <w:r w:rsidRPr="00FA410E">
        <w:t>When we delve into the world of justification, we encounter the delicate dance between order and aesthetics. The leftward pull of tradition, with its roots in centuries of typographic norms, dictates a structured and regimented approach. Each line begins with the familiar beat of a left-aligned rhythm, creating a sense of continuity and predictability. This method is time-tested, providing a stable foundation that many readers find comforting and easy to follow.</w:t>
      </w:r>
    </w:p>
    <w:sectPr w:rsidR="00FA410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EE"/>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10E"/>
    <w:rsid w:val="00F129B8"/>
    <w:rsid w:val="00FA410E"/>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51A53"/>
  <w15:chartTrackingRefBased/>
  <w15:docId w15:val="{31B407BB-E928-48A8-9454-B4F23125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ja-JP"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10E"/>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41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FA4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14:ligatures w14:val="none"/>
    </w:rPr>
  </w:style>
  <w:style w:type="character" w:customStyle="1" w:styleId="HTMLPreformattedChar">
    <w:name w:val="HTML Preformatted Char"/>
    <w:basedOn w:val="DefaultParagraphFont"/>
    <w:link w:val="HTMLPreformatted"/>
    <w:uiPriority w:val="99"/>
    <w:semiHidden/>
    <w:rsid w:val="00FA410E"/>
    <w:rPr>
      <w:rFonts w:ascii="Courier New" w:eastAsia="Times New Roman" w:hAnsi="Courier New" w:cs="Courier New"/>
      <w:kern w:val="0"/>
      <w:sz w:val="20"/>
      <w14:ligatures w14:val="none"/>
    </w:rPr>
  </w:style>
  <w:style w:type="character" w:styleId="HTMLCode">
    <w:name w:val="HTML Code"/>
    <w:basedOn w:val="DefaultParagraphFont"/>
    <w:uiPriority w:val="99"/>
    <w:semiHidden/>
    <w:unhideWhenUsed/>
    <w:rsid w:val="00FA410E"/>
    <w:rPr>
      <w:rFonts w:ascii="Courier New" w:eastAsia="Times New Roman" w:hAnsi="Courier New" w:cs="Courier New"/>
      <w:sz w:val="20"/>
      <w:szCs w:val="20"/>
    </w:rPr>
  </w:style>
  <w:style w:type="character" w:customStyle="1" w:styleId="hljs-builtin">
    <w:name w:val="hljs-built_in"/>
    <w:basedOn w:val="DefaultParagraphFont"/>
    <w:rsid w:val="00FA410E"/>
  </w:style>
  <w:style w:type="character" w:customStyle="1" w:styleId="hljs-variable">
    <w:name w:val="hljs-variable"/>
    <w:basedOn w:val="DefaultParagraphFont"/>
    <w:rsid w:val="00FA410E"/>
  </w:style>
  <w:style w:type="character" w:customStyle="1" w:styleId="hljs-operator">
    <w:name w:val="hljs-operator"/>
    <w:basedOn w:val="DefaultParagraphFont"/>
    <w:rsid w:val="00FA410E"/>
  </w:style>
  <w:style w:type="character" w:customStyle="1" w:styleId="Heading1Char">
    <w:name w:val="Heading 1 Char"/>
    <w:basedOn w:val="DefaultParagraphFont"/>
    <w:link w:val="Heading1"/>
    <w:uiPriority w:val="9"/>
    <w:rsid w:val="00FA410E"/>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238592">
      <w:bodyDiv w:val="1"/>
      <w:marLeft w:val="0"/>
      <w:marRight w:val="0"/>
      <w:marTop w:val="0"/>
      <w:marBottom w:val="0"/>
      <w:divBdr>
        <w:top w:val="none" w:sz="0" w:space="0" w:color="auto"/>
        <w:left w:val="none" w:sz="0" w:space="0" w:color="auto"/>
        <w:bottom w:val="none" w:sz="0" w:space="0" w:color="auto"/>
        <w:right w:val="none" w:sz="0" w:space="0" w:color="auto"/>
      </w:divBdr>
    </w:div>
    <w:div w:id="1594052933">
      <w:bodyDiv w:val="1"/>
      <w:marLeft w:val="0"/>
      <w:marRight w:val="0"/>
      <w:marTop w:val="0"/>
      <w:marBottom w:val="0"/>
      <w:divBdr>
        <w:top w:val="none" w:sz="0" w:space="0" w:color="auto"/>
        <w:left w:val="none" w:sz="0" w:space="0" w:color="auto"/>
        <w:bottom w:val="none" w:sz="0" w:space="0" w:color="auto"/>
        <w:right w:val="none" w:sz="0" w:space="0" w:color="auto"/>
      </w:divBdr>
      <w:divsChild>
        <w:div w:id="1727872991">
          <w:marLeft w:val="0"/>
          <w:marRight w:val="0"/>
          <w:marTop w:val="0"/>
          <w:marBottom w:val="0"/>
          <w:divBdr>
            <w:top w:val="single" w:sz="2" w:space="0" w:color="D9D9E3"/>
            <w:left w:val="single" w:sz="2" w:space="0" w:color="D9D9E3"/>
            <w:bottom w:val="single" w:sz="2" w:space="0" w:color="D9D9E3"/>
            <w:right w:val="single" w:sz="2" w:space="0" w:color="D9D9E3"/>
          </w:divBdr>
          <w:divsChild>
            <w:div w:id="67651454">
              <w:marLeft w:val="0"/>
              <w:marRight w:val="0"/>
              <w:marTop w:val="0"/>
              <w:marBottom w:val="0"/>
              <w:divBdr>
                <w:top w:val="single" w:sz="2" w:space="0" w:color="D9D9E3"/>
                <w:left w:val="single" w:sz="2" w:space="0" w:color="D9D9E3"/>
                <w:bottom w:val="single" w:sz="2" w:space="0" w:color="D9D9E3"/>
                <w:right w:val="single" w:sz="2" w:space="0" w:color="D9D9E3"/>
              </w:divBdr>
            </w:div>
            <w:div w:id="942952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950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Sobiepanek</dc:creator>
  <cp:keywords/>
  <dc:description/>
  <cp:lastModifiedBy>Szymon Sobiepanek</cp:lastModifiedBy>
  <cp:revision>1</cp:revision>
  <dcterms:created xsi:type="dcterms:W3CDTF">2023-12-12T02:09:00Z</dcterms:created>
  <dcterms:modified xsi:type="dcterms:W3CDTF">2023-12-12T02:53:00Z</dcterms:modified>
</cp:coreProperties>
</file>