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0F967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593CD2F0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D7517F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024D284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FACFAD9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2A20626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6CB25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003473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CEFF7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382C2C5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ADB57D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183282" w14:textId="409FEDB5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FA2D80">
        <w:rPr>
          <w:rFonts w:ascii="Times New Roman" w:hAnsi="Times New Roman" w:cs="Times New Roman"/>
          <w:sz w:val="56"/>
          <w:szCs w:val="28"/>
        </w:rPr>
        <w:t>7</w:t>
      </w:r>
    </w:p>
    <w:p w14:paraId="4B56849C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512A3747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B977A21" w14:textId="25EEAA7B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FA2D80">
        <w:rPr>
          <w:rFonts w:ascii="Times New Roman" w:hAnsi="Times New Roman" w:cs="Times New Roman"/>
          <w:sz w:val="28"/>
          <w:szCs w:val="28"/>
        </w:rPr>
        <w:t>Ряды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D352DE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3023E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DD6AD2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7257CC55" w14:textId="7F73AA45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FA2D80">
        <w:rPr>
          <w:rFonts w:ascii="Times New Roman" w:hAnsi="Times New Roman" w:cs="Times New Roman"/>
          <w:sz w:val="28"/>
          <w:szCs w:val="28"/>
        </w:rPr>
        <w:t>Сойка С.А.</w:t>
      </w:r>
    </w:p>
    <w:p w14:paraId="2D46D51D" w14:textId="3466EE0E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FA2D80">
        <w:rPr>
          <w:rFonts w:ascii="Times New Roman" w:hAnsi="Times New Roman" w:cs="Times New Roman"/>
          <w:sz w:val="28"/>
          <w:szCs w:val="28"/>
        </w:rPr>
        <w:t>6</w:t>
      </w:r>
    </w:p>
    <w:p w14:paraId="116A734F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3BD652E6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8371A0C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64EF05B0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0BA2E25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18908EC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1282A83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3CF3C931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51CB0A7C" w14:textId="755E1681" w:rsidR="00F6009B" w:rsidRDefault="0077386C" w:rsidP="00F600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F6009B">
        <w:rPr>
          <w:rFonts w:ascii="Times New Roman" w:hAnsi="Times New Roman" w:cs="Times New Roman"/>
          <w:sz w:val="28"/>
          <w:szCs w:val="28"/>
        </w:rPr>
        <w:br w:type="page"/>
      </w:r>
    </w:p>
    <w:p w14:paraId="35923C70" w14:textId="77777777" w:rsidR="00F6009B" w:rsidRDefault="00F6009B" w:rsidP="00F6009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46256BFB" w14:textId="3D9B8CF1" w:rsidR="00F6009B" w:rsidRPr="007808FC" w:rsidRDefault="00FA2D80" w:rsidP="00FA2D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D80">
        <w:rPr>
          <w:rFonts w:ascii="Times New Roman" w:hAnsi="Times New Roman" w:cs="Times New Roman"/>
          <w:sz w:val="28"/>
          <w:szCs w:val="28"/>
        </w:rPr>
        <w:t>Решить поставленную задачу программирования по разделу «Ряды»</w:t>
      </w:r>
      <w:r w:rsidR="00D1313A">
        <w:rPr>
          <w:rFonts w:ascii="Times New Roman" w:hAnsi="Times New Roman" w:cs="Times New Roman"/>
          <w:sz w:val="28"/>
          <w:szCs w:val="28"/>
        </w:rPr>
        <w:t>.</w:t>
      </w:r>
    </w:p>
    <w:p w14:paraId="24AC471D" w14:textId="77777777" w:rsidR="00F6009B" w:rsidRDefault="00F6009B" w:rsidP="00F6009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38F23E8E" w14:textId="54AE749A" w:rsidR="00FA2D80" w:rsidRDefault="00FA2D80" w:rsidP="00F6009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D80">
        <w:rPr>
          <w:rFonts w:ascii="Times New Roman" w:hAnsi="Times New Roman" w:cs="Times New Roman"/>
          <w:sz w:val="28"/>
          <w:szCs w:val="28"/>
        </w:rPr>
        <w:t>Решение задачи подразумевается при использовании циклов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2D80">
        <w:rPr>
          <w:rFonts w:ascii="Times New Roman" w:hAnsi="Times New Roman" w:cs="Times New Roman"/>
          <w:sz w:val="28"/>
          <w:szCs w:val="28"/>
        </w:rPr>
        <w:t>по известному диапазону значений. Циклические конструкции с пред- и постусловием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2D80">
        <w:rPr>
          <w:rFonts w:ascii="Times New Roman" w:hAnsi="Times New Roman" w:cs="Times New Roman"/>
          <w:sz w:val="28"/>
          <w:szCs w:val="28"/>
        </w:rPr>
        <w:t>решения не использовать.</w:t>
      </w:r>
    </w:p>
    <w:p w14:paraId="4222556A" w14:textId="207F350D" w:rsidR="00FA2D80" w:rsidRPr="00FA2D80" w:rsidRDefault="00FA2D80" w:rsidP="00FA2D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D80">
        <w:rPr>
          <w:rFonts w:ascii="Times New Roman" w:hAnsi="Times New Roman" w:cs="Times New Roman"/>
          <w:sz w:val="28"/>
          <w:szCs w:val="28"/>
        </w:rPr>
        <w:t>Учесть все возможные ограничения, накладываемые не только на переменные, но и на</w:t>
      </w:r>
      <w:r w:rsidRPr="00FA2D80">
        <w:rPr>
          <w:rFonts w:ascii="Times New Roman" w:hAnsi="Times New Roman" w:cs="Times New Roman"/>
          <w:sz w:val="28"/>
          <w:szCs w:val="28"/>
        </w:rPr>
        <w:t xml:space="preserve"> </w:t>
      </w:r>
      <w:r w:rsidRPr="00FA2D80">
        <w:rPr>
          <w:rFonts w:ascii="Times New Roman" w:hAnsi="Times New Roman" w:cs="Times New Roman"/>
          <w:sz w:val="28"/>
          <w:szCs w:val="28"/>
        </w:rPr>
        <w:t>участвующие в расчёте функциональные зависимости (если они указаны в задании по</w:t>
      </w:r>
      <w:r w:rsidRPr="00FA2D80">
        <w:rPr>
          <w:rFonts w:ascii="Times New Roman" w:hAnsi="Times New Roman" w:cs="Times New Roman"/>
          <w:sz w:val="28"/>
          <w:szCs w:val="28"/>
        </w:rPr>
        <w:t xml:space="preserve"> </w:t>
      </w:r>
      <w:r w:rsidRPr="00FA2D80">
        <w:rPr>
          <w:rFonts w:ascii="Times New Roman" w:hAnsi="Times New Roman" w:cs="Times New Roman"/>
          <w:sz w:val="28"/>
          <w:szCs w:val="28"/>
        </w:rPr>
        <w:t>варианту).</w:t>
      </w:r>
    </w:p>
    <w:p w14:paraId="65E0A7CB" w14:textId="69F2883C" w:rsidR="00FA2D80" w:rsidRPr="00FA2D80" w:rsidRDefault="00FA2D80" w:rsidP="00FA2D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D80">
        <w:rPr>
          <w:rFonts w:ascii="Times New Roman" w:hAnsi="Times New Roman" w:cs="Times New Roman"/>
          <w:sz w:val="28"/>
          <w:szCs w:val="28"/>
        </w:rPr>
        <w:t>Ввести контроль исходных данных. Реализовать схему «ввод до победного» без</w:t>
      </w:r>
      <w:r w:rsidRPr="00FA2D80">
        <w:rPr>
          <w:rFonts w:ascii="Times New Roman" w:hAnsi="Times New Roman" w:cs="Times New Roman"/>
          <w:sz w:val="28"/>
          <w:szCs w:val="28"/>
        </w:rPr>
        <w:t xml:space="preserve"> </w:t>
      </w:r>
      <w:r w:rsidRPr="00FA2D80">
        <w:rPr>
          <w:rFonts w:ascii="Times New Roman" w:hAnsi="Times New Roman" w:cs="Times New Roman"/>
          <w:sz w:val="28"/>
          <w:szCs w:val="28"/>
        </w:rPr>
        <w:t>возможности прерывания. При некорректном вводе исходных данных заставлять</w:t>
      </w:r>
      <w:r w:rsidRPr="00FA2D80">
        <w:rPr>
          <w:rFonts w:ascii="Times New Roman" w:hAnsi="Times New Roman" w:cs="Times New Roman"/>
          <w:sz w:val="28"/>
          <w:szCs w:val="28"/>
        </w:rPr>
        <w:t xml:space="preserve"> </w:t>
      </w:r>
      <w:r w:rsidRPr="00FA2D80">
        <w:rPr>
          <w:rFonts w:ascii="Times New Roman" w:hAnsi="Times New Roman" w:cs="Times New Roman"/>
          <w:sz w:val="28"/>
          <w:szCs w:val="28"/>
        </w:rPr>
        <w:t>пользователя вводить сведения до тех пор, пока он не введёт их корректно. Продумать</w:t>
      </w:r>
      <w:r w:rsidRPr="00FA2D80">
        <w:rPr>
          <w:rFonts w:ascii="Times New Roman" w:hAnsi="Times New Roman" w:cs="Times New Roman"/>
          <w:sz w:val="28"/>
          <w:szCs w:val="28"/>
        </w:rPr>
        <w:t xml:space="preserve"> </w:t>
      </w:r>
      <w:r w:rsidRPr="00FA2D80">
        <w:rPr>
          <w:rFonts w:ascii="Times New Roman" w:hAnsi="Times New Roman" w:cs="Times New Roman"/>
          <w:sz w:val="28"/>
          <w:szCs w:val="28"/>
        </w:rPr>
        <w:t>побуждающие сообщения-подсказки, направляющие пользователя ко вводу корректных</w:t>
      </w:r>
      <w:r w:rsidRPr="00FA2D80">
        <w:rPr>
          <w:rFonts w:ascii="Times New Roman" w:hAnsi="Times New Roman" w:cs="Times New Roman"/>
          <w:sz w:val="28"/>
          <w:szCs w:val="28"/>
        </w:rPr>
        <w:t xml:space="preserve"> </w:t>
      </w:r>
      <w:r w:rsidRPr="00FA2D80">
        <w:rPr>
          <w:rFonts w:ascii="Times New Roman" w:hAnsi="Times New Roman" w:cs="Times New Roman"/>
          <w:sz w:val="28"/>
          <w:szCs w:val="28"/>
        </w:rPr>
        <w:t>значений.</w:t>
      </w:r>
    </w:p>
    <w:p w14:paraId="43BC1621" w14:textId="4B1BE9B4" w:rsidR="00FA2D80" w:rsidRDefault="00FA2D80" w:rsidP="00FA2D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D80">
        <w:rPr>
          <w:rFonts w:ascii="Times New Roman" w:hAnsi="Times New Roman" w:cs="Times New Roman"/>
          <w:sz w:val="28"/>
          <w:szCs w:val="28"/>
        </w:rPr>
        <w:t>Использовать для контроля исходных данных различные состояния метода «TryParse»,</w:t>
      </w:r>
      <w:r w:rsidRPr="00FA2D80">
        <w:rPr>
          <w:rFonts w:ascii="Times New Roman" w:hAnsi="Times New Roman" w:cs="Times New Roman"/>
          <w:sz w:val="28"/>
          <w:szCs w:val="28"/>
        </w:rPr>
        <w:t xml:space="preserve"> </w:t>
      </w:r>
      <w:r w:rsidRPr="00FA2D80">
        <w:rPr>
          <w:rFonts w:ascii="Times New Roman" w:hAnsi="Times New Roman" w:cs="Times New Roman"/>
          <w:sz w:val="28"/>
          <w:szCs w:val="28"/>
        </w:rPr>
        <w:t>входящего в перечень доступных компонентов интересующего значащего (valuable) типа</w:t>
      </w:r>
      <w:r w:rsidRPr="00FA2D80">
        <w:rPr>
          <w:rFonts w:ascii="Times New Roman" w:hAnsi="Times New Roman" w:cs="Times New Roman"/>
          <w:sz w:val="28"/>
          <w:szCs w:val="28"/>
        </w:rPr>
        <w:t xml:space="preserve"> </w:t>
      </w:r>
      <w:r w:rsidRPr="00FA2D80">
        <w:rPr>
          <w:rFonts w:ascii="Times New Roman" w:hAnsi="Times New Roman" w:cs="Times New Roman"/>
          <w:sz w:val="28"/>
          <w:szCs w:val="28"/>
        </w:rPr>
        <w:t>данных, например: int, byte, float, double.</w:t>
      </w:r>
    </w:p>
    <w:p w14:paraId="08E16EDE" w14:textId="364C25FF" w:rsidR="00FA2D80" w:rsidRDefault="00FA2D80" w:rsidP="00FA2D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Поставленная задача:</w:t>
      </w:r>
    </w:p>
    <w:p w14:paraId="225A897F" w14:textId="3FDEB930" w:rsidR="00FA2D80" w:rsidRPr="00FA2D80" w:rsidRDefault="00FA2D80" w:rsidP="00FA2D80">
      <w:pPr>
        <w:jc w:val="both"/>
        <w:rPr>
          <w:rFonts w:ascii="Times New Roman" w:hAnsi="Times New Roman" w:cs="Times New Roman"/>
          <w:sz w:val="28"/>
          <w:szCs w:val="28"/>
        </w:rPr>
      </w:pPr>
      <w:r w:rsidRPr="00FA2D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732E98" wp14:editId="03CF53FD">
            <wp:extent cx="4001058" cy="666843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3557" w14:textId="77777777" w:rsidR="00F6009B" w:rsidRDefault="00F6009B" w:rsidP="00F6009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4F5F415E" w14:textId="578A1615" w:rsidR="00F6009B" w:rsidRDefault="009267D0" w:rsidP="00F6009B">
      <w:pPr>
        <w:jc w:val="both"/>
        <w:rPr>
          <w:rFonts w:ascii="Times New Roman" w:hAnsi="Times New Roman" w:cs="Times New Roman"/>
          <w:sz w:val="28"/>
          <w:szCs w:val="28"/>
        </w:rPr>
      </w:pPr>
      <w:r w:rsidRPr="009267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7DFCCB" wp14:editId="5CC4CEE9">
            <wp:extent cx="4240515" cy="294322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261" t="6207" r="5879" b="10344"/>
                    <a:stretch/>
                  </pic:blipFill>
                  <pic:spPr bwMode="auto">
                    <a:xfrm>
                      <a:off x="0" y="0"/>
                      <a:ext cx="4247436" cy="2948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FB704" w14:textId="4556825E" w:rsidR="00D1313A" w:rsidRPr="009267D0" w:rsidRDefault="009638DD" w:rsidP="00F6009B">
      <w:pPr>
        <w:jc w:val="both"/>
        <w:rPr>
          <w:rFonts w:ascii="Times New Roman" w:hAnsi="Times New Roman" w:cs="Times New Roman"/>
          <w:sz w:val="28"/>
          <w:szCs w:val="28"/>
        </w:rPr>
      </w:pPr>
      <w:r w:rsidRPr="009638D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D428CA" wp14:editId="49BB7C18">
            <wp:extent cx="5934075" cy="4151679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62" r="11492" b="5179"/>
                    <a:stretch/>
                  </pic:blipFill>
                  <pic:spPr bwMode="auto">
                    <a:xfrm>
                      <a:off x="0" y="0"/>
                      <a:ext cx="5941243" cy="4156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B97A1" w14:textId="77777777" w:rsidR="00F6009B" w:rsidRDefault="00F6009B" w:rsidP="00F6009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Подбор тестовых примеров.</w:t>
      </w:r>
    </w:p>
    <w:p w14:paraId="18D4C538" w14:textId="02F8BFD9" w:rsidR="00F6009B" w:rsidRPr="009D31D9" w:rsidRDefault="009638DD" w:rsidP="009638DD">
      <w:pPr>
        <w:pStyle w:val="a3"/>
        <w:numPr>
          <w:ilvl w:val="0"/>
          <w:numId w:val="1"/>
        </w:numPr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n = 1, w = 4, x = 7, F = 4,463508712</w:t>
      </w:r>
    </w:p>
    <w:p w14:paraId="1BE48AC0" w14:textId="343713A6" w:rsidR="009D31D9" w:rsidRPr="009638DD" w:rsidRDefault="009D31D9" w:rsidP="009638DD">
      <w:pPr>
        <w:pStyle w:val="a3"/>
        <w:numPr>
          <w:ilvl w:val="0"/>
          <w:numId w:val="1"/>
        </w:numPr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n = 3, w = 1, x = 3, F = 6,388078925</w:t>
      </w:r>
    </w:p>
    <w:p w14:paraId="359EC4FE" w14:textId="77777777" w:rsidR="00F6009B" w:rsidRDefault="00F6009B" w:rsidP="00F6009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742C5">
        <w:rPr>
          <w:rFonts w:ascii="Times New Roman" w:hAnsi="Times New Roman" w:cs="Times New Roman"/>
          <w:b/>
          <w:bCs/>
          <w:sz w:val="36"/>
          <w:szCs w:val="36"/>
        </w:rPr>
        <w:t xml:space="preserve">5. </w:t>
      </w:r>
      <w:r>
        <w:rPr>
          <w:rFonts w:ascii="Times New Roman" w:hAnsi="Times New Roman" w:cs="Times New Roman"/>
          <w:b/>
          <w:bCs/>
          <w:sz w:val="36"/>
          <w:szCs w:val="36"/>
        </w:rPr>
        <w:t>Листинг</w:t>
      </w:r>
      <w:r w:rsidRPr="00F742C5"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r>
        <w:rPr>
          <w:rFonts w:ascii="Times New Roman" w:hAnsi="Times New Roman" w:cs="Times New Roman"/>
          <w:b/>
          <w:bCs/>
          <w:sz w:val="36"/>
          <w:szCs w:val="36"/>
        </w:rPr>
        <w:t>код</w:t>
      </w:r>
      <w:r w:rsidRPr="00F742C5">
        <w:rPr>
          <w:rFonts w:ascii="Times New Roman" w:hAnsi="Times New Roman" w:cs="Times New Roman"/>
          <w:b/>
          <w:bCs/>
          <w:sz w:val="36"/>
          <w:szCs w:val="36"/>
        </w:rPr>
        <w:t xml:space="preserve">) </w:t>
      </w:r>
      <w:r>
        <w:rPr>
          <w:rFonts w:ascii="Times New Roman" w:hAnsi="Times New Roman" w:cs="Times New Roman"/>
          <w:b/>
          <w:bCs/>
          <w:sz w:val="36"/>
          <w:szCs w:val="36"/>
        </w:rPr>
        <w:t>программы</w:t>
      </w:r>
      <w:r w:rsidRPr="00F742C5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6585A37A" w14:textId="77777777" w:rsid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2DD74BB" w14:textId="77777777" w:rsid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D41BFA" w14:textId="77777777" w:rsid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task_7</w:t>
      </w:r>
    </w:p>
    <w:p w14:paraId="28420AD5" w14:textId="77777777" w:rsid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A64C06" w14:textId="77777777" w:rsid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EBF2FF5" w14:textId="77777777" w:rsid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79FC988" w14:textId="77777777" w:rsidR="009D31D9" w:rsidRP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31D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31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9D31D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0803463E" w14:textId="77777777" w:rsid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0AA7837" w14:textId="77777777" w:rsid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26D29898" w14:textId="77777777" w:rsid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w, x, F, F1; </w:t>
      </w:r>
      <w:r>
        <w:rPr>
          <w:rFonts w:ascii="Cascadia Mono" w:hAnsi="Cascadia Mono" w:cs="Cascadia Mono"/>
          <w:color w:val="008000"/>
          <w:sz w:val="19"/>
          <w:szCs w:val="19"/>
        </w:rPr>
        <w:t>// F1 - вспомогательная переменная для счета F</w:t>
      </w:r>
    </w:p>
    <w:p w14:paraId="7834C50D" w14:textId="77777777" w:rsid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eps = 0.001;</w:t>
      </w:r>
    </w:p>
    <w:p w14:paraId="1B787428" w14:textId="77777777" w:rsid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0CD81A" w14:textId="77777777" w:rsid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 ряда"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CB58C7" w14:textId="77777777" w:rsidR="009D31D9" w:rsidRP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D31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9D31D9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n);</w:t>
      </w:r>
    </w:p>
    <w:p w14:paraId="0E19A389" w14:textId="77777777" w:rsid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переменной 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A37F10" w14:textId="77777777" w:rsidR="009D31D9" w:rsidRP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D31D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9D31D9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w);</w:t>
      </w:r>
    </w:p>
    <w:p w14:paraId="034E3673" w14:textId="77777777" w:rsid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переменной 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8B7EA4" w14:textId="77777777" w:rsidR="009D31D9" w:rsidRP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D31D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9D31D9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x);</w:t>
      </w:r>
    </w:p>
    <w:p w14:paraId="04864183" w14:textId="77777777" w:rsidR="009D31D9" w:rsidRP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8BE03C" w14:textId="77777777" w:rsidR="009D31D9" w:rsidRP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31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== 1)</w:t>
      </w:r>
    </w:p>
    <w:p w14:paraId="6A2626A0" w14:textId="77777777" w:rsidR="009D31D9" w:rsidRP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4A4B73E" w14:textId="77777777" w:rsidR="009D31D9" w:rsidRP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 = (0.5 * w + Math.Sqrt(x * x + 5)) / (Math.Sin(1 * 2 * 3 * 4) + 3);</w:t>
      </w:r>
    </w:p>
    <w:p w14:paraId="4E16ADAC" w14:textId="77777777" w:rsidR="009D31D9" w:rsidRP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9D31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9D31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 = "</w:t>
      </w: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F);</w:t>
      </w:r>
    </w:p>
    <w:p w14:paraId="57118BC1" w14:textId="77777777" w:rsid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2B5702" w14:textId="77777777" w:rsid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4B5D725" w14:textId="77777777" w:rsid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3F0B841A" w14:textId="77777777" w:rsid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переменные в выражении</w:t>
      </w:r>
    </w:p>
    <w:p w14:paraId="37D7B53C" w14:textId="77777777" w:rsid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v1 = 0.5;</w:t>
      </w:r>
    </w:p>
    <w:p w14:paraId="695085D4" w14:textId="77777777" w:rsidR="009D31D9" w:rsidRP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D31D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v2 = x * x;</w:t>
      </w:r>
    </w:p>
    <w:p w14:paraId="512AF759" w14:textId="77777777" w:rsidR="009D31D9" w:rsidRP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31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v3 = 5;</w:t>
      </w:r>
    </w:p>
    <w:p w14:paraId="785FE94B" w14:textId="77777777" w:rsid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v4 = 1 * 2 * 3 * 4;</w:t>
      </w:r>
    </w:p>
    <w:p w14:paraId="1285EBE4" w14:textId="77777777" w:rsid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v5 = 3;</w:t>
      </w:r>
    </w:p>
    <w:p w14:paraId="36B7573B" w14:textId="77777777" w:rsid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9A3E43" w14:textId="77777777" w:rsid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 = 0;</w:t>
      </w:r>
    </w:p>
    <w:p w14:paraId="62536349" w14:textId="77777777" w:rsid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14C448" w14:textId="77777777" w:rsid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вспомогательные переменные для v2</w:t>
      </w:r>
    </w:p>
    <w:p w14:paraId="1BBAD30D" w14:textId="77777777" w:rsidR="009D31D9" w:rsidRP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D31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k2 = 3;</w:t>
      </w:r>
    </w:p>
    <w:p w14:paraId="693F6BD8" w14:textId="77777777" w:rsidR="009D31D9" w:rsidRP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31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k2_1 = 2;</w:t>
      </w:r>
    </w:p>
    <w:p w14:paraId="41191A4E" w14:textId="77777777" w:rsidR="009D31D9" w:rsidRP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31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k2_2 = 3;</w:t>
      </w:r>
    </w:p>
    <w:p w14:paraId="7B12FE32" w14:textId="77777777" w:rsidR="009D31D9" w:rsidRP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AEB888" w14:textId="77777777" w:rsid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k4 = 5; </w:t>
      </w:r>
      <w:r>
        <w:rPr>
          <w:rFonts w:ascii="Cascadia Mono" w:hAnsi="Cascadia Mono" w:cs="Cascadia Mono"/>
          <w:color w:val="008000"/>
          <w:sz w:val="19"/>
          <w:szCs w:val="19"/>
        </w:rPr>
        <w:t>// вспомогательная переменная для v4</w:t>
      </w:r>
    </w:p>
    <w:p w14:paraId="23E9F055" w14:textId="77777777" w:rsid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B5A5D3" w14:textId="77777777" w:rsidR="009D31D9" w:rsidRP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D31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D31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n; i++)</w:t>
      </w:r>
    </w:p>
    <w:p w14:paraId="33A76B4A" w14:textId="77777777" w:rsidR="009D31D9" w:rsidRP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8CBD558" w14:textId="77777777" w:rsidR="009D31D9" w:rsidRP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F1 = (v1 * w + Math.Sqrt(v2 + v3)) / (Math.Sin(v4) + v5);</w:t>
      </w:r>
    </w:p>
    <w:p w14:paraId="7EC4542D" w14:textId="77777777" w:rsidR="009D31D9" w:rsidRP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 += F1;</w:t>
      </w:r>
    </w:p>
    <w:p w14:paraId="4CDE3FED" w14:textId="77777777" w:rsidR="009D31D9" w:rsidRP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v1 += 0.2;</w:t>
      </w:r>
    </w:p>
    <w:p w14:paraId="0547516D" w14:textId="77777777" w:rsidR="009D31D9" w:rsidRP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v2 = Math.Pow(x, k2);</w:t>
      </w:r>
    </w:p>
    <w:p w14:paraId="1C0B6C69" w14:textId="77777777" w:rsidR="009D31D9" w:rsidRP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k2 = k2_1 * k2_2;</w:t>
      </w:r>
    </w:p>
    <w:p w14:paraId="7D4AB941" w14:textId="77777777" w:rsidR="009D31D9" w:rsidRP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k2_1 = k2 / k2_1;</w:t>
      </w:r>
    </w:p>
    <w:p w14:paraId="36B1ECE6" w14:textId="77777777" w:rsidR="009D31D9" w:rsidRP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k2_2 = k2;</w:t>
      </w:r>
    </w:p>
    <w:p w14:paraId="62D9F7D0" w14:textId="77777777" w:rsidR="009D31D9" w:rsidRP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v3 += 5;</w:t>
      </w:r>
    </w:p>
    <w:p w14:paraId="5F04D29C" w14:textId="77777777" w:rsidR="009D31D9" w:rsidRP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v4 *= k4;</w:t>
      </w:r>
    </w:p>
    <w:p w14:paraId="571081AA" w14:textId="77777777" w:rsidR="009D31D9" w:rsidRP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k4 += 1;</w:t>
      </w:r>
    </w:p>
    <w:p w14:paraId="2F4B2C2D" w14:textId="77777777" w:rsidR="009D31D9" w:rsidRP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v5 += 3;</w:t>
      </w:r>
    </w:p>
    <w:p w14:paraId="71EA96E2" w14:textId="77777777" w:rsidR="009D31D9" w:rsidRP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FAB4274" w14:textId="77777777" w:rsidR="009D31D9" w:rsidRP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31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(Math.Abs(F) &gt;= eps)</w:t>
      </w:r>
    </w:p>
    <w:p w14:paraId="78213AC6" w14:textId="77777777" w:rsidR="009D31D9" w:rsidRP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9D31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9D31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 = "</w:t>
      </w: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F);</w:t>
      </w:r>
    </w:p>
    <w:p w14:paraId="2DD8A794" w14:textId="77777777" w:rsidR="009D31D9" w:rsidRP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D31D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BA1B719" w14:textId="77777777" w:rsidR="009D31D9" w:rsidRP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9D31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9D31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 = 0"</w:t>
      </w: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FA2E39" w14:textId="77777777" w:rsid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31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CC0929" w14:textId="77777777" w:rsid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03885C8A" w14:textId="77777777" w:rsid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52CA2A" w14:textId="77777777" w:rsidR="009D31D9" w:rsidRDefault="009D31D9" w:rsidP="009D31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F82156" w14:textId="0022714C" w:rsidR="00F6009B" w:rsidRPr="006F7CC3" w:rsidRDefault="009D31D9" w:rsidP="009D31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23AAA6" w14:textId="77777777" w:rsidR="00F6009B" w:rsidRDefault="00F6009B" w:rsidP="00F6009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Расчет тестовых примеров на ПК.</w:t>
      </w:r>
    </w:p>
    <w:p w14:paraId="2B5663F2" w14:textId="3BA1035B" w:rsidR="00F6009B" w:rsidRDefault="009638DD" w:rsidP="00F6009B">
      <w:pPr>
        <w:jc w:val="both"/>
        <w:rPr>
          <w:rFonts w:ascii="Times New Roman" w:hAnsi="Times New Roman" w:cs="Times New Roman"/>
          <w:sz w:val="28"/>
          <w:szCs w:val="28"/>
        </w:rPr>
      </w:pPr>
      <w:r w:rsidRPr="009638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94B6B4" wp14:editId="7F31FC17">
            <wp:extent cx="2524477" cy="1057423"/>
            <wp:effectExtent l="0" t="0" r="0" b="9525"/>
            <wp:docPr id="7" name="Рисунок 7" descr="Изображение выглядит как текст, внутренний, снимок экрана, закры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внутренний, снимок экрана, закрыть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7D6C" w14:textId="07B2C174" w:rsidR="009D31D9" w:rsidRDefault="009D31D9" w:rsidP="00F6009B">
      <w:pPr>
        <w:jc w:val="both"/>
        <w:rPr>
          <w:rFonts w:ascii="Times New Roman" w:hAnsi="Times New Roman" w:cs="Times New Roman"/>
          <w:sz w:val="28"/>
          <w:szCs w:val="28"/>
        </w:rPr>
      </w:pPr>
      <w:r w:rsidRPr="009D31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84AF59" wp14:editId="6F479CCE">
            <wp:extent cx="2524477" cy="1057423"/>
            <wp:effectExtent l="0" t="0" r="0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420D" w14:textId="77777777" w:rsidR="009D31D9" w:rsidRDefault="009D31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44F2E3" w14:textId="77777777" w:rsidR="00F6009B" w:rsidRDefault="00F6009B" w:rsidP="00F6009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7. Вывод.</w:t>
      </w:r>
    </w:p>
    <w:p w14:paraId="7C426517" w14:textId="2D0FCE55" w:rsidR="0077386C" w:rsidRPr="0077386C" w:rsidRDefault="009D31D9" w:rsidP="009D31D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я ре</w:t>
      </w:r>
      <w:r w:rsidRPr="00FA2D80">
        <w:rPr>
          <w:rFonts w:ascii="Times New Roman" w:hAnsi="Times New Roman" w:cs="Times New Roman"/>
          <w:sz w:val="28"/>
          <w:szCs w:val="28"/>
        </w:rPr>
        <w:t>ши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FA2D80">
        <w:rPr>
          <w:rFonts w:ascii="Times New Roman" w:hAnsi="Times New Roman" w:cs="Times New Roman"/>
          <w:sz w:val="28"/>
          <w:szCs w:val="28"/>
        </w:rPr>
        <w:t xml:space="preserve"> поставленную задачу программирования по разделу «Ряды»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Результаты в подборе тестовых примеров совпадают с результатами в расчете тестовых примеров на ПК, что подтверждает правильность выполнения задания.</w:t>
      </w:r>
    </w:p>
    <w:sectPr w:rsidR="0077386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A6E83"/>
    <w:multiLevelType w:val="hybridMultilevel"/>
    <w:tmpl w:val="D23831C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737828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5153D8"/>
    <w:rsid w:val="00616A3E"/>
    <w:rsid w:val="0077386C"/>
    <w:rsid w:val="008E6780"/>
    <w:rsid w:val="009267D0"/>
    <w:rsid w:val="009572AC"/>
    <w:rsid w:val="009638DD"/>
    <w:rsid w:val="009B03A5"/>
    <w:rsid w:val="009D31D9"/>
    <w:rsid w:val="009E3F7E"/>
    <w:rsid w:val="00B8340F"/>
    <w:rsid w:val="00C45155"/>
    <w:rsid w:val="00D1313A"/>
    <w:rsid w:val="00D26FD7"/>
    <w:rsid w:val="00F6009B"/>
    <w:rsid w:val="00FA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50EBC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1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9</cp:revision>
  <dcterms:created xsi:type="dcterms:W3CDTF">2019-09-13T05:17:00Z</dcterms:created>
  <dcterms:modified xsi:type="dcterms:W3CDTF">2022-11-25T16:04:00Z</dcterms:modified>
</cp:coreProperties>
</file>