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40AD" w14:textId="7BE5C4DF" w:rsidR="006D5C16" w:rsidRDefault="006D5C16" w:rsidP="00483C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BE9241" w14:textId="01FD892E" w:rsidR="006D5C16" w:rsidRDefault="006D5C16" w:rsidP="00483C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845AB6" w14:textId="4E98F061" w:rsidR="006D5C16" w:rsidRDefault="006D5C16" w:rsidP="00483C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97EC24" w14:textId="763C3C2F" w:rsidR="006D5C16" w:rsidRDefault="006D5C16" w:rsidP="00483C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9CA31F" w14:textId="592A943B" w:rsidR="006D5C16" w:rsidRDefault="006D5C16" w:rsidP="00483C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BE1C2B6" w14:textId="65596708" w:rsidR="006D5C16" w:rsidRDefault="006D5C16" w:rsidP="006D5C1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5C16">
        <w:rPr>
          <w:rFonts w:ascii="Times New Roman" w:hAnsi="Times New Roman" w:cs="Times New Roman"/>
          <w:b/>
          <w:bCs/>
          <w:sz w:val="24"/>
          <w:szCs w:val="24"/>
        </w:rPr>
        <w:t>Full Title of Research Paper in Times New Roman, Size 12 Font</w:t>
      </w:r>
      <w:r w:rsidR="000265F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1D28263" w14:textId="5BB134AC" w:rsidR="000265F8" w:rsidRPr="006D5C16" w:rsidRDefault="000265F8" w:rsidP="006D5C1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Any Subtitle Goes One Line Below, </w:t>
      </w:r>
      <w:r w:rsidR="00D703FF">
        <w:rPr>
          <w:rFonts w:ascii="Times New Roman" w:hAnsi="Times New Roman" w:cs="Times New Roman"/>
          <w:b/>
          <w:bCs/>
          <w:sz w:val="24"/>
          <w:szCs w:val="24"/>
        </w:rPr>
        <w:t xml:space="preserve">and Title Should Be </w:t>
      </w:r>
      <w:r>
        <w:rPr>
          <w:rFonts w:ascii="Times New Roman" w:hAnsi="Times New Roman" w:cs="Times New Roman"/>
          <w:b/>
          <w:bCs/>
          <w:sz w:val="24"/>
          <w:szCs w:val="24"/>
        </w:rPr>
        <w:t>Double Spaced</w:t>
      </w:r>
    </w:p>
    <w:p w14:paraId="51858F92" w14:textId="77777777" w:rsidR="006D5C16" w:rsidRDefault="006D5C16" w:rsidP="00483C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FE7751" w14:textId="3E344228" w:rsidR="006D5C16" w:rsidRDefault="006D5C16" w:rsidP="00483C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5D1048" w14:textId="77777777" w:rsidR="006D5C16" w:rsidRDefault="006D5C16" w:rsidP="006D5C1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A8E61F" w14:textId="77777777" w:rsidR="006D5C16" w:rsidRDefault="006D5C16" w:rsidP="006D5C1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86D5ED" w14:textId="77777777" w:rsidR="006D5C16" w:rsidRDefault="006D5C16" w:rsidP="006D5C1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7D58AD8" w14:textId="2D2FB28E" w:rsidR="006D5C16" w:rsidRDefault="006D5C16" w:rsidP="006D5C1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E1C968" w14:textId="77777777" w:rsidR="000265F8" w:rsidRDefault="000265F8" w:rsidP="006D5C1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665203" w14:textId="77777777" w:rsidR="006D5C16" w:rsidRDefault="006D5C16" w:rsidP="006D5C1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D7B856" w14:textId="6C1CFEC2" w:rsidR="006D5C16" w:rsidRDefault="006D5C16" w:rsidP="006D5C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Name</w:t>
      </w:r>
    </w:p>
    <w:p w14:paraId="62C76D25" w14:textId="77777777" w:rsidR="006D5C16" w:rsidRDefault="006D5C16" w:rsidP="006D5C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Professor’s Name</w:t>
      </w:r>
    </w:p>
    <w:p w14:paraId="17B2FD3C" w14:textId="64945B4A" w:rsidR="006D5C16" w:rsidRDefault="00A17E9E" w:rsidP="006D5C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CRS 101</w:t>
      </w:r>
    </w:p>
    <w:p w14:paraId="48A9A3A3" w14:textId="3A33D0E8" w:rsidR="006D5C16" w:rsidRPr="00061136" w:rsidRDefault="006D5C16" w:rsidP="006D5C1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F130B8">
        <w:rPr>
          <w:rFonts w:ascii="Times New Roman" w:hAnsi="Times New Roman" w:cs="Times New Roman"/>
          <w:sz w:val="24"/>
          <w:szCs w:val="24"/>
        </w:rPr>
        <w:t>uly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F130B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20</w:t>
      </w:r>
      <w:r w:rsidR="00F130B8">
        <w:rPr>
          <w:rFonts w:ascii="Times New Roman" w:hAnsi="Times New Roman" w:cs="Times New Roman"/>
          <w:sz w:val="24"/>
          <w:szCs w:val="24"/>
        </w:rPr>
        <w:t>21</w:t>
      </w:r>
    </w:p>
    <w:p w14:paraId="2EF790F0" w14:textId="2B2DDB1E" w:rsidR="006D5C16" w:rsidRDefault="006D5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1A09DF" w14:textId="3DBEB705" w:rsidR="00764670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1136">
        <w:rPr>
          <w:rFonts w:ascii="Times New Roman" w:hAnsi="Times New Roman" w:cs="Times New Roman"/>
          <w:sz w:val="24"/>
          <w:szCs w:val="24"/>
        </w:rPr>
        <w:lastRenderedPageBreak/>
        <w:t xml:space="preserve">Begin the first paragraph of your research paper with a half-inch indent. Your first sentence </w:t>
      </w:r>
      <w:r w:rsidR="00A17E9E">
        <w:rPr>
          <w:rFonts w:ascii="Times New Roman" w:hAnsi="Times New Roman" w:cs="Times New Roman"/>
          <w:sz w:val="24"/>
          <w:szCs w:val="24"/>
        </w:rPr>
        <w:t>should begin at the top of the second page</w:t>
      </w:r>
      <w:r w:rsidRPr="000611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F97087" w14:textId="057D3F9C"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1136">
        <w:rPr>
          <w:rFonts w:ascii="Times New Roman" w:hAnsi="Times New Roman" w:cs="Times New Roman"/>
          <w:sz w:val="24"/>
          <w:szCs w:val="24"/>
        </w:rPr>
        <w:t>As your paper develops, you will want</w:t>
      </w:r>
      <w:r w:rsidR="003F474C">
        <w:rPr>
          <w:rFonts w:ascii="Times New Roman" w:hAnsi="Times New Roman" w:cs="Times New Roman"/>
          <w:sz w:val="24"/>
          <w:szCs w:val="24"/>
        </w:rPr>
        <w:t xml:space="preserve"> to incorporate your research. </w:t>
      </w:r>
      <w:r w:rsidRPr="00061136">
        <w:rPr>
          <w:rFonts w:ascii="Times New Roman" w:hAnsi="Times New Roman" w:cs="Times New Roman"/>
          <w:sz w:val="24"/>
          <w:szCs w:val="24"/>
        </w:rPr>
        <w:t>Sometimes you will use direct quotes that “duplicate the original source word for word</w:t>
      </w:r>
      <w:r w:rsidR="001829E1">
        <w:rPr>
          <w:rFonts w:ascii="Times New Roman" w:hAnsi="Times New Roman" w:cs="Times New Roman"/>
          <w:sz w:val="24"/>
          <w:szCs w:val="24"/>
        </w:rPr>
        <w:t>.</w:t>
      </w:r>
      <w:r w:rsidRPr="00061136">
        <w:rPr>
          <w:rFonts w:ascii="Times New Roman" w:hAnsi="Times New Roman" w:cs="Times New Roman"/>
          <w:sz w:val="24"/>
          <w:szCs w:val="24"/>
        </w:rPr>
        <w:t>”</w:t>
      </w:r>
      <w:r w:rsidR="00673BEA">
        <w:rPr>
          <w:rStyle w:val="FootnoteReference"/>
          <w:rFonts w:cs="Times New Roman"/>
          <w:szCs w:val="24"/>
        </w:rPr>
        <w:footnoteReference w:id="1"/>
      </w:r>
      <w:r w:rsidR="003F474C">
        <w:rPr>
          <w:rFonts w:ascii="Times New Roman" w:hAnsi="Times New Roman" w:cs="Times New Roman"/>
          <w:sz w:val="24"/>
          <w:szCs w:val="24"/>
        </w:rPr>
        <w:t xml:space="preserve"> </w:t>
      </w:r>
      <w:r w:rsidRPr="00061136">
        <w:rPr>
          <w:rFonts w:ascii="Times New Roman" w:hAnsi="Times New Roman" w:cs="Times New Roman"/>
          <w:sz w:val="24"/>
          <w:szCs w:val="24"/>
        </w:rPr>
        <w:t>Other times, you will put the ideas from your research into your own words, and that paraphrased material must also be cited in-text</w:t>
      </w:r>
      <w:r w:rsidR="007A2DE7">
        <w:rPr>
          <w:rFonts w:ascii="Times New Roman" w:hAnsi="Times New Roman" w:cs="Times New Roman"/>
          <w:sz w:val="24"/>
          <w:szCs w:val="24"/>
        </w:rPr>
        <w:t>.</w:t>
      </w:r>
      <w:r w:rsidR="000A6DFB">
        <w:rPr>
          <w:rStyle w:val="FootnoteReference"/>
          <w:rFonts w:cs="Times New Roman"/>
          <w:szCs w:val="24"/>
        </w:rPr>
        <w:footnoteReference w:id="2"/>
      </w:r>
      <w:r w:rsidR="007A2DE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133DD">
        <w:rPr>
          <w:rFonts w:ascii="Times New Roman" w:hAnsi="Times New Roman" w:cs="Times New Roman"/>
          <w:sz w:val="24"/>
          <w:szCs w:val="24"/>
        </w:rPr>
        <w:t>You cite a website with an author the same way you would an article.</w:t>
      </w:r>
      <w:r w:rsidR="00366D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133DD">
        <w:rPr>
          <w:rFonts w:ascii="Times New Roman" w:hAnsi="Times New Roman" w:cs="Times New Roman"/>
          <w:sz w:val="24"/>
          <w:szCs w:val="24"/>
        </w:rPr>
        <w:t xml:space="preserve"> </w:t>
      </w:r>
      <w:r w:rsidR="00C27077">
        <w:rPr>
          <w:rFonts w:ascii="Times New Roman" w:hAnsi="Times New Roman" w:cs="Times New Roman"/>
          <w:sz w:val="24"/>
          <w:szCs w:val="24"/>
        </w:rPr>
        <w:t>Even if your information came from a website without an author, you must cite that source</w:t>
      </w:r>
      <w:r w:rsidR="00A17E9E">
        <w:rPr>
          <w:rFonts w:ascii="Times New Roman" w:hAnsi="Times New Roman" w:cs="Times New Roman"/>
          <w:sz w:val="24"/>
          <w:szCs w:val="24"/>
        </w:rPr>
        <w:t>;</w:t>
      </w:r>
      <w:r w:rsidR="00D133DD">
        <w:rPr>
          <w:rFonts w:ascii="Times New Roman" w:hAnsi="Times New Roman" w:cs="Times New Roman"/>
          <w:sz w:val="24"/>
          <w:szCs w:val="24"/>
        </w:rPr>
        <w:t xml:space="preserve"> just </w:t>
      </w:r>
      <w:r w:rsidR="00A17E9E">
        <w:rPr>
          <w:rFonts w:ascii="Times New Roman" w:hAnsi="Times New Roman" w:cs="Times New Roman"/>
          <w:sz w:val="24"/>
          <w:szCs w:val="24"/>
        </w:rPr>
        <w:t>start your citation with the title of the article instead.</w:t>
      </w:r>
    </w:p>
    <w:p w14:paraId="0F5EAD95" w14:textId="270130FF" w:rsidR="00CF00BF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1136">
        <w:rPr>
          <w:rFonts w:ascii="Times New Roman" w:hAnsi="Times New Roman" w:cs="Times New Roman"/>
          <w:sz w:val="24"/>
          <w:szCs w:val="24"/>
        </w:rPr>
        <w:t xml:space="preserve">At the end of your paper, you will list </w:t>
      </w:r>
      <w:r w:rsidR="00A17E9E">
        <w:rPr>
          <w:rFonts w:ascii="Times New Roman" w:hAnsi="Times New Roman" w:cs="Times New Roman"/>
          <w:sz w:val="24"/>
          <w:szCs w:val="24"/>
        </w:rPr>
        <w:t xml:space="preserve">all </w:t>
      </w:r>
      <w:r w:rsidRPr="00061136">
        <w:rPr>
          <w:rFonts w:ascii="Times New Roman" w:hAnsi="Times New Roman" w:cs="Times New Roman"/>
          <w:sz w:val="24"/>
          <w:szCs w:val="24"/>
        </w:rPr>
        <w:t xml:space="preserve">your sources in a </w:t>
      </w:r>
      <w:r w:rsidR="007A2DE7">
        <w:rPr>
          <w:rFonts w:ascii="Times New Roman" w:hAnsi="Times New Roman" w:cs="Times New Roman"/>
          <w:sz w:val="24"/>
          <w:szCs w:val="24"/>
        </w:rPr>
        <w:t>Bibliography</w:t>
      </w:r>
      <w:r w:rsidR="003F474C">
        <w:rPr>
          <w:rFonts w:ascii="Times New Roman" w:hAnsi="Times New Roman" w:cs="Times New Roman"/>
          <w:sz w:val="24"/>
          <w:szCs w:val="24"/>
        </w:rPr>
        <w:t>.</w:t>
      </w:r>
      <w:r w:rsidRPr="00061136">
        <w:rPr>
          <w:rFonts w:ascii="Times New Roman" w:hAnsi="Times New Roman" w:cs="Times New Roman"/>
          <w:sz w:val="24"/>
          <w:szCs w:val="24"/>
        </w:rPr>
        <w:t xml:space="preserve"> </w:t>
      </w:r>
      <w:r w:rsidR="007A2DE7">
        <w:rPr>
          <w:rFonts w:ascii="Times New Roman" w:hAnsi="Times New Roman" w:cs="Times New Roman"/>
          <w:sz w:val="24"/>
          <w:szCs w:val="24"/>
        </w:rPr>
        <w:t>The Bibliography</w:t>
      </w:r>
      <w:r w:rsidR="00483CC9">
        <w:rPr>
          <w:rFonts w:ascii="Times New Roman" w:hAnsi="Times New Roman" w:cs="Times New Roman"/>
          <w:sz w:val="24"/>
          <w:szCs w:val="24"/>
        </w:rPr>
        <w:t xml:space="preserve"> </w:t>
      </w:r>
      <w:r w:rsidRPr="00061136">
        <w:rPr>
          <w:rFonts w:ascii="Times New Roman" w:hAnsi="Times New Roman" w:cs="Times New Roman"/>
          <w:sz w:val="24"/>
          <w:szCs w:val="24"/>
        </w:rPr>
        <w:t>begins on a new page and must be included in every research paper.</w:t>
      </w:r>
    </w:p>
    <w:p w14:paraId="60D59C49" w14:textId="77777777" w:rsidR="00CF00BF" w:rsidRDefault="00CF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BE696A" w14:textId="77777777" w:rsidR="00CF00BF" w:rsidRDefault="00CF00BF" w:rsidP="00CF00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Appendix </w:t>
      </w:r>
    </w:p>
    <w:p w14:paraId="2ADEDFED" w14:textId="77777777" w:rsidR="00CF00BF" w:rsidRDefault="00CF00BF" w:rsidP="00CF00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14776" w14:textId="20D57E32" w:rsidR="00CF00BF" w:rsidRPr="00061136" w:rsidRDefault="00CF00BF" w:rsidP="00CF00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Chicago style, the appendix appears before the </w:t>
      </w:r>
      <w:r w:rsidR="001829E1">
        <w:rPr>
          <w:rFonts w:ascii="Times New Roman" w:hAnsi="Times New Roman" w:cs="Times New Roman"/>
          <w:sz w:val="24"/>
          <w:szCs w:val="24"/>
        </w:rPr>
        <w:t>bibliography</w:t>
      </w:r>
      <w:r>
        <w:rPr>
          <w:rFonts w:ascii="Times New Roman" w:hAnsi="Times New Roman" w:cs="Times New Roman"/>
          <w:sz w:val="24"/>
          <w:szCs w:val="24"/>
        </w:rPr>
        <w:t>. If you have more than one appendix, you would give each appendix a number or letter (</w:t>
      </w:r>
      <w:r w:rsidR="001829E1">
        <w:rPr>
          <w:rFonts w:ascii="Times New Roman" w:hAnsi="Times New Roman" w:cs="Times New Roman"/>
          <w:sz w:val="24"/>
          <w:szCs w:val="24"/>
        </w:rPr>
        <w:t>e.g.,</w:t>
      </w:r>
      <w:r>
        <w:rPr>
          <w:rFonts w:ascii="Times New Roman" w:hAnsi="Times New Roman" w:cs="Times New Roman"/>
          <w:sz w:val="24"/>
          <w:szCs w:val="24"/>
        </w:rPr>
        <w:t xml:space="preserve"> Appendix A</w:t>
      </w:r>
      <w:r w:rsidR="001829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Appendix </w:t>
      </w:r>
      <w:r w:rsidR="001829E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="001829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appendices would appear in the order that you mention them in your essay. Each </w:t>
      </w:r>
      <w:r w:rsidR="001829E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ppendix begins on a new page. If the appendix consists of your own explanatory text, double-space it to match the main body of your paper. If it in list form or consists of a primary </w:t>
      </w:r>
      <w:r w:rsidR="001829E1">
        <w:rPr>
          <w:rFonts w:ascii="Times New Roman" w:hAnsi="Times New Roman" w:cs="Times New Roman"/>
          <w:sz w:val="24"/>
          <w:szCs w:val="24"/>
        </w:rPr>
        <w:t>document,</w:t>
      </w:r>
      <w:r>
        <w:rPr>
          <w:rFonts w:ascii="Times New Roman" w:hAnsi="Times New Roman" w:cs="Times New Roman"/>
          <w:sz w:val="24"/>
          <w:szCs w:val="24"/>
        </w:rPr>
        <w:t xml:space="preserve"> you may choose to single-space the text.</w:t>
      </w:r>
    </w:p>
    <w:p w14:paraId="3E35EBFF" w14:textId="77777777"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AB5853" w14:textId="77777777"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6834F5" w14:textId="77777777"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C45572" w14:textId="77777777"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93499E" w14:textId="77777777" w:rsidR="007A2DE7" w:rsidRDefault="007A2DE7" w:rsidP="007A2D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5FEFA" w14:textId="77777777" w:rsidR="00A17E9E" w:rsidRDefault="00A17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E68BC6" w14:textId="53388FD8" w:rsidR="007A2DE7" w:rsidRDefault="007A2DE7" w:rsidP="007A2D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Bibliography</w:t>
      </w:r>
    </w:p>
    <w:p w14:paraId="208A4FC8" w14:textId="752362BA" w:rsidR="007A2DE7" w:rsidRDefault="007A2DE7" w:rsidP="007A2D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8F66D0" w14:textId="77777777" w:rsidR="007A2DE7" w:rsidRPr="00061136" w:rsidRDefault="007A2DE7" w:rsidP="007A2D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539A53" w14:textId="77777777" w:rsidR="00BF6137" w:rsidRDefault="00BF6137" w:rsidP="00BF613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F6137">
        <w:rPr>
          <w:rFonts w:ascii="Times New Roman" w:hAnsi="Times New Roman" w:cs="Times New Roman"/>
          <w:sz w:val="24"/>
          <w:szCs w:val="24"/>
        </w:rPr>
        <w:t>Guillen, Jorge. "Does Financial Openness Matter in the Relationship Between Financial Development and Income Distribution in Latin America?" </w:t>
      </w:r>
      <w:r w:rsidRPr="00BF6137">
        <w:rPr>
          <w:rFonts w:ascii="Times New Roman" w:hAnsi="Times New Roman" w:cs="Times New Roman"/>
          <w:i/>
          <w:iCs/>
          <w:sz w:val="24"/>
          <w:szCs w:val="24"/>
        </w:rPr>
        <w:t>Emerging Markets Finance and Trade </w:t>
      </w:r>
      <w:r w:rsidRPr="00BF6137">
        <w:rPr>
          <w:rFonts w:ascii="Times New Roman" w:hAnsi="Times New Roman" w:cs="Times New Roman"/>
          <w:sz w:val="24"/>
          <w:szCs w:val="24"/>
        </w:rPr>
        <w:t>52, no 2 (2016): 1145-1155. https:/doi/org/10.1080/1540496X.2015.1046337.</w:t>
      </w:r>
    </w:p>
    <w:p w14:paraId="49F5B5FD" w14:textId="77777777" w:rsidR="00BF6137" w:rsidRDefault="00BF6137" w:rsidP="00BF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B70BD" w14:textId="7C043F1A" w:rsidR="007A2DE7" w:rsidRDefault="00BF6137" w:rsidP="007A2DE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F6137">
        <w:rPr>
          <w:rFonts w:ascii="Times New Roman" w:hAnsi="Times New Roman" w:cs="Times New Roman"/>
          <w:sz w:val="24"/>
          <w:szCs w:val="24"/>
        </w:rPr>
        <w:t xml:space="preserve">Morin, Amy.  "Mom Am I </w:t>
      </w:r>
      <w:proofErr w:type="gramStart"/>
      <w:r w:rsidRPr="00BF6137">
        <w:rPr>
          <w:rFonts w:ascii="Times New Roman" w:hAnsi="Times New Roman" w:cs="Times New Roman"/>
          <w:sz w:val="24"/>
          <w:szCs w:val="24"/>
        </w:rPr>
        <w:t>Fat?:</w:t>
      </w:r>
      <w:proofErr w:type="gramEnd"/>
      <w:r w:rsidRPr="00BF6137">
        <w:rPr>
          <w:rFonts w:ascii="Times New Roman" w:hAnsi="Times New Roman" w:cs="Times New Roman"/>
          <w:sz w:val="24"/>
          <w:szCs w:val="24"/>
        </w:rPr>
        <w:t xml:space="preserve"> Helping Your Teen Have a Positive Body Image." </w:t>
      </w:r>
      <w:proofErr w:type="spellStart"/>
      <w:r w:rsidRPr="00BF6137">
        <w:rPr>
          <w:rFonts w:ascii="Times New Roman" w:hAnsi="Times New Roman" w:cs="Times New Roman"/>
          <w:sz w:val="24"/>
          <w:szCs w:val="24"/>
        </w:rPr>
        <w:t>Verywell</w:t>
      </w:r>
      <w:proofErr w:type="spellEnd"/>
      <w:r w:rsidRPr="00BF6137">
        <w:rPr>
          <w:rFonts w:ascii="Times New Roman" w:hAnsi="Times New Roman" w:cs="Times New Roman"/>
          <w:sz w:val="24"/>
          <w:szCs w:val="24"/>
        </w:rPr>
        <w:t xml:space="preserve"> Family. About Inc. January 18, 2019. www.verywellfamily.com/media-and-teens-body-image-2611245. </w:t>
      </w:r>
    </w:p>
    <w:p w14:paraId="1C3B8707" w14:textId="77777777" w:rsidR="00BF6137" w:rsidRDefault="00BF6137" w:rsidP="007A2DE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3B5661C" w14:textId="1F92BB4C" w:rsidR="00935E7C" w:rsidRPr="00061136" w:rsidRDefault="00BF6137" w:rsidP="007A2DE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F6137">
        <w:rPr>
          <w:rFonts w:ascii="Times New Roman" w:hAnsi="Times New Roman" w:cs="Times New Roman"/>
          <w:sz w:val="24"/>
          <w:szCs w:val="24"/>
          <w:shd w:val="clear" w:color="auto" w:fill="FFFFFF"/>
        </w:rPr>
        <w:t>Schmidt, Sarah. "Companies Fail the Test: Junk Food Marketing Aimed at Kids Faulted." </w:t>
      </w:r>
      <w:r w:rsidRPr="00BF613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Gazette </w:t>
      </w:r>
      <w:r w:rsidRPr="00BF6137">
        <w:rPr>
          <w:rFonts w:ascii="Times New Roman" w:hAnsi="Times New Roman" w:cs="Times New Roman"/>
          <w:sz w:val="24"/>
          <w:szCs w:val="24"/>
          <w:shd w:val="clear" w:color="auto" w:fill="FFFFFF"/>
        </w:rPr>
        <w:t>(Montreal), March 10, 2010. Canadian Newsstand.</w:t>
      </w:r>
    </w:p>
    <w:sectPr w:rsidR="00935E7C" w:rsidRPr="00061136" w:rsidSect="006D5C16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4020" w14:textId="77777777" w:rsidR="00C23882" w:rsidRDefault="00C23882" w:rsidP="00764670">
      <w:pPr>
        <w:spacing w:after="0" w:line="240" w:lineRule="auto"/>
      </w:pPr>
      <w:r>
        <w:separator/>
      </w:r>
    </w:p>
  </w:endnote>
  <w:endnote w:type="continuationSeparator" w:id="0">
    <w:p w14:paraId="78359049" w14:textId="77777777" w:rsidR="00C23882" w:rsidRDefault="00C23882" w:rsidP="0076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F10E7" w14:textId="77777777" w:rsidR="00C23882" w:rsidRDefault="00C23882" w:rsidP="00764670">
      <w:pPr>
        <w:spacing w:after="0" w:line="240" w:lineRule="auto"/>
      </w:pPr>
      <w:r>
        <w:separator/>
      </w:r>
    </w:p>
  </w:footnote>
  <w:footnote w:type="continuationSeparator" w:id="0">
    <w:p w14:paraId="1EEFE502" w14:textId="77777777" w:rsidR="00C23882" w:rsidRDefault="00C23882" w:rsidP="00764670">
      <w:pPr>
        <w:spacing w:after="0" w:line="240" w:lineRule="auto"/>
      </w:pPr>
      <w:r>
        <w:continuationSeparator/>
      </w:r>
    </w:p>
  </w:footnote>
  <w:footnote w:id="1">
    <w:p w14:paraId="400B10BE" w14:textId="37874A72" w:rsidR="00673BEA" w:rsidRDefault="00673BEA" w:rsidP="00366D79">
      <w:pPr>
        <w:pStyle w:val="FootnoteText"/>
        <w:ind w:firstLine="720"/>
        <w:rPr>
          <w:rFonts w:ascii="Times New Roman" w:hAnsi="Times New Roman" w:cs="Times New Roman"/>
          <w:sz w:val="24"/>
          <w:szCs w:val="24"/>
        </w:rPr>
      </w:pPr>
      <w:r w:rsidRPr="00366D79">
        <w:rPr>
          <w:rFonts w:ascii="Times New Roman" w:hAnsi="Times New Roman" w:cs="Times New Roman"/>
          <w:sz w:val="24"/>
          <w:szCs w:val="24"/>
        </w:rPr>
        <w:t>1. Sarah Schmidt, "Companies Fail the Test: Junk Food Marketing Aimed at Kids Faulted," </w:t>
      </w:r>
      <w:r w:rsidRPr="00366D79">
        <w:rPr>
          <w:rFonts w:ascii="Times New Roman" w:hAnsi="Times New Roman" w:cs="Times New Roman"/>
          <w:i/>
          <w:iCs/>
          <w:sz w:val="24"/>
          <w:szCs w:val="24"/>
        </w:rPr>
        <w:t>The Gazette</w:t>
      </w:r>
      <w:r w:rsidRPr="00366D79">
        <w:rPr>
          <w:rFonts w:ascii="Times New Roman" w:hAnsi="Times New Roman" w:cs="Times New Roman"/>
          <w:sz w:val="24"/>
          <w:szCs w:val="24"/>
        </w:rPr>
        <w:t> (Montreal), March 10, 2010, Canadian Newsstand.</w:t>
      </w:r>
    </w:p>
    <w:p w14:paraId="5C3FD79F" w14:textId="77777777" w:rsidR="00366D79" w:rsidRPr="00366D79" w:rsidRDefault="00366D79">
      <w:pPr>
        <w:pStyle w:val="FootnoteText"/>
        <w:rPr>
          <w:rFonts w:ascii="Times New Roman" w:hAnsi="Times New Roman" w:cs="Times New Roman"/>
          <w:sz w:val="24"/>
          <w:szCs w:val="24"/>
          <w:lang w:val="en-US"/>
        </w:rPr>
      </w:pPr>
    </w:p>
  </w:footnote>
  <w:footnote w:id="2">
    <w:p w14:paraId="27B81982" w14:textId="4133AE9A" w:rsidR="000A6DFB" w:rsidRDefault="000A6DFB" w:rsidP="00366D79">
      <w:pPr>
        <w:pStyle w:val="FootnoteText"/>
        <w:ind w:firstLine="720"/>
        <w:rPr>
          <w:rFonts w:ascii="Times New Roman" w:hAnsi="Times New Roman" w:cs="Times New Roman"/>
          <w:sz w:val="24"/>
          <w:szCs w:val="24"/>
        </w:rPr>
      </w:pPr>
      <w:r w:rsidRPr="00366D79">
        <w:rPr>
          <w:rFonts w:ascii="Times New Roman" w:hAnsi="Times New Roman" w:cs="Times New Roman"/>
          <w:sz w:val="24"/>
          <w:szCs w:val="24"/>
        </w:rPr>
        <w:t>2. Jorge Guillen, "Does Financial Openness Matter in the Relationship Between Financial Development and Income Distribution in Latin America?"</w:t>
      </w:r>
      <w:r w:rsidRPr="00366D79">
        <w:rPr>
          <w:rFonts w:ascii="Times New Roman" w:hAnsi="Times New Roman" w:cs="Times New Roman"/>
          <w:i/>
          <w:iCs/>
          <w:sz w:val="24"/>
          <w:szCs w:val="24"/>
        </w:rPr>
        <w:t> Emerging Markets Finance &amp; Trade </w:t>
      </w:r>
      <w:r w:rsidRPr="00366D79">
        <w:rPr>
          <w:rFonts w:ascii="Times New Roman" w:hAnsi="Times New Roman" w:cs="Times New Roman"/>
          <w:sz w:val="24"/>
          <w:szCs w:val="24"/>
        </w:rPr>
        <w:t>52, no. 2 (2016): 1148, https:/doi/org/10.1080/1540496X.2015.1046337.</w:t>
      </w:r>
    </w:p>
    <w:p w14:paraId="76BE33F7" w14:textId="79DC8BC1" w:rsidR="00366D79" w:rsidRDefault="00366D79" w:rsidP="00366D79">
      <w:pPr>
        <w:pStyle w:val="FootnoteText"/>
        <w:ind w:firstLine="720"/>
        <w:rPr>
          <w:rFonts w:ascii="Times New Roman" w:hAnsi="Times New Roman" w:cs="Times New Roman"/>
          <w:sz w:val="24"/>
          <w:szCs w:val="24"/>
        </w:rPr>
      </w:pPr>
    </w:p>
    <w:p w14:paraId="54290A0C" w14:textId="45733ED5" w:rsidR="00CF00BF" w:rsidRPr="00CF00BF" w:rsidRDefault="00366D79" w:rsidP="00CF00BF">
      <w:pPr>
        <w:pStyle w:val="Footnote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366D79">
        <w:rPr>
          <w:rFonts w:ascii="Times New Roman" w:hAnsi="Times New Roman" w:cs="Times New Roman"/>
          <w:sz w:val="24"/>
          <w:szCs w:val="24"/>
        </w:rPr>
        <w:t xml:space="preserve">Amy Morin, "Mom Am I </w:t>
      </w:r>
      <w:proofErr w:type="gramStart"/>
      <w:r w:rsidRPr="00366D79">
        <w:rPr>
          <w:rFonts w:ascii="Times New Roman" w:hAnsi="Times New Roman" w:cs="Times New Roman"/>
          <w:sz w:val="24"/>
          <w:szCs w:val="24"/>
        </w:rPr>
        <w:t>Fat?:</w:t>
      </w:r>
      <w:proofErr w:type="gramEnd"/>
      <w:r w:rsidRPr="00366D79">
        <w:rPr>
          <w:rFonts w:ascii="Times New Roman" w:hAnsi="Times New Roman" w:cs="Times New Roman"/>
          <w:sz w:val="24"/>
          <w:szCs w:val="24"/>
        </w:rPr>
        <w:t xml:space="preserve"> Helping Your Teen Have a Positive Body Image," </w:t>
      </w:r>
      <w:proofErr w:type="spellStart"/>
      <w:r w:rsidRPr="00366D79">
        <w:rPr>
          <w:rFonts w:ascii="Times New Roman" w:hAnsi="Times New Roman" w:cs="Times New Roman"/>
          <w:sz w:val="24"/>
          <w:szCs w:val="24"/>
        </w:rPr>
        <w:t>Verywell</w:t>
      </w:r>
      <w:proofErr w:type="spellEnd"/>
      <w:r w:rsidRPr="00366D79">
        <w:rPr>
          <w:rFonts w:ascii="Times New Roman" w:hAnsi="Times New Roman" w:cs="Times New Roman"/>
          <w:sz w:val="24"/>
          <w:szCs w:val="24"/>
        </w:rPr>
        <w:t xml:space="preserve"> Family, About Inc., January 18, 2019, www.verywellfamily.com/media-and-teens-body-image-2611245.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432437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0CCB25" w14:textId="77777777" w:rsidR="00483CC9" w:rsidRPr="00764670" w:rsidRDefault="00483CC9" w:rsidP="00483CC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Student Last Name </w:t>
        </w:r>
        <w:r w:rsidRPr="007646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467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46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133D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6467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8DA197D" w14:textId="77777777" w:rsidR="00764670" w:rsidRPr="00764670" w:rsidRDefault="00764670" w:rsidP="00483CC9">
    <w:pPr>
      <w:pStyle w:val="Header"/>
      <w:ind w:firstLine="2160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A127" w14:textId="486ADF48" w:rsidR="00764670" w:rsidRPr="00764670" w:rsidRDefault="00764670" w:rsidP="00483CC9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670"/>
    <w:rsid w:val="00015818"/>
    <w:rsid w:val="000265F8"/>
    <w:rsid w:val="00061136"/>
    <w:rsid w:val="00086F85"/>
    <w:rsid w:val="000A6DFB"/>
    <w:rsid w:val="001829E1"/>
    <w:rsid w:val="00206B59"/>
    <w:rsid w:val="00241702"/>
    <w:rsid w:val="002642A8"/>
    <w:rsid w:val="00267155"/>
    <w:rsid w:val="002A754B"/>
    <w:rsid w:val="00366D79"/>
    <w:rsid w:val="00380633"/>
    <w:rsid w:val="003C04A6"/>
    <w:rsid w:val="003F474C"/>
    <w:rsid w:val="00464182"/>
    <w:rsid w:val="00483CC9"/>
    <w:rsid w:val="004E35F0"/>
    <w:rsid w:val="00555776"/>
    <w:rsid w:val="005E6F1C"/>
    <w:rsid w:val="00673BEA"/>
    <w:rsid w:val="00682E81"/>
    <w:rsid w:val="006C7870"/>
    <w:rsid w:val="006D5C16"/>
    <w:rsid w:val="006F2C23"/>
    <w:rsid w:val="00764670"/>
    <w:rsid w:val="007A2DE7"/>
    <w:rsid w:val="007C2921"/>
    <w:rsid w:val="008D1A4E"/>
    <w:rsid w:val="00935D28"/>
    <w:rsid w:val="00935E7C"/>
    <w:rsid w:val="00A12F85"/>
    <w:rsid w:val="00A17E9E"/>
    <w:rsid w:val="00A52F52"/>
    <w:rsid w:val="00BF14A4"/>
    <w:rsid w:val="00BF6137"/>
    <w:rsid w:val="00C23882"/>
    <w:rsid w:val="00C27077"/>
    <w:rsid w:val="00CE69A2"/>
    <w:rsid w:val="00CF00BF"/>
    <w:rsid w:val="00D133DD"/>
    <w:rsid w:val="00D703FF"/>
    <w:rsid w:val="00ED4CE5"/>
    <w:rsid w:val="00F1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6FD09"/>
  <w15:docId w15:val="{1F98FD47-67C7-41A1-B9AD-3EDF580A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670"/>
  </w:style>
  <w:style w:type="paragraph" w:styleId="Footer">
    <w:name w:val="footer"/>
    <w:basedOn w:val="Normal"/>
    <w:link w:val="FooterChar"/>
    <w:uiPriority w:val="99"/>
    <w:unhideWhenUsed/>
    <w:rsid w:val="0076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670"/>
  </w:style>
  <w:style w:type="character" w:customStyle="1" w:styleId="apple-converted-space">
    <w:name w:val="apple-converted-space"/>
    <w:basedOn w:val="DefaultParagraphFont"/>
    <w:rsid w:val="00D133DD"/>
  </w:style>
  <w:style w:type="character" w:styleId="Emphasis">
    <w:name w:val="Emphasis"/>
    <w:basedOn w:val="DefaultParagraphFont"/>
    <w:uiPriority w:val="20"/>
    <w:qFormat/>
    <w:rsid w:val="00D133DD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B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B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6DFB"/>
    <w:rPr>
      <w:rFonts w:ascii="Times New Roman" w:hAnsi="Times New Roman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51E3EF4-E355-4EA5-80D3-4462DE55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Gateway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Valued Gateway Customer</dc:creator>
  <cp:lastModifiedBy>Susan Marsden</cp:lastModifiedBy>
  <cp:revision>4</cp:revision>
  <dcterms:created xsi:type="dcterms:W3CDTF">2021-07-23T22:51:00Z</dcterms:created>
  <dcterms:modified xsi:type="dcterms:W3CDTF">2021-07-23T23:05:00Z</dcterms:modified>
</cp:coreProperties>
</file>