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1954E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Здравствуйте, ребята!</w:t>
      </w:r>
    </w:p>
    <w:p w14:paraId="54898AA8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3B992726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7D7FA7A8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Святослав, прежде всего - выздоравливай!!!</w:t>
      </w:r>
    </w:p>
    <w:p w14:paraId="254FC37B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000B0B72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42C2CC03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Теперь к вопросам:</w:t>
      </w:r>
    </w:p>
    <w:p w14:paraId="46196063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5693A083" w14:textId="77777777" w:rsidR="006603F2" w:rsidRP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Tahoma" w:hAnsi="Tahoma" w:cs="Tahoma"/>
          <w:sz w:val="27"/>
          <w:szCs w:val="27"/>
          <w:highlight w:val="green"/>
        </w:rPr>
        <w:t xml:space="preserve">Думаю, убирать поле </w:t>
      </w:r>
      <w:proofErr w:type="spellStart"/>
      <w:r w:rsidRPr="006603F2">
        <w:rPr>
          <w:rFonts w:ascii="Tahoma" w:hAnsi="Tahoma" w:cs="Tahoma"/>
          <w:sz w:val="27"/>
          <w:szCs w:val="27"/>
          <w:highlight w:val="green"/>
        </w:rPr>
        <w:t>content</w:t>
      </w:r>
      <w:proofErr w:type="spellEnd"/>
      <w:r w:rsidRPr="006603F2">
        <w:rPr>
          <w:rFonts w:ascii="Tahoma" w:hAnsi="Tahoma" w:cs="Tahoma"/>
          <w:sz w:val="27"/>
          <w:szCs w:val="27"/>
          <w:highlight w:val="green"/>
        </w:rPr>
        <w:t xml:space="preserve"> из таблиц заявок и решения НЕ НУЖНО, т.к. возможны какие-то комментарии, а не только присоединенные файлы. Это поле нужно вернуть и его тип - как текст максимальной длины.</w:t>
      </w:r>
      <w:r w:rsidRPr="006603F2">
        <w:rPr>
          <w:rFonts w:ascii="Tahoma" w:hAnsi="Tahoma" w:cs="Tahoma"/>
          <w:sz w:val="27"/>
          <w:szCs w:val="27"/>
          <w:highlight w:val="green"/>
        </w:rPr>
        <w:t xml:space="preserve"> ОК</w:t>
      </w:r>
    </w:p>
    <w:p w14:paraId="7881A6AA" w14:textId="77777777" w:rsidR="006603F2" w:rsidRP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Tahoma" w:hAnsi="Tahoma" w:cs="Tahoma"/>
          <w:sz w:val="27"/>
          <w:szCs w:val="27"/>
          <w:highlight w:val="green"/>
        </w:rPr>
        <w:t xml:space="preserve">Добавлять поле </w:t>
      </w:r>
      <w:proofErr w:type="spellStart"/>
      <w:r w:rsidRPr="006603F2">
        <w:rPr>
          <w:rFonts w:ascii="Tahoma" w:hAnsi="Tahoma" w:cs="Tahoma"/>
          <w:sz w:val="27"/>
          <w:szCs w:val="27"/>
          <w:highlight w:val="green"/>
        </w:rPr>
        <w:t>active</w:t>
      </w:r>
      <w:proofErr w:type="spellEnd"/>
      <w:r w:rsidRPr="006603F2">
        <w:rPr>
          <w:rFonts w:ascii="Tahoma" w:hAnsi="Tahoma" w:cs="Tahoma"/>
          <w:sz w:val="27"/>
          <w:szCs w:val="27"/>
          <w:highlight w:val="green"/>
        </w:rPr>
        <w:t xml:space="preserve"> к файлу не стоит, т.к. наша система для общего пользования и файлы, помещенные в нее, должны быть доступны, если они есть.</w:t>
      </w:r>
      <w:r w:rsidRPr="006603F2">
        <w:rPr>
          <w:rFonts w:ascii="Tahoma" w:hAnsi="Tahoma" w:cs="Tahoma"/>
          <w:sz w:val="27"/>
          <w:szCs w:val="27"/>
          <w:highlight w:val="green"/>
        </w:rPr>
        <w:t xml:space="preserve"> ОК </w:t>
      </w:r>
    </w:p>
    <w:p w14:paraId="20E3C93C" w14:textId="77777777" w:rsidR="006603F2" w:rsidRP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Tahoma" w:hAnsi="Tahoma" w:cs="Tahoma"/>
          <w:sz w:val="27"/>
          <w:szCs w:val="27"/>
          <w:highlight w:val="green"/>
        </w:rPr>
        <w:t>Да, можно </w:t>
      </w:r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перенести привязку сотрудника из администрации к решению из таблицы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Application_has_solution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в таблицу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Solution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(раз решение у нас индивидуально для каждой заявки)  и каждое решение может быть выполнено разным сотрудником</w:t>
      </w:r>
    </w:p>
    <w:p w14:paraId="5DABD7D7" w14:textId="77777777" w:rsidR="006603F2" w:rsidRP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В таблице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Application_has_status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ключевыми полями (составной ключ) нужно точно сделать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application_id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и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status_id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и поле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date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ключевыми (это в случае если заявка имела два и более одинаковых статуса, но в разное время)? Например 1.05 заявка в обработке, а 20.05 ее вновь поставили на обработку, так как пользователь недоволен предыдущим результатом - ПРАВИЛЬНО, согласна</w:t>
      </w:r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ОК</w:t>
      </w:r>
    </w:p>
    <w:p w14:paraId="2484332A" w14:textId="77777777" w:rsid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Helvetica" w:hAnsi="Helvetica" w:cs="Helvetica"/>
          <w:sz w:val="28"/>
          <w:szCs w:val="28"/>
        </w:rPr>
        <w:t xml:space="preserve">По </w:t>
      </w:r>
      <w:proofErr w:type="spellStart"/>
      <w:r>
        <w:rPr>
          <w:rFonts w:ascii="Helvetica" w:hAnsi="Helvetica" w:cs="Helvetica"/>
          <w:sz w:val="28"/>
          <w:szCs w:val="28"/>
        </w:rPr>
        <w:t>nullable</w:t>
      </w:r>
      <w:proofErr w:type="spellEnd"/>
      <w:r>
        <w:rPr>
          <w:rFonts w:ascii="Helvetica" w:hAnsi="Helvetica" w:cs="Helvetica"/>
          <w:sz w:val="28"/>
          <w:szCs w:val="28"/>
        </w:rPr>
        <w:t xml:space="preserve"> и </w:t>
      </w:r>
      <w:proofErr w:type="spellStart"/>
      <w:r>
        <w:rPr>
          <w:rFonts w:ascii="Helvetica" w:hAnsi="Helvetica" w:cs="Helvetica"/>
          <w:sz w:val="28"/>
          <w:szCs w:val="28"/>
        </w:rPr>
        <w:t>not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nul</w:t>
      </w:r>
      <w:proofErr w:type="spellEnd"/>
      <w:r>
        <w:rPr>
          <w:rFonts w:ascii="Helvetica" w:hAnsi="Helvetica" w:cs="Helvetica"/>
          <w:sz w:val="28"/>
          <w:szCs w:val="28"/>
        </w:rPr>
        <w:t xml:space="preserve"> полям:</w:t>
      </w:r>
    </w:p>
    <w:p w14:paraId="7EABA6D9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Таблицы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organization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staff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application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type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categories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status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situations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cities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files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все поля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not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ОК</w:t>
      </w:r>
    </w:p>
    <w:p w14:paraId="1A2CD5CF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Про таблицы-связки не говорю, здесь решай сам, как программист - но, наверное, они - все поля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not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ОК</w:t>
      </w:r>
    </w:p>
    <w:p w14:paraId="45132D28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Таблицы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application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и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solution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поле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content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сделать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nullable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>.</w:t>
      </w:r>
    </w:p>
    <w:p w14:paraId="0BB831E6" w14:textId="77777777" w:rsid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Таблица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application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  - подумать про поле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executor_id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>, т.к. оно заполняется в момент обработки заявки, а не формирования.</w:t>
      </w:r>
      <w:r w:rsidRPr="006603F2">
        <w:rPr>
          <w:rFonts w:ascii="Times" w:hAnsi="Times" w:cs="Times"/>
          <w:sz w:val="31"/>
          <w:szCs w:val="31"/>
          <w:highlight w:val="green"/>
        </w:rPr>
        <w:t xml:space="preserve"> ОК</w:t>
      </w:r>
      <w:r>
        <w:rPr>
          <w:rFonts w:ascii="Times" w:hAnsi="Times" w:cs="Times"/>
          <w:sz w:val="31"/>
          <w:szCs w:val="31"/>
        </w:rPr>
        <w:t xml:space="preserve"> </w:t>
      </w:r>
      <w:r w:rsidRPr="006603F2">
        <w:rPr>
          <w:rFonts w:ascii="Times" w:hAnsi="Times" w:cs="Times"/>
          <w:sz w:val="31"/>
          <w:szCs w:val="31"/>
          <w:highlight w:val="green"/>
        </w:rPr>
        <w:t>Пока назначить человека, ответственног</w:t>
      </w:r>
      <w:r w:rsidRPr="006603F2">
        <w:rPr>
          <w:rFonts w:ascii="Times" w:hAnsi="Times" w:cs="Times" w:hint="eastAsia"/>
          <w:sz w:val="31"/>
          <w:szCs w:val="31"/>
          <w:highlight w:val="green"/>
        </w:rPr>
        <w:t>о</w:t>
      </w:r>
      <w:r w:rsidRPr="006603F2">
        <w:rPr>
          <w:rFonts w:ascii="Times" w:hAnsi="Times" w:cs="Times"/>
          <w:sz w:val="31"/>
          <w:szCs w:val="31"/>
          <w:highlight w:val="green"/>
        </w:rPr>
        <w:t xml:space="preserve"> за обработку система сама выберет и в случае необходимости оператор переопределит.</w:t>
      </w:r>
    </w:p>
    <w:p w14:paraId="345EFA48" w14:textId="77777777" w:rsid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</w:rPr>
      </w:pPr>
    </w:p>
    <w:p w14:paraId="3AB458B3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Таблица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users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поля отчество, телефон, дата рождения, фото - сделать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nullable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ОК</w:t>
      </w:r>
    </w:p>
    <w:p w14:paraId="33BB9BE0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3F57B9D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Еще также надо подумать над:</w:t>
      </w:r>
    </w:p>
    <w:p w14:paraId="2381424D" w14:textId="77777777" w:rsidR="006603F2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 xml:space="preserve">Как быть с несколькими городами у одного пользователя - например, он живет в Колпашево, учится в Томске, т.е. заявки может </w:t>
      </w:r>
      <w:r>
        <w:rPr>
          <w:rFonts w:ascii="Times" w:hAnsi="Times" w:cs="Times"/>
          <w:sz w:val="31"/>
          <w:szCs w:val="31"/>
        </w:rPr>
        <w:lastRenderedPageBreak/>
        <w:t>отправлять по нескольким городам.</w:t>
      </w:r>
    </w:p>
    <w:p w14:paraId="30D94B9B" w14:textId="77777777" w:rsidR="006603F2" w:rsidRPr="006603F2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По ситуациям - предполагается выбор из готового справочника или пользователь может добавлять свои ситуации - или добавление своих ситуаций сделать через обратную связь о приложении или как заявку? Это больше к вопросу о проектировании - подумайте.</w:t>
      </w:r>
    </w:p>
    <w:p w14:paraId="1B3645AA" w14:textId="77777777" w:rsidR="006603F2" w:rsidRDefault="006603F2" w:rsidP="006603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sz w:val="27"/>
          <w:szCs w:val="27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Через обратную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свзяь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>. Мало ли что взбредет написать пользователю.</w:t>
      </w:r>
    </w:p>
    <w:p w14:paraId="0C1B41C2" w14:textId="77777777" w:rsidR="006603F2" w:rsidRPr="006603F2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 xml:space="preserve">В таблицах Ситуации и Организации есть поле </w:t>
      </w:r>
      <w:proofErr w:type="spellStart"/>
      <w:r>
        <w:rPr>
          <w:rFonts w:ascii="Times" w:hAnsi="Times" w:cs="Times"/>
          <w:sz w:val="31"/>
          <w:szCs w:val="31"/>
        </w:rPr>
        <w:t>keywords</w:t>
      </w:r>
      <w:proofErr w:type="spellEnd"/>
      <w:r>
        <w:rPr>
          <w:rFonts w:ascii="Times" w:hAnsi="Times" w:cs="Times"/>
          <w:sz w:val="31"/>
          <w:szCs w:val="31"/>
        </w:rPr>
        <w:t xml:space="preserve"> - как оно коррелирует с категориями заявок? Это одно и тоже или нет?</w:t>
      </w:r>
    </w:p>
    <w:p w14:paraId="0CB66F65" w14:textId="77777777" w:rsidR="006603F2" w:rsidRDefault="006603F2" w:rsidP="006603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1"/>
          <w:szCs w:val="31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Не одно и то же. Категория это что-то с человеческим именем, а ключевые слова это набор слов для поиска данной категории для категории дороги это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мб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дороги, тротуары, ямы, бордюры, пешеходы, переходы, знаки, светофоры</w:t>
      </w:r>
    </w:p>
    <w:p w14:paraId="4DDC26D8" w14:textId="77777777" w:rsidR="006603F2" w:rsidRDefault="006603F2" w:rsidP="006603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sz w:val="27"/>
          <w:szCs w:val="27"/>
        </w:rPr>
      </w:pPr>
    </w:p>
    <w:p w14:paraId="11CB0C4E" w14:textId="77777777" w:rsidR="006603F2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При проектировании системы управления нужно помнить, что у администратора (оператора) должны быть возможности внесения, изменения, активации и дезактивации статусов ЖЦ, категорий, типов заявок, должностей, ситуаций, организаций. При проектировании пользовательского интерфейса для этих возможностей поставьте себя на место НЕ ПРОГРАММИСТА, а оператора - чтобы ему было понятно и удобно выполнять операции. Определите переходы между этими возможностями, наличие строгой последовательности между переходами и т.д.</w:t>
      </w:r>
    </w:p>
    <w:p w14:paraId="35A3CC0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67D6EB2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3B08235D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  <w:r>
        <w:rPr>
          <w:rFonts w:ascii="Times" w:hAnsi="Times" w:cs="Times"/>
          <w:sz w:val="31"/>
          <w:szCs w:val="31"/>
        </w:rPr>
        <w:t xml:space="preserve">Святослав, еще вопрос к тебе - в каком состоянии у нас развертывание на сервере? Выделил ли Савенко место, начались ли работы по конфигурированию? </w:t>
      </w:r>
    </w:p>
    <w:p w14:paraId="42418BB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6799B8A8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  <w:r>
        <w:rPr>
          <w:rFonts w:ascii="Times" w:hAnsi="Times" w:cs="Times"/>
          <w:sz w:val="31"/>
          <w:szCs w:val="31"/>
        </w:rPr>
        <w:t>На сервере места пока не выделено. Я сегодня написал Игорю Игоревичу, возможно он забыл.</w:t>
      </w:r>
    </w:p>
    <w:p w14:paraId="0F4DE252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39F01CBC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  <w:r>
        <w:rPr>
          <w:rFonts w:ascii="Times" w:hAnsi="Times" w:cs="Times"/>
          <w:sz w:val="31"/>
          <w:szCs w:val="31"/>
        </w:rPr>
        <w:t>Подключили ли Шумилина Олега к работе?</w:t>
      </w:r>
    </w:p>
    <w:p w14:paraId="4B8B33EF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Олегу сегодня</w:t>
      </w:r>
      <w:bookmarkStart w:id="0" w:name="_GoBack"/>
      <w:bookmarkEnd w:id="0"/>
      <w:r>
        <w:rPr>
          <w:rFonts w:ascii="Times" w:hAnsi="Times" w:cs="Times"/>
          <w:sz w:val="31"/>
          <w:szCs w:val="31"/>
        </w:rPr>
        <w:t xml:space="preserve"> я отправлю сообщение на почту. </w:t>
      </w:r>
    </w:p>
    <w:p w14:paraId="36543749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57D9AEBB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Жду ответа,</w:t>
      </w:r>
    </w:p>
    <w:p w14:paraId="55111326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0B188322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еще раз Святославу - выздоравливай, хорошего и полноценного тебе самочувствия!</w:t>
      </w:r>
    </w:p>
    <w:p w14:paraId="466B5929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1F48615F" w14:textId="77777777" w:rsidR="00BC6A2D" w:rsidRDefault="006603F2" w:rsidP="006603F2">
      <w:r>
        <w:rPr>
          <w:rFonts w:ascii="Times" w:hAnsi="Times" w:cs="Times"/>
          <w:sz w:val="31"/>
          <w:szCs w:val="31"/>
        </w:rPr>
        <w:t>До связи.</w:t>
      </w:r>
    </w:p>
    <w:sectPr w:rsidR="00BC6A2D" w:rsidSect="0015027E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2"/>
    <w:rsid w:val="00044BAD"/>
    <w:rsid w:val="00055BC9"/>
    <w:rsid w:val="000F7D7D"/>
    <w:rsid w:val="0015027E"/>
    <w:rsid w:val="003B3DDB"/>
    <w:rsid w:val="006603F2"/>
    <w:rsid w:val="007565FF"/>
    <w:rsid w:val="00B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CF5D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2015-07-15T17:54:00Z</dcterms:created>
  <dcterms:modified xsi:type="dcterms:W3CDTF">2015-07-15T18:25:00Z</dcterms:modified>
</cp:coreProperties>
</file>