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731200" cy="608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This class, </w:t>
      </w:r>
      <w:r w:rsidDel="00000000" w:rsidR="00000000" w:rsidRPr="00000000">
        <w:rPr>
          <w:rFonts w:ascii="Roboto Mono" w:cs="Roboto Mono" w:eastAsia="Roboto Mono" w:hAnsi="Roboto Mono"/>
          <w:color w:val="188038"/>
          <w:rtl w:val="0"/>
        </w:rPr>
        <w:t xml:space="preserve">Kmeans</w:t>
      </w:r>
      <w:r w:rsidDel="00000000" w:rsidR="00000000" w:rsidRPr="00000000">
        <w:rPr>
          <w:rtl w:val="0"/>
        </w:rPr>
        <w:t xml:space="preserve">, implements the K-means clustering algorithm, which is a method used for partitioning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observations into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clusters in which each observation belongs to the cluster with the nearest mean. Here's a breakdown of what each method in the class does: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__init__(self, kcluster_n, i_max=999, i_rand=999)</w:t>
      </w:r>
      <w:r w:rsidDel="00000000" w:rsidR="00000000" w:rsidRPr="00000000">
        <w:rPr>
          <w:rtl w:val="0"/>
        </w:rPr>
        <w:t xml:space="preserve">: The initializer method for the </w:t>
      </w:r>
      <w:r w:rsidDel="00000000" w:rsidR="00000000" w:rsidRPr="00000000">
        <w:rPr>
          <w:rFonts w:ascii="Roboto Mono" w:cs="Roboto Mono" w:eastAsia="Roboto Mono" w:hAnsi="Roboto Mono"/>
          <w:color w:val="188038"/>
          <w:rtl w:val="0"/>
        </w:rPr>
        <w:t xml:space="preserve">Kmeans</w:t>
      </w:r>
      <w:r w:rsidDel="00000000" w:rsidR="00000000" w:rsidRPr="00000000">
        <w:rPr>
          <w:rtl w:val="0"/>
        </w:rPr>
        <w:t xml:space="preserve"> class. It sets up the initial configuration for a K-means clustering instance, including the number of clusters </w:t>
      </w:r>
      <w:r w:rsidDel="00000000" w:rsidR="00000000" w:rsidRPr="00000000">
        <w:rPr>
          <w:rFonts w:ascii="Roboto Mono" w:cs="Roboto Mono" w:eastAsia="Roboto Mono" w:hAnsi="Roboto Mono"/>
          <w:color w:val="188038"/>
          <w:rtl w:val="0"/>
        </w:rPr>
        <w:t xml:space="preserve">kcluster_n</w:t>
      </w:r>
      <w:r w:rsidDel="00000000" w:rsidR="00000000" w:rsidRPr="00000000">
        <w:rPr>
          <w:rtl w:val="0"/>
        </w:rPr>
        <w:t xml:space="preserve">, the maximum number of iterations </w:t>
      </w:r>
      <w:r w:rsidDel="00000000" w:rsidR="00000000" w:rsidRPr="00000000">
        <w:rPr>
          <w:rFonts w:ascii="Roboto Mono" w:cs="Roboto Mono" w:eastAsia="Roboto Mono" w:hAnsi="Roboto Mono"/>
          <w:color w:val="188038"/>
          <w:rtl w:val="0"/>
        </w:rPr>
        <w:t xml:space="preserve">i_max</w:t>
      </w:r>
      <w:r w:rsidDel="00000000" w:rsidR="00000000" w:rsidRPr="00000000">
        <w:rPr>
          <w:rtl w:val="0"/>
        </w:rPr>
        <w:t xml:space="preserve">, and a random seed </w:t>
      </w:r>
      <w:r w:rsidDel="00000000" w:rsidR="00000000" w:rsidRPr="00000000">
        <w:rPr>
          <w:rFonts w:ascii="Roboto Mono" w:cs="Roboto Mono" w:eastAsia="Roboto Mono" w:hAnsi="Roboto Mono"/>
          <w:color w:val="188038"/>
          <w:rtl w:val="0"/>
        </w:rPr>
        <w:t xml:space="preserve">i_rand</w:t>
      </w:r>
      <w:r w:rsidDel="00000000" w:rsidR="00000000" w:rsidRPr="00000000">
        <w:rPr>
          <w:rtl w:val="0"/>
        </w:rPr>
        <w:t xml:space="preserve"> for reproducibility.</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cen_ran(self, X)</w:t>
      </w:r>
      <w:r w:rsidDel="00000000" w:rsidR="00000000" w:rsidRPr="00000000">
        <w:rPr>
          <w:rtl w:val="0"/>
        </w:rPr>
        <w:t xml:space="preserve">: This method initializes the centroids randomly. It uses the random state set by </w:t>
      </w:r>
      <w:r w:rsidDel="00000000" w:rsidR="00000000" w:rsidRPr="00000000">
        <w:rPr>
          <w:rFonts w:ascii="Roboto Mono" w:cs="Roboto Mono" w:eastAsia="Roboto Mono" w:hAnsi="Roboto Mono"/>
          <w:color w:val="188038"/>
          <w:rtl w:val="0"/>
        </w:rPr>
        <w:t xml:space="preserve">i_rand</w:t>
      </w:r>
      <w:r w:rsidDel="00000000" w:rsidR="00000000" w:rsidRPr="00000000">
        <w:rPr>
          <w:rtl w:val="0"/>
        </w:rPr>
        <w:t xml:space="preserve"> to shuffle the indices of the dataset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selects the first </w:t>
      </w:r>
      <w:r w:rsidDel="00000000" w:rsidR="00000000" w:rsidRPr="00000000">
        <w:rPr>
          <w:rFonts w:ascii="Roboto Mono" w:cs="Roboto Mono" w:eastAsia="Roboto Mono" w:hAnsi="Roboto Mono"/>
          <w:color w:val="188038"/>
          <w:rtl w:val="0"/>
        </w:rPr>
        <w:t xml:space="preserve">kcluster_n</w:t>
      </w:r>
      <w:r w:rsidDel="00000000" w:rsidR="00000000" w:rsidRPr="00000000">
        <w:rPr>
          <w:rtl w:val="0"/>
        </w:rPr>
        <w:t xml:space="preserve"> instances as the initial centroids.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nearing_k(self, X, centr)</w:t>
      </w:r>
      <w:r w:rsidDel="00000000" w:rsidR="00000000" w:rsidRPr="00000000">
        <w:rPr>
          <w:rtl w:val="0"/>
        </w:rPr>
        <w:t xml:space="preserve">: For each point in the dataset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this method calculates the distance to all centroids and assigns the point to the closest centroid. It returns an array where each element is the index of the nearest centroid for the corresponding point in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centr_mean(self, X, idx)</w:t>
      </w:r>
      <w:r w:rsidDel="00000000" w:rsidR="00000000" w:rsidRPr="00000000">
        <w:rPr>
          <w:rtl w:val="0"/>
        </w:rPr>
        <w:t xml:space="preserve">: This method recalculates the centroids as the mean of the points assigned to each centroid. It takes the dataset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the index array </w:t>
      </w:r>
      <w:r w:rsidDel="00000000" w:rsidR="00000000" w:rsidRPr="00000000">
        <w:rPr>
          <w:rFonts w:ascii="Roboto Mono" w:cs="Roboto Mono" w:eastAsia="Roboto Mono" w:hAnsi="Roboto Mono"/>
          <w:color w:val="188038"/>
          <w:rtl w:val="0"/>
        </w:rPr>
        <w:t xml:space="preserve">idx</w:t>
      </w:r>
      <w:r w:rsidDel="00000000" w:rsidR="00000000" w:rsidRPr="00000000">
        <w:rPr>
          <w:rtl w:val="0"/>
        </w:rPr>
        <w:t xml:space="preserve"> which indicates the closest centroid for each point in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The new centroids are calculated and returned.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warning_compute(self, X, idx, centr)</w:t>
      </w:r>
      <w:r w:rsidDel="00000000" w:rsidR="00000000" w:rsidRPr="00000000">
        <w:rPr>
          <w:rtl w:val="0"/>
        </w:rPr>
        <w:t xml:space="preserve">: This method computes the total within-cluster sum of squares, which serves as a measure of the compactness of the clusters. It calculates the squared distance from each point to its assigned centroid and sums these distances.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solving(self, X)</w:t>
      </w:r>
      <w:r w:rsidDel="00000000" w:rsidR="00000000" w:rsidRPr="00000000">
        <w:rPr>
          <w:rtl w:val="0"/>
        </w:rPr>
        <w:t xml:space="preserve">: This is the main method that iteratively performs the clustering process. It starts by initializing the centroids using </w:t>
      </w:r>
      <w:r w:rsidDel="00000000" w:rsidR="00000000" w:rsidRPr="00000000">
        <w:rPr>
          <w:rFonts w:ascii="Roboto Mono" w:cs="Roboto Mono" w:eastAsia="Roboto Mono" w:hAnsi="Roboto Mono"/>
          <w:color w:val="188038"/>
          <w:rtl w:val="0"/>
        </w:rPr>
        <w:t xml:space="preserve">cen_ran</w:t>
      </w:r>
      <w:r w:rsidDel="00000000" w:rsidR="00000000" w:rsidRPr="00000000">
        <w:rPr>
          <w:rtl w:val="0"/>
        </w:rPr>
        <w:t xml:space="preserve">. Then, for a maximum of </w:t>
      </w:r>
      <w:r w:rsidDel="00000000" w:rsidR="00000000" w:rsidRPr="00000000">
        <w:rPr>
          <w:rFonts w:ascii="Roboto Mono" w:cs="Roboto Mono" w:eastAsia="Roboto Mono" w:hAnsi="Roboto Mono"/>
          <w:color w:val="188038"/>
          <w:rtl w:val="0"/>
        </w:rPr>
        <w:t xml:space="preserve">i_rand</w:t>
      </w:r>
      <w:r w:rsidDel="00000000" w:rsidR="00000000" w:rsidRPr="00000000">
        <w:rPr>
          <w:rtl w:val="0"/>
        </w:rPr>
        <w:t xml:space="preserve"> iterations, it assigns points to the nearest centroid, recalculates centroids, and checks for convergence (if the centroids do not change). The total within-cluster sum of squares is calculated at the end and stored in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predict(self, X)</w:t>
      </w:r>
      <w:r w:rsidDel="00000000" w:rsidR="00000000" w:rsidRPr="00000000">
        <w:rPr>
          <w:rtl w:val="0"/>
        </w:rPr>
        <w:t xml:space="preserve">: After the model has been trained using </w:t>
      </w:r>
      <w:r w:rsidDel="00000000" w:rsidR="00000000" w:rsidRPr="00000000">
        <w:rPr>
          <w:rFonts w:ascii="Roboto Mono" w:cs="Roboto Mono" w:eastAsia="Roboto Mono" w:hAnsi="Roboto Mono"/>
          <w:color w:val="188038"/>
          <w:rtl w:val="0"/>
        </w:rPr>
        <w:t xml:space="preserve">solving</w:t>
      </w:r>
      <w:r w:rsidDel="00000000" w:rsidR="00000000" w:rsidRPr="00000000">
        <w:rPr>
          <w:rtl w:val="0"/>
        </w:rPr>
        <w:t xml:space="preserve">, this method can be used to predict the closest centroid for each point in a new dataset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It returns the indices of the nearest centroid for each point.</w:t>
      </w:r>
    </w:p>
    <w:p w:rsidR="00000000" w:rsidDel="00000000" w:rsidP="00000000" w:rsidRDefault="00000000" w:rsidRPr="00000000" w14:paraId="00000010">
      <w:pPr>
        <w:spacing w:after="240" w:before="240" w:lineRule="auto"/>
        <w:rPr/>
      </w:pPr>
      <w:r w:rsidDel="00000000" w:rsidR="00000000" w:rsidRPr="00000000">
        <w:rPr>
          <w:rtl w:val="0"/>
        </w:rPr>
        <w:t xml:space="preserve">Note: There seems to be a minor inconsistency in the usage of variable names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should conventionally be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in the context of class methods in Python). Additionally, there's a potential mistake in the </w:t>
      </w:r>
      <w:r w:rsidDel="00000000" w:rsidR="00000000" w:rsidRPr="00000000">
        <w:rPr>
          <w:rFonts w:ascii="Roboto Mono" w:cs="Roboto Mono" w:eastAsia="Roboto Mono" w:hAnsi="Roboto Mono"/>
          <w:color w:val="188038"/>
          <w:rtl w:val="0"/>
        </w:rPr>
        <w:t xml:space="preserve">solving</w:t>
      </w:r>
      <w:r w:rsidDel="00000000" w:rsidR="00000000" w:rsidRPr="00000000">
        <w:rPr>
          <w:rtl w:val="0"/>
        </w:rPr>
        <w:t xml:space="preserve"> method loop condition, where it iterates </w:t>
      </w:r>
      <w:r w:rsidDel="00000000" w:rsidR="00000000" w:rsidRPr="00000000">
        <w:rPr>
          <w:rFonts w:ascii="Roboto Mono" w:cs="Roboto Mono" w:eastAsia="Roboto Mono" w:hAnsi="Roboto Mono"/>
          <w:color w:val="188038"/>
          <w:rtl w:val="0"/>
        </w:rPr>
        <w:t xml:space="preserve">i_rand</w:t>
      </w:r>
      <w:r w:rsidDel="00000000" w:rsidR="00000000" w:rsidRPr="00000000">
        <w:rPr>
          <w:rtl w:val="0"/>
        </w:rPr>
        <w:t xml:space="preserve"> times instead of </w:t>
      </w:r>
      <w:r w:rsidDel="00000000" w:rsidR="00000000" w:rsidRPr="00000000">
        <w:rPr>
          <w:rFonts w:ascii="Roboto Mono" w:cs="Roboto Mono" w:eastAsia="Roboto Mono" w:hAnsi="Roboto Mono"/>
          <w:color w:val="188038"/>
          <w:rtl w:val="0"/>
        </w:rPr>
        <w:t xml:space="preserve">i_max</w:t>
      </w:r>
      <w:r w:rsidDel="00000000" w:rsidR="00000000" w:rsidRPr="00000000">
        <w:rPr>
          <w:rtl w:val="0"/>
        </w:rPr>
        <w:t xml:space="preserve"> times, which could be a typo since </w:t>
      </w:r>
      <w:r w:rsidDel="00000000" w:rsidR="00000000" w:rsidRPr="00000000">
        <w:rPr>
          <w:rFonts w:ascii="Roboto Mono" w:cs="Roboto Mono" w:eastAsia="Roboto Mono" w:hAnsi="Roboto Mono"/>
          <w:color w:val="188038"/>
          <w:rtl w:val="0"/>
        </w:rPr>
        <w:t xml:space="preserve">i_max</w:t>
      </w:r>
      <w:r w:rsidDel="00000000" w:rsidR="00000000" w:rsidRPr="00000000">
        <w:rPr>
          <w:rtl w:val="0"/>
        </w:rPr>
        <w:t xml:space="preserve"> is meant to limit the number of iterations during the solving process.</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