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AFDE44" w14:textId="5E562639" w:rsidR="005064D0" w:rsidRPr="00963D1D" w:rsidRDefault="005064D0" w:rsidP="005064D0">
      <w:pPr>
        <w:jc w:val="center"/>
        <w:rPr>
          <w:rFonts w:ascii="Verdana" w:hAnsi="Verdana"/>
          <w:b/>
          <w:sz w:val="36"/>
          <w:szCs w:val="36"/>
          <w:lang w:val="en-US"/>
        </w:rPr>
      </w:pPr>
      <w:r w:rsidRPr="00963D1D">
        <w:rPr>
          <w:rFonts w:ascii="Verdana" w:hAnsi="Verdana"/>
          <w:b/>
          <w:sz w:val="36"/>
          <w:szCs w:val="36"/>
          <w:lang w:val="en-US"/>
        </w:rPr>
        <w:t>CEL LAB CASE STUDY 1</w:t>
      </w:r>
    </w:p>
    <w:p w14:paraId="129B226F" w14:textId="77777777" w:rsidR="005064D0" w:rsidRPr="00963D1D" w:rsidRDefault="005064D0" w:rsidP="005064D0">
      <w:pPr>
        <w:pStyle w:val="p1"/>
        <w:jc w:val="center"/>
        <w:rPr>
          <w:rFonts w:ascii="Verdana" w:hAnsi="Verdana"/>
          <w:b/>
          <w:sz w:val="36"/>
          <w:szCs w:val="36"/>
        </w:rPr>
      </w:pPr>
      <w:r w:rsidRPr="00963D1D">
        <w:rPr>
          <w:rFonts w:ascii="Verdana" w:hAnsi="Verdana"/>
          <w:b/>
          <w:sz w:val="36"/>
          <w:szCs w:val="36"/>
        </w:rPr>
        <w:t>Market equilibrium price determination</w:t>
      </w:r>
    </w:p>
    <w:p w14:paraId="6F1CCBA1" w14:textId="52CAC11B" w:rsidR="005064D0" w:rsidRPr="00963D1D" w:rsidRDefault="00963D1D" w:rsidP="005064D0">
      <w:pPr>
        <w:pStyle w:val="p1"/>
        <w:jc w:val="center"/>
        <w:rPr>
          <w:rFonts w:ascii="Calibri" w:hAnsi="Calibri" w:cs="Calibri"/>
          <w:sz w:val="32"/>
          <w:szCs w:val="28"/>
        </w:rPr>
      </w:pPr>
      <w:r w:rsidRPr="00963D1D">
        <w:rPr>
          <w:rFonts w:ascii="Calibri" w:hAnsi="Calibri" w:cs="Calibri"/>
          <w:sz w:val="32"/>
          <w:szCs w:val="28"/>
        </w:rPr>
        <w:t>Somin Kachhi -</w:t>
      </w:r>
      <w:r w:rsidR="005064D0" w:rsidRPr="00963D1D">
        <w:rPr>
          <w:rFonts w:ascii="Calibri" w:hAnsi="Calibri" w:cs="Calibri"/>
          <w:sz w:val="32"/>
          <w:szCs w:val="28"/>
        </w:rPr>
        <w:t xml:space="preserve"> 23BME0</w:t>
      </w:r>
      <w:r w:rsidRPr="00963D1D">
        <w:rPr>
          <w:rFonts w:ascii="Calibri" w:hAnsi="Calibri" w:cs="Calibri"/>
          <w:sz w:val="32"/>
          <w:szCs w:val="28"/>
        </w:rPr>
        <w:t>3</w:t>
      </w:r>
      <w:r w:rsidR="005064D0" w:rsidRPr="00963D1D">
        <w:rPr>
          <w:rFonts w:ascii="Calibri" w:hAnsi="Calibri" w:cs="Calibri"/>
          <w:sz w:val="32"/>
          <w:szCs w:val="28"/>
        </w:rPr>
        <w:t>1</w:t>
      </w:r>
    </w:p>
    <w:p w14:paraId="7C92BC39" w14:textId="24C508E3" w:rsidR="005064D0" w:rsidRDefault="005064D0" w:rsidP="005064D0">
      <w:pPr>
        <w:pStyle w:val="p1"/>
        <w:jc w:val="center"/>
        <w:rPr>
          <w:rFonts w:asciiTheme="minorHAnsi" w:hAnsiTheme="minorHAnsi"/>
          <w:sz w:val="28"/>
          <w:szCs w:val="28"/>
        </w:rPr>
      </w:pPr>
    </w:p>
    <w:p w14:paraId="302976B7" w14:textId="5CAF8E18" w:rsidR="005064D0" w:rsidRDefault="005064D0" w:rsidP="005064D0">
      <w:pPr>
        <w:pStyle w:val="p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DESCRIPTION</w:t>
      </w:r>
    </w:p>
    <w:p w14:paraId="2FE21B25" w14:textId="65C84C9A" w:rsidR="005064D0" w:rsidRPr="005064D0" w:rsidRDefault="005064D0" w:rsidP="005064D0">
      <w:pPr>
        <w:pStyle w:val="p1"/>
        <w:ind w:left="720"/>
        <w:rPr>
          <w:rFonts w:asciiTheme="minorHAnsi" w:hAnsiTheme="minorHAnsi"/>
        </w:rPr>
      </w:pPr>
      <w:r w:rsidRPr="005064D0">
        <w:rPr>
          <w:rFonts w:asciiTheme="minorHAnsi" w:hAnsiTheme="minorHAnsi"/>
        </w:rPr>
        <w:t>Model demand and supply curves as nonlinear functions and compute equilibrium price numerically</w:t>
      </w:r>
    </w:p>
    <w:p w14:paraId="78A451D9" w14:textId="5C1D0493" w:rsidR="005064D0" w:rsidRDefault="002C23C6" w:rsidP="005064D0">
      <w:pPr>
        <w:pStyle w:val="p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  <w:lang w:val="en-US" w:eastAsia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A068CC3" wp14:editId="1E354C4D">
            <wp:simplePos x="0" y="0"/>
            <wp:positionH relativeFrom="column">
              <wp:posOffset>387736</wp:posOffset>
            </wp:positionH>
            <wp:positionV relativeFrom="paragraph">
              <wp:posOffset>374650</wp:posOffset>
            </wp:positionV>
            <wp:extent cx="4771762" cy="6470374"/>
            <wp:effectExtent l="0" t="0" r="3810" b="0"/>
            <wp:wrapNone/>
            <wp:docPr id="272391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1753" name="Picture 272391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762" cy="6470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4D0">
        <w:rPr>
          <w:rFonts w:asciiTheme="minorHAnsi" w:hAnsiTheme="minorHAnsi"/>
          <w:sz w:val="28"/>
          <w:szCs w:val="28"/>
        </w:rPr>
        <w:t>Numerical Method:</w:t>
      </w:r>
    </w:p>
    <w:p w14:paraId="4A9108A3" w14:textId="48DBFB5A" w:rsidR="002C23C6" w:rsidRDefault="002C23C6" w:rsidP="005064D0">
      <w:pPr>
        <w:pStyle w:val="p1"/>
        <w:rPr>
          <w:rFonts w:asciiTheme="minorHAnsi" w:hAnsiTheme="minorHAnsi"/>
          <w:sz w:val="28"/>
          <w:szCs w:val="28"/>
        </w:rPr>
      </w:pPr>
    </w:p>
    <w:p w14:paraId="4E5067C6" w14:textId="2C5E0D53" w:rsidR="005064D0" w:rsidRPr="005064D0" w:rsidRDefault="005064D0" w:rsidP="005064D0">
      <w:pPr>
        <w:pStyle w:val="p1"/>
        <w:rPr>
          <w:rFonts w:asciiTheme="minorHAnsi" w:hAnsiTheme="minorHAnsi"/>
          <w:sz w:val="28"/>
          <w:szCs w:val="28"/>
        </w:rPr>
      </w:pPr>
    </w:p>
    <w:p w14:paraId="74FA889B" w14:textId="7416076F" w:rsidR="005064D0" w:rsidRPr="005064D0" w:rsidRDefault="005064D0" w:rsidP="005064D0">
      <w:pPr>
        <w:jc w:val="center"/>
        <w:rPr>
          <w:sz w:val="36"/>
          <w:szCs w:val="36"/>
          <w:lang w:val="en-US"/>
        </w:rPr>
      </w:pPr>
    </w:p>
    <w:p w14:paraId="74F2D20F" w14:textId="1A98FEA1" w:rsidR="005064D0" w:rsidRDefault="005064D0" w:rsidP="005064D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635EE998" w14:textId="4E8F1183" w:rsidR="002C23C6" w:rsidRDefault="002C23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619FB3F7" w14:textId="5BE1F305" w:rsidR="002C23C6" w:rsidRDefault="002C23C6" w:rsidP="002C23C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634ECB9" wp14:editId="4C0AC256">
            <wp:extent cx="5731510" cy="7905750"/>
            <wp:effectExtent l="0" t="0" r="0" b="6350"/>
            <wp:docPr id="576530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0977" name="Picture 576530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BB69" w14:textId="3E4F2AE6" w:rsidR="002C23C6" w:rsidRDefault="002C23C6" w:rsidP="002C23C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E2DA227" wp14:editId="2A339C64">
            <wp:extent cx="5731510" cy="5615305"/>
            <wp:effectExtent l="0" t="0" r="0" b="0"/>
            <wp:docPr id="630945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5152" name="Picture 6309451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248" w14:textId="77777777" w:rsidR="002C23C6" w:rsidRDefault="002C23C6" w:rsidP="002C23C6">
      <w:pPr>
        <w:rPr>
          <w:sz w:val="36"/>
          <w:szCs w:val="36"/>
          <w:lang w:val="en-US"/>
        </w:rPr>
      </w:pPr>
    </w:p>
    <w:p w14:paraId="2F1FC473" w14:textId="67904C48" w:rsidR="002C23C6" w:rsidRDefault="002C23C6" w:rsidP="002C23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Matlab Code</w:t>
      </w:r>
    </w:p>
    <w:p w14:paraId="6BF2F205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p = 50;          </w:t>
      </w:r>
    </w:p>
    <w:p w14:paraId="623B9902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dt = 0.01;       </w:t>
      </w:r>
    </w:p>
    <w:p w14:paraId="2369D0D9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2D7DD69F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P = p;           </w:t>
      </w:r>
    </w:p>
    <w:p w14:paraId="4F9F57AB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2EF32705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 xml:space="preserve">while 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true </w:t>
      </w:r>
    </w:p>
    <w:p w14:paraId="412CB3DF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error = 0.2*p^2 + 7*p - 80;   </w:t>
      </w:r>
    </w:p>
    <w:p w14:paraId="6AFD4FAB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p_new = p - error*dt;         </w:t>
      </w:r>
    </w:p>
    <w:p w14:paraId="12E65546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2962258A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P(end+1) = p_new;            </w:t>
      </w:r>
    </w:p>
    <w:p w14:paraId="3546E112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7B354361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 xml:space="preserve">if 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abs(p_new - p) &lt; 0.001     </w:t>
      </w:r>
    </w:p>
    <w:p w14:paraId="4566EA42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    </w:t>
      </w: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>break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1835AFC9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>end</w:t>
      </w:r>
    </w:p>
    <w:p w14:paraId="5EA56246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09B7F060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p = p_new;</w:t>
      </w:r>
    </w:p>
    <w:p w14:paraId="708D374A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>end</w:t>
      </w:r>
    </w:p>
    <w:p w14:paraId="748EF65C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2B8E1797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fprintf(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'Equilibrium price = %.2f units\n'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 p_new);</w:t>
      </w:r>
    </w:p>
    <w:p w14:paraId="052BD28D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7D3924C4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 = 0:0.1:20;</w:t>
      </w:r>
    </w:p>
    <w:p w14:paraId="1444603A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 = 100 - 5*p - 0.1*p.^2;</w:t>
      </w:r>
    </w:p>
    <w:p w14:paraId="1E2C4FA3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 = 20 + 2*p + 0.1*p.^2;</w:t>
      </w:r>
    </w:p>
    <w:p w14:paraId="24F7ED65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565AF29D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plot(p,D,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'b'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,p,S,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'r'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7A1A5057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xlabel(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'Price'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5E891B9B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ylabel(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'Quantity'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4CF4E8D7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legend(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'Demand'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'Supply'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6A9570A5" w14:textId="77777777" w:rsidR="002C23C6" w:rsidRPr="002C23C6" w:rsidRDefault="002C23C6" w:rsidP="002C23C6">
      <w:pPr>
        <w:shd w:val="clear" w:color="auto" w:fill="F5F5F5"/>
        <w:spacing w:after="15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grid 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on</w:t>
      </w:r>
    </w:p>
    <w:p w14:paraId="63AF8723" w14:textId="77777777" w:rsidR="002C23C6" w:rsidRDefault="002C23C6" w:rsidP="002C23C6">
      <w:pPr>
        <w:rPr>
          <w:sz w:val="36"/>
          <w:szCs w:val="36"/>
          <w:lang w:val="en-US"/>
        </w:rPr>
      </w:pPr>
    </w:p>
    <w:p w14:paraId="04D48727" w14:textId="685190CC" w:rsidR="002C23C6" w:rsidRDefault="002C23C6" w:rsidP="002C23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 And Graph</w:t>
      </w:r>
    </w:p>
    <w:p w14:paraId="7BCC2623" w14:textId="2A7CB7B1" w:rsidR="006F74B8" w:rsidRPr="005064D0" w:rsidRDefault="002C23C6" w:rsidP="002C23C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9CE3491" wp14:editId="5CC35FA6">
            <wp:extent cx="4468056" cy="4214191"/>
            <wp:effectExtent l="0" t="0" r="2540" b="2540"/>
            <wp:docPr id="1643819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9228" name="Picture 1643819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816" cy="42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74B8" w:rsidRPr="00506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82557" w14:textId="77777777" w:rsidR="001C3829" w:rsidRDefault="001C3829" w:rsidP="002C23C6">
      <w:pPr>
        <w:spacing w:after="0" w:line="240" w:lineRule="auto"/>
      </w:pPr>
      <w:r>
        <w:separator/>
      </w:r>
    </w:p>
  </w:endnote>
  <w:endnote w:type="continuationSeparator" w:id="0">
    <w:p w14:paraId="7342516D" w14:textId="77777777" w:rsidR="001C3829" w:rsidRDefault="001C3829" w:rsidP="002C2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52119C" w14:textId="77777777" w:rsidR="001C3829" w:rsidRDefault="001C3829" w:rsidP="002C23C6">
      <w:pPr>
        <w:spacing w:after="0" w:line="240" w:lineRule="auto"/>
      </w:pPr>
      <w:r>
        <w:separator/>
      </w:r>
    </w:p>
  </w:footnote>
  <w:footnote w:type="continuationSeparator" w:id="0">
    <w:p w14:paraId="57716C49" w14:textId="77777777" w:rsidR="001C3829" w:rsidRDefault="001C3829" w:rsidP="002C2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50B93"/>
    <w:multiLevelType w:val="hybridMultilevel"/>
    <w:tmpl w:val="89FAD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4D0"/>
    <w:rsid w:val="00032B17"/>
    <w:rsid w:val="001C3829"/>
    <w:rsid w:val="002966CC"/>
    <w:rsid w:val="002C23C6"/>
    <w:rsid w:val="003555BB"/>
    <w:rsid w:val="005022AC"/>
    <w:rsid w:val="005064D0"/>
    <w:rsid w:val="006F74B8"/>
    <w:rsid w:val="00963D1D"/>
    <w:rsid w:val="00BA74B1"/>
    <w:rsid w:val="00E07EAD"/>
    <w:rsid w:val="00EE13C0"/>
    <w:rsid w:val="00FE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0C8A"/>
  <w15:chartTrackingRefBased/>
  <w15:docId w15:val="{B1FB81A9-237A-6547-AE58-4D03CCED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D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0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2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3C6"/>
  </w:style>
  <w:style w:type="paragraph" w:styleId="Footer">
    <w:name w:val="footer"/>
    <w:basedOn w:val="Normal"/>
    <w:link w:val="FooterChar"/>
    <w:uiPriority w:val="99"/>
    <w:unhideWhenUsed/>
    <w:rsid w:val="002C2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3C6"/>
  </w:style>
  <w:style w:type="character" w:customStyle="1" w:styleId="s76a5abc60">
    <w:name w:val="s76a5abc60"/>
    <w:basedOn w:val="DefaultParagraphFont"/>
    <w:rsid w:val="002C23C6"/>
  </w:style>
  <w:style w:type="character" w:customStyle="1" w:styleId="s76a5abc641">
    <w:name w:val="s76a5abc641"/>
    <w:basedOn w:val="DefaultParagraphFont"/>
    <w:rsid w:val="002C23C6"/>
    <w:rPr>
      <w:color w:val="0E00FF"/>
    </w:rPr>
  </w:style>
  <w:style w:type="character" w:customStyle="1" w:styleId="s76a5abc651">
    <w:name w:val="s76a5abc651"/>
    <w:basedOn w:val="DefaultParagraphFont"/>
    <w:rsid w:val="002C23C6"/>
    <w:rPr>
      <w:color w:val="A709F5"/>
    </w:rPr>
  </w:style>
  <w:style w:type="character" w:styleId="Hyperlink">
    <w:name w:val="Hyperlink"/>
    <w:basedOn w:val="DefaultParagraphFont"/>
    <w:uiPriority w:val="99"/>
    <w:unhideWhenUsed/>
    <w:rsid w:val="006F74B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7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5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3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13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7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3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2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4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2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80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17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55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15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1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2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60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2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3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24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4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06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1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0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29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1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7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5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63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43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8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8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9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9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5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52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4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0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8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3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1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6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0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5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4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5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246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9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6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6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5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4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0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01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7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2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1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6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5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3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3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4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1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7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41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3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2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82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0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2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9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3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2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3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11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8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89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3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7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5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61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6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7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2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6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5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8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4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0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1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0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3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3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10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23BME013RusheelA</dc:creator>
  <cp:keywords/>
  <dc:description/>
  <cp:lastModifiedBy>DELL</cp:lastModifiedBy>
  <cp:revision>2</cp:revision>
  <dcterms:created xsi:type="dcterms:W3CDTF">2026-03-23T22:21:00Z</dcterms:created>
  <dcterms:modified xsi:type="dcterms:W3CDTF">2026-03-23T22:21:00Z</dcterms:modified>
</cp:coreProperties>
</file>