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d3afpfva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d3afpfva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5, Opus 4.8 und Sonnet 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d3afpfva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d3afpfva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(nur echte Läufe) → Arbeitsbaum-Vorflug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d3afpfva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d3afpfva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d3afpfva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 für Synthese und</w:t>
      </w:r>
      <w:r>
        <w:t xml:space="preserve"> </w:t>
      </w:r>
      <w:r>
        <w:t xml:space="preserve">finales Review, Opus 4.8 für Authoring-Entwürfe und Build, Sonnet 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2026-10-11T08:31:43Z</dcterms:created>
  <dcterms:modified xsi:type="dcterms:W3CDTF">2026-10-11T08:31:43Z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