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6A" w:rsidRPr="000C396A" w:rsidRDefault="000C396A" w:rsidP="000C3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96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经文：</w:t>
      </w:r>
    </w:p>
    <w:p w:rsidR="000C396A" w:rsidRPr="000C396A" w:rsidRDefault="000C396A" w:rsidP="000C396A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0C396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旷野和干旱之地必然欢喜；沙漠也必快乐；又像玫瑰开花，必开花繁盛，乐上加乐，而且欢呼。黎巴嫩的荣耀，并迦密与沙仑的华美，必赐给它。人必看见耶和华的荣耀，我们神的华美。你们要使软弱的手坚壮，无力的膝稳固。对胆怯的人说：你们要刚强，不要惧怕。看哪，你们的神必来报仇，必来施行极大的报应；他必来拯救你们。那时，瞎子的眼必睁开；聋子的耳必开通。那时，瘸子必跳跃像鹿；哑巴的舌头必能歌唱。在旷野必有水发出；在沙漠必有河涌流。发光的沙（或译：蜃楼）要变为水池；干渴之地要变为泉源。在野狗躺卧之处，必有青草、芦苇，和蒲草。在那里必有一条大道，称为圣路。污秽人不得经过，必专为赎民行走；行路的人虽愚昧，也不致失迷。在那里必没有狮子，猛兽也不登这路；在那里都遇不见，只有赎民在那里行走。并且耶和华救赎的民必归回，歌唱来到锡安；永乐必归到他们的头上；他们必得着欢喜快乐，忧愁叹息尽都逃避。</w:t>
      </w:r>
      <w:r w:rsidRPr="000C396A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hyperlink r:id="rId4" w:tgtFrame="bible" w:history="1">
        <w:r w:rsidRPr="000C396A">
          <w:rPr>
            <w:rFonts w:ascii="Simsun" w:eastAsia="宋体" w:hAnsi="Simsun" w:cs="宋体" w:hint="eastAsia"/>
            <w:color w:val="0000FF"/>
            <w:kern w:val="0"/>
            <w:sz w:val="27"/>
            <w:u w:val="single"/>
          </w:rPr>
          <w:t>35:1-35:10</w:t>
        </w:r>
      </w:hyperlink>
    </w:p>
    <w:p w:rsidR="000C396A" w:rsidRPr="000C396A" w:rsidRDefault="000C396A" w:rsidP="000C396A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0C396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注释</w:t>
      </w:r>
      <w:r w:rsidRPr="000C396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: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（二）新天新地将来临，上帝的子民必然归回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hyperlink r:id="rId5" w:tgtFrame="ref" w:history="1">
        <w:r w:rsidRPr="000C39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35:1-10</w:t>
        </w:r>
      </w:hyperlink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「欢喜、快乐、开花」：此三个动词时态皆为未完成或祈愿式，代表尚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未发生。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「沙漠」：字义是「沙漠旷野」、「干草原」，音译是「亚拉巴」。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亚拉巴做为地名，指的是约旦河谷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从加利利海至死海南端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一直延伸至亚喀巴湾的谷地，也有人认为范围没那么广，仅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指死海南端至亚喀巴湾的干草原。后者是贸易来往的重要通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道，平时雨量不足，但若降雨足够则是农产丰盛之地；由于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位处以东民和以色列民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犹大支派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的交界处，时有纷争。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「玫瑰」：「番红花」。参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6" w:tgtFrame="ref" w:history="1">
        <w:r w:rsidRPr="000C39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歌</w:t>
        </w:r>
        <w:r w:rsidRPr="000C39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2:1</w:t>
        </w:r>
      </w:hyperlink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。（白紫相间的番红花原产于中亚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，它的雌蕊柱头可以做成昂贵的香料。目前世界最大的产地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是伊朗，九成以上的番红花由此生产。），另也有人认为是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玫瑰或百合花。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「开花」：「发芽」、「含苞」。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「开花繁盛」：原文是「开花开花」或「发芽发芽」。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「乐上加乐」：原文是「快乐，真的（的确）快乐」。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「黎巴嫩」：字义是「洁白」，此处以森林著名。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「迦密」：字义是「花园地」，位于以色列北方、地中海东岸的一座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山。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「沙仑」：字义是「平原」、「平地」，指迦密山脉南边的平原。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「欢呼」：原文是「发出震耳的呼喊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欢乐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欣喜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赞美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「荣耀」：原文是「荣耀」、「富足」、「尊荣」。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「华美」：原文是「光辉」、「荣耀」。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「无力的」：「跌倒」、「蹒跚」、「动摇」。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◎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这里使用了对丈的句法：黎巴嫩、沙仑和迦密的「荣耀」、「华美」同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是也是神的，可以看出以赛亚文笔的高明与讲究。荣耀和华美不但用来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形容君王，也是神的特性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7" w:tgtFrame="ref" w:history="1">
        <w:r w:rsidRPr="000C39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诗</w:t>
        </w:r>
        <w:r w:rsidRPr="000C39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21:5</w:t>
        </w:r>
      </w:hyperlink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hyperlink r:id="rId8" w:tgtFrame="ref" w:history="1">
        <w:r w:rsidRPr="000C39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诗</w:t>
        </w:r>
        <w:r w:rsidRPr="000C39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145:5</w:t>
        </w:r>
      </w:hyperlink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◎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本节的场景正好与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9" w:tgtFrame="ref" w:history="1">
        <w:r w:rsidRPr="000C39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赛</w:t>
        </w:r>
        <w:r w:rsidRPr="000C39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33:9</w:t>
        </w:r>
      </w:hyperlink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正好相反。承接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34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章，失去了以东（敌人）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的侵扰，沙漠地要变为林木茂密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像黎巴嫩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、草场丰饶牛羊繁多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像迦密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)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、花团锦簇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像沙仑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；这些自然环境的改善很明显是神带来的。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「胆怯的」：「催促」、「急切」。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「胆怯的人」：原文是「焦急的心」。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「极大的」：原文是「神」、「神明」，这里当作行容词「极大的」。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有些英译本翻作「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divine(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神一般的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」，其他许多译本只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翻译为「神」，不当形容词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「拯救」：原文是「拯救」、「解救」、「使得胜」。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◎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神答应会主动的申冤复仇，确实给处在压迫之中的选民很大的安慰，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10" w:tgtFrame="ref" w:history="1">
        <w:r w:rsidRPr="000C39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申</w:t>
        </w:r>
        <w:r w:rsidRPr="000C39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32:35-36</w:t>
        </w:r>
      </w:hyperlink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「报应」：原文是「报酬」、「对待」。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「睁开」：原文是「被开启」。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「开通」：原文是「被开」、「被松绑」、「被卸开」。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「歌唱」：原文是「发出震耳的呼喊」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和第二节的「欢呼」同字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有水「发出」：原文是有水「裂开」、「扯开」。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 </w:t>
      </w:r>
      <w:hyperlink r:id="rId11" w:tgtFrame="ref" w:history="1">
        <w:r w:rsidRPr="000C39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35:7</w:t>
        </w:r>
      </w:hyperlink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开头原文有个「成为、临到」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指将来的一个时候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没翻出来。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「发光的沙」：「燃烧的热度」、「枯干的地面」。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「一条大道，称为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....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」：原文应该是「一条大道，道路称为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....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「野狗」：是生活于草原与沙漠的动物，散布于较为贫瘠的地带。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「躺卧之处」：原文是「居所」、「休息、躺卧之处」。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「青草」：原文是「青草」、「牧草」。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「芦苇、蒲草」：两种都是水生植物。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「必专为赎民行走」：应该译为「它是专为那行走道路的人预备的」。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「失迷」：原文是「走迷路」、「走错路」、「漫游」。看前后文与文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法，应该是指「漫游」的意义。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「不」：此字与动词合用，表示「绝对禁止」。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「行路的人虽愚昧，也不致失迷」：应该译为「愚昧人不得在其上漫游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」，而非「愚昧人不会迷路」。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不「登」这路：「上去」，当时的「大道」是一条高于两旁的公路。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「永乐」：「永远的快乐」。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「叹息」：原文是「叹气」、「呻吟」。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●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「逃避」：原文是「逃离、逃跑」、「消失」。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◎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万民都要归向锡安城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12" w:tgtFrame="ref" w:history="1">
        <w:r w:rsidRPr="000C39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赛</w:t>
        </w:r>
        <w:r w:rsidRPr="000C39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2:2-3</w:t>
        </w:r>
      </w:hyperlink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，唯一不欢迎的就是愚昧的人和污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秽的人，我们能行走这条神圣的大道吗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◎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此处记载复兴的过程中，第一个标记就是辨别力的恢复。这个过程的第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二个标记，就是恢复物质上的祝福。过程的最后一个标记，是蒙耶和华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救赎的民要欢喜歌唱，从这条预备好的大路上归回；他们必得着欢喜快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乐，原先的忧愁叹息都要消失无踪。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◎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瞎子看见、聋子听见、干地出水，都刚好与神对以色列民的审判相反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hyperlink r:id="rId13" w:tgtFrame="ref" w:history="1">
        <w:r w:rsidRPr="000C39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赛</w:t>
        </w:r>
        <w:r w:rsidRPr="000C39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6:9-11</w:t>
        </w:r>
      </w:hyperlink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「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....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耳多发沉，眼睛昏迷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....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城邑荒凉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>....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」</w:t>
      </w: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，这时圣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民明白神的作为，听得懂神的话，居住的环境也变好了，代表了神对以</w:t>
      </w:r>
    </w:p>
    <w:p w:rsidR="000C396A" w:rsidRPr="000C396A" w:rsidRDefault="000C396A" w:rsidP="000C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C3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民咒诅及审判的尾声。</w:t>
      </w:r>
    </w:p>
    <w:p w:rsidR="007A477E" w:rsidRDefault="007A477E"/>
    <w:sectPr w:rsidR="007A477E" w:rsidSect="000C396A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396A"/>
    <w:rsid w:val="000C396A"/>
    <w:rsid w:val="007A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9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396A"/>
  </w:style>
  <w:style w:type="character" w:styleId="a4">
    <w:name w:val="Hyperlink"/>
    <w:basedOn w:val="a0"/>
    <w:uiPriority w:val="99"/>
    <w:semiHidden/>
    <w:unhideWhenUsed/>
    <w:rsid w:val="000C396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C39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39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7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2z.fhl.net/php/read.php?VERSION=unv&amp;TABFLAG=1&amp;chineses=%E8%A9%A9&amp;chap=145&amp;sec=5&amp;m=" TargetMode="External"/><Relationship Id="rId13" Type="http://schemas.openxmlformats.org/officeDocument/2006/relationships/hyperlink" Target="http://a2z.fhl.net/php/read.php?VERSION=unv&amp;TABFLAG=1&amp;chineses=%E8%B3%BD&amp;chap=6&amp;sec=9-11&amp;m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2z.fhl.net/php/read.php?VERSION=unv&amp;TABFLAG=1&amp;chineses=%E8%A9%A9&amp;chap=21&amp;sec=5&amp;m=" TargetMode="External"/><Relationship Id="rId12" Type="http://schemas.openxmlformats.org/officeDocument/2006/relationships/hyperlink" Target="http://a2z.fhl.net/php/read.php?VERSION=unv&amp;TABFLAG=1&amp;chineses=%E8%B3%BD&amp;chap=2&amp;sec=2-3&amp;m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2z.fhl.net/php/read.php?VERSION=unv&amp;TABFLAG=1&amp;chineses=%E6%AD%8C&amp;chap=2&amp;sec=1&amp;m=" TargetMode="External"/><Relationship Id="rId11" Type="http://schemas.openxmlformats.org/officeDocument/2006/relationships/hyperlink" Target="http://a2z.fhl.net/php/read.php?VERSION=unv&amp;TABFLAG=1&amp;chineses=%E8%B3%BD&amp;chap=35&amp;sec=7&amp;m=" TargetMode="External"/><Relationship Id="rId5" Type="http://schemas.openxmlformats.org/officeDocument/2006/relationships/hyperlink" Target="http://a2z.fhl.net/php/read.php?VERSION=unv&amp;TABFLAG=1&amp;chineses=%E8%B3%BD&amp;chap=35&amp;sec=1-10&amp;m=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2z.fhl.net/php/read.php?VERSION=unv&amp;TABFLAG=1&amp;chineses=%E7%94%B3&amp;chap=32&amp;sec=35-36&amp;m=" TargetMode="External"/><Relationship Id="rId4" Type="http://schemas.openxmlformats.org/officeDocument/2006/relationships/hyperlink" Target="http://a2z.fhl.net/php/read.php?VERSION=nstrunv&amp;TABFLAG=1&amp;chineses=%E8%B3%BD&amp;chap=35&amp;sec=1&amp;chap2=35&amp;sec2=10" TargetMode="External"/><Relationship Id="rId9" Type="http://schemas.openxmlformats.org/officeDocument/2006/relationships/hyperlink" Target="http://a2z.fhl.net/php/read.php?VERSION=unv&amp;TABFLAG=1&amp;chineses=%E8%B3%BD&amp;chap=33&amp;sec=9&amp;m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650</Words>
  <Characters>3709</Characters>
  <Application>Microsoft Office Word</Application>
  <DocSecurity>0</DocSecurity>
  <Lines>30</Lines>
  <Paragraphs>8</Paragraphs>
  <ScaleCrop>false</ScaleCrop>
  <Company>Microsoft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soulsheng</dc:creator>
  <cp:lastModifiedBy>soulsheng</cp:lastModifiedBy>
  <cp:revision>1</cp:revision>
  <dcterms:created xsi:type="dcterms:W3CDTF">2017-10-02T01:25:00Z</dcterms:created>
  <dcterms:modified xsi:type="dcterms:W3CDTF">2017-10-02T01:27:00Z</dcterms:modified>
</cp:coreProperties>
</file>