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642B" w:rsidRPr="00F508BB" w:rsidRDefault="00114014" w:rsidP="00D901ED">
      <w:pPr>
        <w:spacing w:before="100" w:beforeAutospacing="1" w:after="100" w:afterAutospacing="1" w:line="276" w:lineRule="auto"/>
        <w:outlineLvl w:val="2"/>
        <w:rPr>
          <w:rFonts w:ascii="Helvetica" w:eastAsia="Times New Roman" w:hAnsi="Helvetica" w:cstheme="minorHAnsi"/>
          <w:color w:val="ED7D31" w:themeColor="accent2"/>
          <w:kern w:val="0"/>
          <w:lang w:eastAsia="en-GB"/>
          <w14:ligatures w14:val="none"/>
        </w:rPr>
      </w:pPr>
      <w:r w:rsidRPr="00114014">
        <w:rPr>
          <w:rFonts w:ascii="Helvetica" w:eastAsia="Times New Roman" w:hAnsi="Helvetica" w:cstheme="minorHAnsi"/>
          <w:color w:val="ED7D31" w:themeColor="accent2"/>
          <w:kern w:val="0"/>
          <w:lang w:eastAsia="en-GB"/>
          <w14:ligatures w14:val="none"/>
        </w:rPr>
        <w:t>Small steps today can reduce tomorrow’s risk.</w:t>
      </w:r>
    </w:p>
    <w:p w:rsidR="0010798F" w:rsidRPr="0010798F" w:rsidRDefault="0010798F" w:rsidP="0010798F">
      <w:pPr>
        <w:spacing w:before="100" w:beforeAutospacing="1" w:after="240" w:line="276" w:lineRule="auto"/>
        <w:rPr>
          <w:rFonts w:ascii="Helvetica" w:eastAsia="Times New Roman" w:hAnsi="Helvetica" w:cstheme="minorHAnsi"/>
          <w:color w:val="44546A" w:themeColor="text2"/>
          <w:kern w:val="0"/>
          <w:lang w:eastAsia="en-GB"/>
          <w14:ligatures w14:val="none"/>
        </w:rPr>
      </w:pPr>
      <w:r w:rsidRPr="0010798F">
        <w:rPr>
          <w:rFonts w:ascii="Helvetica" w:eastAsia="Times New Roman" w:hAnsi="Helvetica" w:cstheme="minorHAnsi"/>
          <w:color w:val="44546A" w:themeColor="text2"/>
          <w:kern w:val="0"/>
          <w:lang w:eastAsia="en-GB"/>
          <w14:ligatures w14:val="none"/>
        </w:rPr>
        <w:t>Chronic conditions like diabetes, high blood pressure, and fatty liver don’t appear overnight. They build silently over years, often without clear symptoms. The good news? Many of these future problems can be delayed—or even prevented.</w:t>
      </w:r>
    </w:p>
    <w:p w:rsidR="0010798F" w:rsidRPr="0010798F" w:rsidRDefault="0010798F" w:rsidP="0010798F">
      <w:pPr>
        <w:spacing w:before="100" w:beforeAutospacing="1" w:after="240" w:line="276" w:lineRule="auto"/>
        <w:rPr>
          <w:rFonts w:ascii="Helvetica" w:eastAsia="Times New Roman" w:hAnsi="Helvetica" w:cstheme="minorHAnsi"/>
          <w:color w:val="44546A" w:themeColor="text2"/>
          <w:kern w:val="0"/>
          <w:lang w:eastAsia="en-GB"/>
          <w14:ligatures w14:val="none"/>
        </w:rPr>
      </w:pPr>
      <w:r w:rsidRPr="0010798F">
        <w:rPr>
          <w:rFonts w:ascii="Helvetica" w:eastAsia="Times New Roman" w:hAnsi="Helvetica" w:cstheme="minorHAnsi"/>
          <w:b/>
          <w:bCs/>
          <w:color w:val="44546A" w:themeColor="text2"/>
          <w:kern w:val="0"/>
          <w:lang w:eastAsia="en-GB"/>
          <w14:ligatures w14:val="none"/>
        </w:rPr>
        <w:t>Prevention Starts Early</w:t>
      </w:r>
      <w:r w:rsidRPr="0010798F">
        <w:rPr>
          <w:rFonts w:ascii="Helvetica" w:eastAsia="Times New Roman" w:hAnsi="Helvetica" w:cstheme="minorHAnsi"/>
          <w:color w:val="44546A" w:themeColor="text2"/>
          <w:kern w:val="0"/>
          <w:lang w:eastAsia="en-GB"/>
          <w14:ligatures w14:val="none"/>
        </w:rPr>
        <w:br/>
        <w:t>Even without a diagnosis, early warning signs like belly fat, constant fatigue, or poor sleep may show your metabolism needs support. Acting early keeps your body in balance and reduces strain on your heart, kidneys, and hormones.</w:t>
      </w:r>
    </w:p>
    <w:p w:rsidR="0010798F" w:rsidRPr="0010798F" w:rsidRDefault="0010798F" w:rsidP="0010798F">
      <w:pPr>
        <w:spacing w:before="100" w:beforeAutospacing="1" w:after="240" w:line="276" w:lineRule="auto"/>
        <w:rPr>
          <w:rFonts w:ascii="Helvetica" w:eastAsia="Times New Roman" w:hAnsi="Helvetica" w:cstheme="minorHAnsi"/>
          <w:color w:val="44546A" w:themeColor="text2"/>
          <w:kern w:val="0"/>
          <w:lang w:eastAsia="en-GB"/>
          <w14:ligatures w14:val="none"/>
        </w:rPr>
      </w:pPr>
      <w:r w:rsidRPr="0010798F">
        <w:rPr>
          <w:rFonts w:ascii="Helvetica" w:eastAsia="Times New Roman" w:hAnsi="Helvetica" w:cstheme="minorHAnsi"/>
          <w:b/>
          <w:bCs/>
          <w:color w:val="44546A" w:themeColor="text2"/>
          <w:kern w:val="0"/>
          <w:lang w:eastAsia="en-GB"/>
          <w14:ligatures w14:val="none"/>
        </w:rPr>
        <w:t>What You Can Do Today</w:t>
      </w:r>
    </w:p>
    <w:p w:rsidR="0010798F" w:rsidRPr="0010798F" w:rsidRDefault="0010798F" w:rsidP="0010798F">
      <w:pPr>
        <w:numPr>
          <w:ilvl w:val="0"/>
          <w:numId w:val="19"/>
        </w:numPr>
        <w:spacing w:before="100" w:beforeAutospacing="1" w:after="240" w:line="276" w:lineRule="auto"/>
        <w:rPr>
          <w:rFonts w:ascii="Helvetica" w:eastAsia="Times New Roman" w:hAnsi="Helvetica" w:cstheme="minorHAnsi"/>
          <w:color w:val="44546A" w:themeColor="text2"/>
          <w:kern w:val="0"/>
          <w:lang w:eastAsia="en-GB"/>
          <w14:ligatures w14:val="none"/>
        </w:rPr>
      </w:pPr>
      <w:r w:rsidRPr="0010798F">
        <w:rPr>
          <w:rFonts w:ascii="Helvetica" w:eastAsia="Times New Roman" w:hAnsi="Helvetica" w:cstheme="minorHAnsi"/>
          <w:b/>
          <w:bCs/>
          <w:color w:val="44546A" w:themeColor="text2"/>
          <w:kern w:val="0"/>
          <w:lang w:eastAsia="en-GB"/>
          <w14:ligatures w14:val="none"/>
        </w:rPr>
        <w:t>Know your numbers:</w:t>
      </w:r>
      <w:r w:rsidRPr="0010798F">
        <w:rPr>
          <w:rFonts w:ascii="Helvetica" w:eastAsia="Times New Roman" w:hAnsi="Helvetica" w:cstheme="minorHAnsi"/>
          <w:color w:val="44546A" w:themeColor="text2"/>
          <w:kern w:val="0"/>
          <w:lang w:eastAsia="en-GB"/>
          <w14:ligatures w14:val="none"/>
        </w:rPr>
        <w:t xml:space="preserve"> Track fasting sugar, HbA1c, blood pressure, cholesterol, and </w:t>
      </w:r>
      <w:proofErr w:type="spellStart"/>
      <w:r w:rsidRPr="0010798F">
        <w:rPr>
          <w:rFonts w:ascii="Helvetica" w:eastAsia="Times New Roman" w:hAnsi="Helvetica" w:cstheme="minorHAnsi"/>
          <w:color w:val="44546A" w:themeColor="text2"/>
          <w:kern w:val="0"/>
          <w:lang w:eastAsia="en-GB"/>
          <w14:ligatures w14:val="none"/>
        </w:rPr>
        <w:t>hsCRP</w:t>
      </w:r>
      <w:proofErr w:type="spellEnd"/>
      <w:r w:rsidRPr="0010798F">
        <w:rPr>
          <w:rFonts w:ascii="Helvetica" w:eastAsia="Times New Roman" w:hAnsi="Helvetica" w:cstheme="minorHAnsi"/>
          <w:color w:val="44546A" w:themeColor="text2"/>
          <w:kern w:val="0"/>
          <w:lang w:eastAsia="en-GB"/>
          <w14:ligatures w14:val="none"/>
        </w:rPr>
        <w:t>.</w:t>
      </w:r>
    </w:p>
    <w:p w:rsidR="0010798F" w:rsidRPr="0010798F" w:rsidRDefault="0010798F" w:rsidP="0010798F">
      <w:pPr>
        <w:numPr>
          <w:ilvl w:val="0"/>
          <w:numId w:val="19"/>
        </w:numPr>
        <w:spacing w:before="100" w:beforeAutospacing="1" w:after="240" w:line="276" w:lineRule="auto"/>
        <w:rPr>
          <w:rFonts w:ascii="Helvetica" w:eastAsia="Times New Roman" w:hAnsi="Helvetica" w:cstheme="minorHAnsi"/>
          <w:color w:val="44546A" w:themeColor="text2"/>
          <w:kern w:val="0"/>
          <w:lang w:eastAsia="en-GB"/>
          <w14:ligatures w14:val="none"/>
        </w:rPr>
      </w:pPr>
      <w:r w:rsidRPr="0010798F">
        <w:rPr>
          <w:rFonts w:ascii="Helvetica" w:eastAsia="Times New Roman" w:hAnsi="Helvetica" w:cstheme="minorHAnsi"/>
          <w:b/>
          <w:bCs/>
          <w:color w:val="44546A" w:themeColor="text2"/>
          <w:kern w:val="0"/>
          <w:lang w:eastAsia="en-GB"/>
          <w14:ligatures w14:val="none"/>
        </w:rPr>
        <w:t>Move daily:</w:t>
      </w:r>
      <w:r w:rsidRPr="0010798F">
        <w:rPr>
          <w:rFonts w:ascii="Helvetica" w:eastAsia="Times New Roman" w:hAnsi="Helvetica" w:cstheme="minorHAnsi"/>
          <w:color w:val="44546A" w:themeColor="text2"/>
          <w:kern w:val="0"/>
          <w:lang w:eastAsia="en-GB"/>
          <w14:ligatures w14:val="none"/>
        </w:rPr>
        <w:t xml:space="preserve"> A 30-minute walk lowers sugar, boosts mood, and improves circulation.</w:t>
      </w:r>
    </w:p>
    <w:p w:rsidR="0010798F" w:rsidRPr="0010798F" w:rsidRDefault="0010798F" w:rsidP="0010798F">
      <w:pPr>
        <w:numPr>
          <w:ilvl w:val="0"/>
          <w:numId w:val="19"/>
        </w:numPr>
        <w:spacing w:before="100" w:beforeAutospacing="1" w:after="240" w:line="276" w:lineRule="auto"/>
        <w:rPr>
          <w:rFonts w:ascii="Helvetica" w:eastAsia="Times New Roman" w:hAnsi="Helvetica" w:cstheme="minorHAnsi"/>
          <w:color w:val="44546A" w:themeColor="text2"/>
          <w:kern w:val="0"/>
          <w:lang w:eastAsia="en-GB"/>
          <w14:ligatures w14:val="none"/>
        </w:rPr>
      </w:pPr>
      <w:r w:rsidRPr="0010798F">
        <w:rPr>
          <w:rFonts w:ascii="Helvetica" w:eastAsia="Times New Roman" w:hAnsi="Helvetica" w:cstheme="minorHAnsi"/>
          <w:b/>
          <w:bCs/>
          <w:color w:val="44546A" w:themeColor="text2"/>
          <w:kern w:val="0"/>
          <w:lang w:eastAsia="en-GB"/>
          <w14:ligatures w14:val="none"/>
        </w:rPr>
        <w:t>Eat to nourish:</w:t>
      </w:r>
      <w:r w:rsidRPr="0010798F">
        <w:rPr>
          <w:rFonts w:ascii="Helvetica" w:eastAsia="Times New Roman" w:hAnsi="Helvetica" w:cstheme="minorHAnsi"/>
          <w:color w:val="44546A" w:themeColor="text2"/>
          <w:kern w:val="0"/>
          <w:lang w:eastAsia="en-GB"/>
          <w14:ligatures w14:val="none"/>
        </w:rPr>
        <w:t xml:space="preserve"> Prioritize </w:t>
      </w:r>
      <w:proofErr w:type="spellStart"/>
      <w:r w:rsidRPr="0010798F">
        <w:rPr>
          <w:rFonts w:ascii="Helvetica" w:eastAsia="Times New Roman" w:hAnsi="Helvetica" w:cstheme="minorHAnsi"/>
          <w:color w:val="44546A" w:themeColor="text2"/>
          <w:kern w:val="0"/>
          <w:lang w:eastAsia="en-GB"/>
          <w14:ligatures w14:val="none"/>
        </w:rPr>
        <w:t>fiber</w:t>
      </w:r>
      <w:proofErr w:type="spellEnd"/>
      <w:r w:rsidRPr="0010798F">
        <w:rPr>
          <w:rFonts w:ascii="Helvetica" w:eastAsia="Times New Roman" w:hAnsi="Helvetica" w:cstheme="minorHAnsi"/>
          <w:color w:val="44546A" w:themeColor="text2"/>
          <w:kern w:val="0"/>
          <w:lang w:eastAsia="en-GB"/>
          <w14:ligatures w14:val="none"/>
        </w:rPr>
        <w:t>, protein, and healthy fats. Cut back on sugary or processed foods.</w:t>
      </w:r>
    </w:p>
    <w:p w:rsidR="0010798F" w:rsidRPr="0010798F" w:rsidRDefault="0010798F" w:rsidP="0010798F">
      <w:pPr>
        <w:numPr>
          <w:ilvl w:val="0"/>
          <w:numId w:val="19"/>
        </w:numPr>
        <w:spacing w:before="100" w:beforeAutospacing="1" w:after="240" w:line="276" w:lineRule="auto"/>
        <w:rPr>
          <w:rFonts w:ascii="Helvetica" w:eastAsia="Times New Roman" w:hAnsi="Helvetica" w:cstheme="minorHAnsi"/>
          <w:color w:val="44546A" w:themeColor="text2"/>
          <w:kern w:val="0"/>
          <w:lang w:eastAsia="en-GB"/>
          <w14:ligatures w14:val="none"/>
        </w:rPr>
      </w:pPr>
      <w:r w:rsidRPr="0010798F">
        <w:rPr>
          <w:rFonts w:ascii="Helvetica" w:eastAsia="Times New Roman" w:hAnsi="Helvetica" w:cstheme="minorHAnsi"/>
          <w:b/>
          <w:bCs/>
          <w:color w:val="44546A" w:themeColor="text2"/>
          <w:kern w:val="0"/>
          <w:lang w:eastAsia="en-GB"/>
          <w14:ligatures w14:val="none"/>
        </w:rPr>
        <w:t>Sleep 7–8 hours:</w:t>
      </w:r>
      <w:r w:rsidRPr="0010798F">
        <w:rPr>
          <w:rFonts w:ascii="Helvetica" w:eastAsia="Times New Roman" w:hAnsi="Helvetica" w:cstheme="minorHAnsi"/>
          <w:color w:val="44546A" w:themeColor="text2"/>
          <w:kern w:val="0"/>
          <w:lang w:eastAsia="en-GB"/>
          <w14:ligatures w14:val="none"/>
        </w:rPr>
        <w:t xml:space="preserve"> Rest is when your body repairs and resets.</w:t>
      </w:r>
    </w:p>
    <w:p w:rsidR="0010798F" w:rsidRPr="0010798F" w:rsidRDefault="0010798F" w:rsidP="0010798F">
      <w:pPr>
        <w:numPr>
          <w:ilvl w:val="0"/>
          <w:numId w:val="19"/>
        </w:numPr>
        <w:spacing w:before="100" w:beforeAutospacing="1" w:after="240" w:line="276" w:lineRule="auto"/>
        <w:rPr>
          <w:rFonts w:ascii="Helvetica" w:eastAsia="Times New Roman" w:hAnsi="Helvetica" w:cstheme="minorHAnsi"/>
          <w:color w:val="44546A" w:themeColor="text2"/>
          <w:kern w:val="0"/>
          <w:lang w:eastAsia="en-GB"/>
          <w14:ligatures w14:val="none"/>
        </w:rPr>
      </w:pPr>
      <w:r w:rsidRPr="0010798F">
        <w:rPr>
          <w:rFonts w:ascii="Helvetica" w:eastAsia="Times New Roman" w:hAnsi="Helvetica" w:cstheme="minorHAnsi"/>
          <w:b/>
          <w:bCs/>
          <w:color w:val="44546A" w:themeColor="text2"/>
          <w:kern w:val="0"/>
          <w:lang w:eastAsia="en-GB"/>
          <w14:ligatures w14:val="none"/>
        </w:rPr>
        <w:t>Track your trends:</w:t>
      </w:r>
      <w:r w:rsidRPr="0010798F">
        <w:rPr>
          <w:rFonts w:ascii="Helvetica" w:eastAsia="Times New Roman" w:hAnsi="Helvetica" w:cstheme="minorHAnsi"/>
          <w:color w:val="44546A" w:themeColor="text2"/>
          <w:kern w:val="0"/>
          <w:lang w:eastAsia="en-GB"/>
          <w14:ligatures w14:val="none"/>
        </w:rPr>
        <w:t xml:space="preserve"> Logging symptoms or vitals helps catch issues early.</w:t>
      </w:r>
    </w:p>
    <w:p w:rsidR="0010798F" w:rsidRPr="0010798F" w:rsidRDefault="0010798F" w:rsidP="0010798F">
      <w:pPr>
        <w:spacing w:before="100" w:beforeAutospacing="1" w:after="240" w:line="276" w:lineRule="auto"/>
        <w:rPr>
          <w:rFonts w:ascii="Helvetica" w:eastAsia="Times New Roman" w:hAnsi="Helvetica" w:cstheme="minorHAnsi"/>
          <w:color w:val="44546A" w:themeColor="text2"/>
          <w:kern w:val="0"/>
          <w:lang w:eastAsia="en-GB"/>
          <w14:ligatures w14:val="none"/>
        </w:rPr>
      </w:pPr>
      <w:r w:rsidRPr="0010798F">
        <w:rPr>
          <w:rFonts w:ascii="Helvetica" w:eastAsia="Times New Roman" w:hAnsi="Helvetica" w:cstheme="minorHAnsi"/>
          <w:b/>
          <w:bCs/>
          <w:color w:val="44546A" w:themeColor="text2"/>
          <w:kern w:val="0"/>
          <w:lang w:eastAsia="en-GB"/>
          <w14:ligatures w14:val="none"/>
        </w:rPr>
        <w:t>Why It Matters</w:t>
      </w:r>
      <w:r w:rsidRPr="0010798F">
        <w:rPr>
          <w:rFonts w:ascii="Helvetica" w:eastAsia="Times New Roman" w:hAnsi="Helvetica" w:cstheme="minorHAnsi"/>
          <w:color w:val="44546A" w:themeColor="text2"/>
          <w:kern w:val="0"/>
          <w:lang w:eastAsia="en-GB"/>
          <w14:ligatures w14:val="none"/>
        </w:rPr>
        <w:br/>
        <w:t>Consistent small lifestyle changes can prevent complications like stroke, heart disease, nerve damage, and vision problems. More than protection, you gain energy, clarity, and quality of life.</w:t>
      </w:r>
    </w:p>
    <w:p w:rsidR="0003642B" w:rsidRPr="000048E1" w:rsidRDefault="0010798F" w:rsidP="0010798F">
      <w:pPr>
        <w:spacing w:before="100" w:beforeAutospacing="1" w:after="240" w:line="276" w:lineRule="auto"/>
        <w:rPr>
          <w:rFonts w:ascii="Helvetica" w:eastAsia="Times New Roman" w:hAnsi="Helvetica" w:cstheme="minorHAnsi"/>
          <w:color w:val="44546A" w:themeColor="text2"/>
          <w:kern w:val="0"/>
          <w:lang w:eastAsia="en-GB"/>
          <w14:ligatures w14:val="none"/>
        </w:rPr>
      </w:pPr>
      <w:r w:rsidRPr="0010798F">
        <w:rPr>
          <w:rFonts w:ascii="Helvetica" w:eastAsia="Times New Roman" w:hAnsi="Helvetica" w:cstheme="minorHAnsi"/>
          <w:color w:val="44546A" w:themeColor="text2"/>
          <w:kern w:val="0"/>
          <w:lang w:eastAsia="en-GB"/>
          <w14:ligatures w14:val="none"/>
        </w:rPr>
        <w:t>Start today—even with one small step. Your future self will thank you.</w:t>
      </w:r>
    </w:p>
    <w:sectPr w:rsidR="0003642B" w:rsidRPr="000048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E0B77"/>
    <w:multiLevelType w:val="multilevel"/>
    <w:tmpl w:val="2CC4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37587"/>
    <w:multiLevelType w:val="multilevel"/>
    <w:tmpl w:val="F84C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E6ED1"/>
    <w:multiLevelType w:val="multilevel"/>
    <w:tmpl w:val="0E02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355EA1"/>
    <w:multiLevelType w:val="multilevel"/>
    <w:tmpl w:val="2DB28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AC3F90"/>
    <w:multiLevelType w:val="multilevel"/>
    <w:tmpl w:val="60F8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3D7C3D"/>
    <w:multiLevelType w:val="multilevel"/>
    <w:tmpl w:val="FDF6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4836C8"/>
    <w:multiLevelType w:val="multilevel"/>
    <w:tmpl w:val="87205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5A764E"/>
    <w:multiLevelType w:val="multilevel"/>
    <w:tmpl w:val="CAC6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BA3624"/>
    <w:multiLevelType w:val="multilevel"/>
    <w:tmpl w:val="809C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F40FFE"/>
    <w:multiLevelType w:val="multilevel"/>
    <w:tmpl w:val="641A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255BE1"/>
    <w:multiLevelType w:val="multilevel"/>
    <w:tmpl w:val="3088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D17C42"/>
    <w:multiLevelType w:val="multilevel"/>
    <w:tmpl w:val="8BC4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803149"/>
    <w:multiLevelType w:val="multilevel"/>
    <w:tmpl w:val="0074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5A3FE7"/>
    <w:multiLevelType w:val="multilevel"/>
    <w:tmpl w:val="930A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9C2FA6"/>
    <w:multiLevelType w:val="multilevel"/>
    <w:tmpl w:val="5E8EE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D75350"/>
    <w:multiLevelType w:val="multilevel"/>
    <w:tmpl w:val="EEF0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43738B"/>
    <w:multiLevelType w:val="multilevel"/>
    <w:tmpl w:val="C4D8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585C11"/>
    <w:multiLevelType w:val="multilevel"/>
    <w:tmpl w:val="9B88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841AB3"/>
    <w:multiLevelType w:val="multilevel"/>
    <w:tmpl w:val="056E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8982904">
    <w:abstractNumId w:val="1"/>
  </w:num>
  <w:num w:numId="2" w16cid:durableId="2139100046">
    <w:abstractNumId w:val="7"/>
  </w:num>
  <w:num w:numId="3" w16cid:durableId="1992055589">
    <w:abstractNumId w:val="5"/>
  </w:num>
  <w:num w:numId="4" w16cid:durableId="1604613133">
    <w:abstractNumId w:val="12"/>
  </w:num>
  <w:num w:numId="5" w16cid:durableId="1882588641">
    <w:abstractNumId w:val="15"/>
  </w:num>
  <w:num w:numId="6" w16cid:durableId="11491865">
    <w:abstractNumId w:val="2"/>
  </w:num>
  <w:num w:numId="7" w16cid:durableId="508058186">
    <w:abstractNumId w:val="3"/>
  </w:num>
  <w:num w:numId="8" w16cid:durableId="522091579">
    <w:abstractNumId w:val="0"/>
  </w:num>
  <w:num w:numId="9" w16cid:durableId="1820420372">
    <w:abstractNumId w:val="11"/>
  </w:num>
  <w:num w:numId="10" w16cid:durableId="1558783817">
    <w:abstractNumId w:val="14"/>
  </w:num>
  <w:num w:numId="11" w16cid:durableId="1227447319">
    <w:abstractNumId w:val="8"/>
  </w:num>
  <w:num w:numId="12" w16cid:durableId="848518070">
    <w:abstractNumId w:val="6"/>
  </w:num>
  <w:num w:numId="13" w16cid:durableId="1333607386">
    <w:abstractNumId w:val="16"/>
  </w:num>
  <w:num w:numId="14" w16cid:durableId="649091534">
    <w:abstractNumId w:val="13"/>
  </w:num>
  <w:num w:numId="15" w16cid:durableId="1431395353">
    <w:abstractNumId w:val="17"/>
  </w:num>
  <w:num w:numId="16" w16cid:durableId="310139642">
    <w:abstractNumId w:val="9"/>
  </w:num>
  <w:num w:numId="17" w16cid:durableId="584919691">
    <w:abstractNumId w:val="10"/>
  </w:num>
  <w:num w:numId="18" w16cid:durableId="90052682">
    <w:abstractNumId w:val="18"/>
  </w:num>
  <w:num w:numId="19" w16cid:durableId="7404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42B"/>
    <w:rsid w:val="000048E1"/>
    <w:rsid w:val="0003642B"/>
    <w:rsid w:val="00085FA9"/>
    <w:rsid w:val="00086C34"/>
    <w:rsid w:val="00087763"/>
    <w:rsid w:val="0010798F"/>
    <w:rsid w:val="00114014"/>
    <w:rsid w:val="00132599"/>
    <w:rsid w:val="001723E4"/>
    <w:rsid w:val="00195E90"/>
    <w:rsid w:val="001B0B34"/>
    <w:rsid w:val="001D45AA"/>
    <w:rsid w:val="001D7C1B"/>
    <w:rsid w:val="002037A4"/>
    <w:rsid w:val="00283656"/>
    <w:rsid w:val="002E218A"/>
    <w:rsid w:val="003141BD"/>
    <w:rsid w:val="004B597D"/>
    <w:rsid w:val="004F4B9E"/>
    <w:rsid w:val="00521318"/>
    <w:rsid w:val="0054559D"/>
    <w:rsid w:val="0054714C"/>
    <w:rsid w:val="00555CDB"/>
    <w:rsid w:val="006E4752"/>
    <w:rsid w:val="00745325"/>
    <w:rsid w:val="00746E36"/>
    <w:rsid w:val="007726DD"/>
    <w:rsid w:val="00927276"/>
    <w:rsid w:val="00944BA8"/>
    <w:rsid w:val="00A33424"/>
    <w:rsid w:val="00AD12D1"/>
    <w:rsid w:val="00D55B86"/>
    <w:rsid w:val="00D901ED"/>
    <w:rsid w:val="00E3519C"/>
    <w:rsid w:val="00F07089"/>
    <w:rsid w:val="00F204D9"/>
    <w:rsid w:val="00F508BB"/>
    <w:rsid w:val="00F9127C"/>
    <w:rsid w:val="00F96828"/>
    <w:rsid w:val="00FA4250"/>
    <w:rsid w:val="00FB3504"/>
    <w:rsid w:val="00FB4745"/>
    <w:rsid w:val="00FF30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5BD10"/>
  <w15:chartTrackingRefBased/>
  <w15:docId w15:val="{13419F8B-3463-2947-AA41-20100E762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10933">
      <w:bodyDiv w:val="1"/>
      <w:marLeft w:val="0"/>
      <w:marRight w:val="0"/>
      <w:marTop w:val="0"/>
      <w:marBottom w:val="0"/>
      <w:divBdr>
        <w:top w:val="none" w:sz="0" w:space="0" w:color="auto"/>
        <w:left w:val="none" w:sz="0" w:space="0" w:color="auto"/>
        <w:bottom w:val="none" w:sz="0" w:space="0" w:color="auto"/>
        <w:right w:val="none" w:sz="0" w:space="0" w:color="auto"/>
      </w:divBdr>
    </w:div>
    <w:div w:id="472021049">
      <w:bodyDiv w:val="1"/>
      <w:marLeft w:val="0"/>
      <w:marRight w:val="0"/>
      <w:marTop w:val="0"/>
      <w:marBottom w:val="0"/>
      <w:divBdr>
        <w:top w:val="none" w:sz="0" w:space="0" w:color="auto"/>
        <w:left w:val="none" w:sz="0" w:space="0" w:color="auto"/>
        <w:bottom w:val="none" w:sz="0" w:space="0" w:color="auto"/>
        <w:right w:val="none" w:sz="0" w:space="0" w:color="auto"/>
      </w:divBdr>
    </w:div>
    <w:div w:id="476000485">
      <w:bodyDiv w:val="1"/>
      <w:marLeft w:val="0"/>
      <w:marRight w:val="0"/>
      <w:marTop w:val="0"/>
      <w:marBottom w:val="0"/>
      <w:divBdr>
        <w:top w:val="none" w:sz="0" w:space="0" w:color="auto"/>
        <w:left w:val="none" w:sz="0" w:space="0" w:color="auto"/>
        <w:bottom w:val="none" w:sz="0" w:space="0" w:color="auto"/>
        <w:right w:val="none" w:sz="0" w:space="0" w:color="auto"/>
      </w:divBdr>
    </w:div>
    <w:div w:id="501815380">
      <w:bodyDiv w:val="1"/>
      <w:marLeft w:val="0"/>
      <w:marRight w:val="0"/>
      <w:marTop w:val="0"/>
      <w:marBottom w:val="0"/>
      <w:divBdr>
        <w:top w:val="none" w:sz="0" w:space="0" w:color="auto"/>
        <w:left w:val="none" w:sz="0" w:space="0" w:color="auto"/>
        <w:bottom w:val="none" w:sz="0" w:space="0" w:color="auto"/>
        <w:right w:val="none" w:sz="0" w:space="0" w:color="auto"/>
      </w:divBdr>
    </w:div>
    <w:div w:id="582957304">
      <w:bodyDiv w:val="1"/>
      <w:marLeft w:val="0"/>
      <w:marRight w:val="0"/>
      <w:marTop w:val="0"/>
      <w:marBottom w:val="0"/>
      <w:divBdr>
        <w:top w:val="none" w:sz="0" w:space="0" w:color="auto"/>
        <w:left w:val="none" w:sz="0" w:space="0" w:color="auto"/>
        <w:bottom w:val="none" w:sz="0" w:space="0" w:color="auto"/>
        <w:right w:val="none" w:sz="0" w:space="0" w:color="auto"/>
      </w:divBdr>
    </w:div>
    <w:div w:id="719403519">
      <w:bodyDiv w:val="1"/>
      <w:marLeft w:val="0"/>
      <w:marRight w:val="0"/>
      <w:marTop w:val="0"/>
      <w:marBottom w:val="0"/>
      <w:divBdr>
        <w:top w:val="none" w:sz="0" w:space="0" w:color="auto"/>
        <w:left w:val="none" w:sz="0" w:space="0" w:color="auto"/>
        <w:bottom w:val="none" w:sz="0" w:space="0" w:color="auto"/>
        <w:right w:val="none" w:sz="0" w:space="0" w:color="auto"/>
      </w:divBdr>
    </w:div>
    <w:div w:id="761414525">
      <w:bodyDiv w:val="1"/>
      <w:marLeft w:val="0"/>
      <w:marRight w:val="0"/>
      <w:marTop w:val="0"/>
      <w:marBottom w:val="0"/>
      <w:divBdr>
        <w:top w:val="none" w:sz="0" w:space="0" w:color="auto"/>
        <w:left w:val="none" w:sz="0" w:space="0" w:color="auto"/>
        <w:bottom w:val="none" w:sz="0" w:space="0" w:color="auto"/>
        <w:right w:val="none" w:sz="0" w:space="0" w:color="auto"/>
      </w:divBdr>
    </w:div>
    <w:div w:id="832061102">
      <w:bodyDiv w:val="1"/>
      <w:marLeft w:val="0"/>
      <w:marRight w:val="0"/>
      <w:marTop w:val="0"/>
      <w:marBottom w:val="0"/>
      <w:divBdr>
        <w:top w:val="none" w:sz="0" w:space="0" w:color="auto"/>
        <w:left w:val="none" w:sz="0" w:space="0" w:color="auto"/>
        <w:bottom w:val="none" w:sz="0" w:space="0" w:color="auto"/>
        <w:right w:val="none" w:sz="0" w:space="0" w:color="auto"/>
      </w:divBdr>
    </w:div>
    <w:div w:id="1057317418">
      <w:bodyDiv w:val="1"/>
      <w:marLeft w:val="0"/>
      <w:marRight w:val="0"/>
      <w:marTop w:val="0"/>
      <w:marBottom w:val="0"/>
      <w:divBdr>
        <w:top w:val="none" w:sz="0" w:space="0" w:color="auto"/>
        <w:left w:val="none" w:sz="0" w:space="0" w:color="auto"/>
        <w:bottom w:val="none" w:sz="0" w:space="0" w:color="auto"/>
        <w:right w:val="none" w:sz="0" w:space="0" w:color="auto"/>
      </w:divBdr>
    </w:div>
    <w:div w:id="1165970229">
      <w:bodyDiv w:val="1"/>
      <w:marLeft w:val="0"/>
      <w:marRight w:val="0"/>
      <w:marTop w:val="0"/>
      <w:marBottom w:val="0"/>
      <w:divBdr>
        <w:top w:val="none" w:sz="0" w:space="0" w:color="auto"/>
        <w:left w:val="none" w:sz="0" w:space="0" w:color="auto"/>
        <w:bottom w:val="none" w:sz="0" w:space="0" w:color="auto"/>
        <w:right w:val="none" w:sz="0" w:space="0" w:color="auto"/>
      </w:divBdr>
    </w:div>
    <w:div w:id="1218013487">
      <w:bodyDiv w:val="1"/>
      <w:marLeft w:val="0"/>
      <w:marRight w:val="0"/>
      <w:marTop w:val="0"/>
      <w:marBottom w:val="0"/>
      <w:divBdr>
        <w:top w:val="none" w:sz="0" w:space="0" w:color="auto"/>
        <w:left w:val="none" w:sz="0" w:space="0" w:color="auto"/>
        <w:bottom w:val="none" w:sz="0" w:space="0" w:color="auto"/>
        <w:right w:val="none" w:sz="0" w:space="0" w:color="auto"/>
      </w:divBdr>
    </w:div>
    <w:div w:id="1240679911">
      <w:bodyDiv w:val="1"/>
      <w:marLeft w:val="0"/>
      <w:marRight w:val="0"/>
      <w:marTop w:val="0"/>
      <w:marBottom w:val="0"/>
      <w:divBdr>
        <w:top w:val="none" w:sz="0" w:space="0" w:color="auto"/>
        <w:left w:val="none" w:sz="0" w:space="0" w:color="auto"/>
        <w:bottom w:val="none" w:sz="0" w:space="0" w:color="auto"/>
        <w:right w:val="none" w:sz="0" w:space="0" w:color="auto"/>
      </w:divBdr>
    </w:div>
    <w:div w:id="1304115409">
      <w:bodyDiv w:val="1"/>
      <w:marLeft w:val="0"/>
      <w:marRight w:val="0"/>
      <w:marTop w:val="0"/>
      <w:marBottom w:val="0"/>
      <w:divBdr>
        <w:top w:val="none" w:sz="0" w:space="0" w:color="auto"/>
        <w:left w:val="none" w:sz="0" w:space="0" w:color="auto"/>
        <w:bottom w:val="none" w:sz="0" w:space="0" w:color="auto"/>
        <w:right w:val="none" w:sz="0" w:space="0" w:color="auto"/>
      </w:divBdr>
    </w:div>
    <w:div w:id="1529558928">
      <w:bodyDiv w:val="1"/>
      <w:marLeft w:val="0"/>
      <w:marRight w:val="0"/>
      <w:marTop w:val="0"/>
      <w:marBottom w:val="0"/>
      <w:divBdr>
        <w:top w:val="none" w:sz="0" w:space="0" w:color="auto"/>
        <w:left w:val="none" w:sz="0" w:space="0" w:color="auto"/>
        <w:bottom w:val="none" w:sz="0" w:space="0" w:color="auto"/>
        <w:right w:val="none" w:sz="0" w:space="0" w:color="auto"/>
      </w:divBdr>
    </w:div>
    <w:div w:id="1551845004">
      <w:bodyDiv w:val="1"/>
      <w:marLeft w:val="0"/>
      <w:marRight w:val="0"/>
      <w:marTop w:val="0"/>
      <w:marBottom w:val="0"/>
      <w:divBdr>
        <w:top w:val="none" w:sz="0" w:space="0" w:color="auto"/>
        <w:left w:val="none" w:sz="0" w:space="0" w:color="auto"/>
        <w:bottom w:val="none" w:sz="0" w:space="0" w:color="auto"/>
        <w:right w:val="none" w:sz="0" w:space="0" w:color="auto"/>
      </w:divBdr>
    </w:div>
    <w:div w:id="1616059822">
      <w:bodyDiv w:val="1"/>
      <w:marLeft w:val="0"/>
      <w:marRight w:val="0"/>
      <w:marTop w:val="0"/>
      <w:marBottom w:val="0"/>
      <w:divBdr>
        <w:top w:val="none" w:sz="0" w:space="0" w:color="auto"/>
        <w:left w:val="none" w:sz="0" w:space="0" w:color="auto"/>
        <w:bottom w:val="none" w:sz="0" w:space="0" w:color="auto"/>
        <w:right w:val="none" w:sz="0" w:space="0" w:color="auto"/>
      </w:divBdr>
    </w:div>
    <w:div w:id="1629431143">
      <w:bodyDiv w:val="1"/>
      <w:marLeft w:val="0"/>
      <w:marRight w:val="0"/>
      <w:marTop w:val="0"/>
      <w:marBottom w:val="0"/>
      <w:divBdr>
        <w:top w:val="none" w:sz="0" w:space="0" w:color="auto"/>
        <w:left w:val="none" w:sz="0" w:space="0" w:color="auto"/>
        <w:bottom w:val="none" w:sz="0" w:space="0" w:color="auto"/>
        <w:right w:val="none" w:sz="0" w:space="0" w:color="auto"/>
      </w:divBdr>
    </w:div>
    <w:div w:id="1630547322">
      <w:bodyDiv w:val="1"/>
      <w:marLeft w:val="0"/>
      <w:marRight w:val="0"/>
      <w:marTop w:val="0"/>
      <w:marBottom w:val="0"/>
      <w:divBdr>
        <w:top w:val="none" w:sz="0" w:space="0" w:color="auto"/>
        <w:left w:val="none" w:sz="0" w:space="0" w:color="auto"/>
        <w:bottom w:val="none" w:sz="0" w:space="0" w:color="auto"/>
        <w:right w:val="none" w:sz="0" w:space="0" w:color="auto"/>
      </w:divBdr>
    </w:div>
    <w:div w:id="1655570718">
      <w:bodyDiv w:val="1"/>
      <w:marLeft w:val="0"/>
      <w:marRight w:val="0"/>
      <w:marTop w:val="0"/>
      <w:marBottom w:val="0"/>
      <w:divBdr>
        <w:top w:val="none" w:sz="0" w:space="0" w:color="auto"/>
        <w:left w:val="none" w:sz="0" w:space="0" w:color="auto"/>
        <w:bottom w:val="none" w:sz="0" w:space="0" w:color="auto"/>
        <w:right w:val="none" w:sz="0" w:space="0" w:color="auto"/>
      </w:divBdr>
    </w:div>
    <w:div w:id="1677414752">
      <w:bodyDiv w:val="1"/>
      <w:marLeft w:val="0"/>
      <w:marRight w:val="0"/>
      <w:marTop w:val="0"/>
      <w:marBottom w:val="0"/>
      <w:divBdr>
        <w:top w:val="none" w:sz="0" w:space="0" w:color="auto"/>
        <w:left w:val="none" w:sz="0" w:space="0" w:color="auto"/>
        <w:bottom w:val="none" w:sz="0" w:space="0" w:color="auto"/>
        <w:right w:val="none" w:sz="0" w:space="0" w:color="auto"/>
      </w:divBdr>
    </w:div>
    <w:div w:id="1724212945">
      <w:bodyDiv w:val="1"/>
      <w:marLeft w:val="0"/>
      <w:marRight w:val="0"/>
      <w:marTop w:val="0"/>
      <w:marBottom w:val="0"/>
      <w:divBdr>
        <w:top w:val="none" w:sz="0" w:space="0" w:color="auto"/>
        <w:left w:val="none" w:sz="0" w:space="0" w:color="auto"/>
        <w:bottom w:val="none" w:sz="0" w:space="0" w:color="auto"/>
        <w:right w:val="none" w:sz="0" w:space="0" w:color="auto"/>
      </w:divBdr>
    </w:div>
    <w:div w:id="1767266632">
      <w:bodyDiv w:val="1"/>
      <w:marLeft w:val="0"/>
      <w:marRight w:val="0"/>
      <w:marTop w:val="0"/>
      <w:marBottom w:val="0"/>
      <w:divBdr>
        <w:top w:val="none" w:sz="0" w:space="0" w:color="auto"/>
        <w:left w:val="none" w:sz="0" w:space="0" w:color="auto"/>
        <w:bottom w:val="none" w:sz="0" w:space="0" w:color="auto"/>
        <w:right w:val="none" w:sz="0" w:space="0" w:color="auto"/>
      </w:divBdr>
    </w:div>
    <w:div w:id="1910262773">
      <w:bodyDiv w:val="1"/>
      <w:marLeft w:val="0"/>
      <w:marRight w:val="0"/>
      <w:marTop w:val="0"/>
      <w:marBottom w:val="0"/>
      <w:divBdr>
        <w:top w:val="none" w:sz="0" w:space="0" w:color="auto"/>
        <w:left w:val="none" w:sz="0" w:space="0" w:color="auto"/>
        <w:bottom w:val="none" w:sz="0" w:space="0" w:color="auto"/>
        <w:right w:val="none" w:sz="0" w:space="0" w:color="auto"/>
      </w:divBdr>
    </w:div>
    <w:div w:id="1973827730">
      <w:bodyDiv w:val="1"/>
      <w:marLeft w:val="0"/>
      <w:marRight w:val="0"/>
      <w:marTop w:val="0"/>
      <w:marBottom w:val="0"/>
      <w:divBdr>
        <w:top w:val="none" w:sz="0" w:space="0" w:color="auto"/>
        <w:left w:val="none" w:sz="0" w:space="0" w:color="auto"/>
        <w:bottom w:val="none" w:sz="0" w:space="0" w:color="auto"/>
        <w:right w:val="none" w:sz="0" w:space="0" w:color="auto"/>
      </w:divBdr>
    </w:div>
    <w:div w:id="206347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184</Words>
  <Characters>1055</Characters>
  <Application>Microsoft Office Word</Application>
  <DocSecurity>0</DocSecurity>
  <Lines>8</Lines>
  <Paragraphs>2</Paragraphs>
  <ScaleCrop>false</ScaleCrop>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Saroop</dc:creator>
  <cp:keywords/>
  <dc:description/>
  <cp:lastModifiedBy>Sanjay Saroop</cp:lastModifiedBy>
  <cp:revision>43</cp:revision>
  <dcterms:created xsi:type="dcterms:W3CDTF">2025-07-27T07:35:00Z</dcterms:created>
  <dcterms:modified xsi:type="dcterms:W3CDTF">2025-08-27T04:34:00Z</dcterms:modified>
</cp:coreProperties>
</file>