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F4CF" w14:textId="3C08EB36" w:rsidR="005A332F" w:rsidRPr="005A332F" w:rsidRDefault="005A332F" w:rsidP="005A332F">
      <w:pPr>
        <w:rPr>
          <w:b/>
          <w:bCs/>
          <w:sz w:val="32"/>
          <w:szCs w:val="32"/>
        </w:rPr>
      </w:pPr>
      <w:r w:rsidRPr="005A332F">
        <w:rPr>
          <w:b/>
          <w:bCs/>
          <w:sz w:val="32"/>
          <w:szCs w:val="32"/>
        </w:rPr>
        <w:t>Modelo de Negócios para Cursos Online: Desenvolvimento Web</w:t>
      </w:r>
    </w:p>
    <w:p w14:paraId="0401A7C2" w14:textId="77777777" w:rsidR="005A332F" w:rsidRDefault="005A332F" w:rsidP="005A332F"/>
    <w:p w14:paraId="4E8D68EF" w14:textId="1CD6D4F8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Proposta de Valor</w:t>
      </w:r>
    </w:p>
    <w:p w14:paraId="21FF8027" w14:textId="77777777" w:rsidR="005A332F" w:rsidRDefault="005A332F" w:rsidP="005A332F">
      <w:r>
        <w:t xml:space="preserve">   - Oferecer cursos completos e práticos em HTML, CSS, </w:t>
      </w:r>
      <w:proofErr w:type="spellStart"/>
      <w:r>
        <w:t>Bootstrap</w:t>
      </w:r>
      <w:proofErr w:type="spellEnd"/>
      <w:r>
        <w:t xml:space="preserve">, PHP, </w:t>
      </w:r>
      <w:proofErr w:type="spellStart"/>
      <w:r>
        <w:t>MySQLi</w:t>
      </w:r>
      <w:proofErr w:type="spellEnd"/>
      <w:r>
        <w:t>, e outros, proporcionando uma jornada de aprendizado eficaz.</w:t>
      </w:r>
    </w:p>
    <w:p w14:paraId="61E41E26" w14:textId="77777777" w:rsidR="005A332F" w:rsidRDefault="005A332F" w:rsidP="005A332F">
      <w:r>
        <w:t xml:space="preserve">   - Suporte personalizado e orientação contínua dos instrutores experientes.</w:t>
      </w:r>
    </w:p>
    <w:p w14:paraId="5D85AD6B" w14:textId="0B992B2A" w:rsidR="005A332F" w:rsidRDefault="005A332F" w:rsidP="005A332F">
      <w:r>
        <w:t xml:space="preserve">   - Projetos práticos e desafios para aplicação prática dos conhecimentos adquiridos.</w:t>
      </w:r>
    </w:p>
    <w:p w14:paraId="6C5ABFE7" w14:textId="50609723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Segmentos de Clientes</w:t>
      </w:r>
    </w:p>
    <w:p w14:paraId="7080FF8B" w14:textId="77777777" w:rsidR="005A332F" w:rsidRDefault="005A332F" w:rsidP="005A332F">
      <w:r>
        <w:t xml:space="preserve">   - Iniciantes em programação web.</w:t>
      </w:r>
    </w:p>
    <w:p w14:paraId="1FD876CD" w14:textId="77777777" w:rsidR="005A332F" w:rsidRDefault="005A332F" w:rsidP="005A332F">
      <w:r>
        <w:t xml:space="preserve">   - Desenvolvedores web em busca de aprimoramento.</w:t>
      </w:r>
    </w:p>
    <w:p w14:paraId="496C9899" w14:textId="76D60560" w:rsidR="005A332F" w:rsidRDefault="005A332F" w:rsidP="005A332F">
      <w:r>
        <w:t xml:space="preserve">   - Profissionais que desejam adquirir novas habilidades no desenvolvimento web.</w:t>
      </w:r>
    </w:p>
    <w:p w14:paraId="6627118D" w14:textId="37E939FA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Canais de Distribuição</w:t>
      </w:r>
    </w:p>
    <w:p w14:paraId="03D9449D" w14:textId="77777777" w:rsidR="005A332F" w:rsidRDefault="005A332F" w:rsidP="005A332F">
      <w:r>
        <w:t xml:space="preserve">   - Plataforma online dedicada para acesso aos cursos.</w:t>
      </w:r>
    </w:p>
    <w:p w14:paraId="4129EE36" w14:textId="77777777" w:rsidR="005A332F" w:rsidRDefault="005A332F" w:rsidP="005A332F">
      <w:r>
        <w:t xml:space="preserve">   - Marketing digital através de redes sociais, blogs e parceiros.</w:t>
      </w:r>
    </w:p>
    <w:p w14:paraId="3E7AE12B" w14:textId="24C363BD" w:rsidR="005A332F" w:rsidRDefault="005A332F" w:rsidP="005A332F">
      <w:r>
        <w:t xml:space="preserve">   - Parcerias com empresas para treinamento de equipes.</w:t>
      </w:r>
    </w:p>
    <w:p w14:paraId="0B1CFB5A" w14:textId="1199A965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Relacionamento com Clientes</w:t>
      </w:r>
    </w:p>
    <w:p w14:paraId="71E36AA2" w14:textId="77777777" w:rsidR="005A332F" w:rsidRDefault="005A332F" w:rsidP="005A332F">
      <w:r>
        <w:t xml:space="preserve">   - Suporte personalizado via chat, e-mail e fórum.</w:t>
      </w:r>
    </w:p>
    <w:p w14:paraId="3C7EB8DF" w14:textId="77777777" w:rsidR="005A332F" w:rsidRDefault="005A332F" w:rsidP="005A332F">
      <w:r>
        <w:t xml:space="preserve">   - Comunidade online para interação entre alunos.</w:t>
      </w:r>
    </w:p>
    <w:p w14:paraId="2BDB465B" w14:textId="66E2C599" w:rsidR="005A332F" w:rsidRDefault="005A332F" w:rsidP="005A332F">
      <w:r>
        <w:t xml:space="preserve">   - Feedback contínuo e atualizações de curso para manter o conteúdo relevante.</w:t>
      </w:r>
    </w:p>
    <w:p w14:paraId="1626D6F8" w14:textId="730513C5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Fontes de Receita</w:t>
      </w:r>
    </w:p>
    <w:p w14:paraId="6B11ADA0" w14:textId="77777777" w:rsidR="005A332F" w:rsidRDefault="005A332F" w:rsidP="005A332F">
      <w:r>
        <w:t xml:space="preserve">   - Matrícula em cursos individuais.</w:t>
      </w:r>
    </w:p>
    <w:p w14:paraId="203EC28C" w14:textId="77777777" w:rsidR="005A332F" w:rsidRDefault="005A332F" w:rsidP="005A332F">
      <w:r>
        <w:t xml:space="preserve">   - Assinatura mensal ou anual para acesso ilimitado a todos os cursos.</w:t>
      </w:r>
    </w:p>
    <w:p w14:paraId="5B3FB630" w14:textId="125BCD61" w:rsidR="005A332F" w:rsidRDefault="005A332F" w:rsidP="005A332F">
      <w:r>
        <w:t xml:space="preserve">   - Serviços de consultoria e treinamento personalizado para empresas.</w:t>
      </w:r>
    </w:p>
    <w:p w14:paraId="363D38B6" w14:textId="75C054C1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Recursos-Chave</w:t>
      </w:r>
      <w:r w:rsidRPr="007E4614">
        <w:rPr>
          <w:b/>
          <w:bCs/>
        </w:rPr>
        <w:t>:</w:t>
      </w:r>
    </w:p>
    <w:p w14:paraId="65B57FD2" w14:textId="77777777" w:rsidR="005A332F" w:rsidRDefault="005A332F" w:rsidP="005A332F">
      <w:r>
        <w:t xml:space="preserve">   - Instrutores especializados em desenvolvimento web.</w:t>
      </w:r>
    </w:p>
    <w:p w14:paraId="7EF59618" w14:textId="77777777" w:rsidR="005A332F" w:rsidRDefault="005A332F" w:rsidP="005A332F">
      <w:r>
        <w:t xml:space="preserve">   - Plataforma online robusta para hospedar cursos.</w:t>
      </w:r>
    </w:p>
    <w:p w14:paraId="4DABE0D3" w14:textId="64CC72C5" w:rsidR="005A332F" w:rsidRDefault="005A332F" w:rsidP="005A332F">
      <w:r>
        <w:t xml:space="preserve">   - Conteúdo de alta qualidade e material didático.</w:t>
      </w:r>
    </w:p>
    <w:p w14:paraId="55DCE634" w14:textId="4F144B1A" w:rsidR="005A332F" w:rsidRDefault="005A332F" w:rsidP="005A332F">
      <w:r>
        <w:t>Atividades-Chave</w:t>
      </w:r>
    </w:p>
    <w:p w14:paraId="167833C8" w14:textId="77777777" w:rsidR="005A332F" w:rsidRDefault="005A332F" w:rsidP="005A332F">
      <w:r>
        <w:t xml:space="preserve">   - Desenvolvimento e atualização contínua de cursos.</w:t>
      </w:r>
    </w:p>
    <w:p w14:paraId="1C673FCC" w14:textId="77777777" w:rsidR="005A332F" w:rsidRDefault="005A332F" w:rsidP="005A332F">
      <w:r>
        <w:t xml:space="preserve">   - Suporte ao aluno e interação na comunidade.</w:t>
      </w:r>
    </w:p>
    <w:p w14:paraId="7075B417" w14:textId="4F1B4900" w:rsidR="005A332F" w:rsidRDefault="005A332F" w:rsidP="005A332F">
      <w:r>
        <w:t xml:space="preserve">   - Marketing digital para atrair novos alunos.</w:t>
      </w:r>
    </w:p>
    <w:p w14:paraId="6E8ABD87" w14:textId="751139F6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lastRenderedPageBreak/>
        <w:t>Parcerias-Chave</w:t>
      </w:r>
    </w:p>
    <w:p w14:paraId="5B95E8E4" w14:textId="77777777" w:rsidR="005A332F" w:rsidRDefault="005A332F" w:rsidP="005A332F">
      <w:r>
        <w:t xml:space="preserve">   - Colaboração com especialistas do setor para conteúdo de cursos.</w:t>
      </w:r>
    </w:p>
    <w:p w14:paraId="21144E9E" w14:textId="77777777" w:rsidR="005A332F" w:rsidRDefault="005A332F" w:rsidP="005A332F">
      <w:r>
        <w:t xml:space="preserve">   - Parcerias estratégicas com empresas para programas de treinamento corporativo.</w:t>
      </w:r>
    </w:p>
    <w:p w14:paraId="091ABF4C" w14:textId="483FB54E" w:rsidR="005A332F" w:rsidRDefault="005A332F" w:rsidP="005A332F">
      <w:r>
        <w:t xml:space="preserve">   - Afiliados e influenciadores para aumentar a visibilidade.</w:t>
      </w:r>
    </w:p>
    <w:p w14:paraId="62297836" w14:textId="0CA5B169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Estrutura de Custos</w:t>
      </w:r>
    </w:p>
    <w:p w14:paraId="6BF592E5" w14:textId="77777777" w:rsidR="005A332F" w:rsidRDefault="005A332F" w:rsidP="005A332F">
      <w:r>
        <w:t xml:space="preserve">   - Desenvolvimento e manutenção da plataforma online.</w:t>
      </w:r>
    </w:p>
    <w:p w14:paraId="47114EE1" w14:textId="77777777" w:rsidR="005A332F" w:rsidRDefault="005A332F" w:rsidP="005A332F">
      <w:r>
        <w:t xml:space="preserve">   - Remuneração para instrutores e especialistas colaboradores.</w:t>
      </w:r>
    </w:p>
    <w:p w14:paraId="7E0BF8F5" w14:textId="77777777" w:rsidR="005A332F" w:rsidRDefault="005A332F" w:rsidP="005A332F">
      <w:r>
        <w:t xml:space="preserve">   - Custos de marketing e publicidade.</w:t>
      </w:r>
    </w:p>
    <w:p w14:paraId="32619ADD" w14:textId="1ED40E92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Métricas-Chave</w:t>
      </w:r>
      <w:r w:rsidRPr="007E4614">
        <w:rPr>
          <w:b/>
          <w:bCs/>
        </w:rPr>
        <w:t>:</w:t>
      </w:r>
    </w:p>
    <w:p w14:paraId="657ED046" w14:textId="77777777" w:rsidR="005A332F" w:rsidRDefault="005A332F" w:rsidP="005A332F">
      <w:r>
        <w:t xml:space="preserve">    - Taxa de retenção de alunos.</w:t>
      </w:r>
    </w:p>
    <w:p w14:paraId="4D08EBEA" w14:textId="77777777" w:rsidR="005A332F" w:rsidRDefault="005A332F" w:rsidP="005A332F">
      <w:r>
        <w:t xml:space="preserve">    - Taxa de conclusão de cursos.</w:t>
      </w:r>
    </w:p>
    <w:p w14:paraId="6A4F4BB8" w14:textId="77777777" w:rsidR="005A332F" w:rsidRDefault="005A332F" w:rsidP="005A332F">
      <w:r>
        <w:t xml:space="preserve">    - Avaliações e feedback dos alunos.</w:t>
      </w:r>
    </w:p>
    <w:p w14:paraId="72621484" w14:textId="45D305B5" w:rsidR="005A332F" w:rsidRDefault="005A332F" w:rsidP="005A332F">
      <w:r>
        <w:t xml:space="preserve">    - Aquisição de clientes por canal de marketing.</w:t>
      </w:r>
    </w:p>
    <w:p w14:paraId="61F75F48" w14:textId="25CC6A10" w:rsidR="005A332F" w:rsidRDefault="005A332F" w:rsidP="005A332F">
      <w:r>
        <w:t>Este modelo de negócios é adaptável e pode ser personalizado conforme as características específicas do seu empreendimento educacional. Certifique-se de considerar as necessidades do seu público-alvo, a concorrência no mercado de cursos online e os avanços tecnológicos no setor educacional.</w:t>
      </w:r>
    </w:p>
    <w:p w14:paraId="08DFE1BF" w14:textId="0148EAB6" w:rsidR="007E4614" w:rsidRPr="007E4614" w:rsidRDefault="007E4614" w:rsidP="005A332F">
      <w:pPr>
        <w:rPr>
          <w:b/>
          <w:bCs/>
        </w:rPr>
      </w:pPr>
      <w:r w:rsidRPr="007E4614">
        <w:rPr>
          <w:b/>
          <w:bCs/>
        </w:rPr>
        <w:t>MODELO MER:</w:t>
      </w:r>
    </w:p>
    <w:p w14:paraId="63ED2412" w14:textId="6D8922E4" w:rsidR="005A332F" w:rsidRDefault="005A332F" w:rsidP="005A332F">
      <w:r w:rsidRPr="005A332F">
        <w:drawing>
          <wp:inline distT="0" distB="0" distL="0" distR="0" wp14:anchorId="1FB526E8" wp14:editId="4ADC0C9C">
            <wp:extent cx="5400040" cy="3867150"/>
            <wp:effectExtent l="0" t="0" r="0" b="0"/>
            <wp:docPr id="1032864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64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92B9" w14:textId="0E19A455" w:rsidR="005A332F" w:rsidRPr="005A332F" w:rsidRDefault="005A332F" w:rsidP="005A332F">
      <w:pPr>
        <w:ind w:left="708" w:firstLine="708"/>
        <w:rPr>
          <w:b/>
          <w:bCs/>
          <w:sz w:val="28"/>
          <w:szCs w:val="28"/>
        </w:rPr>
      </w:pPr>
      <w:r w:rsidRPr="005A332F">
        <w:rPr>
          <w:b/>
          <w:bCs/>
          <w:sz w:val="28"/>
          <w:szCs w:val="28"/>
        </w:rPr>
        <w:lastRenderedPageBreak/>
        <w:t>Estrutura Detalhada do Banco de Dados</w:t>
      </w:r>
    </w:p>
    <w:p w14:paraId="11EEAFDB" w14:textId="77777777" w:rsidR="005A332F" w:rsidRDefault="005A332F" w:rsidP="005A332F"/>
    <w:p w14:paraId="0CDD26B9" w14:textId="6E4A3D58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Tabela `</w:t>
      </w:r>
      <w:proofErr w:type="spellStart"/>
      <w:r w:rsidRPr="007E4614">
        <w:rPr>
          <w:b/>
          <w:bCs/>
        </w:rPr>
        <w:t>payments_picpays</w:t>
      </w:r>
      <w:proofErr w:type="spellEnd"/>
      <w:r w:rsidRPr="007E4614">
        <w:rPr>
          <w:b/>
          <w:bCs/>
        </w:rPr>
        <w:t>:</w:t>
      </w:r>
    </w:p>
    <w:p w14:paraId="1B234999" w14:textId="77777777" w:rsidR="005A332F" w:rsidRDefault="005A332F" w:rsidP="005A332F">
      <w:r>
        <w:t xml:space="preserve">   - Armazena informações sobre pagamentos realizados através do serviço </w:t>
      </w:r>
      <w:proofErr w:type="spellStart"/>
      <w:r>
        <w:t>PicPay</w:t>
      </w:r>
      <w:proofErr w:type="spellEnd"/>
      <w:r>
        <w:t>.</w:t>
      </w:r>
    </w:p>
    <w:p w14:paraId="33CB2383" w14:textId="54674A7A" w:rsidR="005A332F" w:rsidRPr="007E4614" w:rsidRDefault="005A332F" w:rsidP="005A332F">
      <w:pPr>
        <w:rPr>
          <w:b/>
          <w:bCs/>
        </w:rPr>
      </w:pPr>
      <w:r>
        <w:t xml:space="preserve">   </w:t>
      </w:r>
      <w:r w:rsidRPr="007E4614">
        <w:rPr>
          <w:b/>
          <w:bCs/>
        </w:rPr>
        <w:t>- Campos Importantes:</w:t>
      </w:r>
    </w:p>
    <w:p w14:paraId="131E2385" w14:textId="77777777" w:rsidR="005A332F" w:rsidRDefault="005A332F" w:rsidP="005A332F">
      <w:r>
        <w:t xml:space="preserve">     - `id`: Identificador único do pagamento.</w:t>
      </w:r>
    </w:p>
    <w:p w14:paraId="0645715F" w14:textId="77777777" w:rsidR="005A332F" w:rsidRDefault="005A332F" w:rsidP="005A332F">
      <w:r>
        <w:t xml:space="preserve">     -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`: Nome e sobrenome do cliente.</w:t>
      </w:r>
    </w:p>
    <w:p w14:paraId="311B0B00" w14:textId="77777777" w:rsidR="005A332F" w:rsidRDefault="005A332F" w:rsidP="005A332F">
      <w:r>
        <w:t xml:space="preserve">     - `</w:t>
      </w:r>
      <w:proofErr w:type="spellStart"/>
      <w:r>
        <w:t>cpf</w:t>
      </w:r>
      <w:proofErr w:type="spellEnd"/>
      <w:r>
        <w:t>`: Número do CPF do cliente.</w:t>
      </w:r>
    </w:p>
    <w:p w14:paraId="7581CF65" w14:textId="77777777" w:rsidR="005A332F" w:rsidRDefault="005A332F" w:rsidP="005A332F">
      <w:r>
        <w:t xml:space="preserve">     - `</w:t>
      </w:r>
      <w:proofErr w:type="spellStart"/>
      <w:r>
        <w:t>phone</w:t>
      </w:r>
      <w:proofErr w:type="spellEnd"/>
      <w:r>
        <w:t>`: Número de telefone do cliente.</w:t>
      </w:r>
    </w:p>
    <w:p w14:paraId="0FFE5213" w14:textId="77777777" w:rsidR="005A332F" w:rsidRDefault="005A332F" w:rsidP="005A332F">
      <w:r>
        <w:t xml:space="preserve">     - `</w:t>
      </w:r>
      <w:proofErr w:type="spellStart"/>
      <w:r>
        <w:t>email</w:t>
      </w:r>
      <w:proofErr w:type="spellEnd"/>
      <w:r>
        <w:t>`: Endereço de e-mail do cliente.</w:t>
      </w:r>
    </w:p>
    <w:p w14:paraId="2A9F6A76" w14:textId="77777777" w:rsidR="005A332F" w:rsidRDefault="005A332F" w:rsidP="005A332F">
      <w:r>
        <w:t xml:space="preserve">     - `</w:t>
      </w:r>
      <w:proofErr w:type="spellStart"/>
      <w:r>
        <w:t>payment_url</w:t>
      </w:r>
      <w:proofErr w:type="spellEnd"/>
      <w:r>
        <w:t>`: URL do pagamento (se aplicável).</w:t>
      </w:r>
    </w:p>
    <w:p w14:paraId="40C3F640" w14:textId="77777777" w:rsidR="005A332F" w:rsidRDefault="005A332F" w:rsidP="005A332F">
      <w:r>
        <w:t xml:space="preserve">     - `</w:t>
      </w:r>
      <w:proofErr w:type="spellStart"/>
      <w:r>
        <w:t>qrcode</w:t>
      </w:r>
      <w:proofErr w:type="spellEnd"/>
      <w:r>
        <w:t>`: Código QR associado ao pagamento.</w:t>
      </w:r>
    </w:p>
    <w:p w14:paraId="38CAD6BC" w14:textId="77777777" w:rsidR="005A332F" w:rsidRDefault="005A332F" w:rsidP="005A332F">
      <w:r>
        <w:t xml:space="preserve">     - `</w:t>
      </w:r>
      <w:proofErr w:type="spellStart"/>
      <w:r>
        <w:t>expires_at</w:t>
      </w:r>
      <w:proofErr w:type="spellEnd"/>
      <w:r>
        <w:t>`: Data de expiração do pagamento.</w:t>
      </w:r>
    </w:p>
    <w:p w14:paraId="589CA9D6" w14:textId="77777777" w:rsidR="005A332F" w:rsidRDefault="005A332F" w:rsidP="005A332F">
      <w:r>
        <w:t xml:space="preserve">     - `</w:t>
      </w:r>
      <w:proofErr w:type="spellStart"/>
      <w:r>
        <w:t>product_id</w:t>
      </w:r>
      <w:proofErr w:type="spellEnd"/>
      <w:r>
        <w:t>`: ID do produto relacionado ao pagamento.</w:t>
      </w:r>
    </w:p>
    <w:p w14:paraId="0D2C51C9" w14:textId="77777777" w:rsidR="005A332F" w:rsidRDefault="005A332F" w:rsidP="005A332F">
      <w:r>
        <w:t xml:space="preserve">     - `</w:t>
      </w:r>
      <w:proofErr w:type="spellStart"/>
      <w:r>
        <w:t>payments_statu_id</w:t>
      </w:r>
      <w:proofErr w:type="spellEnd"/>
      <w:r>
        <w:t>`: ID do status do pagamento.</w:t>
      </w:r>
    </w:p>
    <w:p w14:paraId="784A33BA" w14:textId="77777777" w:rsidR="005A332F" w:rsidRDefault="005A332F" w:rsidP="005A332F">
      <w:r>
        <w:t xml:space="preserve">     - `</w:t>
      </w:r>
      <w:proofErr w:type="spellStart"/>
      <w:r>
        <w:t>created</w:t>
      </w:r>
      <w:proofErr w:type="spellEnd"/>
      <w:r>
        <w:t>`, `</w:t>
      </w:r>
      <w:proofErr w:type="spellStart"/>
      <w:r>
        <w:t>modified</w:t>
      </w:r>
      <w:proofErr w:type="spellEnd"/>
      <w:r>
        <w:t xml:space="preserve">`: </w:t>
      </w:r>
      <w:proofErr w:type="spellStart"/>
      <w:r>
        <w:t>Timestamps</w:t>
      </w:r>
      <w:proofErr w:type="spellEnd"/>
      <w:r>
        <w:t xml:space="preserve"> de criação e última modificação.</w:t>
      </w:r>
    </w:p>
    <w:p w14:paraId="401569CD" w14:textId="77777777" w:rsidR="005A332F" w:rsidRDefault="005A332F" w:rsidP="005A332F"/>
    <w:p w14:paraId="64F38C01" w14:textId="67F884AE" w:rsidR="005A332F" w:rsidRDefault="005A332F" w:rsidP="005A332F">
      <w:pPr>
        <w:ind w:left="1416" w:firstLine="708"/>
      </w:pPr>
      <w:r w:rsidRPr="005A332F">
        <w:drawing>
          <wp:inline distT="0" distB="0" distL="0" distR="0" wp14:anchorId="4406EFA9" wp14:editId="5925082D">
            <wp:extent cx="2191056" cy="3982006"/>
            <wp:effectExtent l="0" t="0" r="0" b="0"/>
            <wp:docPr id="161228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711D" w14:textId="77777777" w:rsidR="005A332F" w:rsidRDefault="005A332F" w:rsidP="005A332F"/>
    <w:p w14:paraId="529339D4" w14:textId="53AA6DBA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Tabela `</w:t>
      </w:r>
      <w:proofErr w:type="spellStart"/>
      <w:r w:rsidRPr="007E4614">
        <w:rPr>
          <w:b/>
          <w:bCs/>
        </w:rPr>
        <w:t>payments_status</w:t>
      </w:r>
      <w:proofErr w:type="spellEnd"/>
      <w:r w:rsidRPr="007E4614">
        <w:rPr>
          <w:b/>
          <w:bCs/>
        </w:rPr>
        <w:t>`:</w:t>
      </w:r>
    </w:p>
    <w:p w14:paraId="751E611D" w14:textId="77777777" w:rsidR="005A332F" w:rsidRDefault="005A332F" w:rsidP="005A332F">
      <w:r>
        <w:t xml:space="preserve">   - Contém os diferentes estados que um pagamento pode ter.</w:t>
      </w:r>
    </w:p>
    <w:p w14:paraId="29809357" w14:textId="77777777" w:rsidR="005A332F" w:rsidRDefault="005A332F" w:rsidP="005A332F">
      <w:r>
        <w:t xml:space="preserve">   - **Campos Importantes:**</w:t>
      </w:r>
    </w:p>
    <w:p w14:paraId="44A1498C" w14:textId="77777777" w:rsidR="005A332F" w:rsidRDefault="005A332F" w:rsidP="005A332F">
      <w:r>
        <w:t xml:space="preserve">     - `id`: Identificador único do status.</w:t>
      </w:r>
    </w:p>
    <w:p w14:paraId="7A8F4AA2" w14:textId="77777777" w:rsidR="005A332F" w:rsidRDefault="005A332F" w:rsidP="005A332F">
      <w:r>
        <w:t xml:space="preserve">     - `</w:t>
      </w:r>
      <w:proofErr w:type="spellStart"/>
      <w:r>
        <w:t>name</w:t>
      </w:r>
      <w:proofErr w:type="spellEnd"/>
      <w:r>
        <w:t>`: Nome do status.</w:t>
      </w:r>
    </w:p>
    <w:p w14:paraId="662F33B1" w14:textId="77777777" w:rsidR="005A332F" w:rsidRDefault="005A332F" w:rsidP="005A332F">
      <w:r>
        <w:t xml:space="preserve">     - `status`: Código ou identificador do status.</w:t>
      </w:r>
    </w:p>
    <w:p w14:paraId="3BDEFD78" w14:textId="77777777" w:rsidR="005A332F" w:rsidRDefault="005A332F" w:rsidP="005A332F">
      <w:r>
        <w:t xml:space="preserve">     - `</w:t>
      </w:r>
      <w:proofErr w:type="spellStart"/>
      <w:r>
        <w:t>description</w:t>
      </w:r>
      <w:proofErr w:type="spellEnd"/>
      <w:r>
        <w:t>`: Descrição do status.</w:t>
      </w:r>
    </w:p>
    <w:p w14:paraId="74AEBB35" w14:textId="77777777" w:rsidR="005A332F" w:rsidRDefault="005A332F" w:rsidP="005A332F">
      <w:r>
        <w:t xml:space="preserve">     - `</w:t>
      </w:r>
      <w:proofErr w:type="spellStart"/>
      <w:r>
        <w:t>obs</w:t>
      </w:r>
      <w:proofErr w:type="spellEnd"/>
      <w:r>
        <w:t>`: Observações adicionais (se aplicável).</w:t>
      </w:r>
    </w:p>
    <w:p w14:paraId="6E50DF8E" w14:textId="77777777" w:rsidR="005A332F" w:rsidRDefault="005A332F" w:rsidP="005A332F">
      <w:r>
        <w:t xml:space="preserve">     - `color`: Cor associada ao status.</w:t>
      </w:r>
    </w:p>
    <w:p w14:paraId="2F9D3BCE" w14:textId="77777777" w:rsidR="005A332F" w:rsidRDefault="005A332F" w:rsidP="005A332F">
      <w:r>
        <w:t xml:space="preserve">     - `</w:t>
      </w:r>
      <w:proofErr w:type="spellStart"/>
      <w:r>
        <w:t>created</w:t>
      </w:r>
      <w:proofErr w:type="spellEnd"/>
      <w:r>
        <w:t>`, `</w:t>
      </w:r>
      <w:proofErr w:type="spellStart"/>
      <w:r>
        <w:t>modified</w:t>
      </w:r>
      <w:proofErr w:type="spellEnd"/>
      <w:r>
        <w:t xml:space="preserve">`: </w:t>
      </w:r>
      <w:proofErr w:type="spellStart"/>
      <w:r>
        <w:t>Timestamps</w:t>
      </w:r>
      <w:proofErr w:type="spellEnd"/>
      <w:r>
        <w:t xml:space="preserve"> de criação e última modificação.</w:t>
      </w:r>
    </w:p>
    <w:p w14:paraId="05ADCFE6" w14:textId="5A1A770A" w:rsidR="005A332F" w:rsidRDefault="005A332F" w:rsidP="005A332F">
      <w:pPr>
        <w:ind w:left="1416" w:firstLine="708"/>
      </w:pPr>
      <w:r w:rsidRPr="005A332F">
        <w:drawing>
          <wp:inline distT="0" distB="0" distL="0" distR="0" wp14:anchorId="445593A6" wp14:editId="220E190E">
            <wp:extent cx="2200582" cy="3334215"/>
            <wp:effectExtent l="0" t="0" r="9525" b="0"/>
            <wp:docPr id="1982432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32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12FF" w14:textId="77777777" w:rsidR="005A332F" w:rsidRDefault="005A332F" w:rsidP="005A332F"/>
    <w:p w14:paraId="70418D36" w14:textId="2C95CD9F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Tabela `</w:t>
      </w:r>
      <w:proofErr w:type="spellStart"/>
      <w:r w:rsidRPr="007E4614">
        <w:rPr>
          <w:b/>
          <w:bCs/>
        </w:rPr>
        <w:t>products</w:t>
      </w:r>
      <w:proofErr w:type="spellEnd"/>
      <w:r w:rsidR="007E4614" w:rsidRPr="007E4614">
        <w:rPr>
          <w:b/>
          <w:bCs/>
        </w:rPr>
        <w:t>’:</w:t>
      </w:r>
    </w:p>
    <w:p w14:paraId="1DD342E3" w14:textId="77777777" w:rsidR="005A332F" w:rsidRDefault="005A332F" w:rsidP="005A332F">
      <w:r>
        <w:t xml:space="preserve">   - Mantém informações sobre os produtos oferecidos na loja.</w:t>
      </w:r>
    </w:p>
    <w:p w14:paraId="4CB9B217" w14:textId="77777777" w:rsidR="005A332F" w:rsidRDefault="005A332F" w:rsidP="005A332F">
      <w:r>
        <w:t xml:space="preserve">   - **Campos Importantes:**</w:t>
      </w:r>
    </w:p>
    <w:p w14:paraId="0AF1FBF8" w14:textId="77777777" w:rsidR="005A332F" w:rsidRDefault="005A332F" w:rsidP="005A332F">
      <w:r>
        <w:t xml:space="preserve">     - `id`: Identificador único do produto.</w:t>
      </w:r>
    </w:p>
    <w:p w14:paraId="005C03E2" w14:textId="77777777" w:rsidR="005A332F" w:rsidRDefault="005A332F" w:rsidP="005A332F">
      <w:r>
        <w:t xml:space="preserve">     - `</w:t>
      </w:r>
      <w:proofErr w:type="spellStart"/>
      <w:r>
        <w:t>name</w:t>
      </w:r>
      <w:proofErr w:type="spellEnd"/>
      <w:r>
        <w:t>`: Nome do produto.</w:t>
      </w:r>
    </w:p>
    <w:p w14:paraId="650D9DB6" w14:textId="77777777" w:rsidR="005A332F" w:rsidRDefault="005A332F" w:rsidP="005A332F">
      <w:r>
        <w:t xml:space="preserve">     - `</w:t>
      </w:r>
      <w:proofErr w:type="spellStart"/>
      <w:r>
        <w:t>description</w:t>
      </w:r>
      <w:proofErr w:type="spellEnd"/>
      <w:r>
        <w:t>`: Descrição detalhada do produto.</w:t>
      </w:r>
    </w:p>
    <w:p w14:paraId="56683A31" w14:textId="77777777" w:rsidR="005A332F" w:rsidRDefault="005A332F" w:rsidP="005A332F">
      <w:r>
        <w:t xml:space="preserve">     - `</w:t>
      </w:r>
      <w:proofErr w:type="spellStart"/>
      <w:r>
        <w:t>price</w:t>
      </w:r>
      <w:proofErr w:type="spellEnd"/>
      <w:r>
        <w:t>`: Preço do produto.</w:t>
      </w:r>
    </w:p>
    <w:p w14:paraId="778D4150" w14:textId="77777777" w:rsidR="005A332F" w:rsidRDefault="005A332F" w:rsidP="005A332F">
      <w:r>
        <w:lastRenderedPageBreak/>
        <w:t xml:space="preserve">     - `</w:t>
      </w:r>
      <w:proofErr w:type="spellStart"/>
      <w:r>
        <w:t>image</w:t>
      </w:r>
      <w:proofErr w:type="spellEnd"/>
      <w:r>
        <w:t>`: Nome do arquivo de imagem associado ao produto.</w:t>
      </w:r>
    </w:p>
    <w:p w14:paraId="010FA043" w14:textId="77777777" w:rsidR="005A332F" w:rsidRDefault="005A332F" w:rsidP="005A332F">
      <w:r>
        <w:t xml:space="preserve">     - `</w:t>
      </w:r>
      <w:proofErr w:type="spellStart"/>
      <w:r>
        <w:t>created</w:t>
      </w:r>
      <w:proofErr w:type="spellEnd"/>
      <w:r>
        <w:t>`, `</w:t>
      </w:r>
      <w:proofErr w:type="spellStart"/>
      <w:r>
        <w:t>modified</w:t>
      </w:r>
      <w:proofErr w:type="spellEnd"/>
      <w:r>
        <w:t xml:space="preserve">`: </w:t>
      </w:r>
      <w:proofErr w:type="spellStart"/>
      <w:r>
        <w:t>Timestamps</w:t>
      </w:r>
      <w:proofErr w:type="spellEnd"/>
      <w:r>
        <w:t xml:space="preserve"> de criação e última modificação.</w:t>
      </w:r>
    </w:p>
    <w:p w14:paraId="6F4B37BB" w14:textId="77777777" w:rsidR="005A332F" w:rsidRDefault="005A332F" w:rsidP="005A332F"/>
    <w:p w14:paraId="0078650F" w14:textId="29465706" w:rsidR="005A332F" w:rsidRDefault="005A332F" w:rsidP="005A332F">
      <w:r>
        <w:tab/>
      </w:r>
      <w:r>
        <w:tab/>
      </w:r>
      <w:r>
        <w:tab/>
      </w:r>
      <w:r w:rsidRPr="005A332F">
        <w:drawing>
          <wp:inline distT="0" distB="0" distL="0" distR="0" wp14:anchorId="40077BFA" wp14:editId="7A2BEA27">
            <wp:extent cx="2152950" cy="2619741"/>
            <wp:effectExtent l="0" t="0" r="0" b="9525"/>
            <wp:docPr id="133995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4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EA1A" w14:textId="77777777" w:rsidR="005A332F" w:rsidRDefault="005A332F" w:rsidP="005A332F"/>
    <w:p w14:paraId="12B8D764" w14:textId="23B37306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Tabela `</w:t>
      </w:r>
      <w:proofErr w:type="spellStart"/>
      <w:r w:rsidRPr="007E4614">
        <w:rPr>
          <w:b/>
          <w:bCs/>
        </w:rPr>
        <w:t>transactions_status</w:t>
      </w:r>
      <w:proofErr w:type="spellEnd"/>
      <w:r w:rsidRPr="007E4614">
        <w:rPr>
          <w:b/>
          <w:bCs/>
        </w:rPr>
        <w:t>`:</w:t>
      </w:r>
    </w:p>
    <w:p w14:paraId="582BE481" w14:textId="77777777" w:rsidR="005A332F" w:rsidRDefault="005A332F" w:rsidP="005A332F">
      <w:r>
        <w:t xml:space="preserve">   - Registra o status das transações associadas aos pagamentos.</w:t>
      </w:r>
    </w:p>
    <w:p w14:paraId="26EA0627" w14:textId="77777777" w:rsidR="005A332F" w:rsidRDefault="005A332F" w:rsidP="005A332F">
      <w:r>
        <w:t xml:space="preserve">   - **Campos Importantes:**</w:t>
      </w:r>
    </w:p>
    <w:p w14:paraId="7AFABF1C" w14:textId="77777777" w:rsidR="005A332F" w:rsidRDefault="005A332F" w:rsidP="005A332F">
      <w:r>
        <w:t xml:space="preserve">     - `id`: Identificador único da transação.</w:t>
      </w:r>
    </w:p>
    <w:p w14:paraId="0082972D" w14:textId="77777777" w:rsidR="005A332F" w:rsidRDefault="005A332F" w:rsidP="005A332F">
      <w:r>
        <w:t xml:space="preserve">     - `</w:t>
      </w:r>
      <w:proofErr w:type="spellStart"/>
      <w:r>
        <w:t>authorization_id</w:t>
      </w:r>
      <w:proofErr w:type="spellEnd"/>
      <w:r>
        <w:t>`: ID de autorização (se aplicável).</w:t>
      </w:r>
    </w:p>
    <w:p w14:paraId="2CEE5285" w14:textId="77777777" w:rsidR="005A332F" w:rsidRDefault="005A332F" w:rsidP="005A332F">
      <w:r>
        <w:t xml:space="preserve">     - `</w:t>
      </w:r>
      <w:proofErr w:type="spellStart"/>
      <w:r>
        <w:t>payments_statu_id</w:t>
      </w:r>
      <w:proofErr w:type="spellEnd"/>
      <w:r>
        <w:t>`: ID do status da transação.</w:t>
      </w:r>
    </w:p>
    <w:p w14:paraId="4DE0827F" w14:textId="77777777" w:rsidR="005A332F" w:rsidRDefault="005A332F" w:rsidP="005A332F">
      <w:r>
        <w:t xml:space="preserve">     - `</w:t>
      </w:r>
      <w:proofErr w:type="spellStart"/>
      <w:r>
        <w:t>payments_picpay_id</w:t>
      </w:r>
      <w:proofErr w:type="spellEnd"/>
      <w:r>
        <w:t>`: ID do pagamento associado.</w:t>
      </w:r>
    </w:p>
    <w:p w14:paraId="38FB20BC" w14:textId="77777777" w:rsidR="005A332F" w:rsidRDefault="005A332F" w:rsidP="005A332F">
      <w:r>
        <w:t xml:space="preserve">     - `</w:t>
      </w:r>
      <w:proofErr w:type="spellStart"/>
      <w:r>
        <w:t>created</w:t>
      </w:r>
      <w:proofErr w:type="spellEnd"/>
      <w:r>
        <w:t>`, `</w:t>
      </w:r>
      <w:proofErr w:type="spellStart"/>
      <w:r>
        <w:t>modified</w:t>
      </w:r>
      <w:proofErr w:type="spellEnd"/>
      <w:r>
        <w:t xml:space="preserve">`: </w:t>
      </w:r>
      <w:proofErr w:type="spellStart"/>
      <w:r>
        <w:t>Timestamps</w:t>
      </w:r>
      <w:proofErr w:type="spellEnd"/>
      <w:r>
        <w:t xml:space="preserve"> de criação e última modificação.</w:t>
      </w:r>
    </w:p>
    <w:p w14:paraId="33B214AA" w14:textId="497E47E4" w:rsidR="005A332F" w:rsidRDefault="005A332F" w:rsidP="005A332F">
      <w:r>
        <w:tab/>
      </w:r>
      <w:r>
        <w:tab/>
      </w:r>
      <w:r w:rsidRPr="005A332F">
        <w:drawing>
          <wp:inline distT="0" distB="0" distL="0" distR="0" wp14:anchorId="0C98D25E" wp14:editId="5DCB2023">
            <wp:extent cx="2610214" cy="2067213"/>
            <wp:effectExtent l="0" t="0" r="0" b="9525"/>
            <wp:docPr id="947169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69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293E" w14:textId="77777777" w:rsidR="005A332F" w:rsidRDefault="005A332F" w:rsidP="005A332F"/>
    <w:p w14:paraId="15239F52" w14:textId="77777777" w:rsidR="005A332F" w:rsidRDefault="005A332F" w:rsidP="005A332F"/>
    <w:p w14:paraId="12A3CA29" w14:textId="13769DEC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lastRenderedPageBreak/>
        <w:t>Tabela `</w:t>
      </w:r>
      <w:proofErr w:type="spellStart"/>
      <w:r w:rsidRPr="007E4614">
        <w:rPr>
          <w:b/>
          <w:bCs/>
        </w:rPr>
        <w:t>users</w:t>
      </w:r>
      <w:proofErr w:type="spellEnd"/>
      <w:r w:rsidRPr="007E4614">
        <w:rPr>
          <w:b/>
          <w:bCs/>
        </w:rPr>
        <w:t>`:</w:t>
      </w:r>
    </w:p>
    <w:p w14:paraId="308F314E" w14:textId="77777777" w:rsidR="005A332F" w:rsidRDefault="005A332F" w:rsidP="005A332F">
      <w:r>
        <w:t xml:space="preserve">   - Armazena informações sobre os usuários.</w:t>
      </w:r>
    </w:p>
    <w:p w14:paraId="00634FD6" w14:textId="77777777" w:rsidR="005A332F" w:rsidRDefault="005A332F" w:rsidP="005A332F">
      <w:r>
        <w:t xml:space="preserve">   - **Campos Importantes:**</w:t>
      </w:r>
    </w:p>
    <w:p w14:paraId="7CFA77B1" w14:textId="77777777" w:rsidR="005A332F" w:rsidRDefault="005A332F" w:rsidP="005A332F">
      <w:r>
        <w:t xml:space="preserve">     - `id`: Identificador único do usuário.</w:t>
      </w:r>
    </w:p>
    <w:p w14:paraId="2FCEAEEC" w14:textId="77777777" w:rsidR="005A332F" w:rsidRDefault="005A332F" w:rsidP="005A332F">
      <w:r>
        <w:t xml:space="preserve">     - `</w:t>
      </w:r>
      <w:proofErr w:type="spellStart"/>
      <w:r>
        <w:t>name</w:t>
      </w:r>
      <w:proofErr w:type="spellEnd"/>
      <w:r>
        <w:t>`: Nome do usuário.</w:t>
      </w:r>
    </w:p>
    <w:p w14:paraId="27197212" w14:textId="77777777" w:rsidR="005A332F" w:rsidRDefault="005A332F" w:rsidP="005A332F">
      <w:r>
        <w:t xml:space="preserve">     - `</w:t>
      </w:r>
      <w:proofErr w:type="spellStart"/>
      <w:r>
        <w:t>email</w:t>
      </w:r>
      <w:proofErr w:type="spellEnd"/>
      <w:r>
        <w:t>`: Endereço de e-mail do usuário.</w:t>
      </w:r>
    </w:p>
    <w:p w14:paraId="1639EA51" w14:textId="77777777" w:rsidR="005A332F" w:rsidRDefault="005A332F" w:rsidP="005A332F">
      <w:r>
        <w:t xml:space="preserve">     - `</w:t>
      </w:r>
      <w:proofErr w:type="spellStart"/>
      <w:r>
        <w:t>password</w:t>
      </w:r>
      <w:proofErr w:type="spellEnd"/>
      <w:r>
        <w:t>`: Senha do usuário (</w:t>
      </w:r>
      <w:proofErr w:type="spellStart"/>
      <w:r>
        <w:t>hash</w:t>
      </w:r>
      <w:proofErr w:type="spellEnd"/>
      <w:r>
        <w:t>).</w:t>
      </w:r>
    </w:p>
    <w:p w14:paraId="46DEEDBB" w14:textId="77777777" w:rsidR="005A332F" w:rsidRDefault="005A332F" w:rsidP="005A332F">
      <w:r>
        <w:t xml:space="preserve">     - `</w:t>
      </w:r>
      <w:proofErr w:type="spellStart"/>
      <w:r>
        <w:t>created</w:t>
      </w:r>
      <w:proofErr w:type="spellEnd"/>
      <w:r>
        <w:t>`, `</w:t>
      </w:r>
      <w:proofErr w:type="spellStart"/>
      <w:r>
        <w:t>modified</w:t>
      </w:r>
      <w:proofErr w:type="spellEnd"/>
      <w:r>
        <w:t xml:space="preserve">`: </w:t>
      </w:r>
      <w:proofErr w:type="spellStart"/>
      <w:r>
        <w:t>Timestamps</w:t>
      </w:r>
      <w:proofErr w:type="spellEnd"/>
      <w:r>
        <w:t xml:space="preserve"> de criação e última modificação.</w:t>
      </w:r>
    </w:p>
    <w:p w14:paraId="7EF132F1" w14:textId="47CDE599" w:rsidR="005A332F" w:rsidRDefault="005A332F" w:rsidP="005A332F">
      <w:r>
        <w:tab/>
      </w:r>
      <w:r>
        <w:tab/>
      </w:r>
      <w:r>
        <w:tab/>
      </w:r>
      <w:r w:rsidRPr="005A332F">
        <w:drawing>
          <wp:inline distT="0" distB="0" distL="0" distR="0" wp14:anchorId="40EE0A1B" wp14:editId="07067A64">
            <wp:extent cx="2133898" cy="2610214"/>
            <wp:effectExtent l="0" t="0" r="0" b="0"/>
            <wp:docPr id="1510768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68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03A2" w14:textId="77777777" w:rsidR="005A332F" w:rsidRDefault="005A332F" w:rsidP="005A332F"/>
    <w:p w14:paraId="18BF62DA" w14:textId="638743DC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Exemplo de Consulta Com Junção de Tabelas:</w:t>
      </w:r>
    </w:p>
    <w:p w14:paraId="0140088F" w14:textId="77777777" w:rsidR="005A332F" w:rsidRDefault="005A332F" w:rsidP="005A332F">
      <w:r>
        <w:t>```</w:t>
      </w:r>
      <w:proofErr w:type="spellStart"/>
      <w:r>
        <w:t>sql</w:t>
      </w:r>
      <w:proofErr w:type="spellEnd"/>
    </w:p>
    <w:p w14:paraId="109514BE" w14:textId="77777777" w:rsidR="005A332F" w:rsidRDefault="005A332F" w:rsidP="005A332F">
      <w:r>
        <w:t xml:space="preserve">SELECT </w:t>
      </w:r>
    </w:p>
    <w:p w14:paraId="424978BE" w14:textId="77777777" w:rsidR="005A332F" w:rsidRDefault="005A332F" w:rsidP="005A332F">
      <w:r>
        <w:t xml:space="preserve">    p.id as </w:t>
      </w:r>
      <w:proofErr w:type="spellStart"/>
      <w:r>
        <w:t>payment_id</w:t>
      </w:r>
      <w:proofErr w:type="spellEnd"/>
      <w:r>
        <w:t>,</w:t>
      </w:r>
    </w:p>
    <w:p w14:paraId="17A9ED73" w14:textId="77777777" w:rsidR="005A332F" w:rsidRDefault="005A332F" w:rsidP="005A332F">
      <w:r>
        <w:t xml:space="preserve">   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>,</w:t>
      </w:r>
    </w:p>
    <w:p w14:paraId="6D071D75" w14:textId="77777777" w:rsidR="005A332F" w:rsidRDefault="005A332F" w:rsidP="005A332F">
      <w:r>
        <w:t xml:space="preserve">    </w:t>
      </w:r>
      <w:proofErr w:type="spellStart"/>
      <w:proofErr w:type="gramStart"/>
      <w:r>
        <w:t>p.last</w:t>
      </w:r>
      <w:proofErr w:type="gramEnd"/>
      <w:r>
        <w:t>_name</w:t>
      </w:r>
      <w:proofErr w:type="spellEnd"/>
      <w:r>
        <w:t>,</w:t>
      </w:r>
    </w:p>
    <w:p w14:paraId="4501F2B0" w14:textId="77777777" w:rsidR="005A332F" w:rsidRDefault="005A332F" w:rsidP="005A332F">
      <w:r>
        <w:t xml:space="preserve">    ps.name as </w:t>
      </w:r>
      <w:proofErr w:type="spellStart"/>
      <w:r>
        <w:t>status_name</w:t>
      </w:r>
      <w:proofErr w:type="spellEnd"/>
      <w:r>
        <w:t>,</w:t>
      </w:r>
    </w:p>
    <w:p w14:paraId="76C8140A" w14:textId="77777777" w:rsidR="005A332F" w:rsidRDefault="005A332F" w:rsidP="005A332F">
      <w:r>
        <w:t xml:space="preserve">    pr.name as </w:t>
      </w:r>
      <w:proofErr w:type="spellStart"/>
      <w:r>
        <w:t>product_name</w:t>
      </w:r>
      <w:proofErr w:type="spellEnd"/>
    </w:p>
    <w:p w14:paraId="74B5B61F" w14:textId="77777777" w:rsidR="005A332F" w:rsidRDefault="005A332F" w:rsidP="005A332F">
      <w:r>
        <w:t xml:space="preserve">FROM </w:t>
      </w:r>
      <w:proofErr w:type="spellStart"/>
      <w:r>
        <w:t>payments_picpays</w:t>
      </w:r>
      <w:proofErr w:type="spellEnd"/>
      <w:r>
        <w:t xml:space="preserve"> p</w:t>
      </w:r>
    </w:p>
    <w:p w14:paraId="7A18B214" w14:textId="77777777" w:rsidR="005A332F" w:rsidRDefault="005A332F" w:rsidP="005A332F">
      <w:r>
        <w:t xml:space="preserve">JOIN </w:t>
      </w:r>
      <w:proofErr w:type="spellStart"/>
      <w:r>
        <w:t>payments_status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p.payments</w:t>
      </w:r>
      <w:proofErr w:type="gramEnd"/>
      <w:r>
        <w:t>_statu_id</w:t>
      </w:r>
      <w:proofErr w:type="spellEnd"/>
      <w:r>
        <w:t xml:space="preserve"> = ps.id</w:t>
      </w:r>
    </w:p>
    <w:p w14:paraId="20749BFC" w14:textId="77777777" w:rsidR="005A332F" w:rsidRDefault="005A332F" w:rsidP="005A332F">
      <w:r>
        <w:t xml:space="preserve">JOIN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pr.id</w:t>
      </w:r>
    </w:p>
    <w:p w14:paraId="31939FA5" w14:textId="3FC7EEE9" w:rsidR="005A332F" w:rsidRDefault="005A332F" w:rsidP="005A332F">
      <w:r>
        <w:t>WHERE p.id = 1;</w:t>
      </w:r>
    </w:p>
    <w:p w14:paraId="07605057" w14:textId="77777777" w:rsidR="005A332F" w:rsidRDefault="005A332F" w:rsidP="005A332F">
      <w:r>
        <w:lastRenderedPageBreak/>
        <w:t>Esta consulta retorna informações detalhadas sobre um pagamento, incluindo o nome do cliente, status do pagamento e nome do produto associado.</w:t>
      </w:r>
    </w:p>
    <w:p w14:paraId="14F6D374" w14:textId="77777777" w:rsidR="005A332F" w:rsidRDefault="005A332F" w:rsidP="005A332F"/>
    <w:p w14:paraId="5C1AC54F" w14:textId="0B28B595" w:rsidR="005A332F" w:rsidRPr="007E4614" w:rsidRDefault="005A332F" w:rsidP="005A332F">
      <w:pPr>
        <w:rPr>
          <w:b/>
          <w:bCs/>
        </w:rPr>
      </w:pPr>
      <w:r w:rsidRPr="007E4614">
        <w:rPr>
          <w:b/>
          <w:bCs/>
        </w:rPr>
        <w:t>Exemplo de Inserção de Novo Usuário</w:t>
      </w:r>
    </w:p>
    <w:p w14:paraId="0A103C12" w14:textId="77777777" w:rsidR="005A332F" w:rsidRDefault="005A332F" w:rsidP="005A332F">
      <w:r>
        <w:t>```</w:t>
      </w:r>
      <w:proofErr w:type="spellStart"/>
      <w:r>
        <w:t>sql</w:t>
      </w:r>
      <w:proofErr w:type="spellEnd"/>
    </w:p>
    <w:p w14:paraId="2BDD463F" w14:textId="77777777" w:rsidR="005A332F" w:rsidRDefault="005A332F" w:rsidP="005A332F">
      <w:r>
        <w:t xml:space="preserve">INSERT INTO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>)</w:t>
      </w:r>
    </w:p>
    <w:p w14:paraId="62DCB235" w14:textId="77777777" w:rsidR="005A332F" w:rsidRDefault="005A332F" w:rsidP="005A332F">
      <w:r>
        <w:t>VALUES ('Novo Usuário', 'novousuario@example.com', '</w:t>
      </w:r>
      <w:proofErr w:type="spellStart"/>
      <w:r>
        <w:t>hashdaSenha</w:t>
      </w:r>
      <w:proofErr w:type="spellEnd"/>
      <w:r>
        <w:t>', '2023-11-29 18:30:00');</w:t>
      </w:r>
    </w:p>
    <w:p w14:paraId="47AD747E" w14:textId="77777777" w:rsidR="005A332F" w:rsidRDefault="005A332F" w:rsidP="005A332F">
      <w:r>
        <w:t>```</w:t>
      </w:r>
    </w:p>
    <w:p w14:paraId="645AEC6C" w14:textId="77777777" w:rsidR="005A332F" w:rsidRDefault="005A332F" w:rsidP="005A332F">
      <w:r>
        <w:t>Esta consulta adiciona um novo usuário à tabela `</w:t>
      </w:r>
      <w:proofErr w:type="spellStart"/>
      <w:r>
        <w:t>users</w:t>
      </w:r>
      <w:proofErr w:type="spellEnd"/>
      <w:r>
        <w:t>`.</w:t>
      </w:r>
    </w:p>
    <w:p w14:paraId="0F2CE598" w14:textId="77777777" w:rsidR="005A332F" w:rsidRDefault="005A332F" w:rsidP="005A332F"/>
    <w:p w14:paraId="4870C372" w14:textId="03738B86" w:rsidR="005A332F" w:rsidRDefault="005A332F" w:rsidP="005A332F">
      <w:r>
        <w:t>Considerações Finais</w:t>
      </w:r>
    </w:p>
    <w:p w14:paraId="2906D457" w14:textId="77777777" w:rsidR="005A332F" w:rsidRDefault="005A332F" w:rsidP="005A332F">
      <w:r>
        <w:t xml:space="preserve">- Este banco de dados parece ser destinado a uma loja online que utiliza o serviço </w:t>
      </w:r>
      <w:proofErr w:type="spellStart"/>
      <w:r>
        <w:t>PicPay</w:t>
      </w:r>
      <w:proofErr w:type="spellEnd"/>
      <w:r>
        <w:t xml:space="preserve"> para processamento de pagamentos.</w:t>
      </w:r>
    </w:p>
    <w:p w14:paraId="060CE4FA" w14:textId="77777777" w:rsidR="005A332F" w:rsidRDefault="005A332F" w:rsidP="005A332F">
      <w:r>
        <w:t>- As tabelas são estruturadas de forma a facilitar a associação de informações entre pagamentos, status, produtos e usuários.</w:t>
      </w:r>
    </w:p>
    <w:p w14:paraId="3BE5680E" w14:textId="095C39BA" w:rsidR="00886F64" w:rsidRDefault="005A332F" w:rsidP="005A332F">
      <w:r>
        <w:t xml:space="preserve">- Os </w:t>
      </w:r>
      <w:proofErr w:type="spellStart"/>
      <w:r>
        <w:t>timestamps</w:t>
      </w:r>
      <w:proofErr w:type="spellEnd"/>
      <w:r>
        <w:t xml:space="preserve"> (`</w:t>
      </w:r>
      <w:proofErr w:type="spellStart"/>
      <w:r>
        <w:t>created</w:t>
      </w:r>
      <w:proofErr w:type="spellEnd"/>
      <w:r>
        <w:t>` e `</w:t>
      </w:r>
      <w:proofErr w:type="spellStart"/>
      <w:r>
        <w:t>modified</w:t>
      </w:r>
      <w:proofErr w:type="spellEnd"/>
      <w:r>
        <w:t>`) são registrados para acompanhar a cronologia das operações no banco de dados.</w:t>
      </w:r>
    </w:p>
    <w:sectPr w:rsidR="00886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2F"/>
    <w:rsid w:val="00317D8D"/>
    <w:rsid w:val="005A332F"/>
    <w:rsid w:val="007E4614"/>
    <w:rsid w:val="008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ECE3"/>
  <w15:chartTrackingRefBased/>
  <w15:docId w15:val="{C9427498-168F-49C6-9285-44EA032B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0098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7636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8141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621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785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017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7981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0600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4239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749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927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Souza</dc:creator>
  <cp:keywords/>
  <dc:description/>
  <cp:lastModifiedBy>Pedro Souza</cp:lastModifiedBy>
  <cp:revision>1</cp:revision>
  <dcterms:created xsi:type="dcterms:W3CDTF">2023-11-29T17:57:00Z</dcterms:created>
  <dcterms:modified xsi:type="dcterms:W3CDTF">2023-11-29T18:13:00Z</dcterms:modified>
</cp:coreProperties>
</file>