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C60A6" w:rsidRDefault="009C60A6" w:rsidP="009C60A6">
      <w:r>
        <w:t>Question 1:</w:t>
      </w:r>
    </w:p>
    <w:p w:rsidR="009C60A6" w:rsidRDefault="009C60A6" w:rsidP="009C60A6">
      <w:r>
        <w:t>(1 Min.)</w:t>
      </w:r>
    </w:p>
    <w:p w:rsidR="009C60A6" w:rsidRDefault="009C60A6" w:rsidP="009C60A6">
      <w:r>
        <w:t>Consider a combustion engine with an injection valve. The start point of fuel injection must be</w:t>
      </w:r>
    </w:p>
    <w:p w:rsidR="009C60A6" w:rsidRDefault="009C60A6" w:rsidP="009C60A6">
      <w:proofErr w:type="gramStart"/>
      <w:r>
        <w:t>precise</w:t>
      </w:r>
      <w:proofErr w:type="gramEnd"/>
      <w:r>
        <w:t xml:space="preserve"> within 0.1 degrees of the measured angular crankshaft position.</w:t>
      </w:r>
    </w:p>
    <w:p w:rsidR="009C60A6" w:rsidRDefault="009C60A6" w:rsidP="009C60A6">
      <w:r>
        <w:t>1.1 Calculate the temporal accuracy of the system if the crankshaft revolves with 6000 rpm.</w:t>
      </w:r>
    </w:p>
    <w:p w:rsidR="009C60A6" w:rsidRDefault="009C60A6" w:rsidP="009C60A6"/>
    <w:p w:rsidR="009C60A6" w:rsidRDefault="009C60A6" w:rsidP="009C60A6">
      <w:r>
        <w:t>2.7 microsecond</w:t>
      </w:r>
    </w:p>
    <w:p w:rsidR="009C60A6" w:rsidRDefault="009C60A6" w:rsidP="009C60A6"/>
    <w:p w:rsidR="009C60A6" w:rsidRDefault="009C60A6" w:rsidP="009C60A6"/>
    <w:p w:rsidR="009C60A6" w:rsidRDefault="009C60A6" w:rsidP="009C60A6">
      <w:r>
        <w:t>Question 2:</w:t>
      </w:r>
    </w:p>
    <w:p w:rsidR="009C60A6" w:rsidRDefault="009C60A6" w:rsidP="009C60A6">
      <w:r>
        <w:t>(1 Min.)</w:t>
      </w:r>
    </w:p>
    <w:p w:rsidR="009C60A6" w:rsidRDefault="009C60A6" w:rsidP="009C60A6">
      <w:r>
        <w:t>What is signal conditioning? How do you describe a device that encapsulates a sensor and a</w:t>
      </w:r>
    </w:p>
    <w:p w:rsidR="009C60A6" w:rsidRDefault="009C60A6" w:rsidP="009C60A6">
      <w:proofErr w:type="gramStart"/>
      <w:r>
        <w:t>microcontroller</w:t>
      </w:r>
      <w:proofErr w:type="gramEnd"/>
      <w:r>
        <w:t xml:space="preserve"> in one housing?</w:t>
      </w:r>
    </w:p>
    <w:p w:rsidR="009C60A6" w:rsidRDefault="009C60A6" w:rsidP="009C60A6"/>
    <w:p w:rsidR="009C60A6" w:rsidRDefault="009C60A6" w:rsidP="009C60A6">
      <w:pPr>
        <w:rPr>
          <w:lang w:val="en-GB"/>
        </w:rPr>
      </w:pPr>
      <w:r w:rsidRPr="001D6FD9">
        <w:rPr>
          <w:color w:val="0000FF"/>
          <w:lang w:val="en-GB"/>
        </w:rPr>
        <w:t>Signal conditioning</w:t>
      </w:r>
      <w:r>
        <w:rPr>
          <w:lang w:val="en-GB"/>
        </w:rPr>
        <w:t xml:space="preserve"> encompasses all processing steps to obtain meaningful measured data from physical sensor data (raw data element, e.g. a voltage). Typical processing steps: </w:t>
      </w:r>
    </w:p>
    <w:p w:rsidR="009C60A6" w:rsidRDefault="009C60A6" w:rsidP="009C60A6">
      <w:pPr>
        <w:numPr>
          <w:ilvl w:val="0"/>
          <w:numId w:val="1"/>
        </w:numPr>
        <w:spacing w:line="360" w:lineRule="auto"/>
        <w:rPr>
          <w:lang w:val="en-GB"/>
        </w:rPr>
      </w:pPr>
      <w:r>
        <w:rPr>
          <w:lang w:val="en-GB"/>
        </w:rPr>
        <w:t>filtering and averaging</w:t>
      </w:r>
    </w:p>
    <w:p w:rsidR="009C60A6" w:rsidRDefault="009C60A6" w:rsidP="009C60A6">
      <w:pPr>
        <w:numPr>
          <w:ilvl w:val="0"/>
          <w:numId w:val="1"/>
        </w:numPr>
        <w:spacing w:line="360" w:lineRule="auto"/>
        <w:rPr>
          <w:lang w:val="en-GB"/>
        </w:rPr>
      </w:pPr>
      <w:r>
        <w:rPr>
          <w:lang w:val="en-GB"/>
        </w:rPr>
        <w:t>plausibility checks</w:t>
      </w:r>
    </w:p>
    <w:p w:rsidR="009C60A6" w:rsidRDefault="009C60A6" w:rsidP="009C60A6">
      <w:pPr>
        <w:numPr>
          <w:ilvl w:val="0"/>
          <w:numId w:val="1"/>
        </w:numPr>
        <w:spacing w:line="360" w:lineRule="auto"/>
        <w:rPr>
          <w:lang w:val="en-GB"/>
        </w:rPr>
      </w:pPr>
      <w:r>
        <w:rPr>
          <w:lang w:val="en-GB"/>
        </w:rPr>
        <w:t>calibration and transformation</w:t>
      </w:r>
    </w:p>
    <w:p w:rsidR="009C60A6" w:rsidRDefault="009C60A6" w:rsidP="009C60A6"/>
    <w:p w:rsidR="009C60A6" w:rsidRDefault="009C60A6" w:rsidP="009C60A6">
      <w:r>
        <w:t xml:space="preserve">Intelligent Instrumentation </w:t>
      </w:r>
    </w:p>
    <w:p w:rsidR="009C60A6" w:rsidRDefault="009C60A6" w:rsidP="009C60A6"/>
    <w:p w:rsidR="009C60A6" w:rsidRDefault="009C60A6" w:rsidP="009C60A6">
      <w:r>
        <w:t>Question 3:</w:t>
      </w:r>
    </w:p>
    <w:p w:rsidR="009C60A6" w:rsidRDefault="009C60A6" w:rsidP="009C60A6">
      <w:r>
        <w:t>(1 Min.)</w:t>
      </w:r>
    </w:p>
    <w:p w:rsidR="009C60A6" w:rsidRDefault="009C60A6" w:rsidP="009C60A6">
      <w:r>
        <w:t>Show the relationship between error, faults and failures through a diagram.</w:t>
      </w:r>
    </w:p>
    <w:p w:rsidR="009C60A6" w:rsidRDefault="009C60A6" w:rsidP="009C60A6"/>
    <w:p w:rsidR="009C60A6" w:rsidRDefault="009C60A6" w:rsidP="009C60A6"/>
    <w:p w:rsidR="009C60A6" w:rsidRDefault="009C60A6" w:rsidP="009C60A6">
      <w:r>
        <w:rPr>
          <w:noProof/>
          <w:u w:color="000000"/>
        </w:rPr>
        <w:drawing>
          <wp:inline distT="0" distB="0" distL="0" distR="0">
            <wp:extent cx="5972810" cy="1906534"/>
            <wp:effectExtent l="0" t="0" r="0" b="0"/>
            <wp:docPr id="3" name="Grafik 3" descr="Fig_6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_6_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972810" cy="1906534"/>
                    </a:xfrm>
                    <a:prstGeom prst="rect">
                      <a:avLst/>
                    </a:prstGeom>
                    <a:noFill/>
                    <a:ln>
                      <a:noFill/>
                    </a:ln>
                  </pic:spPr>
                </pic:pic>
              </a:graphicData>
            </a:graphic>
          </wp:inline>
        </w:drawing>
      </w:r>
    </w:p>
    <w:p w:rsidR="009C60A6" w:rsidRDefault="009C60A6" w:rsidP="009C60A6"/>
    <w:p w:rsidR="009C60A6" w:rsidRDefault="009C60A6" w:rsidP="009C60A6"/>
    <w:p w:rsidR="009C60A6" w:rsidRDefault="009C60A6" w:rsidP="009C60A6"/>
    <w:p w:rsidR="009C60A6" w:rsidRDefault="009C60A6" w:rsidP="009C60A6">
      <w:r>
        <w:t>Question 4:</w:t>
      </w:r>
    </w:p>
    <w:p w:rsidR="009C60A6" w:rsidRDefault="009C60A6" w:rsidP="009C60A6">
      <w:r>
        <w:t>(2 Min.)</w:t>
      </w:r>
    </w:p>
    <w:p w:rsidR="009C60A6" w:rsidRDefault="009C60A6" w:rsidP="009C60A6">
      <w:r>
        <w:t>Calculate the overhead of a trigger task if the WCET of the trigger task is 200 µsec and</w:t>
      </w:r>
    </w:p>
    <w:p w:rsidR="009C60A6" w:rsidRDefault="009C60A6" w:rsidP="009C60A6">
      <w:proofErr w:type="gramStart"/>
      <w:r>
        <w:t>the</w:t>
      </w:r>
      <w:proofErr w:type="gramEnd"/>
      <w:r>
        <w:t xml:space="preserve"> laxity of the RT transaction is 10msec. Discuss the advantages and disadvantages of an</w:t>
      </w:r>
    </w:p>
    <w:p w:rsidR="009C60A6" w:rsidRDefault="009C60A6" w:rsidP="009C60A6">
      <w:proofErr w:type="gramStart"/>
      <w:r>
        <w:t>application</w:t>
      </w:r>
      <w:proofErr w:type="gramEnd"/>
      <w:r>
        <w:t xml:space="preserve"> task activation by an interrupt versus that by a trigger task.</w:t>
      </w:r>
    </w:p>
    <w:p w:rsidR="009C60A6" w:rsidRDefault="009C60A6" w:rsidP="009C60A6"/>
    <w:p w:rsidR="009C60A6" w:rsidRDefault="009C60A6" w:rsidP="009C60A6"/>
    <w:p w:rsidR="009C60A6" w:rsidRDefault="009C60A6" w:rsidP="009C60A6"/>
    <w:p w:rsidR="009C60A6" w:rsidRDefault="009C60A6" w:rsidP="009C60A6">
      <w:pPr>
        <w:rPr>
          <w:lang w:val="en-GB"/>
        </w:rPr>
      </w:pPr>
      <w:r>
        <w:rPr>
          <w:lang w:val="en-GB"/>
        </w:rPr>
        <w:t>An alternative to interrupts are trigger tasks. The trigger task itself requires some time to run. As a rule of thumb, if the WCET of the trigger task is larger than 10 times the required response time, interrupts should be avoided.</w:t>
      </w:r>
    </w:p>
    <w:p w:rsidR="009C60A6" w:rsidRDefault="009C60A6" w:rsidP="009C60A6">
      <w:pPr>
        <w:rPr>
          <w:lang w:val="en-GB"/>
        </w:rPr>
      </w:pPr>
    </w:p>
    <w:p w:rsidR="009C60A6" w:rsidRDefault="009C60A6" w:rsidP="009C60A6">
      <w:pPr>
        <w:rPr>
          <w:lang w:val="en-GB"/>
        </w:rPr>
      </w:pPr>
      <w:r>
        <w:rPr>
          <w:lang w:val="en-GB"/>
        </w:rPr>
        <w:t xml:space="preserve">In a TT system, to observe state changes outside the computer the state of the environment is regularly captured by a </w:t>
      </w:r>
      <w:r w:rsidRPr="00540BB5">
        <w:rPr>
          <w:color w:val="0000FF"/>
          <w:u w:color="000000"/>
          <w:lang w:val="en-GB"/>
        </w:rPr>
        <w:t>trigger task</w:t>
      </w:r>
      <w:r>
        <w:rPr>
          <w:lang w:val="en-GB"/>
        </w:rPr>
        <w:t>.</w:t>
      </w:r>
    </w:p>
    <w:p w:rsidR="009C60A6" w:rsidRDefault="009C60A6" w:rsidP="009C60A6">
      <w:pPr>
        <w:rPr>
          <w:lang w:val="en-GB"/>
        </w:rPr>
      </w:pPr>
    </w:p>
    <w:p w:rsidR="009C60A6" w:rsidRDefault="009C60A6" w:rsidP="009C60A6">
      <w:pPr>
        <w:rPr>
          <w:lang w:val="en-GB"/>
        </w:rPr>
      </w:pPr>
      <w:r>
        <w:rPr>
          <w:lang w:val="en-GB"/>
        </w:rPr>
        <w:t>The result of a trigger task can be a control signal that activates other tasks.</w:t>
      </w:r>
    </w:p>
    <w:p w:rsidR="009C60A6" w:rsidRDefault="009C60A6" w:rsidP="009C60A6">
      <w:pPr>
        <w:rPr>
          <w:lang w:val="en-GB"/>
        </w:rPr>
      </w:pPr>
    </w:p>
    <w:p w:rsidR="009C60A6" w:rsidRDefault="009C60A6" w:rsidP="009C60A6">
      <w:pPr>
        <w:rPr>
          <w:lang w:val="en-GB"/>
        </w:rPr>
      </w:pPr>
      <w:r>
        <w:rPr>
          <w:lang w:val="en-GB"/>
        </w:rPr>
        <w:t>Only states with a duration greater than the sampling period of the trigger task can be observed reliably. Short lived states (push of button) have to be stored in a memory element within the interface.</w:t>
      </w:r>
    </w:p>
    <w:p w:rsidR="009C60A6" w:rsidRDefault="009C60A6" w:rsidP="009C60A6">
      <w:pPr>
        <w:rPr>
          <w:lang w:val="en-GB"/>
        </w:rPr>
      </w:pPr>
    </w:p>
    <w:p w:rsidR="009C60A6" w:rsidRDefault="009C60A6" w:rsidP="009C60A6">
      <w:pPr>
        <w:rPr>
          <w:lang w:val="en-GB"/>
        </w:rPr>
      </w:pPr>
      <w:r>
        <w:rPr>
          <w:lang w:val="en-GB"/>
        </w:rPr>
        <w:t>The periodic trigger task generates an administrative overhead in a TT system, regardless of any events that may occur. The administrative overhead becomes large if the sampling period of the trigger task gets small (&lt; 1ms). The period of a trigger task must be smaller than the laxity (difference between deadline and execution time) of an RT transaction caused by an event in the environment.</w:t>
      </w:r>
    </w:p>
    <w:p w:rsidR="009C60A6" w:rsidRDefault="009C60A6" w:rsidP="009C60A6">
      <w:pPr>
        <w:rPr>
          <w:lang w:val="en-GB"/>
        </w:rPr>
      </w:pPr>
    </w:p>
    <w:p w:rsidR="009C60A6" w:rsidRDefault="009C60A6" w:rsidP="009C60A6">
      <w:pPr>
        <w:rPr>
          <w:lang w:val="en-GB"/>
        </w:rPr>
      </w:pPr>
    </w:p>
    <w:p w:rsidR="009C60A6" w:rsidRDefault="009C60A6" w:rsidP="009C60A6">
      <w:pPr>
        <w:rPr>
          <w:lang w:val="en-GB"/>
        </w:rPr>
      </w:pPr>
    </w:p>
    <w:p w:rsidR="009C60A6" w:rsidRPr="009C60A6" w:rsidRDefault="009C60A6" w:rsidP="009C60A6">
      <w:pPr>
        <w:rPr>
          <w:lang w:val="en-GB"/>
        </w:rPr>
      </w:pPr>
    </w:p>
    <w:p w:rsidR="009C60A6" w:rsidRDefault="009C60A6" w:rsidP="009C60A6">
      <w:r>
        <w:t>Question 5:</w:t>
      </w:r>
    </w:p>
    <w:p w:rsidR="009C60A6" w:rsidRDefault="009C60A6" w:rsidP="009C60A6">
      <w:r>
        <w:t>(2 Min.)</w:t>
      </w:r>
    </w:p>
    <w:p w:rsidR="009C60A6" w:rsidRDefault="009C60A6" w:rsidP="009C60A6">
      <w:r>
        <w:t>The real time image in the controller is based on the sensor values. The sensors have their</w:t>
      </w:r>
    </w:p>
    <w:p w:rsidR="009C60A6" w:rsidRDefault="009C60A6" w:rsidP="009C60A6">
      <w:proofErr w:type="gramStart"/>
      <w:r>
        <w:t>own</w:t>
      </w:r>
      <w:proofErr w:type="gramEnd"/>
      <w:r>
        <w:t xml:space="preserve"> bottlenecks with respect to time because of the conversion of the physical entities into the</w:t>
      </w:r>
    </w:p>
    <w:p w:rsidR="009C60A6" w:rsidRDefault="009C60A6" w:rsidP="009C60A6">
      <w:proofErr w:type="gramStart"/>
      <w:r>
        <w:t>digital</w:t>
      </w:r>
      <w:proofErr w:type="gramEnd"/>
      <w:r>
        <w:t xml:space="preserve"> entities. These digital values are sent to the controller which would calculate the set</w:t>
      </w:r>
    </w:p>
    <w:p w:rsidR="009C60A6" w:rsidRDefault="009C60A6" w:rsidP="009C60A6">
      <w:proofErr w:type="gramStart"/>
      <w:r>
        <w:t>point</w:t>
      </w:r>
      <w:proofErr w:type="gramEnd"/>
      <w:r>
        <w:t xml:space="preserve"> and send the value back to the actuator.</w:t>
      </w:r>
    </w:p>
    <w:p w:rsidR="009C60A6" w:rsidRDefault="009C60A6" w:rsidP="009C60A6">
      <w:r>
        <w:t>5.1 What are the two kinds of RT images based on the above constellation?</w:t>
      </w:r>
    </w:p>
    <w:p w:rsidR="009C60A6" w:rsidRDefault="009C60A6" w:rsidP="009C60A6">
      <w:r>
        <w:t xml:space="preserve">5.2 What is the relation between the temporal accuracy, execution times and the </w:t>
      </w:r>
      <w:proofErr w:type="gramStart"/>
      <w:r>
        <w:t>update</w:t>
      </w:r>
      <w:proofErr w:type="gramEnd"/>
    </w:p>
    <w:p w:rsidR="009C60A6" w:rsidRDefault="009C60A6" w:rsidP="009C60A6">
      <w:proofErr w:type="gramStart"/>
      <w:r>
        <w:t>period</w:t>
      </w:r>
      <w:proofErr w:type="gramEnd"/>
      <w:r>
        <w:t xml:space="preserve"> for both kinds of images?</w:t>
      </w:r>
    </w:p>
    <w:p w:rsidR="009C60A6" w:rsidRDefault="009C60A6" w:rsidP="009C60A6">
      <w:r>
        <w:t xml:space="preserve">5.3 In case the update period is not </w:t>
      </w:r>
      <w:proofErr w:type="spellStart"/>
      <w:r>
        <w:t>su</w:t>
      </w:r>
      <w:proofErr w:type="gramStart"/>
      <w:r>
        <w:t>?cient</w:t>
      </w:r>
      <w:proofErr w:type="spellEnd"/>
      <w:proofErr w:type="gramEnd"/>
      <w:r>
        <w:t xml:space="preserve"> to update the RT image in the controller within</w:t>
      </w:r>
    </w:p>
    <w:p w:rsidR="009C60A6" w:rsidRDefault="009C60A6" w:rsidP="009C60A6">
      <w:proofErr w:type="gramStart"/>
      <w:r>
        <w:t>the</w:t>
      </w:r>
      <w:proofErr w:type="gramEnd"/>
      <w:r>
        <w:t xml:space="preserve"> temporal accuracy period, how can this be achieved?</w:t>
      </w:r>
    </w:p>
    <w:p w:rsidR="00F11711" w:rsidRDefault="00F11711" w:rsidP="009C60A6"/>
    <w:p w:rsidR="00F11711" w:rsidRDefault="00F11711" w:rsidP="009C60A6"/>
    <w:p w:rsidR="009C60A6" w:rsidRDefault="009C60A6" w:rsidP="009C60A6"/>
    <w:p w:rsidR="009C60A6" w:rsidRDefault="009C60A6" w:rsidP="009C60A6"/>
    <w:p w:rsidR="00F11711" w:rsidRDefault="00F11711" w:rsidP="00F11711">
      <w:pPr>
        <w:rPr>
          <w:lang w:val="en-GB"/>
        </w:rPr>
      </w:pPr>
      <w:r>
        <w:rPr>
          <w:b/>
          <w:lang w:val="en-GB"/>
        </w:rPr>
        <w:t xml:space="preserve">Parametric RT image: </w:t>
      </w:r>
      <w:r>
        <w:rPr>
          <w:lang w:val="en-GB"/>
        </w:rPr>
        <w:t xml:space="preserve">Assume that RT image is updated periodically with an update period of </w:t>
      </w:r>
      <w:r w:rsidRPr="005F76F9">
        <w:rPr>
          <w:position w:val="-28"/>
          <w:lang w:val="en-GB"/>
        </w:rPr>
        <w:object w:dxaOrig="1040" w:dyaOrig="5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1.75pt;height:27pt" o:ole="">
            <v:imagedata r:id="rId6" o:title=""/>
          </v:shape>
          <o:OLEObject Type="Embed" ProgID="Equation.3" ShapeID="_x0000_i1025" DrawAspect="Content" ObjectID="_1498476657" r:id="rId7"/>
        </w:object>
      </w:r>
      <w:r>
        <w:rPr>
          <w:lang w:val="en-GB"/>
        </w:rPr>
        <w:t xml:space="preserve"> and that transaction is phase aligned at sender. The RT image is called </w:t>
      </w:r>
      <w:r w:rsidRPr="005F76F9">
        <w:rPr>
          <w:color w:val="0000FF"/>
          <w:u w:color="000000"/>
          <w:lang w:val="en-GB"/>
        </w:rPr>
        <w:t>parametric</w:t>
      </w:r>
      <w:r>
        <w:rPr>
          <w:lang w:val="en-GB"/>
        </w:rPr>
        <w:t xml:space="preserve"> or </w:t>
      </w:r>
      <w:r w:rsidRPr="005F76F9">
        <w:rPr>
          <w:color w:val="0000FF"/>
          <w:u w:color="000000"/>
          <w:lang w:val="en-GB"/>
        </w:rPr>
        <w:t>phase insensitive</w:t>
      </w:r>
      <w:r>
        <w:rPr>
          <w:lang w:val="en-GB"/>
        </w:rPr>
        <w:t xml:space="preserve"> if</w:t>
      </w:r>
    </w:p>
    <w:p w:rsidR="00F11711" w:rsidRDefault="00F11711" w:rsidP="00F11711">
      <w:pPr>
        <w:rPr>
          <w:lang w:val="en-GB"/>
        </w:rPr>
      </w:pPr>
    </w:p>
    <w:p w:rsidR="00F11711" w:rsidRDefault="00F11711" w:rsidP="00F11711">
      <w:pPr>
        <w:jc w:val="center"/>
        <w:rPr>
          <w:lang w:val="en-GB"/>
        </w:rPr>
      </w:pPr>
      <w:r w:rsidRPr="005F76F9">
        <w:rPr>
          <w:position w:val="-32"/>
          <w:lang w:val="en-GB"/>
        </w:rPr>
        <w:object w:dxaOrig="6660" w:dyaOrig="760">
          <v:shape id="_x0000_i1026" type="#_x0000_t75" style="width:333pt;height:38.25pt" o:ole="">
            <v:imagedata r:id="rId8" o:title=""/>
          </v:shape>
          <o:OLEObject Type="Embed" ProgID="Equation.3" ShapeID="_x0000_i1026" DrawAspect="Content" ObjectID="_1498476658" r:id="rId9"/>
        </w:object>
      </w:r>
    </w:p>
    <w:p w:rsidR="009C60A6" w:rsidRDefault="009C60A6" w:rsidP="009C60A6"/>
    <w:p w:rsidR="00F11711" w:rsidRDefault="00F11711" w:rsidP="00F11711">
      <w:pPr>
        <w:jc w:val="center"/>
        <w:rPr>
          <w:lang w:val="en-GB"/>
        </w:rPr>
      </w:pPr>
      <w:r>
        <w:rPr>
          <w:noProof/>
        </w:rPr>
        <w:lastRenderedPageBreak/>
        <w:drawing>
          <wp:inline distT="0" distB="0" distL="0" distR="0">
            <wp:extent cx="6650990" cy="3044825"/>
            <wp:effectExtent l="0" t="0" r="0" b="3175"/>
            <wp:docPr id="4" name="Grafik 4" descr="Fig_5_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Fig_5_7"/>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650990" cy="3044825"/>
                    </a:xfrm>
                    <a:prstGeom prst="rect">
                      <a:avLst/>
                    </a:prstGeom>
                    <a:noFill/>
                    <a:ln>
                      <a:noFill/>
                    </a:ln>
                  </pic:spPr>
                </pic:pic>
              </a:graphicData>
            </a:graphic>
          </wp:inline>
        </w:drawing>
      </w:r>
    </w:p>
    <w:p w:rsidR="00F11711" w:rsidRDefault="00F11711" w:rsidP="00F11711">
      <w:pPr>
        <w:rPr>
          <w:lang w:val="en-GB"/>
        </w:rPr>
      </w:pPr>
      <w:r>
        <w:rPr>
          <w:lang w:val="en-GB"/>
        </w:rPr>
        <w:t>A parametric RT image can be accessed at the receiver at any time without having to consider the phase relationship between the incoming observation message and the point of use of the data.</w:t>
      </w:r>
    </w:p>
    <w:p w:rsidR="00F11711" w:rsidRPr="0046229E" w:rsidRDefault="00F11711" w:rsidP="00F11711">
      <w:pPr>
        <w:spacing w:line="120" w:lineRule="exact"/>
        <w:rPr>
          <w:b/>
          <w:bCs/>
          <w:sz w:val="24"/>
          <w:u w:color="000000"/>
          <w:lang w:val="en-GB"/>
        </w:rPr>
      </w:pPr>
    </w:p>
    <w:p w:rsidR="00F11711" w:rsidRDefault="00F11711" w:rsidP="00F11711">
      <w:pPr>
        <w:rPr>
          <w:lang w:val="en-GB"/>
        </w:rPr>
      </w:pPr>
      <w:r>
        <w:rPr>
          <w:lang w:val="en-GB"/>
        </w:rPr>
        <w:t xml:space="preserve">Example: the RT transaction that handles the position of the accelerator pedal (observation and </w:t>
      </w:r>
      <w:proofErr w:type="spellStart"/>
      <w:r>
        <w:rPr>
          <w:lang w:val="en-GB"/>
        </w:rPr>
        <w:t>preprocessing</w:t>
      </w:r>
      <w:proofErr w:type="spellEnd"/>
      <w:r>
        <w:rPr>
          <w:lang w:val="en-GB"/>
        </w:rPr>
        <w:t xml:space="preserve"> at sender, communication to receiver, processing at the receiver and output to the actuator) takes amount of time</w:t>
      </w:r>
    </w:p>
    <w:p w:rsidR="00F11711" w:rsidRDefault="00F11711" w:rsidP="00F11711">
      <w:pPr>
        <w:rPr>
          <w:lang w:val="en-GB"/>
        </w:rPr>
      </w:pPr>
    </w:p>
    <w:p w:rsidR="00F11711" w:rsidRDefault="00F11711" w:rsidP="00F11711">
      <w:pPr>
        <w:jc w:val="center"/>
        <w:rPr>
          <w:lang w:val="en-GB"/>
        </w:rPr>
      </w:pPr>
      <w:r w:rsidRPr="0000198A">
        <w:rPr>
          <w:position w:val="-22"/>
          <w:lang w:val="en-GB"/>
        </w:rPr>
        <w:object w:dxaOrig="5000" w:dyaOrig="480">
          <v:shape id="_x0000_i1027" type="#_x0000_t75" style="width:249.75pt;height:24pt" o:ole="">
            <v:imagedata r:id="rId11" o:title=""/>
          </v:shape>
          <o:OLEObject Type="Embed" ProgID="Equation.3" ShapeID="_x0000_i1027" DrawAspect="Content" ObjectID="_1498476659" r:id="rId12"/>
        </w:object>
      </w:r>
    </w:p>
    <w:p w:rsidR="00F11711" w:rsidRDefault="00F11711" w:rsidP="00F11711">
      <w:pPr>
        <w:spacing w:line="120" w:lineRule="exact"/>
        <w:rPr>
          <w:lang w:val="en-GB"/>
        </w:rPr>
      </w:pPr>
    </w:p>
    <w:p w:rsidR="00F11711" w:rsidRPr="0046229E" w:rsidRDefault="00F11711" w:rsidP="00F11711">
      <w:pPr>
        <w:spacing w:line="120" w:lineRule="exact"/>
        <w:rPr>
          <w:b/>
          <w:bCs/>
          <w:sz w:val="24"/>
          <w:u w:color="000000"/>
          <w:lang w:val="en-GB"/>
        </w:rPr>
      </w:pPr>
    </w:p>
    <w:p w:rsidR="00F11711" w:rsidRDefault="00F11711" w:rsidP="00F11711">
      <w:pPr>
        <w:rPr>
          <w:lang w:val="en-GB"/>
        </w:rPr>
      </w:pPr>
      <w:r>
        <w:rPr>
          <w:lang w:val="en-GB"/>
        </w:rPr>
        <w:t xml:space="preserve">Accuracy interval is 10 </w:t>
      </w:r>
      <w:proofErr w:type="spellStart"/>
      <w:r>
        <w:rPr>
          <w:lang w:val="en-GB"/>
        </w:rPr>
        <w:t>ms</w:t>
      </w:r>
      <w:proofErr w:type="spellEnd"/>
      <w:r>
        <w:rPr>
          <w:lang w:val="en-GB"/>
        </w:rPr>
        <w:t xml:space="preserve"> (see table on previous slide), thus messages sent with periods less than 6 </w:t>
      </w:r>
      <w:proofErr w:type="spellStart"/>
      <w:r>
        <w:rPr>
          <w:lang w:val="en-GB"/>
        </w:rPr>
        <w:t>ms</w:t>
      </w:r>
      <w:proofErr w:type="spellEnd"/>
      <w:r>
        <w:rPr>
          <w:lang w:val="en-GB"/>
        </w:rPr>
        <w:t xml:space="preserve"> make this RT image parametric.</w:t>
      </w:r>
    </w:p>
    <w:p w:rsidR="00F11711" w:rsidRDefault="00F11711" w:rsidP="00F11711">
      <w:pPr>
        <w:rPr>
          <w:lang w:val="en-GB"/>
        </w:rPr>
      </w:pPr>
      <w:r>
        <w:rPr>
          <w:b/>
          <w:lang w:val="en-GB"/>
        </w:rPr>
        <w:t xml:space="preserve">Phase-sensitive RT image: </w:t>
      </w:r>
      <w:r>
        <w:rPr>
          <w:lang w:val="en-GB"/>
        </w:rPr>
        <w:t xml:space="preserve">assume an RT transaction that is phase aligned at sender. The RT image at the receiver is called </w:t>
      </w:r>
      <w:r w:rsidRPr="00CF79CE">
        <w:rPr>
          <w:color w:val="0000FF"/>
          <w:u w:color="000000"/>
          <w:lang w:val="en-GB"/>
        </w:rPr>
        <w:t>phase sensitive</w:t>
      </w:r>
      <w:r>
        <w:rPr>
          <w:lang w:val="en-GB"/>
        </w:rPr>
        <w:t xml:space="preserve"> if</w:t>
      </w:r>
    </w:p>
    <w:p w:rsidR="00F11711" w:rsidRDefault="00F11711" w:rsidP="00F11711">
      <w:pPr>
        <w:rPr>
          <w:lang w:val="en-GB"/>
        </w:rPr>
      </w:pPr>
    </w:p>
    <w:p w:rsidR="00F11711" w:rsidRDefault="00F11711" w:rsidP="00F11711">
      <w:pPr>
        <w:jc w:val="center"/>
        <w:rPr>
          <w:lang w:val="en-GB"/>
        </w:rPr>
      </w:pPr>
      <w:r w:rsidRPr="005F76F9">
        <w:rPr>
          <w:position w:val="-32"/>
          <w:lang w:val="en-GB"/>
        </w:rPr>
        <w:object w:dxaOrig="6640" w:dyaOrig="760">
          <v:shape id="_x0000_i1028" type="#_x0000_t75" style="width:332.25pt;height:38.25pt" o:ole="">
            <v:imagedata r:id="rId13" o:title=""/>
          </v:shape>
          <o:OLEObject Type="Embed" ProgID="Equation.3" ShapeID="_x0000_i1028" DrawAspect="Content" ObjectID="_1498476660" r:id="rId14"/>
        </w:object>
      </w:r>
      <w:r>
        <w:rPr>
          <w:lang w:val="en-GB"/>
        </w:rPr>
        <w:t xml:space="preserve"> </w:t>
      </w:r>
      <w:proofErr w:type="gramStart"/>
      <w:r>
        <w:rPr>
          <w:lang w:val="en-GB"/>
        </w:rPr>
        <w:t>and</w:t>
      </w:r>
      <w:proofErr w:type="gramEnd"/>
    </w:p>
    <w:p w:rsidR="00F11711" w:rsidRDefault="00F11711" w:rsidP="00F11711">
      <w:pPr>
        <w:jc w:val="center"/>
        <w:rPr>
          <w:lang w:val="en-GB"/>
        </w:rPr>
      </w:pPr>
      <w:r w:rsidRPr="00CF79CE">
        <w:rPr>
          <w:position w:val="-26"/>
          <w:lang w:val="en-GB"/>
        </w:rPr>
        <w:object w:dxaOrig="5380" w:dyaOrig="639">
          <v:shape id="_x0000_i1029" type="#_x0000_t75" style="width:269.25pt;height:32.25pt" o:ole="">
            <v:imagedata r:id="rId15" o:title=""/>
          </v:shape>
          <o:OLEObject Type="Embed" ProgID="Equation.3" ShapeID="_x0000_i1029" DrawAspect="Content" ObjectID="_1498476661" r:id="rId16"/>
        </w:object>
      </w:r>
      <w:r>
        <w:rPr>
          <w:lang w:val="en-GB"/>
        </w:rPr>
        <w:t xml:space="preserve">  </w:t>
      </w:r>
    </w:p>
    <w:p w:rsidR="00F11711" w:rsidRDefault="00F11711" w:rsidP="009C60A6"/>
    <w:p w:rsidR="00F11711" w:rsidRDefault="00F11711" w:rsidP="009C60A6"/>
    <w:p w:rsidR="00F11711" w:rsidRDefault="00F11711" w:rsidP="009C60A6"/>
    <w:p w:rsidR="00F11711" w:rsidRDefault="00F11711" w:rsidP="00F11711">
      <w:pPr>
        <w:rPr>
          <w:lang w:val="en-GB"/>
        </w:rPr>
      </w:pPr>
      <w:r>
        <w:rPr>
          <w:lang w:val="en-GB"/>
        </w:rPr>
        <w:t>Solution: increase update frequency of RT image, or deploy state estimation model to extend temporal accuracy interval.</w:t>
      </w:r>
    </w:p>
    <w:p w:rsidR="00F11711" w:rsidRDefault="00F11711" w:rsidP="009C60A6">
      <w:pPr>
        <w:rPr>
          <w:lang w:val="en-GB"/>
        </w:rPr>
      </w:pPr>
    </w:p>
    <w:p w:rsidR="00F11711" w:rsidRDefault="00F11711" w:rsidP="009C60A6">
      <w:pPr>
        <w:rPr>
          <w:lang w:val="en-GB"/>
        </w:rPr>
      </w:pPr>
    </w:p>
    <w:p w:rsidR="00F11711" w:rsidRDefault="00F11711" w:rsidP="009C60A6">
      <w:pPr>
        <w:rPr>
          <w:lang w:val="en-GB"/>
        </w:rPr>
      </w:pPr>
    </w:p>
    <w:p w:rsidR="00F11711" w:rsidRDefault="00F11711" w:rsidP="009C60A6">
      <w:pPr>
        <w:rPr>
          <w:lang w:val="en-GB"/>
        </w:rPr>
      </w:pPr>
    </w:p>
    <w:p w:rsidR="00F11711" w:rsidRDefault="00F11711" w:rsidP="009C60A6">
      <w:pPr>
        <w:rPr>
          <w:lang w:val="en-GB"/>
        </w:rPr>
      </w:pPr>
    </w:p>
    <w:p w:rsidR="00F11711" w:rsidRDefault="00F11711" w:rsidP="009C60A6">
      <w:pPr>
        <w:rPr>
          <w:lang w:val="en-GB"/>
        </w:rPr>
      </w:pPr>
    </w:p>
    <w:p w:rsidR="00F11711" w:rsidRPr="00F11711" w:rsidRDefault="00F11711" w:rsidP="009C60A6">
      <w:pPr>
        <w:rPr>
          <w:lang w:val="en-GB"/>
        </w:rPr>
      </w:pPr>
    </w:p>
    <w:p w:rsidR="00F11711" w:rsidRDefault="00F11711" w:rsidP="00F11711">
      <w:r>
        <w:lastRenderedPageBreak/>
        <w:t>Question 6:</w:t>
      </w:r>
    </w:p>
    <w:p w:rsidR="00F11711" w:rsidRDefault="00F11711" w:rsidP="00F11711">
      <w:r>
        <w:t>(2 Min.)</w:t>
      </w:r>
    </w:p>
    <w:p w:rsidR="00F11711" w:rsidRDefault="00F11711" w:rsidP="00F11711">
      <w:r>
        <w:t>Describe the successive approximation method for ADC conversion. Please draw the chart using</w:t>
      </w:r>
    </w:p>
    <w:p w:rsidR="00F11711" w:rsidRDefault="00F11711" w:rsidP="00F11711">
      <w:proofErr w:type="gramStart"/>
      <w:r>
        <w:t>a</w:t>
      </w:r>
      <w:proofErr w:type="gramEnd"/>
      <w:r>
        <w:t xml:space="preserve"> 3 bit, 5 V ADC convertor.</w:t>
      </w:r>
    </w:p>
    <w:p w:rsidR="00F11711" w:rsidRDefault="00F11711" w:rsidP="009C60A6"/>
    <w:p w:rsidR="00F11711" w:rsidRDefault="00F11711" w:rsidP="009C60A6">
      <w:r>
        <w:rPr>
          <w:noProof/>
        </w:rPr>
        <w:drawing>
          <wp:inline distT="0" distB="0" distL="0" distR="0">
            <wp:extent cx="3931920" cy="4530725"/>
            <wp:effectExtent l="0" t="0" r="0" b="317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931920" cy="4530725"/>
                    </a:xfrm>
                    <a:prstGeom prst="rect">
                      <a:avLst/>
                    </a:prstGeom>
                    <a:noFill/>
                    <a:ln>
                      <a:noFill/>
                    </a:ln>
                  </pic:spPr>
                </pic:pic>
              </a:graphicData>
            </a:graphic>
          </wp:inline>
        </w:drawing>
      </w:r>
    </w:p>
    <w:p w:rsidR="00F11711" w:rsidRDefault="00F11711" w:rsidP="009C60A6"/>
    <w:p w:rsidR="00F11711" w:rsidRDefault="00F11711" w:rsidP="009C60A6">
      <w:r>
        <w:rPr>
          <w:noProof/>
        </w:rPr>
        <w:drawing>
          <wp:inline distT="0" distB="0" distL="0" distR="0">
            <wp:extent cx="4925695" cy="1915160"/>
            <wp:effectExtent l="0" t="0" r="8255" b="889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925695" cy="1915160"/>
                    </a:xfrm>
                    <a:prstGeom prst="rect">
                      <a:avLst/>
                    </a:prstGeom>
                    <a:noFill/>
                    <a:ln>
                      <a:noFill/>
                    </a:ln>
                  </pic:spPr>
                </pic:pic>
              </a:graphicData>
            </a:graphic>
          </wp:inline>
        </w:drawing>
      </w:r>
    </w:p>
    <w:p w:rsidR="00F11711" w:rsidRDefault="00F11711" w:rsidP="009C60A6"/>
    <w:p w:rsidR="00F11711" w:rsidRDefault="00F11711" w:rsidP="009C60A6"/>
    <w:p w:rsidR="00F11711" w:rsidRDefault="00F11711" w:rsidP="009C60A6"/>
    <w:p w:rsidR="00F11711" w:rsidRDefault="00F11711" w:rsidP="009C60A6"/>
    <w:p w:rsidR="00F11711" w:rsidRDefault="00F11711" w:rsidP="009C60A6"/>
    <w:p w:rsidR="009C60A6" w:rsidRDefault="009C60A6" w:rsidP="009C60A6"/>
    <w:p w:rsidR="009C60A6" w:rsidRDefault="009C60A6" w:rsidP="009C60A6"/>
    <w:p w:rsidR="009C60A6" w:rsidRDefault="009C60A6" w:rsidP="009C60A6"/>
    <w:p w:rsidR="009C60A6" w:rsidRDefault="009C60A6" w:rsidP="009C60A6">
      <w:r>
        <w:t>Question 7:</w:t>
      </w:r>
    </w:p>
    <w:p w:rsidR="009C60A6" w:rsidRDefault="009C60A6" w:rsidP="009C60A6">
      <w:r>
        <w:t>(2 Min.)</w:t>
      </w:r>
    </w:p>
    <w:p w:rsidR="009C60A6" w:rsidRDefault="009C60A6" w:rsidP="009C60A6">
      <w:r>
        <w:t xml:space="preserve">Mention two </w:t>
      </w:r>
      <w:proofErr w:type="spellStart"/>
      <w:r>
        <w:t>di</w:t>
      </w:r>
      <w:proofErr w:type="gramStart"/>
      <w:r>
        <w:t>?erent</w:t>
      </w:r>
      <w:proofErr w:type="spellEnd"/>
      <w:proofErr w:type="gramEnd"/>
      <w:r>
        <w:t xml:space="preserve"> kinds of bus access methods as described in the lecture. </w:t>
      </w:r>
      <w:proofErr w:type="spellStart"/>
      <w:r>
        <w:t>Brie</w:t>
      </w:r>
      <w:proofErr w:type="gramStart"/>
      <w:r>
        <w:t>?y</w:t>
      </w:r>
      <w:proofErr w:type="spellEnd"/>
      <w:proofErr w:type="gramEnd"/>
      <w:r>
        <w:t xml:space="preserve"> describe</w:t>
      </w:r>
    </w:p>
    <w:p w:rsidR="009C60A6" w:rsidRDefault="009C60A6" w:rsidP="009C60A6">
      <w:proofErr w:type="gramStart"/>
      <w:r>
        <w:t>how</w:t>
      </w:r>
      <w:proofErr w:type="gramEnd"/>
      <w:r>
        <w:t xml:space="preserve"> do they access the bus. Why do we need such a method in the distributed system?</w:t>
      </w:r>
    </w:p>
    <w:p w:rsidR="00F11711" w:rsidRDefault="00F11711" w:rsidP="009C60A6"/>
    <w:p w:rsidR="00F11711" w:rsidRPr="00477048" w:rsidRDefault="00F11711" w:rsidP="00F11711">
      <w:pPr>
        <w:rPr>
          <w:b/>
          <w:lang w:val="en-GB"/>
        </w:rPr>
      </w:pPr>
      <w:r>
        <w:rPr>
          <w:b/>
          <w:lang w:val="en-GB"/>
        </w:rPr>
        <w:t xml:space="preserve">CSMA/CD-LON </w:t>
      </w:r>
      <w:proofErr w:type="gramStart"/>
      <w:r>
        <w:rPr>
          <w:b/>
          <w:lang w:val="en-GB"/>
        </w:rPr>
        <w:t>( Local</w:t>
      </w:r>
      <w:proofErr w:type="gramEnd"/>
      <w:r>
        <w:rPr>
          <w:b/>
          <w:lang w:val="en-GB"/>
        </w:rPr>
        <w:t xml:space="preserve"> Operating Network )</w:t>
      </w:r>
    </w:p>
    <w:p w:rsidR="00F11711" w:rsidRDefault="00F11711" w:rsidP="009C60A6">
      <w:pPr>
        <w:rPr>
          <w:lang w:val="en-GB"/>
        </w:rPr>
      </w:pPr>
    </w:p>
    <w:p w:rsidR="00F11711" w:rsidRPr="00477048" w:rsidRDefault="00F11711" w:rsidP="00F11711">
      <w:pPr>
        <w:rPr>
          <w:b/>
          <w:lang w:val="en-GB"/>
        </w:rPr>
      </w:pPr>
      <w:r>
        <w:rPr>
          <w:b/>
          <w:lang w:val="en-GB"/>
        </w:rPr>
        <w:t xml:space="preserve">CSMA/CA-CAN </w:t>
      </w:r>
      <w:proofErr w:type="gramStart"/>
      <w:r>
        <w:rPr>
          <w:b/>
          <w:lang w:val="en-GB"/>
        </w:rPr>
        <w:t>( Controller</w:t>
      </w:r>
      <w:proofErr w:type="gramEnd"/>
      <w:r>
        <w:rPr>
          <w:b/>
          <w:lang w:val="en-GB"/>
        </w:rPr>
        <w:t xml:space="preserve"> Area Network )</w:t>
      </w:r>
    </w:p>
    <w:p w:rsidR="00F11711" w:rsidRDefault="00F11711" w:rsidP="009C60A6">
      <w:pPr>
        <w:rPr>
          <w:lang w:val="en-GB"/>
        </w:rPr>
      </w:pPr>
    </w:p>
    <w:p w:rsidR="00F11711" w:rsidRPr="00477048" w:rsidRDefault="00F11711" w:rsidP="00F11711">
      <w:pPr>
        <w:rPr>
          <w:b/>
          <w:lang w:val="en-GB"/>
        </w:rPr>
      </w:pPr>
      <w:r>
        <w:rPr>
          <w:b/>
          <w:lang w:val="en-GB"/>
        </w:rPr>
        <w:t>Token Bus-</w:t>
      </w:r>
      <w:proofErr w:type="spellStart"/>
      <w:r>
        <w:rPr>
          <w:b/>
          <w:lang w:val="en-GB"/>
        </w:rPr>
        <w:t>Profibus</w:t>
      </w:r>
      <w:proofErr w:type="spellEnd"/>
    </w:p>
    <w:p w:rsidR="00F11711" w:rsidRDefault="00F11711" w:rsidP="009C60A6">
      <w:pPr>
        <w:rPr>
          <w:lang w:val="en-GB"/>
        </w:rPr>
      </w:pPr>
    </w:p>
    <w:p w:rsidR="00F11711" w:rsidRDefault="00F11711" w:rsidP="009C60A6">
      <w:pPr>
        <w:rPr>
          <w:lang w:val="en-GB"/>
        </w:rPr>
      </w:pPr>
    </w:p>
    <w:p w:rsidR="00F11711" w:rsidRPr="00477048" w:rsidRDefault="00F11711" w:rsidP="00F11711">
      <w:pPr>
        <w:rPr>
          <w:b/>
          <w:lang w:val="en-GB"/>
        </w:rPr>
      </w:pPr>
      <w:proofErr w:type="spellStart"/>
      <w:r>
        <w:rPr>
          <w:b/>
          <w:lang w:val="en-GB"/>
        </w:rPr>
        <w:t>Minislotting</w:t>
      </w:r>
      <w:proofErr w:type="spellEnd"/>
      <w:r>
        <w:rPr>
          <w:b/>
          <w:lang w:val="en-GB"/>
        </w:rPr>
        <w:t xml:space="preserve"> – ARINC 629</w:t>
      </w:r>
    </w:p>
    <w:p w:rsidR="00F11711" w:rsidRDefault="00F11711" w:rsidP="009C60A6">
      <w:pPr>
        <w:rPr>
          <w:lang w:val="en-GB"/>
        </w:rPr>
      </w:pPr>
    </w:p>
    <w:p w:rsidR="00F11711" w:rsidRDefault="00F11711" w:rsidP="009C60A6">
      <w:pPr>
        <w:rPr>
          <w:lang w:val="en-GB"/>
        </w:rPr>
      </w:pPr>
    </w:p>
    <w:p w:rsidR="00F11711" w:rsidRPr="00477048" w:rsidRDefault="00F11711" w:rsidP="00F11711">
      <w:pPr>
        <w:rPr>
          <w:b/>
          <w:lang w:val="en-GB"/>
        </w:rPr>
      </w:pPr>
      <w:r>
        <w:rPr>
          <w:b/>
          <w:lang w:val="en-GB"/>
        </w:rPr>
        <w:t>TDMA - TTP</w:t>
      </w:r>
    </w:p>
    <w:p w:rsidR="00F11711" w:rsidRDefault="00F11711" w:rsidP="009C60A6">
      <w:pPr>
        <w:rPr>
          <w:lang w:val="en-GB"/>
        </w:rPr>
      </w:pPr>
    </w:p>
    <w:p w:rsidR="00F11711" w:rsidRDefault="00F11711" w:rsidP="009C60A6">
      <w:pPr>
        <w:rPr>
          <w:lang w:val="en-GB"/>
        </w:rPr>
      </w:pPr>
    </w:p>
    <w:p w:rsidR="00F11711" w:rsidRPr="00F11711" w:rsidRDefault="00F11711" w:rsidP="009C60A6">
      <w:pPr>
        <w:rPr>
          <w:lang w:val="en-GB"/>
        </w:rPr>
      </w:pPr>
    </w:p>
    <w:p w:rsidR="00F11711" w:rsidRDefault="00F11711" w:rsidP="009C60A6"/>
    <w:p w:rsidR="00F11711" w:rsidRDefault="00F11711" w:rsidP="009C60A6"/>
    <w:p w:rsidR="009C60A6" w:rsidRDefault="009C60A6" w:rsidP="009C60A6">
      <w:r>
        <w:t>Question 8:</w:t>
      </w:r>
    </w:p>
    <w:p w:rsidR="009C60A6" w:rsidRDefault="009C60A6" w:rsidP="009C60A6">
      <w:r>
        <w:t>(3 Min.)</w:t>
      </w:r>
    </w:p>
    <w:p w:rsidR="009C60A6" w:rsidRDefault="009C60A6" w:rsidP="009C60A6">
      <w:r>
        <w:t xml:space="preserve">According to the </w:t>
      </w:r>
      <w:proofErr w:type="spellStart"/>
      <w:r>
        <w:t>speci</w:t>
      </w:r>
      <w:proofErr w:type="gramStart"/>
      <w:r>
        <w:t>?cation</w:t>
      </w:r>
      <w:proofErr w:type="spellEnd"/>
      <w:proofErr w:type="gramEnd"/>
      <w:r>
        <w:t xml:space="preserve"> of a hard drive, its failure rate is 0.73 failures / year.</w:t>
      </w:r>
    </w:p>
    <w:p w:rsidR="009C60A6" w:rsidRDefault="009C60A6" w:rsidP="009C60A6">
      <w:r>
        <w:t>8.1 Please calculate lambda for the hard drive.</w:t>
      </w:r>
    </w:p>
    <w:p w:rsidR="009C60A6" w:rsidRDefault="009C60A6" w:rsidP="009C60A6">
      <w:r>
        <w:t xml:space="preserve">8.2 Please calculate Mean Time To Failure </w:t>
      </w:r>
      <w:proofErr w:type="gramStart"/>
      <w:r>
        <w:t>( MTTF</w:t>
      </w:r>
      <w:proofErr w:type="gramEnd"/>
      <w:r>
        <w:t xml:space="preserve"> ) for the hard drive.</w:t>
      </w:r>
    </w:p>
    <w:p w:rsidR="009C60A6" w:rsidRDefault="009C60A6" w:rsidP="009C60A6">
      <w:r>
        <w:t>8.3 Please calculate the reliability of the hard drive immediately 1 hour after it has been</w:t>
      </w:r>
    </w:p>
    <w:p w:rsidR="009C60A6" w:rsidRDefault="009C60A6" w:rsidP="009C60A6">
      <w:proofErr w:type="gramStart"/>
      <w:r>
        <w:t>connected</w:t>
      </w:r>
      <w:proofErr w:type="gramEnd"/>
      <w:r>
        <w:t xml:space="preserve"> to the computer.</w:t>
      </w:r>
    </w:p>
    <w:p w:rsidR="009C60A6" w:rsidRDefault="009C60A6" w:rsidP="009C60A6">
      <w:r>
        <w:t xml:space="preserve">8.4 Considering the Mean Time To Repair </w:t>
      </w:r>
      <w:proofErr w:type="gramStart"/>
      <w:r>
        <w:t>( MTTR</w:t>
      </w:r>
      <w:proofErr w:type="gramEnd"/>
      <w:r>
        <w:t xml:space="preserve"> ) to be 24 hours. What is the </w:t>
      </w:r>
      <w:proofErr w:type="gramStart"/>
      <w:r>
        <w:t>Availability</w:t>
      </w:r>
      <w:proofErr w:type="gramEnd"/>
    </w:p>
    <w:p w:rsidR="009C60A6" w:rsidRDefault="009C60A6" w:rsidP="009C60A6">
      <w:proofErr w:type="gramStart"/>
      <w:r>
        <w:t>of</w:t>
      </w:r>
      <w:proofErr w:type="gramEnd"/>
      <w:r>
        <w:t xml:space="preserve"> the hard drive in hours.</w:t>
      </w:r>
    </w:p>
    <w:p w:rsidR="00F11711" w:rsidRDefault="00F11711" w:rsidP="009C60A6"/>
    <w:p w:rsidR="00F11711" w:rsidRDefault="00F11711" w:rsidP="009C60A6"/>
    <w:p w:rsidR="00F11711" w:rsidRPr="00693F7A" w:rsidRDefault="00F11711" w:rsidP="009C60A6">
      <w:pPr>
        <w:rPr>
          <w:lang w:val="en-GB"/>
        </w:rPr>
      </w:pPr>
    </w:p>
    <w:p w:rsidR="00F11711" w:rsidRDefault="00F11711" w:rsidP="009C60A6"/>
    <w:p w:rsidR="00F11711" w:rsidRDefault="00F11711" w:rsidP="009C60A6"/>
    <w:p w:rsidR="00F11711" w:rsidRDefault="00F11711" w:rsidP="009C60A6"/>
    <w:p w:rsidR="009C60A6" w:rsidRDefault="009C60A6" w:rsidP="009C60A6">
      <w:r>
        <w:t>Question 9:</w:t>
      </w:r>
    </w:p>
    <w:p w:rsidR="009C60A6" w:rsidRDefault="009C60A6" w:rsidP="009C60A6">
      <w:r>
        <w:t>(3 Min.)</w:t>
      </w:r>
    </w:p>
    <w:p w:rsidR="009C60A6" w:rsidRDefault="009C60A6" w:rsidP="009C60A6">
      <w:r>
        <w:t>The industrial plants alarm monitoring system which monitors the change in the pressure of</w:t>
      </w:r>
    </w:p>
    <w:p w:rsidR="009C60A6" w:rsidRDefault="009C60A6" w:rsidP="009C60A6">
      <w:proofErr w:type="gramStart"/>
      <w:r>
        <w:t>an</w:t>
      </w:r>
      <w:proofErr w:type="gramEnd"/>
      <w:r>
        <w:t xml:space="preserve"> intake valve is connected to the other nodes in the plant through a bus system. However,</w:t>
      </w:r>
    </w:p>
    <w:p w:rsidR="009C60A6" w:rsidRDefault="009C60A6" w:rsidP="009C60A6">
      <w:proofErr w:type="gramStart"/>
      <w:r>
        <w:t>since</w:t>
      </w:r>
      <w:proofErr w:type="gramEnd"/>
      <w:r>
        <w:t xml:space="preserve"> all the nodes are connected to a common bus, the alarm monitoring node should delay its</w:t>
      </w:r>
    </w:p>
    <w:p w:rsidR="009C60A6" w:rsidRDefault="009C60A6" w:rsidP="009C60A6">
      <w:proofErr w:type="gramStart"/>
      <w:r>
        <w:t>action</w:t>
      </w:r>
      <w:proofErr w:type="gramEnd"/>
      <w:r>
        <w:t xml:space="preserve"> to set the alarm.</w:t>
      </w:r>
    </w:p>
    <w:p w:rsidR="009C60A6" w:rsidRDefault="009C60A6" w:rsidP="009C60A6">
      <w:r>
        <w:t>9.1 Please explain why is this important?</w:t>
      </w:r>
    </w:p>
    <w:p w:rsidR="009C60A6" w:rsidRDefault="009C60A6" w:rsidP="009C60A6">
      <w:r>
        <w:t xml:space="preserve">9.2 With the following parameters: </w:t>
      </w:r>
      <w:proofErr w:type="spellStart"/>
      <w:r>
        <w:t>dmax</w:t>
      </w:r>
      <w:proofErr w:type="spellEnd"/>
      <w:r>
        <w:t xml:space="preserve">= 20, </w:t>
      </w:r>
      <w:proofErr w:type="spellStart"/>
      <w:r>
        <w:t>dmin</w:t>
      </w:r>
      <w:proofErr w:type="spellEnd"/>
      <w:r>
        <w:t>= 1</w:t>
      </w:r>
      <w:proofErr w:type="gramStart"/>
      <w:r>
        <w:t>,glocal</w:t>
      </w:r>
      <w:proofErr w:type="gramEnd"/>
      <w:r>
        <w:t xml:space="preserve">= 10µsec and </w:t>
      </w:r>
      <w:proofErr w:type="spellStart"/>
      <w:r>
        <w:t>gglobal</w:t>
      </w:r>
      <w:proofErr w:type="spellEnd"/>
      <w:r>
        <w:t>= 20µsec</w:t>
      </w:r>
    </w:p>
    <w:p w:rsidR="009C60A6" w:rsidRDefault="009C60A6" w:rsidP="009C60A6">
      <w:proofErr w:type="gramStart"/>
      <w:r>
        <w:t>a</w:t>
      </w:r>
      <w:proofErr w:type="gramEnd"/>
      <w:r>
        <w:t xml:space="preserve"> Calculate the action delay when no global clock is available.</w:t>
      </w:r>
    </w:p>
    <w:p w:rsidR="009C60A6" w:rsidRDefault="009C60A6" w:rsidP="009C60A6">
      <w:proofErr w:type="gramStart"/>
      <w:r>
        <w:t>b</w:t>
      </w:r>
      <w:proofErr w:type="gramEnd"/>
      <w:r>
        <w:t xml:space="preserve"> Calculate the action delay when all the nodes are synchronized through a global clock.</w:t>
      </w:r>
    </w:p>
    <w:p w:rsidR="00693F7A" w:rsidRDefault="00693F7A" w:rsidP="009C60A6"/>
    <w:p w:rsidR="00693F7A" w:rsidRDefault="00693F7A" w:rsidP="009C60A6"/>
    <w:p w:rsidR="00693F7A" w:rsidRDefault="00693F7A" w:rsidP="009C60A6"/>
    <w:p w:rsidR="00693F7A" w:rsidRPr="00477048" w:rsidRDefault="00693F7A" w:rsidP="00693F7A">
      <w:pPr>
        <w:rPr>
          <w:b/>
          <w:lang w:val="en-GB"/>
        </w:rPr>
      </w:pPr>
      <w:r>
        <w:rPr>
          <w:b/>
          <w:lang w:val="en-GB"/>
        </w:rPr>
        <w:t>Duration of the Action Delay</w:t>
      </w:r>
    </w:p>
    <w:p w:rsidR="00693F7A" w:rsidRPr="000C6AC7" w:rsidRDefault="00693F7A" w:rsidP="00693F7A">
      <w:pPr>
        <w:spacing w:line="120" w:lineRule="exact"/>
        <w:rPr>
          <w:b/>
          <w:bCs/>
          <w:sz w:val="24"/>
          <w:lang w:val="en-GB"/>
        </w:rPr>
      </w:pPr>
    </w:p>
    <w:p w:rsidR="00693F7A" w:rsidRDefault="00693F7A" w:rsidP="00693F7A">
      <w:pPr>
        <w:rPr>
          <w:lang w:val="en-GB"/>
        </w:rPr>
      </w:pPr>
      <w:r>
        <w:rPr>
          <w:b/>
          <w:lang w:val="en-GB"/>
        </w:rPr>
        <w:t>Systems with a global time</w:t>
      </w:r>
      <w:r w:rsidRPr="00EE37F8">
        <w:rPr>
          <w:b/>
          <w:lang w:val="en-GB"/>
        </w:rPr>
        <w:t>:</w:t>
      </w:r>
      <w:r>
        <w:rPr>
          <w:b/>
          <w:lang w:val="en-GB"/>
        </w:rPr>
        <w:t xml:space="preserve"> </w:t>
      </w:r>
      <w:r>
        <w:rPr>
          <w:lang w:val="en-GB"/>
        </w:rPr>
        <w:t xml:space="preserve">sent time </w:t>
      </w:r>
      <w:r w:rsidRPr="00AB20CF">
        <w:rPr>
          <w:position w:val="-18"/>
          <w:lang w:val="en-GB"/>
        </w:rPr>
        <w:object w:dxaOrig="740" w:dyaOrig="460">
          <v:shape id="_x0000_i1030" type="#_x0000_t75" style="width:37.5pt;height:23.25pt" o:ole="">
            <v:imagedata r:id="rId19" o:title=""/>
          </v:shape>
          <o:OLEObject Type="Embed" ProgID="Equation.3" ShapeID="_x0000_i1030" DrawAspect="Content" ObjectID="_1498476662" r:id="rId20"/>
        </w:object>
      </w:r>
      <w:r>
        <w:rPr>
          <w:lang w:val="en-GB"/>
        </w:rPr>
        <w:t xml:space="preserve"> of the message can be part of the message, and can be interpreted by receiver. If receiver knows that maximum delay of communication system </w:t>
      </w:r>
      <w:proofErr w:type="gramStart"/>
      <w:r>
        <w:rPr>
          <w:lang w:val="en-GB"/>
        </w:rPr>
        <w:t xml:space="preserve">is </w:t>
      </w:r>
      <w:proofErr w:type="gramEnd"/>
      <w:r w:rsidRPr="0000221F">
        <w:rPr>
          <w:position w:val="-12"/>
          <w:lang w:val="en-GB"/>
        </w:rPr>
        <w:object w:dxaOrig="780" w:dyaOrig="400">
          <v:shape id="_x0000_i1031" type="#_x0000_t75" style="width:39pt;height:20.25pt" o:ole="">
            <v:imagedata r:id="rId21" o:title=""/>
          </v:shape>
          <o:OLEObject Type="Embed" ProgID="Equation.3" ShapeID="_x0000_i1031" DrawAspect="Content" ObjectID="_1498476663" r:id="rId22"/>
        </w:object>
      </w:r>
      <w:r>
        <w:rPr>
          <w:lang w:val="en-GB"/>
        </w:rPr>
        <w:t>, then receiver can infer that message will become permanent at</w:t>
      </w:r>
    </w:p>
    <w:p w:rsidR="00693F7A" w:rsidRPr="0000221F" w:rsidRDefault="00693F7A" w:rsidP="00693F7A">
      <w:pPr>
        <w:spacing w:line="120" w:lineRule="exact"/>
        <w:rPr>
          <w:b/>
          <w:bCs/>
          <w:sz w:val="24"/>
          <w:lang w:val="en-GB"/>
        </w:rPr>
      </w:pPr>
    </w:p>
    <w:p w:rsidR="00693F7A" w:rsidRDefault="00693F7A" w:rsidP="00693F7A">
      <w:pPr>
        <w:jc w:val="center"/>
        <w:rPr>
          <w:lang w:val="en-GB"/>
        </w:rPr>
      </w:pPr>
      <w:r w:rsidRPr="00EE6C1B">
        <w:rPr>
          <w:position w:val="-24"/>
          <w:lang w:val="en-GB"/>
        </w:rPr>
        <w:object w:dxaOrig="3900" w:dyaOrig="480">
          <v:shape id="_x0000_i1032" type="#_x0000_t75" style="width:195pt;height:24pt" o:ole="">
            <v:imagedata r:id="rId23" o:title=""/>
          </v:shape>
          <o:OLEObject Type="Embed" ProgID="Equation.3" ShapeID="_x0000_i1032" DrawAspect="Content" ObjectID="_1498476664" r:id="rId24"/>
        </w:object>
      </w:r>
    </w:p>
    <w:p w:rsidR="00693F7A" w:rsidRPr="0000221F" w:rsidRDefault="00693F7A" w:rsidP="00693F7A">
      <w:pPr>
        <w:spacing w:line="120" w:lineRule="exact"/>
        <w:rPr>
          <w:b/>
          <w:bCs/>
          <w:sz w:val="24"/>
          <w:lang w:val="en-GB"/>
        </w:rPr>
      </w:pPr>
    </w:p>
    <w:p w:rsidR="00693F7A" w:rsidRDefault="00693F7A" w:rsidP="00693F7A">
      <w:pPr>
        <w:rPr>
          <w:lang w:val="en-GB"/>
        </w:rPr>
      </w:pPr>
      <w:proofErr w:type="gramStart"/>
      <w:r>
        <w:rPr>
          <w:lang w:val="en-GB"/>
        </w:rPr>
        <w:t>where</w:t>
      </w:r>
      <w:proofErr w:type="gramEnd"/>
      <w:r>
        <w:rPr>
          <w:lang w:val="en-GB"/>
        </w:rPr>
        <w:t xml:space="preserve"> g is the granularity of the global time-base.</w:t>
      </w:r>
    </w:p>
    <w:p w:rsidR="00693F7A" w:rsidRDefault="00693F7A" w:rsidP="00693F7A">
      <w:pPr>
        <w:rPr>
          <w:lang w:val="en-GB"/>
        </w:rPr>
      </w:pPr>
    </w:p>
    <w:p w:rsidR="00693F7A" w:rsidRDefault="00693F7A" w:rsidP="00693F7A">
      <w:pPr>
        <w:rPr>
          <w:lang w:val="en-GB"/>
        </w:rPr>
      </w:pPr>
      <w:r>
        <w:rPr>
          <w:b/>
          <w:lang w:val="en-GB"/>
        </w:rPr>
        <w:t>Systems without a global time</w:t>
      </w:r>
      <w:r w:rsidRPr="00EE37F8">
        <w:rPr>
          <w:b/>
          <w:lang w:val="en-GB"/>
        </w:rPr>
        <w:t>:</w:t>
      </w:r>
      <w:r>
        <w:rPr>
          <w:b/>
          <w:lang w:val="en-GB"/>
        </w:rPr>
        <w:t xml:space="preserve"> </w:t>
      </w:r>
      <w:r>
        <w:rPr>
          <w:lang w:val="en-GB"/>
        </w:rPr>
        <w:t xml:space="preserve">receiver does not know when the message has been sent. To be on the safe side, receiver must wait  </w:t>
      </w:r>
      <w:r w:rsidRPr="002D66EB">
        <w:rPr>
          <w:position w:val="-20"/>
          <w:lang w:val="en-GB"/>
        </w:rPr>
        <w:object w:dxaOrig="1740" w:dyaOrig="480">
          <v:shape id="_x0000_i1033" type="#_x0000_t75" style="width:87pt;height:24pt" o:ole="">
            <v:imagedata r:id="rId25" o:title=""/>
          </v:shape>
          <o:OLEObject Type="Embed" ProgID="Equation.3" ShapeID="_x0000_i1033" DrawAspect="Content" ObjectID="_1498476665" r:id="rId26"/>
        </w:object>
      </w:r>
      <w:r>
        <w:rPr>
          <w:lang w:val="en-GB"/>
        </w:rPr>
        <w:t xml:space="preserve"> time units after the arrival of the message. Thus, in the worst case the receiver has to wait for an amount of time</w:t>
      </w:r>
    </w:p>
    <w:p w:rsidR="00693F7A" w:rsidRPr="0000221F" w:rsidRDefault="00693F7A" w:rsidP="00693F7A">
      <w:pPr>
        <w:spacing w:line="120" w:lineRule="exact"/>
        <w:rPr>
          <w:b/>
          <w:bCs/>
          <w:sz w:val="24"/>
          <w:lang w:val="en-GB"/>
        </w:rPr>
      </w:pPr>
    </w:p>
    <w:p w:rsidR="00693F7A" w:rsidRDefault="00693F7A" w:rsidP="00693F7A">
      <w:pPr>
        <w:jc w:val="center"/>
        <w:rPr>
          <w:lang w:val="en-GB"/>
        </w:rPr>
      </w:pPr>
      <w:r w:rsidRPr="00EE6C1B">
        <w:rPr>
          <w:position w:val="-24"/>
          <w:lang w:val="en-GB"/>
        </w:rPr>
        <w:object w:dxaOrig="4880" w:dyaOrig="480">
          <v:shape id="_x0000_i1034" type="#_x0000_t75" style="width:244.5pt;height:24pt" o:ole="">
            <v:imagedata r:id="rId27" o:title=""/>
          </v:shape>
          <o:OLEObject Type="Embed" ProgID="Equation.3" ShapeID="_x0000_i1034" DrawAspect="Content" ObjectID="_1498476666" r:id="rId28"/>
        </w:object>
      </w:r>
    </w:p>
    <w:p w:rsidR="00693F7A" w:rsidRPr="0000221F" w:rsidRDefault="00693F7A" w:rsidP="00693F7A">
      <w:pPr>
        <w:spacing w:line="120" w:lineRule="exact"/>
        <w:rPr>
          <w:b/>
          <w:bCs/>
          <w:sz w:val="24"/>
          <w:lang w:val="en-GB"/>
        </w:rPr>
      </w:pPr>
    </w:p>
    <w:p w:rsidR="00693F7A" w:rsidRDefault="00693F7A" w:rsidP="00693F7A">
      <w:pPr>
        <w:rPr>
          <w:lang w:val="en-GB"/>
        </w:rPr>
      </w:pPr>
      <w:proofErr w:type="gramStart"/>
      <w:r>
        <w:rPr>
          <w:lang w:val="en-GB"/>
        </w:rPr>
        <w:t>where</w:t>
      </w:r>
      <w:proofErr w:type="gramEnd"/>
      <w:r>
        <w:rPr>
          <w:lang w:val="en-GB"/>
        </w:rPr>
        <w:t xml:space="preserve"> </w:t>
      </w:r>
      <w:r w:rsidRPr="00E37DCF">
        <w:rPr>
          <w:position w:val="-12"/>
          <w:lang w:val="en-GB"/>
        </w:rPr>
        <w:object w:dxaOrig="320" w:dyaOrig="400">
          <v:shape id="_x0000_i1035" type="#_x0000_t75" style="width:15.75pt;height:20.25pt" o:ole="">
            <v:imagedata r:id="rId29" o:title=""/>
          </v:shape>
          <o:OLEObject Type="Embed" ProgID="Equation.3" ShapeID="_x0000_i1035" DrawAspect="Content" ObjectID="_1498476667" r:id="rId30"/>
        </w:object>
      </w:r>
      <w:r>
        <w:rPr>
          <w:lang w:val="en-GB"/>
        </w:rPr>
        <w:t xml:space="preserve"> is the granularity of the local time-base.</w:t>
      </w:r>
    </w:p>
    <w:p w:rsidR="00693F7A" w:rsidRDefault="00693F7A" w:rsidP="009C60A6">
      <w:pPr>
        <w:rPr>
          <w:lang w:val="en-GB"/>
        </w:rPr>
      </w:pPr>
    </w:p>
    <w:p w:rsidR="00693F7A" w:rsidRDefault="00693F7A" w:rsidP="009C60A6">
      <w:pPr>
        <w:rPr>
          <w:lang w:val="en-GB"/>
        </w:rPr>
      </w:pPr>
    </w:p>
    <w:p w:rsidR="00693F7A" w:rsidRPr="00693F7A" w:rsidRDefault="00693F7A" w:rsidP="009C60A6">
      <w:pPr>
        <w:rPr>
          <w:lang w:val="en-GB"/>
        </w:rPr>
      </w:pPr>
    </w:p>
    <w:p w:rsidR="009C60A6" w:rsidRDefault="009C60A6" w:rsidP="009C60A6">
      <w:r>
        <w:t>Question 10:</w:t>
      </w:r>
    </w:p>
    <w:p w:rsidR="009C60A6" w:rsidRDefault="009C60A6" w:rsidP="009C60A6">
      <w:r>
        <w:t>(3 Min.)</w:t>
      </w:r>
    </w:p>
    <w:p w:rsidR="009C60A6" w:rsidRDefault="009C60A6" w:rsidP="009C60A6">
      <w:r>
        <w:t>Please implement a 10ms timer function and use the interrupt mechanism to toggle a GPIO</w:t>
      </w:r>
    </w:p>
    <w:p w:rsidR="009C60A6" w:rsidRDefault="009C60A6" w:rsidP="009C60A6">
      <w:proofErr w:type="gramStart"/>
      <w:r>
        <w:t>port</w:t>
      </w:r>
      <w:proofErr w:type="gramEnd"/>
      <w:r>
        <w:t xml:space="preserve"> pin. To realize the program, please initialize the timer hardware, write an ISR for the timer</w:t>
      </w:r>
    </w:p>
    <w:p w:rsidR="009C60A6" w:rsidRDefault="009C60A6" w:rsidP="009C60A6">
      <w:proofErr w:type="gramStart"/>
      <w:r>
        <w:t>peripheral</w:t>
      </w:r>
      <w:proofErr w:type="gramEnd"/>
      <w:r>
        <w:t>, write a main function where you would register a callback function.</w:t>
      </w:r>
    </w:p>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r>
        <w:t>Question 11:</w:t>
      </w:r>
    </w:p>
    <w:p w:rsidR="009C60A6" w:rsidRDefault="009C60A6" w:rsidP="009C60A6">
      <w:r>
        <w:t>(5 Min.)</w:t>
      </w:r>
    </w:p>
    <w:p w:rsidR="009C60A6" w:rsidRDefault="009C60A6" w:rsidP="009C60A6">
      <w:r>
        <w:t xml:space="preserve">You are asked to design a system with local clocks at each node. The </w:t>
      </w:r>
      <w:proofErr w:type="spellStart"/>
      <w:r>
        <w:t>speci</w:t>
      </w:r>
      <w:proofErr w:type="gramStart"/>
      <w:r>
        <w:t>?cations</w:t>
      </w:r>
      <w:proofErr w:type="spellEnd"/>
      <w:proofErr w:type="gramEnd"/>
      <w:r>
        <w:t xml:space="preserve"> of the</w:t>
      </w:r>
    </w:p>
    <w:p w:rsidR="009C60A6" w:rsidRDefault="009C60A6" w:rsidP="009C60A6">
      <w:proofErr w:type="gramStart"/>
      <w:r>
        <w:t>ensemble</w:t>
      </w:r>
      <w:proofErr w:type="gramEnd"/>
      <w:r>
        <w:t xml:space="preserve"> is Latency jitter = 20µsec, Clock drift rate = 10−5sec/sec, </w:t>
      </w:r>
      <w:proofErr w:type="spellStart"/>
      <w:r>
        <w:t>Rint</w:t>
      </w:r>
      <w:proofErr w:type="spellEnd"/>
      <w:r>
        <w:t>= 1sec.</w:t>
      </w:r>
    </w:p>
    <w:p w:rsidR="009C60A6" w:rsidRDefault="009C60A6" w:rsidP="009C60A6">
      <w:r>
        <w:t>11.1 Calculate the precision based on the internal synchronizations algorithm for the clock</w:t>
      </w:r>
    </w:p>
    <w:p w:rsidR="009C60A6" w:rsidRDefault="009C60A6" w:rsidP="009C60A6">
      <w:proofErr w:type="gramStart"/>
      <w:r>
        <w:t>constellations</w:t>
      </w:r>
      <w:proofErr w:type="gramEnd"/>
      <w:r>
        <w:t xml:space="preserve"> µ(5,1) and µ(5,0).</w:t>
      </w:r>
    </w:p>
    <w:p w:rsidR="009C60A6" w:rsidRDefault="009C60A6" w:rsidP="009C60A6">
      <w:r>
        <w:t>11.2 For the above two clock constellations, which event set you would use through which the</w:t>
      </w:r>
    </w:p>
    <w:p w:rsidR="009C60A6" w:rsidRDefault="009C60A6" w:rsidP="009C60A6">
      <w:proofErr w:type="gramStart"/>
      <w:r>
        <w:t>temporal</w:t>
      </w:r>
      <w:proofErr w:type="gramEnd"/>
      <w:r>
        <w:t xml:space="preserve"> order of the events can be </w:t>
      </w:r>
      <w:proofErr w:type="spellStart"/>
      <w:r>
        <w:t>de?nitely</w:t>
      </w:r>
      <w:proofErr w:type="spellEnd"/>
      <w:r>
        <w:t xml:space="preserve"> established?</w:t>
      </w:r>
    </w:p>
    <w:p w:rsidR="009C60A6" w:rsidRDefault="009C60A6" w:rsidP="009C60A6">
      <w:r>
        <w:t>11.3 Based on the precision calculated above, calculate the true value limits for both the clocks</w:t>
      </w:r>
    </w:p>
    <w:p w:rsidR="009C60A6" w:rsidRDefault="009C60A6" w:rsidP="009C60A6">
      <w:proofErr w:type="gramStart"/>
      <w:r>
        <w:t>constellation</w:t>
      </w:r>
      <w:proofErr w:type="gramEnd"/>
      <w:r>
        <w:t>, if the observed duration between two events is 1 millisecond.</w:t>
      </w:r>
    </w:p>
    <w:p w:rsidR="009C60A6" w:rsidRDefault="009C60A6" w:rsidP="009C60A6">
      <w:r>
        <w:t xml:space="preserve">11.4 What are the four fundamental limits of time measurement? In which case the </w:t>
      </w:r>
      <w:proofErr w:type="spellStart"/>
      <w:r>
        <w:t>fundamen</w:t>
      </w:r>
      <w:proofErr w:type="spellEnd"/>
      <w:r>
        <w:t>-</w:t>
      </w:r>
    </w:p>
    <w:p w:rsidR="009C60A6" w:rsidRDefault="009C60A6" w:rsidP="009C60A6">
      <w:proofErr w:type="spellStart"/>
      <w:proofErr w:type="gramStart"/>
      <w:r>
        <w:t>tal</w:t>
      </w:r>
      <w:proofErr w:type="spellEnd"/>
      <w:proofErr w:type="gramEnd"/>
      <w:r>
        <w:t xml:space="preserve"> limit of 0/2g would fail? What is the possible solution for this?</w:t>
      </w:r>
    </w:p>
    <w:p w:rsidR="00693F7A" w:rsidRDefault="00693F7A" w:rsidP="009C60A6"/>
    <w:p w:rsidR="00693F7A" w:rsidRDefault="00693F7A" w:rsidP="00693F7A">
      <w:pPr>
        <w:rPr>
          <w:lang w:val="en-GB"/>
        </w:rPr>
      </w:pPr>
      <w:r>
        <w:rPr>
          <w:lang w:val="en-GB"/>
        </w:rPr>
        <w:t>Four fundamental limits of time measurement in distributed real-time systems with a reasonable global time base with granularity g:</w:t>
      </w:r>
    </w:p>
    <w:p w:rsidR="00693F7A" w:rsidRDefault="00693F7A" w:rsidP="00693F7A">
      <w:pPr>
        <w:rPr>
          <w:lang w:val="en-GB"/>
        </w:rPr>
      </w:pPr>
    </w:p>
    <w:p w:rsidR="00693F7A" w:rsidRPr="00DD0EF4" w:rsidRDefault="00693F7A" w:rsidP="00693F7A">
      <w:pPr>
        <w:numPr>
          <w:ilvl w:val="0"/>
          <w:numId w:val="2"/>
        </w:numPr>
        <w:rPr>
          <w:lang w:val="en-GB"/>
        </w:rPr>
      </w:pPr>
      <w:r>
        <w:rPr>
          <w:lang w:val="en-GB"/>
        </w:rPr>
        <w:t>If a single event is observed by two nodes, there is always the possibility that the timestamps differ by two ticks. A one tick difference does not suffice to recover the temporal order of events.</w:t>
      </w:r>
    </w:p>
    <w:p w:rsidR="00693F7A" w:rsidRPr="00DD0EF4" w:rsidRDefault="00693F7A" w:rsidP="00693F7A">
      <w:pPr>
        <w:numPr>
          <w:ilvl w:val="0"/>
          <w:numId w:val="2"/>
        </w:numPr>
        <w:rPr>
          <w:lang w:val="en-GB"/>
        </w:rPr>
      </w:pPr>
      <w:r>
        <w:rPr>
          <w:lang w:val="en-GB"/>
        </w:rPr>
        <w:t xml:space="preserve">If the observed duration of an interval is </w:t>
      </w:r>
      <w:r w:rsidRPr="006C0268">
        <w:rPr>
          <w:position w:val="-22"/>
          <w:lang w:val="en-GB"/>
        </w:rPr>
        <w:object w:dxaOrig="660" w:dyaOrig="480">
          <v:shape id="_x0000_i1036" type="#_x0000_t75" style="width:33pt;height:24pt" o:ole="">
            <v:imagedata r:id="rId31" o:title=""/>
          </v:shape>
          <o:OLEObject Type="Embed" ProgID="Equation.3" ShapeID="_x0000_i1036" DrawAspect="Content" ObjectID="_1498476668" r:id="rId32"/>
        </w:object>
      </w:r>
      <w:r>
        <w:rPr>
          <w:lang w:val="en-GB"/>
        </w:rPr>
        <w:t xml:space="preserve">, the true duration </w:t>
      </w:r>
      <w:r w:rsidRPr="0025514B">
        <w:rPr>
          <w:position w:val="-18"/>
          <w:lang w:val="en-GB"/>
        </w:rPr>
        <w:object w:dxaOrig="720" w:dyaOrig="440">
          <v:shape id="_x0000_i1037" type="#_x0000_t75" style="width:36pt;height:22.5pt" o:ole="">
            <v:imagedata r:id="rId33" o:title=""/>
          </v:shape>
          <o:OLEObject Type="Embed" ProgID="Equation.3" ShapeID="_x0000_i1037" DrawAspect="Content" ObjectID="_1498476669" r:id="rId34"/>
        </w:object>
      </w:r>
      <w:r>
        <w:rPr>
          <w:lang w:val="en-GB"/>
        </w:rPr>
        <w:t>is bounded by</w:t>
      </w:r>
    </w:p>
    <w:p w:rsidR="00693F7A" w:rsidRPr="006C0268" w:rsidRDefault="00693F7A" w:rsidP="00693F7A">
      <w:pPr>
        <w:spacing w:line="120" w:lineRule="exact"/>
        <w:rPr>
          <w:b/>
          <w:bCs/>
          <w:sz w:val="24"/>
          <w:u w:color="000000"/>
          <w:lang w:val="en-GB"/>
        </w:rPr>
      </w:pPr>
    </w:p>
    <w:p w:rsidR="00693F7A" w:rsidRDefault="00693F7A" w:rsidP="00693F7A">
      <w:pPr>
        <w:jc w:val="center"/>
        <w:rPr>
          <w:lang w:val="en-GB"/>
        </w:rPr>
      </w:pPr>
      <w:r w:rsidRPr="0025514B">
        <w:rPr>
          <w:position w:val="-24"/>
          <w:lang w:val="en-GB"/>
        </w:rPr>
        <w:object w:dxaOrig="4180" w:dyaOrig="600">
          <v:shape id="_x0000_i1038" type="#_x0000_t75" style="width:208.5pt;height:30pt" o:ole="">
            <v:imagedata r:id="rId35" o:title=""/>
          </v:shape>
          <o:OLEObject Type="Embed" ProgID="Equation.3" ShapeID="_x0000_i1038" DrawAspect="Content" ObjectID="_1498476670" r:id="rId36"/>
        </w:object>
      </w:r>
    </w:p>
    <w:p w:rsidR="00693F7A" w:rsidRPr="00DD0EF4" w:rsidRDefault="00693F7A" w:rsidP="00693F7A">
      <w:pPr>
        <w:numPr>
          <w:ilvl w:val="0"/>
          <w:numId w:val="2"/>
        </w:numPr>
        <w:rPr>
          <w:lang w:val="en-GB"/>
        </w:rPr>
      </w:pPr>
      <w:r>
        <w:rPr>
          <w:lang w:val="en-GB"/>
        </w:rPr>
        <w:t>The temporal order of events can be recovered from their timestamps, if the difference between their timestamps is equal to or greater than 2 ticks.</w:t>
      </w:r>
    </w:p>
    <w:p w:rsidR="00693F7A" w:rsidRPr="00DD0EF4" w:rsidRDefault="00693F7A" w:rsidP="00693F7A">
      <w:pPr>
        <w:numPr>
          <w:ilvl w:val="0"/>
          <w:numId w:val="2"/>
        </w:numPr>
        <w:rPr>
          <w:lang w:val="en-GB"/>
        </w:rPr>
      </w:pPr>
      <w:r>
        <w:rPr>
          <w:lang w:val="en-GB"/>
        </w:rPr>
        <w:t>The temporal order of events can always be recovered from their timestamps, if the event set is at least 0/3g precedent.</w:t>
      </w:r>
    </w:p>
    <w:p w:rsidR="00693F7A" w:rsidRDefault="00693F7A" w:rsidP="009C60A6">
      <w:pPr>
        <w:rPr>
          <w:lang w:val="en-GB"/>
        </w:rPr>
      </w:pPr>
    </w:p>
    <w:p w:rsidR="00693F7A" w:rsidRDefault="00693F7A" w:rsidP="009C60A6">
      <w:pPr>
        <w:rPr>
          <w:lang w:val="en-GB"/>
        </w:rPr>
      </w:pPr>
    </w:p>
    <w:p w:rsidR="00297914" w:rsidRDefault="00297914" w:rsidP="009C60A6">
      <w:pPr>
        <w:rPr>
          <w:lang w:val="en-GB"/>
        </w:rPr>
      </w:pPr>
    </w:p>
    <w:p w:rsidR="00297914" w:rsidRDefault="00297914" w:rsidP="009C60A6">
      <w:pPr>
        <w:rPr>
          <w:lang w:val="en-GB"/>
        </w:rPr>
      </w:pPr>
    </w:p>
    <w:p w:rsidR="00297914" w:rsidRDefault="00297914" w:rsidP="009C60A6">
      <w:pPr>
        <w:rPr>
          <w:lang w:val="en-GB"/>
        </w:rPr>
      </w:pPr>
    </w:p>
    <w:p w:rsidR="00693F7A" w:rsidRDefault="00693F7A" w:rsidP="009C60A6">
      <w:pPr>
        <w:rPr>
          <w:lang w:val="en-GB"/>
        </w:rPr>
      </w:pPr>
      <w:r>
        <w:rPr>
          <w:lang w:val="en-GB"/>
        </w:rPr>
        <w:t xml:space="preserve">0 / 2g will fail </w:t>
      </w:r>
      <w:r w:rsidR="00297914">
        <w:rPr>
          <w:lang w:val="en-GB"/>
        </w:rPr>
        <w:t xml:space="preserve">when the interval </w:t>
      </w:r>
      <w:proofErr w:type="spellStart"/>
      <w:r w:rsidR="00297914">
        <w:rPr>
          <w:lang w:val="en-GB"/>
        </w:rPr>
        <w:t>measuerement</w:t>
      </w:r>
      <w:proofErr w:type="spellEnd"/>
      <w:r w:rsidR="00297914">
        <w:rPr>
          <w:lang w:val="en-GB"/>
        </w:rPr>
        <w:t xml:space="preserve"> is done.</w:t>
      </w:r>
    </w:p>
    <w:p w:rsidR="00AE0F29" w:rsidRDefault="00AE0F29" w:rsidP="009C60A6">
      <w:pPr>
        <w:rPr>
          <w:lang w:val="en-GB"/>
        </w:rPr>
      </w:pPr>
      <w:r>
        <w:rPr>
          <w:lang w:val="en-GB"/>
        </w:rPr>
        <w:t xml:space="preserve">The possible solution is to </w:t>
      </w:r>
      <w:proofErr w:type="spellStart"/>
      <w:r>
        <w:rPr>
          <w:lang w:val="en-GB"/>
        </w:rPr>
        <w:t>sepeate</w:t>
      </w:r>
      <w:proofErr w:type="spellEnd"/>
      <w:r>
        <w:rPr>
          <w:lang w:val="en-GB"/>
        </w:rPr>
        <w:t xml:space="preserve"> the events </w:t>
      </w:r>
      <w:proofErr w:type="spellStart"/>
      <w:r>
        <w:rPr>
          <w:lang w:val="en-GB"/>
        </w:rPr>
        <w:t>atleast</w:t>
      </w:r>
      <w:proofErr w:type="spellEnd"/>
      <w:r>
        <w:rPr>
          <w:lang w:val="en-GB"/>
        </w:rPr>
        <w:t xml:space="preserve"> for 3g time.</w:t>
      </w:r>
    </w:p>
    <w:p w:rsidR="00AE0F29" w:rsidRDefault="00AE0F29" w:rsidP="009C60A6">
      <w:pPr>
        <w:rPr>
          <w:lang w:val="en-GB"/>
        </w:rPr>
      </w:pPr>
    </w:p>
    <w:p w:rsidR="00693F7A" w:rsidRPr="00693F7A" w:rsidRDefault="00693F7A" w:rsidP="009C60A6">
      <w:pPr>
        <w:rPr>
          <w:lang w:val="en-GB"/>
        </w:rPr>
      </w:pPr>
    </w:p>
    <w:p w:rsidR="00693F7A" w:rsidRDefault="00693F7A" w:rsidP="009C60A6"/>
    <w:p w:rsidR="00693F7A" w:rsidRDefault="00693F7A" w:rsidP="009C60A6"/>
    <w:p w:rsidR="00693F7A" w:rsidRDefault="00693F7A" w:rsidP="009C60A6"/>
    <w:p w:rsidR="00693F7A" w:rsidRDefault="00693F7A" w:rsidP="009C60A6"/>
    <w:p w:rsidR="00693F7A" w:rsidRDefault="00693F7A" w:rsidP="009C60A6"/>
    <w:p w:rsidR="009C60A6" w:rsidRDefault="009C60A6" w:rsidP="009C60A6">
      <w:r>
        <w:t>Question 12:</w:t>
      </w:r>
    </w:p>
    <w:p w:rsidR="009C60A6" w:rsidRDefault="009C60A6" w:rsidP="009C60A6">
      <w:r>
        <w:t>(10 Min.)</w:t>
      </w:r>
    </w:p>
    <w:p w:rsidR="009C60A6" w:rsidRDefault="009C60A6" w:rsidP="009C60A6">
      <w:r>
        <w:t xml:space="preserve">The customer is a big automotive giant and would like to develop an HMI </w:t>
      </w:r>
      <w:proofErr w:type="gramStart"/>
      <w:r>
        <w:t>( Human</w:t>
      </w:r>
      <w:proofErr w:type="gramEnd"/>
      <w:r>
        <w:t xml:space="preserve"> Machine</w:t>
      </w:r>
    </w:p>
    <w:p w:rsidR="009C60A6" w:rsidRDefault="009C60A6" w:rsidP="009C60A6">
      <w:proofErr w:type="gramStart"/>
      <w:r>
        <w:t>Interface )</w:t>
      </w:r>
      <w:proofErr w:type="gramEnd"/>
      <w:r>
        <w:t xml:space="preserve"> using hard and soft keys. One of the functional requirement could be a fast scrolling</w:t>
      </w:r>
    </w:p>
    <w:p w:rsidR="009C60A6" w:rsidRDefault="009C60A6" w:rsidP="009C60A6">
      <w:proofErr w:type="gramStart"/>
      <w:r>
        <w:t>of</w:t>
      </w:r>
      <w:proofErr w:type="gramEnd"/>
      <w:r>
        <w:t xml:space="preserve"> a phonebook when the user presses and holds a scroll down button for more than 2 seconds.</w:t>
      </w:r>
    </w:p>
    <w:p w:rsidR="009C60A6" w:rsidRDefault="009C60A6" w:rsidP="009C60A6">
      <w:r>
        <w:t>12.1 Please mention more functional, temporal and dependable requirements of the above</w:t>
      </w:r>
    </w:p>
    <w:p w:rsidR="009C60A6" w:rsidRDefault="009C60A6" w:rsidP="009C60A6">
      <w:proofErr w:type="gramStart"/>
      <w:r>
        <w:t>mentioned</w:t>
      </w:r>
      <w:proofErr w:type="gramEnd"/>
      <w:r>
        <w:t xml:space="preserve"> system.</w:t>
      </w:r>
    </w:p>
    <w:p w:rsidR="009C60A6" w:rsidRDefault="009C60A6" w:rsidP="009C60A6">
      <w:r>
        <w:t>12.2 Draw a block diagram to detect the press of the buttons through CAN Messages. Please</w:t>
      </w:r>
    </w:p>
    <w:p w:rsidR="009C60A6" w:rsidRDefault="009C60A6" w:rsidP="009C60A6">
      <w:proofErr w:type="gramStart"/>
      <w:r>
        <w:t>use</w:t>
      </w:r>
      <w:proofErr w:type="gramEnd"/>
      <w:r>
        <w:t xml:space="preserve"> interrupts. </w:t>
      </w:r>
      <w:proofErr w:type="gramStart"/>
      <w:r>
        <w:t>( the</w:t>
      </w:r>
      <w:proofErr w:type="gramEnd"/>
      <w:r>
        <w:t xml:space="preserve"> messages are queued in a FIFO ).</w:t>
      </w:r>
    </w:p>
    <w:p w:rsidR="009C60A6" w:rsidRDefault="009C60A6" w:rsidP="009C60A6">
      <w:r>
        <w:t>12.3 Draw a block diagram to detect the press of a button using a potentiometer. Please use</w:t>
      </w:r>
    </w:p>
    <w:p w:rsidR="009C60A6" w:rsidRDefault="009C60A6" w:rsidP="009C60A6">
      <w:proofErr w:type="gramStart"/>
      <w:r>
        <w:t>polling</w:t>
      </w:r>
      <w:proofErr w:type="gramEnd"/>
      <w:r>
        <w:t>.</w:t>
      </w:r>
    </w:p>
    <w:p w:rsidR="009C60A6" w:rsidRDefault="009C60A6" w:rsidP="009C60A6">
      <w:r>
        <w:t>12.4 Draw an architecture starting from the press of the button till the realization of the</w:t>
      </w:r>
    </w:p>
    <w:p w:rsidR="009C60A6" w:rsidRDefault="009C60A6" w:rsidP="009C60A6">
      <w:proofErr w:type="gramStart"/>
      <w:r>
        <w:t>functional</w:t>
      </w:r>
      <w:proofErr w:type="gramEnd"/>
      <w:r>
        <w:t xml:space="preserve"> requirement of the button.</w:t>
      </w:r>
    </w:p>
    <w:p w:rsidR="009C60A6" w:rsidRDefault="009C60A6" w:rsidP="009C60A6">
      <w:r>
        <w:t>12.5 Please include:</w:t>
      </w:r>
    </w:p>
    <w:p w:rsidR="009C60A6" w:rsidRDefault="009C60A6" w:rsidP="009C60A6">
      <w:proofErr w:type="gramStart"/>
      <w:r>
        <w:t>a</w:t>
      </w:r>
      <w:proofErr w:type="gramEnd"/>
      <w:r>
        <w:t xml:space="preserve"> Diagnostic task ( every 50 </w:t>
      </w:r>
      <w:proofErr w:type="spellStart"/>
      <w:r>
        <w:t>ms</w:t>
      </w:r>
      <w:proofErr w:type="spellEnd"/>
      <w:r>
        <w:t xml:space="preserve"> ) to check for a fault on the hard keys.</w:t>
      </w:r>
    </w:p>
    <w:p w:rsidR="009C60A6" w:rsidRDefault="009C60A6" w:rsidP="009C60A6">
      <w:proofErr w:type="gramStart"/>
      <w:r>
        <w:t>b</w:t>
      </w:r>
      <w:proofErr w:type="gramEnd"/>
      <w:r>
        <w:t xml:space="preserve"> Driver task ( 100 </w:t>
      </w:r>
      <w:proofErr w:type="spellStart"/>
      <w:r>
        <w:t>ms</w:t>
      </w:r>
      <w:proofErr w:type="spellEnd"/>
      <w:r>
        <w:t xml:space="preserve"> ) to detect the CAN messages using polling.</w:t>
      </w:r>
    </w:p>
    <w:p w:rsidR="009C60A6" w:rsidRDefault="009C60A6" w:rsidP="009C60A6">
      <w:proofErr w:type="gramStart"/>
      <w:r>
        <w:t>c</w:t>
      </w:r>
      <w:proofErr w:type="gramEnd"/>
      <w:r>
        <w:t xml:space="preserve"> Driver task ( 1 </w:t>
      </w:r>
      <w:proofErr w:type="spellStart"/>
      <w:r>
        <w:t>ms</w:t>
      </w:r>
      <w:proofErr w:type="spellEnd"/>
      <w:r>
        <w:t xml:space="preserve"> ) to detect the press of a button based on a potentiometer.</w:t>
      </w:r>
    </w:p>
    <w:p w:rsidR="009C60A6" w:rsidRDefault="009C60A6" w:rsidP="009C60A6">
      <w:proofErr w:type="gramStart"/>
      <w:r>
        <w:t>d</w:t>
      </w:r>
      <w:proofErr w:type="gramEnd"/>
      <w:r>
        <w:t xml:space="preserve"> Application task ( event task ) to </w:t>
      </w:r>
      <w:proofErr w:type="spellStart"/>
      <w:r>
        <w:t>realise</w:t>
      </w:r>
      <w:proofErr w:type="spellEnd"/>
      <w:r>
        <w:t xml:space="preserve"> the functional requirements.</w:t>
      </w:r>
    </w:p>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r>
        <w:t>Question 13:</w:t>
      </w:r>
    </w:p>
    <w:p w:rsidR="009C60A6" w:rsidRDefault="009C60A6" w:rsidP="009C60A6">
      <w:r>
        <w:t>(5 Min.)</w:t>
      </w:r>
    </w:p>
    <w:p w:rsidR="009C60A6" w:rsidRDefault="009C60A6" w:rsidP="009C60A6">
      <w:r>
        <w:t>You have been given a task to select a real time operating system which would govern an</w:t>
      </w:r>
    </w:p>
    <w:p w:rsidR="009C60A6" w:rsidRDefault="009C60A6" w:rsidP="009C60A6">
      <w:proofErr w:type="gramStart"/>
      <w:r>
        <w:t>industrial</w:t>
      </w:r>
      <w:proofErr w:type="gramEnd"/>
      <w:r>
        <w:t xml:space="preserve"> plant. For that you have been invited in the meeting to discuss the various </w:t>
      </w:r>
      <w:proofErr w:type="spellStart"/>
      <w:r>
        <w:t>criterias</w:t>
      </w:r>
      <w:proofErr w:type="spellEnd"/>
    </w:p>
    <w:p w:rsidR="009C60A6" w:rsidRDefault="009C60A6" w:rsidP="009C60A6">
      <w:proofErr w:type="gramStart"/>
      <w:r>
        <w:t>which</w:t>
      </w:r>
      <w:proofErr w:type="gramEnd"/>
      <w:r>
        <w:t xml:space="preserve"> are important in the proper selection of the product.</w:t>
      </w:r>
    </w:p>
    <w:p w:rsidR="009C60A6" w:rsidRDefault="009C60A6" w:rsidP="009C60A6">
      <w:r>
        <w:t xml:space="preserve">13.1 Please mention 5 important </w:t>
      </w:r>
      <w:proofErr w:type="spellStart"/>
      <w:r>
        <w:t>criterias</w:t>
      </w:r>
      <w:proofErr w:type="spellEnd"/>
      <w:r>
        <w:t xml:space="preserve"> what you would present in the meeting?</w:t>
      </w:r>
    </w:p>
    <w:p w:rsidR="009C60A6" w:rsidRDefault="009C60A6" w:rsidP="009C60A6">
      <w:r>
        <w:t>13.2 One of the criteria is scheduling. Describe the scheduling problem in one line?</w:t>
      </w:r>
    </w:p>
    <w:p w:rsidR="009C60A6" w:rsidRDefault="009C60A6" w:rsidP="009C60A6">
      <w:r>
        <w:t xml:space="preserve">13.3 Describe T, D, </w:t>
      </w:r>
      <w:proofErr w:type="spellStart"/>
      <w:r>
        <w:t>rs</w:t>
      </w:r>
      <w:proofErr w:type="spellEnd"/>
      <w:r>
        <w:t>, C, and L in the below diagram.</w:t>
      </w:r>
    </w:p>
    <w:p w:rsidR="009C60A6" w:rsidRDefault="009C60A6" w:rsidP="009C60A6">
      <w:r>
        <w:t xml:space="preserve">13.4 In the rate monotonic algorithm, the task with </w:t>
      </w:r>
      <w:proofErr w:type="gramStart"/>
      <w:r>
        <w:t>the ...........</w:t>
      </w:r>
      <w:proofErr w:type="gramEnd"/>
      <w:r>
        <w:t xml:space="preserve"> </w:t>
      </w:r>
      <w:proofErr w:type="gramStart"/>
      <w:r>
        <w:t>gets</w:t>
      </w:r>
      <w:proofErr w:type="gramEnd"/>
      <w:r>
        <w:t xml:space="preserve"> the highest static priority.</w:t>
      </w:r>
    </w:p>
    <w:p w:rsidR="009C60A6" w:rsidRDefault="009C60A6" w:rsidP="009C60A6">
      <w:proofErr w:type="gramStart"/>
      <w:r>
        <w:t>( Please</w:t>
      </w:r>
      <w:proofErr w:type="gramEnd"/>
      <w:r>
        <w:t xml:space="preserve"> ?</w:t>
      </w:r>
      <w:proofErr w:type="spellStart"/>
      <w:r>
        <w:t>ll</w:t>
      </w:r>
      <w:proofErr w:type="spellEnd"/>
      <w:r>
        <w:t xml:space="preserve"> in the blank )</w:t>
      </w:r>
    </w:p>
    <w:p w:rsidR="009C60A6" w:rsidRDefault="009C60A6" w:rsidP="009C60A6">
      <w:r>
        <w:t>13.5 In the earliest deadline algorithm, the task with the ............... gets the highest dynamic</w:t>
      </w:r>
    </w:p>
    <w:p w:rsidR="009C60A6" w:rsidRDefault="009C60A6" w:rsidP="009C60A6">
      <w:proofErr w:type="gramStart"/>
      <w:r>
        <w:t>priority</w:t>
      </w:r>
      <w:proofErr w:type="gramEnd"/>
      <w:r>
        <w:t xml:space="preserve">. </w:t>
      </w:r>
      <w:proofErr w:type="gramStart"/>
      <w:r>
        <w:t>( Please</w:t>
      </w:r>
      <w:proofErr w:type="gramEnd"/>
      <w:r>
        <w:t xml:space="preserve"> ?</w:t>
      </w:r>
      <w:proofErr w:type="spellStart"/>
      <w:r>
        <w:t>ll</w:t>
      </w:r>
      <w:proofErr w:type="spellEnd"/>
      <w:r>
        <w:t xml:space="preserve"> in the blank )</w:t>
      </w:r>
    </w:p>
    <w:p w:rsidR="009C60A6" w:rsidRDefault="009C60A6" w:rsidP="009C60A6">
      <w:r>
        <w:rPr>
          <w:noProof/>
        </w:rPr>
        <w:drawing>
          <wp:inline distT="0" distB="0" distL="0" distR="0" wp14:anchorId="2614F3E2" wp14:editId="10958A1F">
            <wp:extent cx="5273040" cy="2065020"/>
            <wp:effectExtent l="0" t="0" r="381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5273040" cy="2065020"/>
                    </a:xfrm>
                    <a:prstGeom prst="rect">
                      <a:avLst/>
                    </a:prstGeom>
                  </pic:spPr>
                </pic:pic>
              </a:graphicData>
            </a:graphic>
          </wp:inline>
        </w:drawing>
      </w:r>
    </w:p>
    <w:p w:rsidR="009C60A6" w:rsidRDefault="009C60A6" w:rsidP="009C60A6"/>
    <w:p w:rsidR="009C60A6" w:rsidRDefault="009C60A6" w:rsidP="009C60A6"/>
    <w:p w:rsidR="009C60A6" w:rsidRDefault="009C60A6" w:rsidP="009C60A6"/>
    <w:p w:rsidR="009C60A6" w:rsidRDefault="009C60A6" w:rsidP="009C60A6"/>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List of Tasks</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Precedence / Order of tasks</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Task activation</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Execution time</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WCET / Fault criteria</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Deadline</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Preemption</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Cooperative tasks</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Resource handling</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Critical section</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Context switching</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r>
        <w:rPr>
          <w:rFonts w:ascii="Calibri" w:hAnsi="Calibri" w:cs="Calibri"/>
          <w:color w:val="000000"/>
          <w:sz w:val="18"/>
          <w:szCs w:val="18"/>
          <w:shd w:val="clear" w:color="auto" w:fill="FFFFFF"/>
          <w:lang w:val="x-none" w:bidi="hi-IN"/>
        </w:rPr>
        <w:t>Static / Dynamic</w:t>
      </w: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p>
    <w:p w:rsidR="003E11F1" w:rsidRDefault="003E11F1" w:rsidP="003E11F1">
      <w:pPr>
        <w:autoSpaceDE w:val="0"/>
        <w:autoSpaceDN w:val="0"/>
        <w:adjustRightInd w:val="0"/>
        <w:rPr>
          <w:rFonts w:ascii="Calibri" w:hAnsi="Calibri" w:cs="Calibri"/>
          <w:color w:val="000000"/>
          <w:sz w:val="18"/>
          <w:szCs w:val="18"/>
          <w:shd w:val="clear" w:color="auto" w:fill="FFFFFF"/>
          <w:lang w:val="x-none" w:bidi="hi-IN"/>
        </w:rPr>
      </w:pPr>
    </w:p>
    <w:p w:rsidR="003E11F1" w:rsidRPr="004E30FA" w:rsidRDefault="003E11F1" w:rsidP="009C60A6"/>
    <w:p w:rsidR="003E11F1" w:rsidRDefault="003E11F1" w:rsidP="003E11F1">
      <w:pPr>
        <w:rPr>
          <w:u w:color="000000"/>
        </w:rPr>
      </w:pPr>
      <w:r>
        <w:rPr>
          <w:u w:color="000000"/>
        </w:rPr>
        <w:t>The scheduling problem is concerned with allocating computing and data resources to concurrent real-time tasks, such that they meet their specified deadlines.</w:t>
      </w:r>
    </w:p>
    <w:p w:rsidR="003E11F1" w:rsidRDefault="003E11F1" w:rsidP="003E11F1">
      <w:pPr>
        <w:rPr>
          <w:u w:color="000000"/>
        </w:rPr>
      </w:pPr>
    </w:p>
    <w:p w:rsidR="003E11F1" w:rsidRDefault="003E11F1" w:rsidP="003E11F1">
      <w:pPr>
        <w:jc w:val="center"/>
        <w:rPr>
          <w:u w:color="000000"/>
        </w:rPr>
      </w:pPr>
      <w:r w:rsidRPr="003F4904">
        <w:rPr>
          <w:u w:color="000000"/>
        </w:rPr>
        <w:object w:dxaOrig="8352" w:dyaOrig="2586">
          <v:shape id="_x0000_i1039" type="#_x0000_t75" style="width:417.75pt;height:129.75pt" o:ole="">
            <v:imagedata r:id="rId38" o:title=""/>
          </v:shape>
          <o:OLEObject Type="Embed" ProgID="CorelDRAW.Graphic.13" ShapeID="_x0000_i1039" DrawAspect="Content" ObjectID="_1498476671" r:id="rId39"/>
        </w:object>
      </w:r>
    </w:p>
    <w:p w:rsidR="003E11F1" w:rsidRDefault="003E11F1" w:rsidP="009C60A6">
      <w:pPr>
        <w:rPr>
          <w:lang w:val="de-DE"/>
        </w:rPr>
      </w:pPr>
    </w:p>
    <w:p w:rsidR="003E11F1" w:rsidRDefault="003E11F1" w:rsidP="009C60A6">
      <w:pPr>
        <w:rPr>
          <w:lang w:val="de-DE"/>
        </w:rPr>
      </w:pPr>
    </w:p>
    <w:p w:rsidR="003E11F1" w:rsidRDefault="003E11F1" w:rsidP="009C60A6">
      <w:pPr>
        <w:rPr>
          <w:lang w:val="de-DE"/>
        </w:rPr>
      </w:pPr>
    </w:p>
    <w:p w:rsidR="003E11F1" w:rsidRDefault="003E11F1" w:rsidP="009C60A6">
      <w:pPr>
        <w:rPr>
          <w:lang w:val="de-DE"/>
        </w:rPr>
      </w:pPr>
    </w:p>
    <w:tbl>
      <w:tblPr>
        <w:tblW w:w="0" w:type="auto"/>
        <w:tblLook w:val="01E0" w:firstRow="1" w:lastRow="1" w:firstColumn="1" w:lastColumn="1" w:noHBand="0" w:noVBand="0"/>
      </w:tblPr>
      <w:tblGrid>
        <w:gridCol w:w="1336"/>
        <w:gridCol w:w="8286"/>
      </w:tblGrid>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proofErr w:type="spellStart"/>
            <w:r w:rsidRPr="00A94887">
              <w:rPr>
                <w:rFonts w:ascii="Times New Roman" w:hAnsi="Times New Roman"/>
                <w:i/>
                <w:sz w:val="36"/>
                <w:szCs w:val="36"/>
                <w:lang w:val="en-GB"/>
              </w:rPr>
              <w:t>T</w:t>
            </w:r>
            <w:r w:rsidRPr="00A94887">
              <w:rPr>
                <w:rFonts w:ascii="Times New Roman" w:hAnsi="Times New Roman"/>
                <w:i/>
                <w:sz w:val="36"/>
                <w:szCs w:val="36"/>
                <w:vertAlign w:val="subscript"/>
                <w:lang w:val="en-GB"/>
              </w:rPr>
              <w:t>i</w:t>
            </w:r>
            <w:proofErr w:type="spellEnd"/>
          </w:p>
        </w:tc>
        <w:tc>
          <w:tcPr>
            <w:tcW w:w="12617" w:type="dxa"/>
          </w:tcPr>
          <w:p w:rsidR="003E11F1" w:rsidRPr="00A94887" w:rsidRDefault="003E11F1" w:rsidP="006275BC">
            <w:pPr>
              <w:spacing w:after="200"/>
              <w:rPr>
                <w:lang w:val="en-GB"/>
              </w:rPr>
            </w:pPr>
            <w:r w:rsidRPr="00A94887">
              <w:rPr>
                <w:color w:val="FF0000"/>
                <w:u w:color="000000"/>
                <w:lang w:val="en-GB"/>
              </w:rPr>
              <w:t>Task period</w:t>
            </w:r>
            <w:r w:rsidRPr="00A94887">
              <w:rPr>
                <w:lang w:val="en-GB"/>
              </w:rPr>
              <w:t xml:space="preserve"> (for periodic tasks). </w:t>
            </w:r>
          </w:p>
        </w:tc>
      </w:tr>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proofErr w:type="spellStart"/>
            <w:r w:rsidRPr="00A94887">
              <w:rPr>
                <w:rFonts w:ascii="Times New Roman" w:hAnsi="Times New Roman"/>
                <w:i/>
                <w:sz w:val="36"/>
                <w:szCs w:val="36"/>
                <w:lang w:val="en-GB"/>
              </w:rPr>
              <w:t>j</w:t>
            </w:r>
            <w:r w:rsidRPr="00A94887">
              <w:rPr>
                <w:rFonts w:ascii="Times New Roman" w:hAnsi="Times New Roman"/>
                <w:i/>
                <w:sz w:val="36"/>
                <w:szCs w:val="36"/>
                <w:vertAlign w:val="subscript"/>
                <w:lang w:val="en-GB"/>
              </w:rPr>
              <w:t>i</w:t>
            </w:r>
            <w:proofErr w:type="spellEnd"/>
          </w:p>
        </w:tc>
        <w:tc>
          <w:tcPr>
            <w:tcW w:w="12617" w:type="dxa"/>
          </w:tcPr>
          <w:p w:rsidR="003E11F1" w:rsidRPr="00A94887" w:rsidRDefault="003E11F1" w:rsidP="006275BC">
            <w:pPr>
              <w:spacing w:after="200"/>
              <w:rPr>
                <w:lang w:val="en-GB"/>
              </w:rPr>
            </w:pPr>
            <w:r w:rsidRPr="00A94887">
              <w:rPr>
                <w:color w:val="FF0000"/>
                <w:u w:color="000000"/>
                <w:lang w:val="en-GB"/>
              </w:rPr>
              <w:t>Reaction time</w:t>
            </w:r>
            <w:r w:rsidRPr="00A94887">
              <w:rPr>
                <w:lang w:val="en-GB"/>
              </w:rPr>
              <w:t xml:space="preserve">, </w:t>
            </w:r>
            <w:r w:rsidRPr="00A94887">
              <w:rPr>
                <w:color w:val="FF0000"/>
                <w:u w:color="000000"/>
                <w:lang w:val="en-GB"/>
              </w:rPr>
              <w:t>release jitter</w:t>
            </w:r>
            <w:r w:rsidRPr="00A94887">
              <w:rPr>
                <w:lang w:val="en-GB"/>
              </w:rPr>
              <w:t xml:space="preserve">, </w:t>
            </w:r>
            <w:proofErr w:type="spellStart"/>
            <w:r w:rsidRPr="00A94887">
              <w:rPr>
                <w:rFonts w:ascii="Times New Roman" w:hAnsi="Times New Roman"/>
                <w:i/>
                <w:sz w:val="36"/>
                <w:szCs w:val="36"/>
                <w:lang w:val="en-GB"/>
              </w:rPr>
              <w:t>s</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 xml:space="preserve"> - </w:t>
            </w:r>
            <w:proofErr w:type="spellStart"/>
            <w:proofErr w:type="gramStart"/>
            <w:r w:rsidRPr="00A94887">
              <w:rPr>
                <w:rFonts w:ascii="Times New Roman" w:hAnsi="Times New Roman"/>
                <w:i/>
                <w:sz w:val="36"/>
                <w:szCs w:val="36"/>
                <w:lang w:val="en-GB"/>
              </w:rPr>
              <w:t>r</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 xml:space="preserve"> </w:t>
            </w:r>
            <w:r w:rsidRPr="00A94887">
              <w:rPr>
                <w:lang w:val="en-GB"/>
              </w:rPr>
              <w:t>.</w:t>
            </w:r>
            <w:proofErr w:type="gramEnd"/>
            <w:r w:rsidRPr="00A94887">
              <w:rPr>
                <w:lang w:val="en-GB"/>
              </w:rPr>
              <w:t xml:space="preserve"> This time can vary considerably depending on the current load situation of the system and the scheduling algorithm employed.</w:t>
            </w:r>
          </w:p>
        </w:tc>
      </w:tr>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r w:rsidRPr="00A94887">
              <w:rPr>
                <w:rFonts w:ascii="Times New Roman" w:hAnsi="Times New Roman"/>
                <w:i/>
                <w:sz w:val="36"/>
                <w:szCs w:val="36"/>
                <w:lang w:val="en-GB"/>
              </w:rPr>
              <w:t>C</w:t>
            </w:r>
            <w:r w:rsidRPr="00A94887">
              <w:rPr>
                <w:rFonts w:ascii="Times New Roman" w:hAnsi="Times New Roman"/>
                <w:i/>
                <w:sz w:val="36"/>
                <w:szCs w:val="36"/>
                <w:vertAlign w:val="subscript"/>
                <w:lang w:val="en-GB"/>
              </w:rPr>
              <w:t>i</w:t>
            </w:r>
          </w:p>
        </w:tc>
        <w:tc>
          <w:tcPr>
            <w:tcW w:w="12617" w:type="dxa"/>
          </w:tcPr>
          <w:p w:rsidR="003E11F1" w:rsidRPr="00A94887" w:rsidRDefault="003E11F1" w:rsidP="006275BC">
            <w:pPr>
              <w:spacing w:after="200"/>
              <w:rPr>
                <w:lang w:val="en-GB"/>
              </w:rPr>
            </w:pPr>
            <w:r w:rsidRPr="00A94887">
              <w:rPr>
                <w:color w:val="FF0000"/>
                <w:u w:color="000000"/>
                <w:lang w:val="en-GB"/>
              </w:rPr>
              <w:t>Execution time</w:t>
            </w:r>
            <w:r w:rsidRPr="00A94887">
              <w:rPr>
                <w:lang w:val="en-GB"/>
              </w:rPr>
              <w:t xml:space="preserve">, </w:t>
            </w:r>
            <w:r w:rsidRPr="00A94887">
              <w:rPr>
                <w:color w:val="FF0000"/>
                <w:u w:color="000000"/>
                <w:lang w:val="en-GB"/>
              </w:rPr>
              <w:t>computation time</w:t>
            </w:r>
            <w:r w:rsidRPr="00A94887">
              <w:rPr>
                <w:lang w:val="en-GB"/>
              </w:rPr>
              <w:t xml:space="preserve">, </w:t>
            </w:r>
            <w:r w:rsidRPr="00A94887">
              <w:rPr>
                <w:rFonts w:ascii="Times New Roman" w:hAnsi="Times New Roman"/>
                <w:i/>
                <w:sz w:val="36"/>
                <w:szCs w:val="36"/>
                <w:lang w:val="en-GB"/>
              </w:rPr>
              <w:t>c</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 xml:space="preserve"> - </w:t>
            </w:r>
            <w:proofErr w:type="spellStart"/>
            <w:proofErr w:type="gramStart"/>
            <w:r w:rsidRPr="00A94887">
              <w:rPr>
                <w:rFonts w:ascii="Times New Roman" w:hAnsi="Times New Roman"/>
                <w:i/>
                <w:sz w:val="36"/>
                <w:szCs w:val="36"/>
                <w:lang w:val="en-GB"/>
              </w:rPr>
              <w:t>s</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 xml:space="preserve"> </w:t>
            </w:r>
            <w:r w:rsidRPr="00A94887">
              <w:rPr>
                <w:lang w:val="en-GB"/>
              </w:rPr>
              <w:t>.</w:t>
            </w:r>
            <w:proofErr w:type="gramEnd"/>
            <w:r w:rsidRPr="00A94887">
              <w:rPr>
                <w:lang w:val="en-GB"/>
              </w:rPr>
              <w:t xml:space="preserve"> The upper bound for this time we call the </w:t>
            </w:r>
            <w:r w:rsidRPr="00A94887">
              <w:rPr>
                <w:color w:val="0000FF"/>
                <w:u w:color="000000"/>
                <w:lang w:val="en-GB"/>
              </w:rPr>
              <w:t>worst case execution time</w:t>
            </w:r>
            <w:r w:rsidRPr="00A94887">
              <w:rPr>
                <w:lang w:val="en-GB"/>
              </w:rPr>
              <w:t xml:space="preserve"> (</w:t>
            </w:r>
            <w:r w:rsidRPr="00A94887">
              <w:rPr>
                <w:color w:val="0000FF"/>
                <w:u w:color="000000"/>
                <w:lang w:val="en-GB"/>
              </w:rPr>
              <w:t>WCET</w:t>
            </w:r>
            <w:r w:rsidRPr="00A94887">
              <w:rPr>
                <w:lang w:val="en-GB"/>
              </w:rPr>
              <w:t>).</w:t>
            </w:r>
          </w:p>
        </w:tc>
      </w:tr>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proofErr w:type="spellStart"/>
            <w:r w:rsidRPr="00A94887">
              <w:rPr>
                <w:rFonts w:ascii="Times New Roman" w:hAnsi="Times New Roman"/>
                <w:i/>
                <w:sz w:val="36"/>
                <w:szCs w:val="36"/>
                <w:lang w:val="en-GB"/>
              </w:rPr>
              <w:t>er</w:t>
            </w:r>
            <w:r w:rsidRPr="00A94887">
              <w:rPr>
                <w:rFonts w:ascii="Times New Roman" w:hAnsi="Times New Roman"/>
                <w:i/>
                <w:sz w:val="36"/>
                <w:szCs w:val="36"/>
                <w:vertAlign w:val="subscript"/>
                <w:lang w:val="en-GB"/>
              </w:rPr>
              <w:t>i</w:t>
            </w:r>
            <w:proofErr w:type="spellEnd"/>
          </w:p>
        </w:tc>
        <w:tc>
          <w:tcPr>
            <w:tcW w:w="12617" w:type="dxa"/>
          </w:tcPr>
          <w:p w:rsidR="003E11F1" w:rsidRPr="00A94887" w:rsidRDefault="003E11F1" w:rsidP="006275BC">
            <w:pPr>
              <w:spacing w:after="200"/>
              <w:rPr>
                <w:lang w:val="en-GB"/>
              </w:rPr>
            </w:pPr>
            <w:r w:rsidRPr="00A94887">
              <w:rPr>
                <w:color w:val="FF0000"/>
                <w:u w:color="000000"/>
                <w:lang w:val="en-GB"/>
              </w:rPr>
              <w:t>Remaining execution time</w:t>
            </w:r>
            <w:r w:rsidRPr="00A94887">
              <w:rPr>
                <w:lang w:val="en-GB"/>
              </w:rPr>
              <w:t xml:space="preserve">, </w:t>
            </w:r>
            <w:r w:rsidRPr="00A94887">
              <w:rPr>
                <w:rFonts w:ascii="Times New Roman" w:hAnsi="Times New Roman"/>
                <w:i/>
                <w:sz w:val="36"/>
                <w:szCs w:val="36"/>
                <w:lang w:val="en-GB"/>
              </w:rPr>
              <w:t>c</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 xml:space="preserve"> - </w:t>
            </w:r>
            <w:proofErr w:type="gramStart"/>
            <w:r w:rsidRPr="00A94887">
              <w:rPr>
                <w:rFonts w:ascii="Times New Roman" w:hAnsi="Times New Roman"/>
                <w:i/>
                <w:sz w:val="36"/>
                <w:szCs w:val="36"/>
                <w:lang w:val="en-GB"/>
              </w:rPr>
              <w:t xml:space="preserve">t </w:t>
            </w:r>
            <w:r w:rsidRPr="00A94887">
              <w:rPr>
                <w:lang w:val="en-GB"/>
              </w:rPr>
              <w:t>,</w:t>
            </w:r>
            <w:proofErr w:type="gramEnd"/>
            <w:r w:rsidRPr="00A94887">
              <w:rPr>
                <w:lang w:val="en-GB"/>
              </w:rPr>
              <w:t xml:space="preserve"> depends on the time of observation </w:t>
            </w:r>
            <w:r w:rsidRPr="00A94887">
              <w:rPr>
                <w:rFonts w:ascii="Times New Roman" w:hAnsi="Times New Roman"/>
                <w:i/>
                <w:sz w:val="36"/>
                <w:szCs w:val="36"/>
                <w:lang w:val="en-GB"/>
              </w:rPr>
              <w:t>t</w:t>
            </w:r>
            <w:r w:rsidRPr="00A94887">
              <w:rPr>
                <w:lang w:val="en-GB"/>
              </w:rPr>
              <w:t>. This is the computing time required to complete this job.</w:t>
            </w:r>
          </w:p>
        </w:tc>
      </w:tr>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r w:rsidRPr="00A94887">
              <w:rPr>
                <w:rFonts w:ascii="Times New Roman" w:hAnsi="Times New Roman"/>
                <w:i/>
                <w:sz w:val="36"/>
                <w:szCs w:val="36"/>
                <w:lang w:val="en-GB"/>
              </w:rPr>
              <w:t>D</w:t>
            </w:r>
            <w:r w:rsidRPr="00A94887">
              <w:rPr>
                <w:rFonts w:ascii="Times New Roman" w:hAnsi="Times New Roman"/>
                <w:i/>
                <w:sz w:val="36"/>
                <w:szCs w:val="36"/>
                <w:vertAlign w:val="subscript"/>
                <w:lang w:val="en-GB"/>
              </w:rPr>
              <w:t>i</w:t>
            </w:r>
          </w:p>
        </w:tc>
        <w:tc>
          <w:tcPr>
            <w:tcW w:w="12617" w:type="dxa"/>
          </w:tcPr>
          <w:p w:rsidR="003E11F1" w:rsidRPr="00A94887" w:rsidRDefault="003E11F1" w:rsidP="006275BC">
            <w:pPr>
              <w:spacing w:after="200"/>
              <w:rPr>
                <w:lang w:val="en-GB"/>
              </w:rPr>
            </w:pPr>
            <w:r w:rsidRPr="00A94887">
              <w:rPr>
                <w:color w:val="FF0000"/>
                <w:u w:color="000000"/>
                <w:lang w:val="en-GB"/>
              </w:rPr>
              <w:t>Relative deadline</w:t>
            </w:r>
            <w:r w:rsidRPr="00A94887">
              <w:rPr>
                <w:lang w:val="en-GB"/>
              </w:rPr>
              <w:t xml:space="preserve">, </w:t>
            </w:r>
            <w:r w:rsidRPr="00A94887">
              <w:rPr>
                <w:rFonts w:ascii="Times New Roman" w:hAnsi="Times New Roman"/>
                <w:i/>
                <w:sz w:val="36"/>
                <w:szCs w:val="36"/>
                <w:lang w:val="en-GB"/>
              </w:rPr>
              <w:t>d</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 xml:space="preserve"> - </w:t>
            </w:r>
            <w:proofErr w:type="spellStart"/>
            <w:proofErr w:type="gramStart"/>
            <w:r w:rsidRPr="00A94887">
              <w:rPr>
                <w:rFonts w:ascii="Times New Roman" w:hAnsi="Times New Roman"/>
                <w:i/>
                <w:sz w:val="36"/>
                <w:szCs w:val="36"/>
                <w:lang w:val="en-GB"/>
              </w:rPr>
              <w:t>r</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 xml:space="preserve"> </w:t>
            </w:r>
            <w:r w:rsidRPr="00A94887">
              <w:rPr>
                <w:lang w:val="en-GB"/>
              </w:rPr>
              <w:t>.</w:t>
            </w:r>
            <w:proofErr w:type="gramEnd"/>
            <w:r w:rsidRPr="00A94887">
              <w:rPr>
                <w:lang w:val="en-GB"/>
              </w:rPr>
              <w:t xml:space="preserve"> This constitutes the upper bound of time between the point in time a job is released and when it has to be finished.</w:t>
            </w:r>
          </w:p>
        </w:tc>
      </w:tr>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r w:rsidRPr="00A94887">
              <w:rPr>
                <w:rFonts w:ascii="Times New Roman" w:hAnsi="Times New Roman"/>
                <w:i/>
                <w:sz w:val="36"/>
                <w:szCs w:val="36"/>
                <w:lang w:val="en-GB"/>
              </w:rPr>
              <w:t>L</w:t>
            </w:r>
            <w:r w:rsidRPr="00A94887">
              <w:rPr>
                <w:rFonts w:ascii="Times New Roman" w:hAnsi="Times New Roman"/>
                <w:i/>
                <w:sz w:val="36"/>
                <w:szCs w:val="36"/>
                <w:vertAlign w:val="subscript"/>
                <w:lang w:val="en-GB"/>
              </w:rPr>
              <w:t>i</w:t>
            </w:r>
          </w:p>
        </w:tc>
        <w:tc>
          <w:tcPr>
            <w:tcW w:w="12617" w:type="dxa"/>
          </w:tcPr>
          <w:p w:rsidR="003E11F1" w:rsidRPr="00A94887" w:rsidRDefault="003E11F1" w:rsidP="006275BC">
            <w:pPr>
              <w:spacing w:after="200"/>
              <w:rPr>
                <w:lang w:val="en-GB"/>
              </w:rPr>
            </w:pPr>
            <w:r w:rsidRPr="00A94887">
              <w:rPr>
                <w:lang w:val="en-GB"/>
              </w:rPr>
              <w:t xml:space="preserve">Laxity, </w:t>
            </w:r>
            <w:r w:rsidRPr="00A94887">
              <w:rPr>
                <w:rFonts w:ascii="Times New Roman" w:hAnsi="Times New Roman"/>
                <w:i/>
                <w:sz w:val="36"/>
                <w:szCs w:val="36"/>
                <w:lang w:val="en-GB"/>
              </w:rPr>
              <w:t>d</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 xml:space="preserve"> - </w:t>
            </w:r>
            <w:proofErr w:type="gramStart"/>
            <w:r w:rsidRPr="00A94887">
              <w:rPr>
                <w:rFonts w:ascii="Times New Roman" w:hAnsi="Times New Roman"/>
                <w:i/>
                <w:sz w:val="36"/>
                <w:szCs w:val="36"/>
                <w:lang w:val="en-GB"/>
              </w:rPr>
              <w:t>c</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 xml:space="preserve"> </w:t>
            </w:r>
            <w:r w:rsidRPr="00A94887">
              <w:rPr>
                <w:lang w:val="en-GB"/>
              </w:rPr>
              <w:t>,</w:t>
            </w:r>
            <w:proofErr w:type="gramEnd"/>
            <w:r w:rsidRPr="00A94887">
              <w:rPr>
                <w:lang w:val="en-GB"/>
              </w:rPr>
              <w:t xml:space="preserve"> the time left for job execution before the deadline is violated. At an arbitrary point in time of a cycle this is </w:t>
            </w:r>
            <w:proofErr w:type="gramStart"/>
            <w:r w:rsidRPr="00A94887">
              <w:rPr>
                <w:rFonts w:ascii="Times New Roman" w:hAnsi="Times New Roman"/>
                <w:i/>
                <w:sz w:val="36"/>
                <w:szCs w:val="36"/>
                <w:lang w:val="en-GB"/>
              </w:rPr>
              <w:t>l</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w:t>
            </w:r>
            <w:proofErr w:type="gramEnd"/>
            <w:r w:rsidRPr="00A94887">
              <w:rPr>
                <w:rFonts w:ascii="Times New Roman" w:hAnsi="Times New Roman"/>
                <w:i/>
                <w:sz w:val="36"/>
                <w:szCs w:val="36"/>
                <w:lang w:val="en-GB"/>
              </w:rPr>
              <w:t>t) = d</w:t>
            </w:r>
            <w:r w:rsidRPr="00A94887">
              <w:rPr>
                <w:rFonts w:ascii="Times New Roman" w:hAnsi="Times New Roman"/>
                <w:i/>
                <w:sz w:val="36"/>
                <w:szCs w:val="36"/>
                <w:vertAlign w:val="subscript"/>
                <w:lang w:val="en-GB"/>
              </w:rPr>
              <w:t>i</w:t>
            </w:r>
            <w:r w:rsidRPr="00A94887">
              <w:rPr>
                <w:rFonts w:ascii="Times New Roman" w:hAnsi="Times New Roman"/>
                <w:i/>
                <w:sz w:val="36"/>
                <w:szCs w:val="36"/>
                <w:lang w:val="en-GB"/>
              </w:rPr>
              <w:t xml:space="preserve"> – (t + </w:t>
            </w:r>
            <w:proofErr w:type="spellStart"/>
            <w:r w:rsidRPr="00A94887">
              <w:rPr>
                <w:rFonts w:ascii="Times New Roman" w:hAnsi="Times New Roman"/>
                <w:i/>
                <w:sz w:val="36"/>
                <w:szCs w:val="36"/>
                <w:lang w:val="en-GB"/>
              </w:rPr>
              <w:t>er</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w:t>
            </w:r>
          </w:p>
        </w:tc>
      </w:tr>
      <w:tr w:rsidR="003E11F1" w:rsidRPr="00A94887" w:rsidTr="006275BC">
        <w:tc>
          <w:tcPr>
            <w:tcW w:w="1809" w:type="dxa"/>
          </w:tcPr>
          <w:p w:rsidR="003E11F1" w:rsidRPr="00A94887" w:rsidRDefault="003E11F1" w:rsidP="006275BC">
            <w:pPr>
              <w:spacing w:after="200"/>
              <w:rPr>
                <w:rFonts w:ascii="Times New Roman" w:hAnsi="Times New Roman"/>
                <w:i/>
                <w:sz w:val="36"/>
                <w:szCs w:val="36"/>
                <w:lang w:val="en-GB"/>
              </w:rPr>
            </w:pPr>
            <w:proofErr w:type="spellStart"/>
            <w:r w:rsidRPr="00A94887">
              <w:rPr>
                <w:rFonts w:ascii="Times New Roman" w:hAnsi="Times New Roman"/>
                <w:i/>
                <w:sz w:val="36"/>
                <w:szCs w:val="36"/>
                <w:lang w:val="en-GB"/>
              </w:rPr>
              <w:t>rs</w:t>
            </w:r>
            <w:r w:rsidRPr="00A94887">
              <w:rPr>
                <w:rFonts w:ascii="Times New Roman" w:hAnsi="Times New Roman"/>
                <w:i/>
                <w:sz w:val="36"/>
                <w:szCs w:val="36"/>
                <w:vertAlign w:val="subscript"/>
                <w:lang w:val="en-GB"/>
              </w:rPr>
              <w:t>i</w:t>
            </w:r>
            <w:proofErr w:type="spellEnd"/>
          </w:p>
        </w:tc>
        <w:tc>
          <w:tcPr>
            <w:tcW w:w="12617" w:type="dxa"/>
          </w:tcPr>
          <w:p w:rsidR="003E11F1" w:rsidRPr="00A94887" w:rsidRDefault="003E11F1" w:rsidP="006275BC">
            <w:pPr>
              <w:spacing w:after="200"/>
              <w:rPr>
                <w:lang w:val="en-GB"/>
              </w:rPr>
            </w:pPr>
            <w:r w:rsidRPr="00A94887">
              <w:rPr>
                <w:lang w:val="en-GB"/>
              </w:rPr>
              <w:t xml:space="preserve">Response time, </w:t>
            </w:r>
            <w:proofErr w:type="spellStart"/>
            <w:r w:rsidRPr="00A94887">
              <w:rPr>
                <w:rFonts w:ascii="Times New Roman" w:hAnsi="Times New Roman"/>
                <w:i/>
                <w:sz w:val="36"/>
                <w:szCs w:val="36"/>
                <w:lang w:val="en-GB"/>
              </w:rPr>
              <w:t>rs</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 xml:space="preserve"> = </w:t>
            </w:r>
            <w:proofErr w:type="spellStart"/>
            <w:r w:rsidRPr="00A94887">
              <w:rPr>
                <w:rFonts w:ascii="Times New Roman" w:hAnsi="Times New Roman"/>
                <w:i/>
                <w:sz w:val="36"/>
                <w:szCs w:val="36"/>
                <w:lang w:val="en-GB"/>
              </w:rPr>
              <w:t>e</w:t>
            </w:r>
            <w:r w:rsidRPr="00A94887">
              <w:rPr>
                <w:rFonts w:ascii="Times New Roman" w:hAnsi="Times New Roman"/>
                <w:i/>
                <w:sz w:val="36"/>
                <w:szCs w:val="36"/>
                <w:vertAlign w:val="subscript"/>
                <w:lang w:val="en-GB"/>
              </w:rPr>
              <w:t>i</w:t>
            </w:r>
            <w:proofErr w:type="spellEnd"/>
            <w:r w:rsidRPr="00A94887">
              <w:rPr>
                <w:rFonts w:ascii="Times New Roman" w:hAnsi="Times New Roman"/>
                <w:i/>
                <w:sz w:val="36"/>
                <w:szCs w:val="36"/>
                <w:lang w:val="en-GB"/>
              </w:rPr>
              <w:t xml:space="preserve"> + </w:t>
            </w:r>
            <w:proofErr w:type="spellStart"/>
            <w:proofErr w:type="gramStart"/>
            <w:r w:rsidRPr="00A94887">
              <w:rPr>
                <w:rFonts w:ascii="Times New Roman" w:hAnsi="Times New Roman"/>
                <w:i/>
                <w:sz w:val="36"/>
                <w:szCs w:val="36"/>
                <w:lang w:val="en-GB"/>
              </w:rPr>
              <w:t>j</w:t>
            </w:r>
            <w:r w:rsidRPr="00A94887">
              <w:rPr>
                <w:rFonts w:ascii="Times New Roman" w:hAnsi="Times New Roman"/>
                <w:i/>
                <w:sz w:val="36"/>
                <w:szCs w:val="36"/>
                <w:vertAlign w:val="subscript"/>
                <w:lang w:val="en-GB"/>
              </w:rPr>
              <w:t>i</w:t>
            </w:r>
            <w:proofErr w:type="spellEnd"/>
            <w:r w:rsidRPr="00A94887">
              <w:rPr>
                <w:lang w:val="en-GB"/>
              </w:rPr>
              <w:t xml:space="preserve"> ,</w:t>
            </w:r>
            <w:proofErr w:type="gramEnd"/>
            <w:r w:rsidRPr="00A94887">
              <w:rPr>
                <w:lang w:val="en-GB"/>
              </w:rPr>
              <w:t xml:space="preserve"> the time between the request and end of execution. This time can never be smaller than the minimum execution time.</w:t>
            </w:r>
          </w:p>
        </w:tc>
      </w:tr>
    </w:tbl>
    <w:p w:rsidR="003E11F1" w:rsidRDefault="003E11F1" w:rsidP="009C60A6">
      <w:pPr>
        <w:rPr>
          <w:lang w:val="en-GB"/>
        </w:rPr>
      </w:pPr>
    </w:p>
    <w:p w:rsidR="003E11F1" w:rsidRDefault="003E11F1" w:rsidP="009C60A6">
      <w:pPr>
        <w:rPr>
          <w:lang w:val="en-GB"/>
        </w:rPr>
      </w:pPr>
    </w:p>
    <w:p w:rsidR="003E11F1" w:rsidRDefault="003E11F1" w:rsidP="009C60A6">
      <w:pPr>
        <w:rPr>
          <w:lang w:val="en-GB"/>
        </w:rPr>
      </w:pPr>
    </w:p>
    <w:p w:rsidR="003E11F1" w:rsidRDefault="003E11F1" w:rsidP="009C60A6">
      <w:pPr>
        <w:rPr>
          <w:lang w:val="en-GB"/>
        </w:rPr>
      </w:pPr>
    </w:p>
    <w:p w:rsidR="003E11F1" w:rsidRDefault="003E11F1" w:rsidP="009C60A6">
      <w:pPr>
        <w:rPr>
          <w:lang w:val="en-GB"/>
        </w:rPr>
      </w:pPr>
      <w:r>
        <w:rPr>
          <w:lang w:val="en-GB"/>
        </w:rPr>
        <w:t>Lowest period</w:t>
      </w:r>
    </w:p>
    <w:p w:rsidR="003E11F1" w:rsidRDefault="003E11F1" w:rsidP="009C60A6">
      <w:pPr>
        <w:rPr>
          <w:lang w:val="en-GB"/>
        </w:rPr>
      </w:pPr>
    </w:p>
    <w:p w:rsidR="003E11F1" w:rsidRDefault="003E11F1" w:rsidP="009C60A6">
      <w:pPr>
        <w:rPr>
          <w:lang w:val="en-GB"/>
        </w:rPr>
      </w:pPr>
      <w:r>
        <w:rPr>
          <w:lang w:val="en-GB"/>
        </w:rPr>
        <w:t>Earliest deadline</w:t>
      </w:r>
    </w:p>
    <w:p w:rsidR="003E11F1" w:rsidRPr="003E11F1" w:rsidRDefault="003E11F1" w:rsidP="009C60A6">
      <w:pPr>
        <w:rPr>
          <w:lang w:val="en-GB"/>
        </w:rPr>
      </w:pPr>
    </w:p>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p w:rsidR="009C60A6" w:rsidRDefault="009C60A6" w:rsidP="009C60A6">
      <w:r>
        <w:t>14. The rate monotonic algorithm is a static priority scheduling algorithm and the earliest</w:t>
      </w:r>
    </w:p>
    <w:p w:rsidR="009C60A6" w:rsidRDefault="009C60A6" w:rsidP="009C60A6">
      <w:proofErr w:type="gramStart"/>
      <w:r>
        <w:t>deadline ?</w:t>
      </w:r>
      <w:proofErr w:type="spellStart"/>
      <w:proofErr w:type="gramEnd"/>
      <w:r>
        <w:t>rst</w:t>
      </w:r>
      <w:proofErr w:type="spellEnd"/>
      <w:r>
        <w:t xml:space="preserve"> is a dynamic priority scheduling algorithm. Using T1 = </w:t>
      </w:r>
      <w:proofErr w:type="gramStart"/>
      <w:r>
        <w:t>( 1</w:t>
      </w:r>
      <w:proofErr w:type="gramEnd"/>
      <w:r>
        <w:t>, 4 ); T2 = ( 2, 6 ); T3</w:t>
      </w:r>
    </w:p>
    <w:p w:rsidR="009C60A6" w:rsidRDefault="009C60A6" w:rsidP="009C60A6">
      <w:r>
        <w:t xml:space="preserve">= </w:t>
      </w:r>
      <w:proofErr w:type="gramStart"/>
      <w:r>
        <w:t>( 3</w:t>
      </w:r>
      <w:proofErr w:type="gramEnd"/>
      <w:r>
        <w:t xml:space="preserve">, 8 ); where the value in </w:t>
      </w:r>
      <w:proofErr w:type="spellStart"/>
      <w:r>
        <w:t>parantheses</w:t>
      </w:r>
      <w:proofErr w:type="spellEnd"/>
      <w:r>
        <w:t xml:space="preserve"> are ( C, T ). Please assume the deadline to be the</w:t>
      </w:r>
    </w:p>
    <w:p w:rsidR="009C60A6" w:rsidRDefault="009C60A6" w:rsidP="009C60A6">
      <w:proofErr w:type="gramStart"/>
      <w:r>
        <w:t>same</w:t>
      </w:r>
      <w:proofErr w:type="gramEnd"/>
      <w:r>
        <w:t xml:space="preserve"> as the period.</w:t>
      </w:r>
    </w:p>
    <w:p w:rsidR="009C60A6" w:rsidRDefault="009C60A6" w:rsidP="009C60A6">
      <w:r>
        <w:t xml:space="preserve">14.1 Calculate the processor utilization factor of the tasks for both the </w:t>
      </w:r>
      <w:proofErr w:type="spellStart"/>
      <w:r>
        <w:t>alorithms</w:t>
      </w:r>
      <w:proofErr w:type="spellEnd"/>
      <w:r>
        <w:t>. Does the</w:t>
      </w:r>
    </w:p>
    <w:p w:rsidR="009C60A6" w:rsidRDefault="009C60A6" w:rsidP="009C60A6">
      <w:proofErr w:type="gramStart"/>
      <w:r>
        <w:t>calculated</w:t>
      </w:r>
      <w:proofErr w:type="gramEnd"/>
      <w:r>
        <w:t xml:space="preserve"> factor </w:t>
      </w:r>
      <w:proofErr w:type="spellStart"/>
      <w:r>
        <w:t>su?ce</w:t>
      </w:r>
      <w:proofErr w:type="spellEnd"/>
      <w:r>
        <w:t xml:space="preserve"> the </w:t>
      </w:r>
      <w:proofErr w:type="spellStart"/>
      <w:r>
        <w:t>schedulability</w:t>
      </w:r>
      <w:proofErr w:type="spellEnd"/>
      <w:r>
        <w:t xml:space="preserve"> test? Please answer why?</w:t>
      </w:r>
    </w:p>
    <w:p w:rsidR="009C60A6" w:rsidRDefault="009C60A6" w:rsidP="009C60A6">
      <w:r>
        <w:t xml:space="preserve">14.2 Compute the </w:t>
      </w:r>
      <w:proofErr w:type="spellStart"/>
      <w:r>
        <w:t>hyperperiod</w:t>
      </w:r>
      <w:proofErr w:type="spellEnd"/>
      <w:r>
        <w:t xml:space="preserve"> of the tasks.</w:t>
      </w:r>
    </w:p>
    <w:p w:rsidR="009C60A6" w:rsidRDefault="009C60A6" w:rsidP="009C60A6">
      <w:r>
        <w:t xml:space="preserve">14.3 Fill in the chart to draw the </w:t>
      </w:r>
      <w:proofErr w:type="spellStart"/>
      <w:r>
        <w:t>schedulability</w:t>
      </w:r>
      <w:proofErr w:type="spellEnd"/>
      <w:r>
        <w:t xml:space="preserve"> of the tasks for both the algorithm.</w:t>
      </w:r>
    </w:p>
    <w:p w:rsidR="009C60A6" w:rsidRDefault="009C60A6" w:rsidP="009C60A6"/>
    <w:p w:rsidR="00223EBC" w:rsidRDefault="00223EBC" w:rsidP="009C60A6"/>
    <w:p w:rsidR="00223EBC" w:rsidRDefault="00AE1EE4" w:rsidP="009C60A6">
      <w:r>
        <w:rPr>
          <w:noProof/>
        </w:rPr>
        <w:drawing>
          <wp:inline distT="0" distB="0" distL="0" distR="0" wp14:anchorId="0A72C104" wp14:editId="1046A33C">
            <wp:extent cx="5972810" cy="3538855"/>
            <wp:effectExtent l="0" t="0" r="8890" b="4445"/>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stretch>
                      <a:fillRect/>
                    </a:stretch>
                  </pic:blipFill>
                  <pic:spPr>
                    <a:xfrm>
                      <a:off x="0" y="0"/>
                      <a:ext cx="5972810" cy="3538855"/>
                    </a:xfrm>
                    <a:prstGeom prst="rect">
                      <a:avLst/>
                    </a:prstGeom>
                  </pic:spPr>
                </pic:pic>
              </a:graphicData>
            </a:graphic>
          </wp:inline>
        </w:drawing>
      </w:r>
    </w:p>
    <w:p w:rsidR="00AE1EE4" w:rsidRDefault="00AE1EE4" w:rsidP="009C60A6"/>
    <w:p w:rsidR="00AE1EE4" w:rsidRDefault="00AE1EE4" w:rsidP="009C60A6"/>
    <w:p w:rsidR="00AE1EE4" w:rsidRDefault="00AE1EE4" w:rsidP="009C60A6">
      <w:r>
        <w:rPr>
          <w:noProof/>
        </w:rPr>
        <w:lastRenderedPageBreak/>
        <w:drawing>
          <wp:inline distT="0" distB="0" distL="0" distR="0" wp14:anchorId="6E5A55B5" wp14:editId="4B998BCB">
            <wp:extent cx="5972810" cy="3315335"/>
            <wp:effectExtent l="0" t="0" r="889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5972810" cy="3315335"/>
                    </a:xfrm>
                    <a:prstGeom prst="rect">
                      <a:avLst/>
                    </a:prstGeom>
                  </pic:spPr>
                </pic:pic>
              </a:graphicData>
            </a:graphic>
          </wp:inline>
        </w:drawing>
      </w:r>
    </w:p>
    <w:p w:rsidR="009C60A6" w:rsidRDefault="009C60A6" w:rsidP="009C60A6"/>
    <w:p w:rsidR="00223EBC" w:rsidRDefault="00223EBC" w:rsidP="009C60A6"/>
    <w:p w:rsidR="009C60A6" w:rsidRDefault="009C60A6" w:rsidP="009C60A6"/>
    <w:p w:rsidR="009C60A6" w:rsidRDefault="009C60A6" w:rsidP="009C60A6">
      <w:r>
        <w:t>Question 15:</w:t>
      </w:r>
    </w:p>
    <w:p w:rsidR="009C60A6" w:rsidRDefault="009C60A6" w:rsidP="009C60A6">
      <w:r>
        <w:t>(5 Min.)</w:t>
      </w:r>
    </w:p>
    <w:p w:rsidR="009C60A6" w:rsidRDefault="009C60A6" w:rsidP="009C60A6">
      <w:r>
        <w:t xml:space="preserve">Using T1 = </w:t>
      </w:r>
      <w:proofErr w:type="gramStart"/>
      <w:r>
        <w:t>( 1</w:t>
      </w:r>
      <w:proofErr w:type="gramEnd"/>
      <w:r>
        <w:t xml:space="preserve">, 4 ); T2 = ( 2, 8 ); T3 = ( 3, 12 ); where the value in </w:t>
      </w:r>
      <w:proofErr w:type="spellStart"/>
      <w:r>
        <w:t>parantheses</w:t>
      </w:r>
      <w:proofErr w:type="spellEnd"/>
      <w:r>
        <w:t xml:space="preserve"> are ( C, T ),</w:t>
      </w:r>
    </w:p>
    <w:p w:rsidR="009C60A6" w:rsidRDefault="009C60A6" w:rsidP="009C60A6">
      <w:proofErr w:type="gramStart"/>
      <w:r>
        <w:t>please</w:t>
      </w:r>
      <w:proofErr w:type="gramEnd"/>
    </w:p>
    <w:p w:rsidR="009C60A6" w:rsidRDefault="009C60A6" w:rsidP="009C60A6">
      <w:r>
        <w:t>15.1 Calculate the processor utilization factor of the task using RM algorithm.</w:t>
      </w:r>
    </w:p>
    <w:p w:rsidR="009C60A6" w:rsidRDefault="009C60A6" w:rsidP="009C60A6">
      <w:r>
        <w:t xml:space="preserve">15.2 Compute the </w:t>
      </w:r>
      <w:proofErr w:type="spellStart"/>
      <w:r>
        <w:t>hyperperiod</w:t>
      </w:r>
      <w:proofErr w:type="spellEnd"/>
      <w:r>
        <w:t xml:space="preserve"> of the task set.</w:t>
      </w:r>
    </w:p>
    <w:p w:rsidR="009C60A6" w:rsidRDefault="009C60A6" w:rsidP="009C60A6">
      <w:r>
        <w:t xml:space="preserve">15.3 Fill in the chart to draw the </w:t>
      </w:r>
      <w:proofErr w:type="spellStart"/>
      <w:r>
        <w:t>schedulability</w:t>
      </w:r>
      <w:proofErr w:type="spellEnd"/>
      <w:r>
        <w:t xml:space="preserve"> of the tasks using the RM algorithm.</w:t>
      </w:r>
    </w:p>
    <w:p w:rsidR="009C60A6" w:rsidRDefault="009C60A6" w:rsidP="009C60A6">
      <w:r>
        <w:t>15.4 Can an aperiodic task with the release time of 2, deadline of 20 and computation time of</w:t>
      </w:r>
    </w:p>
    <w:p w:rsidR="009C60A6" w:rsidRDefault="009C60A6" w:rsidP="009C60A6">
      <w:proofErr w:type="gramStart"/>
      <w:r>
        <w:t>3 ?</w:t>
      </w:r>
      <w:proofErr w:type="gramEnd"/>
      <w:r>
        <w:t>t in this algorithm? Please calculate the response time of this aperiodic task.</w:t>
      </w:r>
    </w:p>
    <w:p w:rsidR="009C60A6" w:rsidRDefault="009C60A6" w:rsidP="009C60A6"/>
    <w:p w:rsidR="00AE1EE4" w:rsidRDefault="00AE1EE4" w:rsidP="009C60A6"/>
    <w:p w:rsidR="00223EBC" w:rsidRDefault="00223EBC" w:rsidP="009C60A6">
      <w:pPr>
        <w:rPr>
          <w:lang w:val="en-GB"/>
        </w:rPr>
      </w:pPr>
      <w:r>
        <w:rPr>
          <w:noProof/>
        </w:rPr>
        <w:lastRenderedPageBreak/>
        <w:drawing>
          <wp:inline distT="0" distB="0" distL="0" distR="0">
            <wp:extent cx="5520690" cy="3226435"/>
            <wp:effectExtent l="0" t="0" r="3810" b="0"/>
            <wp:docPr id="7" name="Grafik 7" descr="figure img_dir\Generating multithread code from Simulink model for embedded target - 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figure img_dir\Generating multithread code from Simulink model for embedded target - 6.png"/>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520690" cy="3226435"/>
                    </a:xfrm>
                    <a:prstGeom prst="rect">
                      <a:avLst/>
                    </a:prstGeom>
                    <a:noFill/>
                    <a:ln>
                      <a:noFill/>
                    </a:ln>
                  </pic:spPr>
                </pic:pic>
              </a:graphicData>
            </a:graphic>
          </wp:inline>
        </w:drawing>
      </w:r>
    </w:p>
    <w:p w:rsidR="00223EBC" w:rsidRDefault="00223EBC" w:rsidP="009C60A6">
      <w:pPr>
        <w:rPr>
          <w:lang w:val="en-GB"/>
        </w:rPr>
      </w:pPr>
    </w:p>
    <w:p w:rsidR="00223EBC" w:rsidRPr="00223EBC" w:rsidRDefault="00223EBC" w:rsidP="009C60A6">
      <w:pPr>
        <w:rPr>
          <w:lang w:val="en-GB"/>
        </w:rPr>
      </w:pPr>
    </w:p>
    <w:p w:rsidR="009C60A6" w:rsidRDefault="009C60A6" w:rsidP="009C60A6"/>
    <w:p w:rsidR="009C60A6" w:rsidRDefault="009C60A6" w:rsidP="009C60A6"/>
    <w:p w:rsidR="009C60A6" w:rsidRDefault="009C60A6" w:rsidP="009C60A6"/>
    <w:p w:rsidR="009C60A6" w:rsidRDefault="009C60A6" w:rsidP="009C60A6">
      <w:r>
        <w:t xml:space="preserve">In the below precedence tasks with 9 tasks, </w:t>
      </w:r>
      <w:proofErr w:type="gramStart"/>
      <w:r>
        <w:t>please ?</w:t>
      </w:r>
      <w:proofErr w:type="spellStart"/>
      <w:proofErr w:type="gramEnd"/>
      <w:r>
        <w:t>ll</w:t>
      </w:r>
      <w:proofErr w:type="spellEnd"/>
      <w:r>
        <w:t xml:space="preserve"> in the chart in accordance to the priority.</w:t>
      </w:r>
    </w:p>
    <w:p w:rsidR="009C60A6" w:rsidRDefault="009C60A6" w:rsidP="009C60A6">
      <w:r>
        <w:t>16.1 For a three processor system.</w:t>
      </w:r>
    </w:p>
    <w:p w:rsidR="009C60A6" w:rsidRDefault="009C60A6" w:rsidP="009C60A6">
      <w:r>
        <w:t>16.2 For a four processor system.</w:t>
      </w:r>
    </w:p>
    <w:p w:rsidR="009C60A6" w:rsidRDefault="009C60A6" w:rsidP="009C60A6"/>
    <w:p w:rsidR="009C60A6" w:rsidRDefault="009C60A6" w:rsidP="009C60A6">
      <w:r>
        <w:rPr>
          <w:noProof/>
        </w:rPr>
        <w:drawing>
          <wp:inline distT="0" distB="0" distL="0" distR="0" wp14:anchorId="53CEAF11" wp14:editId="3B1EFCD6">
            <wp:extent cx="3093720" cy="316992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stretch>
                      <a:fillRect/>
                    </a:stretch>
                  </pic:blipFill>
                  <pic:spPr>
                    <a:xfrm>
                      <a:off x="0" y="0"/>
                      <a:ext cx="3093720" cy="3169920"/>
                    </a:xfrm>
                    <a:prstGeom prst="rect">
                      <a:avLst/>
                    </a:prstGeom>
                  </pic:spPr>
                </pic:pic>
              </a:graphicData>
            </a:graphic>
          </wp:inline>
        </w:drawing>
      </w:r>
    </w:p>
    <w:p w:rsidR="00AE1EE4" w:rsidRDefault="00AE1EE4" w:rsidP="009C60A6"/>
    <w:p w:rsidR="00AE1EE4" w:rsidRDefault="00AE1EE4" w:rsidP="009C60A6"/>
    <w:p w:rsidR="00AE1EE4" w:rsidRDefault="00AE1EE4" w:rsidP="009C60A6"/>
    <w:p w:rsidR="00AE1EE4" w:rsidRDefault="00AE1EE4" w:rsidP="009C60A6"/>
    <w:p w:rsidR="00AE1EE4" w:rsidRDefault="00AE1EE4" w:rsidP="009C60A6">
      <w:pPr>
        <w:rPr>
          <w:lang w:val="en-GB"/>
        </w:rPr>
      </w:pPr>
      <w:r w:rsidRPr="005E2E16">
        <w:rPr>
          <w:lang w:val="en-GB"/>
        </w:rPr>
        <w:object w:dxaOrig="5969" w:dyaOrig="1221">
          <v:shape id="_x0000_i1040" type="#_x0000_t75" style="width:483pt;height:97.5pt" o:ole="">
            <v:imagedata r:id="rId44" o:title=""/>
          </v:shape>
          <o:OLEObject Type="Embed" ProgID="CorelDRAW.Graphic.13" ShapeID="_x0000_i1040" DrawAspect="Content" ObjectID="_1498476672" r:id="rId45"/>
        </w:object>
      </w:r>
    </w:p>
    <w:p w:rsidR="00AE1EE4" w:rsidRDefault="00AE1EE4" w:rsidP="009C60A6">
      <w:pPr>
        <w:rPr>
          <w:lang w:val="en-GB"/>
        </w:rPr>
      </w:pPr>
    </w:p>
    <w:p w:rsidR="00AE1EE4" w:rsidRDefault="00AE1EE4" w:rsidP="009C60A6">
      <w:pPr>
        <w:rPr>
          <w:lang w:val="en-GB"/>
        </w:rPr>
      </w:pPr>
    </w:p>
    <w:p w:rsidR="00AE1EE4" w:rsidRDefault="00AE1EE4" w:rsidP="009C60A6"/>
    <w:p w:rsidR="00AE1EE4" w:rsidRDefault="00AE1EE4" w:rsidP="009C60A6"/>
    <w:p w:rsidR="00AE1EE4" w:rsidRDefault="00AE1EE4" w:rsidP="009C60A6">
      <w:r w:rsidRPr="005E2E16">
        <w:rPr>
          <w:lang w:val="en-GB"/>
        </w:rPr>
        <w:object w:dxaOrig="5969" w:dyaOrig="2138">
          <v:shape id="_x0000_i1041" type="#_x0000_t75" style="width:477.75pt;height:171pt" o:ole="">
            <v:imagedata r:id="rId46" o:title=""/>
          </v:shape>
          <o:OLEObject Type="Embed" ProgID="CorelDRAW.Graphic.13" ShapeID="_x0000_i1041" DrawAspect="Content" ObjectID="_1498476673" r:id="rId47"/>
        </w:object>
      </w:r>
    </w:p>
    <w:p w:rsidR="009C60A6" w:rsidRDefault="009C60A6" w:rsidP="009C60A6"/>
    <w:p w:rsidR="004E30FA" w:rsidRDefault="004E30FA" w:rsidP="009C60A6"/>
    <w:p w:rsidR="004E30FA" w:rsidRDefault="004E30FA" w:rsidP="009C60A6"/>
    <w:p w:rsidR="004E30FA" w:rsidRDefault="004E30FA" w:rsidP="009C60A6"/>
    <w:p w:rsidR="004E30FA" w:rsidRDefault="004E30FA" w:rsidP="004E30FA">
      <w:r>
        <w:t>Solution:</w:t>
      </w:r>
    </w:p>
    <w:p w:rsidR="004E30FA" w:rsidRDefault="004E30FA" w:rsidP="004E30FA">
      <w:r>
        <w:t>Since transmit = size/bandwidth a</w:t>
      </w:r>
      <w:bookmarkStart w:id="0" w:name="_GoBack"/>
      <w:bookmarkEnd w:id="0"/>
      <w:r>
        <w:t>nd propagation = distance/</w:t>
      </w:r>
      <w:proofErr w:type="spellStart"/>
      <w:r>
        <w:t>speedoflight</w:t>
      </w:r>
      <w:proofErr w:type="spellEnd"/>
      <w:r>
        <w:t xml:space="preserve"> = 2*10 3 m / (2*10 8 m/s)</w:t>
      </w:r>
    </w:p>
    <w:p w:rsidR="004E30FA" w:rsidRDefault="004E30FA" w:rsidP="004E30FA">
      <w:r>
        <w:t>= 1*10 -5 s, we can conclude that bandwidth = size / (distance/</w:t>
      </w:r>
      <w:proofErr w:type="spellStart"/>
      <w:r>
        <w:t>speedoflight</w:t>
      </w:r>
      <w:proofErr w:type="spellEnd"/>
      <w:r>
        <w:t>).</w:t>
      </w:r>
    </w:p>
    <w:p w:rsidR="004E30FA" w:rsidRDefault="004E30FA" w:rsidP="004E30FA">
      <w:r>
        <w:t>100 byte / 1*10 -5 s = 10 MB/s = 80 Mbps</w:t>
      </w:r>
    </w:p>
    <w:p w:rsidR="004E30FA" w:rsidRPr="009C60A6" w:rsidRDefault="004E30FA" w:rsidP="004E30FA">
      <w:r>
        <w:t>512 byte / 1*10 -5 s = 409.6 Mbps</w:t>
      </w:r>
    </w:p>
    <w:sectPr w:rsidR="004E30FA" w:rsidRPr="009C60A6">
      <w:pgSz w:w="12240" w:h="15840"/>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angal">
    <w:panose1 w:val="02040503050203030202"/>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995A15"/>
    <w:multiLevelType w:val="hybridMultilevel"/>
    <w:tmpl w:val="BBBEF2F2"/>
    <w:lvl w:ilvl="0" w:tplc="C71AB2D6">
      <w:start w:val="1"/>
      <w:numFmt w:val="bullet"/>
      <w:lvlText w:val=""/>
      <w:lvlJc w:val="left"/>
      <w:pPr>
        <w:tabs>
          <w:tab w:val="num" w:pos="1049"/>
        </w:tabs>
        <w:ind w:left="1049" w:hanging="340"/>
      </w:pPr>
      <w:rPr>
        <w:rFonts w:ascii="Symbol" w:hAnsi="Symbol" w:hint="default"/>
      </w:rPr>
    </w:lvl>
    <w:lvl w:ilvl="1" w:tplc="04070003" w:tentative="1">
      <w:start w:val="1"/>
      <w:numFmt w:val="bullet"/>
      <w:lvlText w:val="o"/>
      <w:lvlJc w:val="left"/>
      <w:pPr>
        <w:tabs>
          <w:tab w:val="num" w:pos="2149"/>
        </w:tabs>
        <w:ind w:left="2149" w:hanging="360"/>
      </w:pPr>
      <w:rPr>
        <w:rFonts w:ascii="Courier New" w:hAnsi="Courier New" w:cs="Arial" w:hint="default"/>
      </w:rPr>
    </w:lvl>
    <w:lvl w:ilvl="2" w:tplc="04070005" w:tentative="1">
      <w:start w:val="1"/>
      <w:numFmt w:val="bullet"/>
      <w:lvlText w:val=""/>
      <w:lvlJc w:val="left"/>
      <w:pPr>
        <w:tabs>
          <w:tab w:val="num" w:pos="2869"/>
        </w:tabs>
        <w:ind w:left="2869" w:hanging="360"/>
      </w:pPr>
      <w:rPr>
        <w:rFonts w:ascii="Wingdings" w:hAnsi="Wingdings" w:hint="default"/>
      </w:rPr>
    </w:lvl>
    <w:lvl w:ilvl="3" w:tplc="04070001" w:tentative="1">
      <w:start w:val="1"/>
      <w:numFmt w:val="bullet"/>
      <w:lvlText w:val=""/>
      <w:lvlJc w:val="left"/>
      <w:pPr>
        <w:tabs>
          <w:tab w:val="num" w:pos="3589"/>
        </w:tabs>
        <w:ind w:left="3589" w:hanging="360"/>
      </w:pPr>
      <w:rPr>
        <w:rFonts w:ascii="Symbol" w:hAnsi="Symbol" w:hint="default"/>
      </w:rPr>
    </w:lvl>
    <w:lvl w:ilvl="4" w:tplc="04070003" w:tentative="1">
      <w:start w:val="1"/>
      <w:numFmt w:val="bullet"/>
      <w:lvlText w:val="o"/>
      <w:lvlJc w:val="left"/>
      <w:pPr>
        <w:tabs>
          <w:tab w:val="num" w:pos="4309"/>
        </w:tabs>
        <w:ind w:left="4309" w:hanging="360"/>
      </w:pPr>
      <w:rPr>
        <w:rFonts w:ascii="Courier New" w:hAnsi="Courier New" w:cs="Arial" w:hint="default"/>
      </w:rPr>
    </w:lvl>
    <w:lvl w:ilvl="5" w:tplc="04070005" w:tentative="1">
      <w:start w:val="1"/>
      <w:numFmt w:val="bullet"/>
      <w:lvlText w:val=""/>
      <w:lvlJc w:val="left"/>
      <w:pPr>
        <w:tabs>
          <w:tab w:val="num" w:pos="5029"/>
        </w:tabs>
        <w:ind w:left="5029" w:hanging="360"/>
      </w:pPr>
      <w:rPr>
        <w:rFonts w:ascii="Wingdings" w:hAnsi="Wingdings" w:hint="default"/>
      </w:rPr>
    </w:lvl>
    <w:lvl w:ilvl="6" w:tplc="04070001" w:tentative="1">
      <w:start w:val="1"/>
      <w:numFmt w:val="bullet"/>
      <w:lvlText w:val=""/>
      <w:lvlJc w:val="left"/>
      <w:pPr>
        <w:tabs>
          <w:tab w:val="num" w:pos="5749"/>
        </w:tabs>
        <w:ind w:left="5749" w:hanging="360"/>
      </w:pPr>
      <w:rPr>
        <w:rFonts w:ascii="Symbol" w:hAnsi="Symbol" w:hint="default"/>
      </w:rPr>
    </w:lvl>
    <w:lvl w:ilvl="7" w:tplc="04070003" w:tentative="1">
      <w:start w:val="1"/>
      <w:numFmt w:val="bullet"/>
      <w:lvlText w:val="o"/>
      <w:lvlJc w:val="left"/>
      <w:pPr>
        <w:tabs>
          <w:tab w:val="num" w:pos="6469"/>
        </w:tabs>
        <w:ind w:left="6469" w:hanging="360"/>
      </w:pPr>
      <w:rPr>
        <w:rFonts w:ascii="Courier New" w:hAnsi="Courier New" w:cs="Arial" w:hint="default"/>
      </w:rPr>
    </w:lvl>
    <w:lvl w:ilvl="8" w:tplc="04070005" w:tentative="1">
      <w:start w:val="1"/>
      <w:numFmt w:val="bullet"/>
      <w:lvlText w:val=""/>
      <w:lvlJc w:val="left"/>
      <w:pPr>
        <w:tabs>
          <w:tab w:val="num" w:pos="7189"/>
        </w:tabs>
        <w:ind w:left="7189" w:hanging="360"/>
      </w:pPr>
      <w:rPr>
        <w:rFonts w:ascii="Wingdings" w:hAnsi="Wingdings" w:hint="default"/>
      </w:rPr>
    </w:lvl>
  </w:abstractNum>
  <w:abstractNum w:abstractNumId="1" w15:restartNumberingAfterBreak="0">
    <w:nsid w:val="28BE3C91"/>
    <w:multiLevelType w:val="hybridMultilevel"/>
    <w:tmpl w:val="905CA05C"/>
    <w:lvl w:ilvl="0" w:tplc="C71AB2D6">
      <w:start w:val="1"/>
      <w:numFmt w:val="bullet"/>
      <w:lvlText w:val=""/>
      <w:lvlJc w:val="left"/>
      <w:pPr>
        <w:tabs>
          <w:tab w:val="num" w:pos="1049"/>
        </w:tabs>
        <w:ind w:left="1049" w:hanging="34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Arial"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Arial"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Arial"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60A6"/>
    <w:rsid w:val="000015E1"/>
    <w:rsid w:val="0001294A"/>
    <w:rsid w:val="00012C06"/>
    <w:rsid w:val="0002179C"/>
    <w:rsid w:val="00027632"/>
    <w:rsid w:val="00036E7C"/>
    <w:rsid w:val="00042009"/>
    <w:rsid w:val="000655C8"/>
    <w:rsid w:val="00070855"/>
    <w:rsid w:val="00070EAF"/>
    <w:rsid w:val="00076ED1"/>
    <w:rsid w:val="000813EC"/>
    <w:rsid w:val="00092611"/>
    <w:rsid w:val="00097644"/>
    <w:rsid w:val="000B1444"/>
    <w:rsid w:val="000D6B9D"/>
    <w:rsid w:val="000D7D93"/>
    <w:rsid w:val="000F075C"/>
    <w:rsid w:val="000F0BE5"/>
    <w:rsid w:val="000F312A"/>
    <w:rsid w:val="00113A98"/>
    <w:rsid w:val="00120134"/>
    <w:rsid w:val="001373A8"/>
    <w:rsid w:val="001424C7"/>
    <w:rsid w:val="0015294E"/>
    <w:rsid w:val="00175D3C"/>
    <w:rsid w:val="0018063C"/>
    <w:rsid w:val="001954D1"/>
    <w:rsid w:val="001A1F75"/>
    <w:rsid w:val="001A3B5E"/>
    <w:rsid w:val="001B3607"/>
    <w:rsid w:val="001C13D9"/>
    <w:rsid w:val="001E5736"/>
    <w:rsid w:val="001F3C18"/>
    <w:rsid w:val="0020232F"/>
    <w:rsid w:val="00202D59"/>
    <w:rsid w:val="00202F36"/>
    <w:rsid w:val="00205BDC"/>
    <w:rsid w:val="00216499"/>
    <w:rsid w:val="00223EBC"/>
    <w:rsid w:val="0023010A"/>
    <w:rsid w:val="00244943"/>
    <w:rsid w:val="00244BCB"/>
    <w:rsid w:val="002533BA"/>
    <w:rsid w:val="00293C8D"/>
    <w:rsid w:val="00297914"/>
    <w:rsid w:val="002A1813"/>
    <w:rsid w:val="002A2531"/>
    <w:rsid w:val="002C1AF5"/>
    <w:rsid w:val="002C40F1"/>
    <w:rsid w:val="002C66E5"/>
    <w:rsid w:val="002D3C68"/>
    <w:rsid w:val="002E2E55"/>
    <w:rsid w:val="002F1561"/>
    <w:rsid w:val="002F7635"/>
    <w:rsid w:val="00304490"/>
    <w:rsid w:val="00307BE2"/>
    <w:rsid w:val="0031047E"/>
    <w:rsid w:val="00310C76"/>
    <w:rsid w:val="00315197"/>
    <w:rsid w:val="00317271"/>
    <w:rsid w:val="00334E02"/>
    <w:rsid w:val="003413EC"/>
    <w:rsid w:val="00365918"/>
    <w:rsid w:val="003660EB"/>
    <w:rsid w:val="003741A9"/>
    <w:rsid w:val="003856E3"/>
    <w:rsid w:val="003871B6"/>
    <w:rsid w:val="00387CB6"/>
    <w:rsid w:val="00394A96"/>
    <w:rsid w:val="003A59DD"/>
    <w:rsid w:val="003A6482"/>
    <w:rsid w:val="003B3147"/>
    <w:rsid w:val="003B5D2A"/>
    <w:rsid w:val="003C6C35"/>
    <w:rsid w:val="003D01C1"/>
    <w:rsid w:val="003E11F1"/>
    <w:rsid w:val="003E4C7C"/>
    <w:rsid w:val="003E7272"/>
    <w:rsid w:val="00400FE8"/>
    <w:rsid w:val="0040477D"/>
    <w:rsid w:val="00406FCF"/>
    <w:rsid w:val="00407627"/>
    <w:rsid w:val="00410895"/>
    <w:rsid w:val="00427CDC"/>
    <w:rsid w:val="00427EE9"/>
    <w:rsid w:val="00430360"/>
    <w:rsid w:val="00430421"/>
    <w:rsid w:val="00430BFA"/>
    <w:rsid w:val="004341E6"/>
    <w:rsid w:val="004454AF"/>
    <w:rsid w:val="004500EF"/>
    <w:rsid w:val="004564B1"/>
    <w:rsid w:val="0048180A"/>
    <w:rsid w:val="004836A7"/>
    <w:rsid w:val="004850FF"/>
    <w:rsid w:val="0049674A"/>
    <w:rsid w:val="004A149A"/>
    <w:rsid w:val="004A2967"/>
    <w:rsid w:val="004A5FC6"/>
    <w:rsid w:val="004B112F"/>
    <w:rsid w:val="004B124A"/>
    <w:rsid w:val="004C2F6A"/>
    <w:rsid w:val="004C5C2A"/>
    <w:rsid w:val="004C701A"/>
    <w:rsid w:val="004D0499"/>
    <w:rsid w:val="004D5766"/>
    <w:rsid w:val="004D746A"/>
    <w:rsid w:val="004E0AAD"/>
    <w:rsid w:val="004E30FA"/>
    <w:rsid w:val="004F7B05"/>
    <w:rsid w:val="005028C4"/>
    <w:rsid w:val="0051009C"/>
    <w:rsid w:val="00513E89"/>
    <w:rsid w:val="00514149"/>
    <w:rsid w:val="00526818"/>
    <w:rsid w:val="00535D2F"/>
    <w:rsid w:val="00541FAB"/>
    <w:rsid w:val="00542FF5"/>
    <w:rsid w:val="00546431"/>
    <w:rsid w:val="0055689B"/>
    <w:rsid w:val="00562468"/>
    <w:rsid w:val="005625D2"/>
    <w:rsid w:val="0058063B"/>
    <w:rsid w:val="005A028B"/>
    <w:rsid w:val="005A282D"/>
    <w:rsid w:val="005A3A83"/>
    <w:rsid w:val="005C1C6B"/>
    <w:rsid w:val="005C72CF"/>
    <w:rsid w:val="005C75B6"/>
    <w:rsid w:val="005D3849"/>
    <w:rsid w:val="005D5483"/>
    <w:rsid w:val="005E1DF7"/>
    <w:rsid w:val="005F29DF"/>
    <w:rsid w:val="00601EF0"/>
    <w:rsid w:val="00606EFB"/>
    <w:rsid w:val="00607B87"/>
    <w:rsid w:val="00610009"/>
    <w:rsid w:val="006247A7"/>
    <w:rsid w:val="00627CFF"/>
    <w:rsid w:val="0063364C"/>
    <w:rsid w:val="00634823"/>
    <w:rsid w:val="00651DD5"/>
    <w:rsid w:val="00652AD7"/>
    <w:rsid w:val="00661C32"/>
    <w:rsid w:val="00662B99"/>
    <w:rsid w:val="00693F7A"/>
    <w:rsid w:val="006B21FE"/>
    <w:rsid w:val="006B371B"/>
    <w:rsid w:val="006C1C1D"/>
    <w:rsid w:val="006D12FB"/>
    <w:rsid w:val="006D55BD"/>
    <w:rsid w:val="006F708F"/>
    <w:rsid w:val="006F79EB"/>
    <w:rsid w:val="0070063C"/>
    <w:rsid w:val="00707886"/>
    <w:rsid w:val="00720B7E"/>
    <w:rsid w:val="007466EA"/>
    <w:rsid w:val="00757DB0"/>
    <w:rsid w:val="007736BE"/>
    <w:rsid w:val="00775BC4"/>
    <w:rsid w:val="007864DB"/>
    <w:rsid w:val="00792F47"/>
    <w:rsid w:val="00793D38"/>
    <w:rsid w:val="007C543E"/>
    <w:rsid w:val="007C718F"/>
    <w:rsid w:val="007D4875"/>
    <w:rsid w:val="007E03D8"/>
    <w:rsid w:val="007F245D"/>
    <w:rsid w:val="008049B1"/>
    <w:rsid w:val="008050FC"/>
    <w:rsid w:val="00805E55"/>
    <w:rsid w:val="00807B2C"/>
    <w:rsid w:val="008134A9"/>
    <w:rsid w:val="00817294"/>
    <w:rsid w:val="00840C1C"/>
    <w:rsid w:val="00841313"/>
    <w:rsid w:val="008527E0"/>
    <w:rsid w:val="00866B77"/>
    <w:rsid w:val="00872E11"/>
    <w:rsid w:val="00875EDA"/>
    <w:rsid w:val="0087702A"/>
    <w:rsid w:val="008A1C76"/>
    <w:rsid w:val="008B319D"/>
    <w:rsid w:val="008B5C24"/>
    <w:rsid w:val="008B72F1"/>
    <w:rsid w:val="008C045A"/>
    <w:rsid w:val="008C408C"/>
    <w:rsid w:val="008C725C"/>
    <w:rsid w:val="008D47A6"/>
    <w:rsid w:val="008E3D64"/>
    <w:rsid w:val="008E7DFF"/>
    <w:rsid w:val="008F0165"/>
    <w:rsid w:val="008F4AD2"/>
    <w:rsid w:val="008F4FA9"/>
    <w:rsid w:val="00912F42"/>
    <w:rsid w:val="00914BA2"/>
    <w:rsid w:val="00920DB0"/>
    <w:rsid w:val="009324EE"/>
    <w:rsid w:val="00944827"/>
    <w:rsid w:val="00964585"/>
    <w:rsid w:val="00971E5C"/>
    <w:rsid w:val="00976BCB"/>
    <w:rsid w:val="00980DF8"/>
    <w:rsid w:val="00994366"/>
    <w:rsid w:val="00994BE1"/>
    <w:rsid w:val="009B0378"/>
    <w:rsid w:val="009C60A6"/>
    <w:rsid w:val="009C62E1"/>
    <w:rsid w:val="009E5011"/>
    <w:rsid w:val="009F6EE0"/>
    <w:rsid w:val="00A10B3F"/>
    <w:rsid w:val="00A11759"/>
    <w:rsid w:val="00A13F8B"/>
    <w:rsid w:val="00A167BC"/>
    <w:rsid w:val="00A16E3F"/>
    <w:rsid w:val="00A17702"/>
    <w:rsid w:val="00A43575"/>
    <w:rsid w:val="00A5011A"/>
    <w:rsid w:val="00A56D8D"/>
    <w:rsid w:val="00A64419"/>
    <w:rsid w:val="00A64F5A"/>
    <w:rsid w:val="00A748BE"/>
    <w:rsid w:val="00A94806"/>
    <w:rsid w:val="00AA062E"/>
    <w:rsid w:val="00AB252B"/>
    <w:rsid w:val="00AC11D5"/>
    <w:rsid w:val="00AE0F29"/>
    <w:rsid w:val="00AE1EE4"/>
    <w:rsid w:val="00AF1E5F"/>
    <w:rsid w:val="00B0257D"/>
    <w:rsid w:val="00B07FA4"/>
    <w:rsid w:val="00B12D76"/>
    <w:rsid w:val="00B262EC"/>
    <w:rsid w:val="00B32E9B"/>
    <w:rsid w:val="00B4227C"/>
    <w:rsid w:val="00B661DE"/>
    <w:rsid w:val="00B703C9"/>
    <w:rsid w:val="00B7178E"/>
    <w:rsid w:val="00B841F0"/>
    <w:rsid w:val="00B86B41"/>
    <w:rsid w:val="00BA2ACF"/>
    <w:rsid w:val="00BC0829"/>
    <w:rsid w:val="00BC28EE"/>
    <w:rsid w:val="00BD12BA"/>
    <w:rsid w:val="00BD4584"/>
    <w:rsid w:val="00BD6144"/>
    <w:rsid w:val="00BF5AF4"/>
    <w:rsid w:val="00BF7268"/>
    <w:rsid w:val="00C06BDF"/>
    <w:rsid w:val="00C07BE0"/>
    <w:rsid w:val="00C26135"/>
    <w:rsid w:val="00C27C86"/>
    <w:rsid w:val="00C33302"/>
    <w:rsid w:val="00C456F5"/>
    <w:rsid w:val="00C57235"/>
    <w:rsid w:val="00C63E5E"/>
    <w:rsid w:val="00C81BEB"/>
    <w:rsid w:val="00C831F6"/>
    <w:rsid w:val="00CA32D4"/>
    <w:rsid w:val="00CB143A"/>
    <w:rsid w:val="00CB383C"/>
    <w:rsid w:val="00CB4D91"/>
    <w:rsid w:val="00CC0C2C"/>
    <w:rsid w:val="00CC650D"/>
    <w:rsid w:val="00CD315D"/>
    <w:rsid w:val="00CD66F6"/>
    <w:rsid w:val="00CD797E"/>
    <w:rsid w:val="00CE036D"/>
    <w:rsid w:val="00D0090E"/>
    <w:rsid w:val="00D021AB"/>
    <w:rsid w:val="00D22079"/>
    <w:rsid w:val="00D225DB"/>
    <w:rsid w:val="00D229EB"/>
    <w:rsid w:val="00D2742D"/>
    <w:rsid w:val="00D40AA1"/>
    <w:rsid w:val="00D52C0B"/>
    <w:rsid w:val="00D53EAE"/>
    <w:rsid w:val="00D54518"/>
    <w:rsid w:val="00D66535"/>
    <w:rsid w:val="00D66659"/>
    <w:rsid w:val="00D92B91"/>
    <w:rsid w:val="00D93A97"/>
    <w:rsid w:val="00DA2DA1"/>
    <w:rsid w:val="00DA4FA6"/>
    <w:rsid w:val="00DA5532"/>
    <w:rsid w:val="00DB693A"/>
    <w:rsid w:val="00DC20B4"/>
    <w:rsid w:val="00DC73BB"/>
    <w:rsid w:val="00DD2765"/>
    <w:rsid w:val="00DE64B6"/>
    <w:rsid w:val="00DF11CD"/>
    <w:rsid w:val="00DF6B49"/>
    <w:rsid w:val="00E06BBC"/>
    <w:rsid w:val="00E079CD"/>
    <w:rsid w:val="00E105FF"/>
    <w:rsid w:val="00E21599"/>
    <w:rsid w:val="00E31663"/>
    <w:rsid w:val="00E316E6"/>
    <w:rsid w:val="00E33968"/>
    <w:rsid w:val="00E3748F"/>
    <w:rsid w:val="00E44129"/>
    <w:rsid w:val="00E47109"/>
    <w:rsid w:val="00E71933"/>
    <w:rsid w:val="00E7486E"/>
    <w:rsid w:val="00E869D1"/>
    <w:rsid w:val="00E94D8A"/>
    <w:rsid w:val="00EA5378"/>
    <w:rsid w:val="00EA5D9C"/>
    <w:rsid w:val="00EC0848"/>
    <w:rsid w:val="00EC0C2E"/>
    <w:rsid w:val="00EC505E"/>
    <w:rsid w:val="00ED2143"/>
    <w:rsid w:val="00ED5DEE"/>
    <w:rsid w:val="00ED7749"/>
    <w:rsid w:val="00EE0ADC"/>
    <w:rsid w:val="00EF5E04"/>
    <w:rsid w:val="00F01CB3"/>
    <w:rsid w:val="00F0762B"/>
    <w:rsid w:val="00F11711"/>
    <w:rsid w:val="00F118DD"/>
    <w:rsid w:val="00F33699"/>
    <w:rsid w:val="00F42221"/>
    <w:rsid w:val="00F46D29"/>
    <w:rsid w:val="00F52B67"/>
    <w:rsid w:val="00F55014"/>
    <w:rsid w:val="00F707EB"/>
    <w:rsid w:val="00F70A3D"/>
    <w:rsid w:val="00F7428F"/>
    <w:rsid w:val="00F75390"/>
    <w:rsid w:val="00F76E56"/>
    <w:rsid w:val="00F7773D"/>
    <w:rsid w:val="00F80AF1"/>
    <w:rsid w:val="00F8129C"/>
    <w:rsid w:val="00F84594"/>
    <w:rsid w:val="00F93EE3"/>
    <w:rsid w:val="00F95071"/>
    <w:rsid w:val="00F96EAA"/>
    <w:rsid w:val="00FA137C"/>
    <w:rsid w:val="00FB0A26"/>
    <w:rsid w:val="00FC18EF"/>
    <w:rsid w:val="00FC3188"/>
    <w:rsid w:val="00FD2A65"/>
    <w:rsid w:val="00FD6FE5"/>
    <w:rsid w:val="00FE24BA"/>
    <w:rsid w:val="00FE6B32"/>
    <w:rsid w:val="00FF2470"/>
    <w:rsid w:val="00FF37DA"/>
    <w:rsid w:val="00FF5877"/>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33A6D2DB-F853-4314-AA4B-1DBE9218D9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Sprechblasentext">
    <w:name w:val="Balloon Text"/>
    <w:basedOn w:val="Standard"/>
    <w:link w:val="SprechblasentextZchn"/>
    <w:uiPriority w:val="99"/>
    <w:semiHidden/>
    <w:unhideWhenUsed/>
    <w:rsid w:val="009C60A6"/>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9C60A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wmf"/><Relationship Id="rId18" Type="http://schemas.openxmlformats.org/officeDocument/2006/relationships/image" Target="media/image9.png"/><Relationship Id="rId26" Type="http://schemas.openxmlformats.org/officeDocument/2006/relationships/oleObject" Target="embeddings/oleObject9.bin"/><Relationship Id="rId39" Type="http://schemas.openxmlformats.org/officeDocument/2006/relationships/oleObject" Target="embeddings/oleObject15.bin"/><Relationship Id="rId3" Type="http://schemas.openxmlformats.org/officeDocument/2006/relationships/settings" Target="settings.xml"/><Relationship Id="rId21" Type="http://schemas.openxmlformats.org/officeDocument/2006/relationships/image" Target="media/image11.wmf"/><Relationship Id="rId34" Type="http://schemas.openxmlformats.org/officeDocument/2006/relationships/oleObject" Target="embeddings/oleObject13.bin"/><Relationship Id="rId42" Type="http://schemas.openxmlformats.org/officeDocument/2006/relationships/image" Target="media/image23.png"/><Relationship Id="rId47" Type="http://schemas.openxmlformats.org/officeDocument/2006/relationships/oleObject" Target="embeddings/oleObject17.bin"/><Relationship Id="rId7" Type="http://schemas.openxmlformats.org/officeDocument/2006/relationships/oleObject" Target="embeddings/oleObject1.bin"/><Relationship Id="rId12" Type="http://schemas.openxmlformats.org/officeDocument/2006/relationships/oleObject" Target="embeddings/oleObject3.bin"/><Relationship Id="rId17" Type="http://schemas.openxmlformats.org/officeDocument/2006/relationships/image" Target="media/image8.png"/><Relationship Id="rId25" Type="http://schemas.openxmlformats.org/officeDocument/2006/relationships/image" Target="media/image13.wmf"/><Relationship Id="rId33" Type="http://schemas.openxmlformats.org/officeDocument/2006/relationships/image" Target="media/image17.wmf"/><Relationship Id="rId38" Type="http://schemas.openxmlformats.org/officeDocument/2006/relationships/image" Target="media/image20.emf"/><Relationship Id="rId46" Type="http://schemas.openxmlformats.org/officeDocument/2006/relationships/image" Target="media/image26.emf"/><Relationship Id="rId2" Type="http://schemas.openxmlformats.org/officeDocument/2006/relationships/styles" Target="styles.xml"/><Relationship Id="rId16" Type="http://schemas.openxmlformats.org/officeDocument/2006/relationships/oleObject" Target="embeddings/oleObject5.bin"/><Relationship Id="rId20" Type="http://schemas.openxmlformats.org/officeDocument/2006/relationships/oleObject" Target="embeddings/oleObject6.bin"/><Relationship Id="rId29" Type="http://schemas.openxmlformats.org/officeDocument/2006/relationships/image" Target="media/image15.wmf"/><Relationship Id="rId41" Type="http://schemas.openxmlformats.org/officeDocument/2006/relationships/image" Target="media/image22.png"/><Relationship Id="rId1" Type="http://schemas.openxmlformats.org/officeDocument/2006/relationships/numbering" Target="numbering.xml"/><Relationship Id="rId6" Type="http://schemas.openxmlformats.org/officeDocument/2006/relationships/image" Target="media/image2.wmf"/><Relationship Id="rId11" Type="http://schemas.openxmlformats.org/officeDocument/2006/relationships/image" Target="media/image5.wmf"/><Relationship Id="rId24" Type="http://schemas.openxmlformats.org/officeDocument/2006/relationships/oleObject" Target="embeddings/oleObject8.bin"/><Relationship Id="rId32" Type="http://schemas.openxmlformats.org/officeDocument/2006/relationships/oleObject" Target="embeddings/oleObject12.bin"/><Relationship Id="rId37" Type="http://schemas.openxmlformats.org/officeDocument/2006/relationships/image" Target="media/image19.png"/><Relationship Id="rId40" Type="http://schemas.openxmlformats.org/officeDocument/2006/relationships/image" Target="media/image21.png"/><Relationship Id="rId45" Type="http://schemas.openxmlformats.org/officeDocument/2006/relationships/oleObject" Target="embeddings/oleObject16.bin"/><Relationship Id="rId5" Type="http://schemas.openxmlformats.org/officeDocument/2006/relationships/image" Target="media/image1.png"/><Relationship Id="rId15" Type="http://schemas.openxmlformats.org/officeDocument/2006/relationships/image" Target="media/image7.wmf"/><Relationship Id="rId23" Type="http://schemas.openxmlformats.org/officeDocument/2006/relationships/image" Target="media/image12.emf"/><Relationship Id="rId28" Type="http://schemas.openxmlformats.org/officeDocument/2006/relationships/oleObject" Target="embeddings/oleObject10.bin"/><Relationship Id="rId36" Type="http://schemas.openxmlformats.org/officeDocument/2006/relationships/oleObject" Target="embeddings/oleObject14.bin"/><Relationship Id="rId49" Type="http://schemas.openxmlformats.org/officeDocument/2006/relationships/theme" Target="theme/theme1.xml"/><Relationship Id="rId10" Type="http://schemas.openxmlformats.org/officeDocument/2006/relationships/image" Target="media/image4.png"/><Relationship Id="rId19" Type="http://schemas.openxmlformats.org/officeDocument/2006/relationships/image" Target="media/image10.wmf"/><Relationship Id="rId31" Type="http://schemas.openxmlformats.org/officeDocument/2006/relationships/image" Target="media/image16.wmf"/><Relationship Id="rId44" Type="http://schemas.openxmlformats.org/officeDocument/2006/relationships/image" Target="media/image25.emf"/><Relationship Id="rId4" Type="http://schemas.openxmlformats.org/officeDocument/2006/relationships/webSettings" Target="webSettings.xml"/><Relationship Id="rId9" Type="http://schemas.openxmlformats.org/officeDocument/2006/relationships/oleObject" Target="embeddings/oleObject2.bin"/><Relationship Id="rId14" Type="http://schemas.openxmlformats.org/officeDocument/2006/relationships/oleObject" Target="embeddings/oleObject4.bin"/><Relationship Id="rId22" Type="http://schemas.openxmlformats.org/officeDocument/2006/relationships/oleObject" Target="embeddings/oleObject7.bin"/><Relationship Id="rId27" Type="http://schemas.openxmlformats.org/officeDocument/2006/relationships/image" Target="media/image14.emf"/><Relationship Id="rId30" Type="http://schemas.openxmlformats.org/officeDocument/2006/relationships/oleObject" Target="embeddings/oleObject11.bin"/><Relationship Id="rId35" Type="http://schemas.openxmlformats.org/officeDocument/2006/relationships/image" Target="media/image18.wmf"/><Relationship Id="rId43" Type="http://schemas.openxmlformats.org/officeDocument/2006/relationships/image" Target="media/image24.png"/><Relationship Id="rId48" Type="http://schemas.openxmlformats.org/officeDocument/2006/relationships/fontTable" Target="fontTable.xml"/><Relationship Id="rId8" Type="http://schemas.openxmlformats.org/officeDocument/2006/relationships/image" Target="media/image3.w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13</Pages>
  <Words>1976</Words>
  <Characters>11268</Characters>
  <Application>Microsoft Office Word</Application>
  <DocSecurity>0</DocSecurity>
  <Lines>93</Lines>
  <Paragraphs>26</Paragraphs>
  <ScaleCrop>false</ScaleCrop>
  <HeadingPairs>
    <vt:vector size="2" baseType="variant">
      <vt:variant>
        <vt:lpstr>Titel</vt:lpstr>
      </vt:variant>
      <vt:variant>
        <vt:i4>1</vt:i4>
      </vt:variant>
    </vt:vector>
  </HeadingPairs>
  <TitlesOfParts>
    <vt:vector size="1" baseType="lpstr">
      <vt:lpstr/>
    </vt:vector>
  </TitlesOfParts>
  <Company>Fraunhofer IAO</Company>
  <LinksUpToDate>false</LinksUpToDate>
  <CharactersWithSpaces>13218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Agrawal, Vikas</dc:creator>
  <cp:lastModifiedBy>Agrawal</cp:lastModifiedBy>
  <cp:revision>7</cp:revision>
  <dcterms:created xsi:type="dcterms:W3CDTF">2014-07-27T10:21:00Z</dcterms:created>
  <dcterms:modified xsi:type="dcterms:W3CDTF">2015-07-15T12:44:00Z</dcterms:modified>
</cp:coreProperties>
</file>