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10_Maternal_mortality</w:t>
      </w:r>
    </w:p>
    <w:p>
      <w:pPr>
        <w:pStyle w:val="FirstParagraph"/>
      </w:pPr>
      <w:r>
        <w:t xml:space="preserve">#Loading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C:/Users/morul/School/3rd Year/BIN381/BIN381_PROJECT/BIN381_PROJECT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FirstParagraph"/>
      </w:pPr>
      <w:r>
        <w:t xml:space="preserve">#Load Dataset</w:t>
      </w:r>
    </w:p>
    <w:p>
      <w:pPr>
        <w:pStyle w:val="SourceCode"/>
      </w:pP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"maternal-mortality_national_zaf.csv"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22 Columns: 29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ISO3, DataId, Indicator, Value, Precision, DHS_CountryCode, Countr...</w:t>
      </w:r>
      <w:r>
        <w:br/>
      </w:r>
      <w:r>
        <w:rPr>
          <w:rStyle w:val="VerbatimChar"/>
        </w:rPr>
        <w:t xml:space="preserve">## dbl (10): IndicatorOrder, CharacteristicId, CharacteristicOrder, IsTotal, Is...</w:t>
      </w:r>
      <w:r>
        <w:br/>
      </w:r>
      <w:r>
        <w:rPr>
          <w:rStyle w:val="VerbatimChar"/>
        </w:rPr>
        <w:t xml:space="preserve">## lgl  (2): RegionId, LevelRank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#Disdplay Dataset content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(mam_df)</w:t>
      </w:r>
    </w:p>
    <w:p>
      <w:pPr>
        <w:pStyle w:val="SourceCode"/>
      </w:pPr>
      <w:r>
        <w:rPr>
          <w:rStyle w:val="VerbatimChar"/>
        </w:rPr>
        <w:t xml:space="preserve">## # A tibble: 6 × 29</w:t>
      </w:r>
      <w:r>
        <w:br/>
      </w:r>
      <w:r>
        <w:rPr>
          <w:rStyle w:val="VerbatimChar"/>
        </w:rPr>
        <w:t xml:space="preserve">##   ISO3   DataId Indicator Value Precision DHS_CountryCode CountryName SurveyYear</w:t>
      </w:r>
      <w:r>
        <w:br/>
      </w:r>
      <w:r>
        <w:rPr>
          <w:rStyle w:val="VerbatimChar"/>
        </w:rPr>
        <w:t xml:space="preserve">##   &lt;chr&gt;  &lt;chr&gt;  &lt;chr&gt;     &lt;chr&gt; &lt;chr&gt;     &lt;chr&gt;           &lt;chr&gt;       &lt;chr&gt;     </w:t>
      </w:r>
      <w:r>
        <w:br/>
      </w:r>
      <w:r>
        <w:rPr>
          <w:rStyle w:val="VerbatimChar"/>
        </w:rPr>
        <w:t xml:space="preserve">## 1 #coun… #meta… #indicat… #ind… #indicat… &lt;NA&gt;            #country+n… #date+year</w:t>
      </w:r>
      <w:r>
        <w:br/>
      </w:r>
      <w:r>
        <w:rPr>
          <w:rStyle w:val="VerbatimChar"/>
        </w:rPr>
        <w:t xml:space="preserve">## 2 ZAF    91409  Female d… 5.5   1         ZA              South Afri… 1998      </w:t>
      </w:r>
      <w:r>
        <w:br/>
      </w:r>
      <w:r>
        <w:rPr>
          <w:rStyle w:val="VerbatimChar"/>
        </w:rPr>
        <w:t xml:space="preserve">## 3 ZAF    91377  Number o… 19    0         ZA              South Afri… 1998      </w:t>
      </w:r>
      <w:r>
        <w:br/>
      </w:r>
      <w:r>
        <w:rPr>
          <w:rStyle w:val="VerbatimChar"/>
        </w:rPr>
        <w:t xml:space="preserve">## 4 ZAF    768646 Years of… 1227… 0         ZA              South Afri… 1998      </w:t>
      </w:r>
      <w:r>
        <w:br/>
      </w:r>
      <w:r>
        <w:rPr>
          <w:rStyle w:val="VerbatimChar"/>
        </w:rPr>
        <w:t xml:space="preserve">## 5 ZAF    768647 Years of… 1237… 0         ZA              South Afri… 1998      </w:t>
      </w:r>
      <w:r>
        <w:br/>
      </w:r>
      <w:r>
        <w:rPr>
          <w:rStyle w:val="VerbatimChar"/>
        </w:rPr>
        <w:t xml:space="preserve">## 6 ZAF    535566 Pregnanc… 0.15  2         ZA              South Afri… 1998      </w:t>
      </w:r>
      <w:r>
        <w:br/>
      </w:r>
      <w:r>
        <w:rPr>
          <w:rStyle w:val="VerbatimChar"/>
        </w:rPr>
        <w:t xml:space="preserve">## # ℹ 21 more variables: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</w:t>
      </w:r>
      <w:r>
        <w:br/>
      </w:r>
      <w:r>
        <w:rPr>
          <w:rStyle w:val="VerbatimChar"/>
        </w:rPr>
        <w:t xml:space="preserve">## #   SurveyType &lt;chr&gt;, DenominatorWeighted &lt;dbl&gt;, DenominatorUnweighted &lt;dbl&gt;,</w:t>
      </w:r>
      <w:r>
        <w:br/>
      </w:r>
      <w:r>
        <w:rPr>
          <w:rStyle w:val="VerbatimChar"/>
        </w:rPr>
        <w:t xml:space="preserve">## #   CILow &lt;dbl&gt;, CIHigh &lt;dbl&gt;, LevelRank &lt;lgl&gt;</w:t>
      </w:r>
    </w:p>
    <w:p>
      <w:pPr>
        <w:pStyle w:val="FirstParagraph"/>
      </w:pPr>
      <w:r>
        <w:t xml:space="preserve">#Remove the first row(meta data)</w:t>
      </w:r>
    </w:p>
    <w:p>
      <w:pPr>
        <w:pStyle w:val="SourceCode"/>
      </w:pP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FirstParagraph"/>
      </w:pPr>
      <w:r>
        <w:t xml:space="preserve">#dimensions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(mam_df)</w:t>
      </w:r>
    </w:p>
    <w:p>
      <w:pPr>
        <w:pStyle w:val="SourceCode"/>
      </w:pPr>
      <w:r>
        <w:rPr>
          <w:rStyle w:val="VerbatimChar"/>
        </w:rPr>
        <w:t xml:space="preserve">## [1] 21 29</w:t>
      </w:r>
    </w:p>
    <w:p>
      <w:pPr>
        <w:pStyle w:val="FirstParagraph"/>
      </w:pPr>
      <w:r>
        <w:t xml:space="preserve">#Inspect Duplicated rows</w:t>
      </w:r>
    </w:p>
    <w:p>
      <w:pPr>
        <w:pStyle w:val="SourceCode"/>
      </w:pPr>
      <w:r>
        <w:rPr>
          <w:rStyle w:val="NormalTok"/>
        </w:rPr>
        <w:t xml:space="preserve">dup_check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(Indicator, SurveyYear, CharacteristicId,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dup_check</w:t>
      </w:r>
    </w:p>
    <w:p>
      <w:pPr>
        <w:pStyle w:val="SourceCode"/>
      </w:pPr>
      <w:r>
        <w:rPr>
          <w:rStyle w:val="VerbatimChar"/>
        </w:rPr>
        <w:t xml:space="preserve">## # A tibble: 0 × 29</w:t>
      </w:r>
      <w:r>
        <w:br/>
      </w:r>
      <w:r>
        <w:rPr>
          <w:rStyle w:val="VerbatimChar"/>
        </w:rPr>
        <w:t xml:space="preserve">## # Groups:   Indicator, SurveyYear, CharacteristicId, Value [0]</w:t>
      </w:r>
      <w:r>
        <w:br/>
      </w:r>
      <w:r>
        <w:rPr>
          <w:rStyle w:val="VerbatimChar"/>
        </w:rPr>
        <w:t xml:space="preserve">## # ℹ 29 variables: ISO3 &lt;chr&gt;, DataId &lt;chr&gt;, Indicator &lt;chr&gt;, Value &lt;chr&gt;,</w:t>
      </w:r>
      <w:r>
        <w:br/>
      </w:r>
      <w:r>
        <w:rPr>
          <w:rStyle w:val="VerbatimChar"/>
        </w:rPr>
        <w:t xml:space="preserve">## #   Precision &lt;chr&gt;, DHS_CountryCode &lt;chr&gt;, CountryName &lt;chr&gt;,</w:t>
      </w:r>
      <w:r>
        <w:br/>
      </w:r>
      <w:r>
        <w:rPr>
          <w:rStyle w:val="VerbatimChar"/>
        </w:rPr>
        <w:t xml:space="preserve">## #   SurveyYear &lt;chr&gt;, SurveyId &lt;chr&gt;, IndicatorId &lt;chr&gt;, IndicatorOrder &lt;dbl&gt;,</w:t>
      </w:r>
      <w:r>
        <w:br/>
      </w:r>
      <w:r>
        <w:rPr>
          <w:rStyle w:val="VerbatimChar"/>
        </w:rPr>
        <w:t xml:space="preserve">## #   IndicatorType &lt;chr&gt;, CharacteristicId &lt;dbl&gt;, CharacteristicOrder &lt;dbl&gt;,</w:t>
      </w:r>
      <w:r>
        <w:br/>
      </w:r>
      <w:r>
        <w:rPr>
          <w:rStyle w:val="VerbatimChar"/>
        </w:rPr>
        <w:t xml:space="preserve">## #   CharacteristicCategory &lt;chr&gt;, CharacteristicLabel &lt;chr&gt;,</w:t>
      </w:r>
      <w:r>
        <w:br/>
      </w:r>
      <w:r>
        <w:rPr>
          <w:rStyle w:val="VerbatimChar"/>
        </w:rPr>
        <w:t xml:space="preserve">## #   ByVariableId &lt;chr&gt;, ByVariableLabel &lt;chr&gt;, IsTotal &lt;dbl&gt;,</w:t>
      </w:r>
      <w:r>
        <w:br/>
      </w:r>
      <w:r>
        <w:rPr>
          <w:rStyle w:val="VerbatimChar"/>
        </w:rPr>
        <w:t xml:space="preserve">## #   IsPreferred &lt;dbl&gt;, SDRID &lt;chr&gt;, RegionId &lt;lgl&gt;, SurveyYearLabel &lt;dbl&gt;, …</w:t>
      </w:r>
    </w:p>
    <w:p>
      <w:pPr>
        <w:pStyle w:val="FirstParagraph"/>
      </w:pPr>
      <w:r>
        <w:t xml:space="preserve">#perc mising values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(mam_df),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(mam_df))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Column Missing_Percentage</w:t>
      </w:r>
      <w:r>
        <w:br/>
      </w:r>
      <w:r>
        <w:rPr>
          <w:rStyle w:val="VerbatimChar"/>
        </w:rPr>
        <w:t xml:space="preserve">## 1                    ISO3                 0%</w:t>
      </w:r>
      <w:r>
        <w:br/>
      </w:r>
      <w:r>
        <w:rPr>
          <w:rStyle w:val="VerbatimChar"/>
        </w:rPr>
        <w:t xml:space="preserve">## 2                  DataId                 0%</w:t>
      </w:r>
      <w:r>
        <w:br/>
      </w:r>
      <w:r>
        <w:rPr>
          <w:rStyle w:val="VerbatimChar"/>
        </w:rPr>
        <w:t xml:space="preserve">## 3               Indicator                 0%</w:t>
      </w:r>
      <w:r>
        <w:br/>
      </w:r>
      <w:r>
        <w:rPr>
          <w:rStyle w:val="VerbatimChar"/>
        </w:rPr>
        <w:t xml:space="preserve">## 4                   Value                 0%</w:t>
      </w:r>
      <w:r>
        <w:br/>
      </w:r>
      <w:r>
        <w:rPr>
          <w:rStyle w:val="VerbatimChar"/>
        </w:rPr>
        <w:t xml:space="preserve">## 5               Precision                 0%</w:t>
      </w:r>
      <w:r>
        <w:br/>
      </w:r>
      <w:r>
        <w:rPr>
          <w:rStyle w:val="VerbatimChar"/>
        </w:rPr>
        <w:t xml:space="preserve">## 6         DHS_CountryCode                 0%</w:t>
      </w:r>
      <w:r>
        <w:br/>
      </w:r>
      <w:r>
        <w:rPr>
          <w:rStyle w:val="VerbatimChar"/>
        </w:rPr>
        <w:t xml:space="preserve">## 7             CountryName                 0%</w:t>
      </w:r>
      <w:r>
        <w:br/>
      </w:r>
      <w:r>
        <w:rPr>
          <w:rStyle w:val="VerbatimChar"/>
        </w:rPr>
        <w:t xml:space="preserve">## 8              SurveyYear                 0%</w:t>
      </w:r>
      <w:r>
        <w:br/>
      </w:r>
      <w:r>
        <w:rPr>
          <w:rStyle w:val="VerbatimChar"/>
        </w:rPr>
        <w:t xml:space="preserve">## 9                SurveyId                 0%</w:t>
      </w:r>
      <w:r>
        <w:br/>
      </w:r>
      <w:r>
        <w:rPr>
          <w:rStyle w:val="VerbatimChar"/>
        </w:rPr>
        <w:t xml:space="preserve">## 10            IndicatorId                 0%</w:t>
      </w:r>
      <w:r>
        <w:br/>
      </w:r>
      <w:r>
        <w:rPr>
          <w:rStyle w:val="VerbatimChar"/>
        </w:rPr>
        <w:t xml:space="preserve">## 11         IndicatorOrder                 0%</w:t>
      </w:r>
      <w:r>
        <w:br/>
      </w:r>
      <w:r>
        <w:rPr>
          <w:rStyle w:val="VerbatimChar"/>
        </w:rPr>
        <w:t xml:space="preserve">## 12          IndicatorType                 0%</w:t>
      </w:r>
      <w:r>
        <w:br/>
      </w:r>
      <w:r>
        <w:rPr>
          <w:rStyle w:val="VerbatimChar"/>
        </w:rPr>
        <w:t xml:space="preserve">## 13       CharacteristicId                 0%</w:t>
      </w:r>
      <w:r>
        <w:br/>
      </w:r>
      <w:r>
        <w:rPr>
          <w:rStyle w:val="VerbatimChar"/>
        </w:rPr>
        <w:t xml:space="preserve">## 14    CharacteristicOrder                 0%</w:t>
      </w:r>
      <w:r>
        <w:br/>
      </w:r>
      <w:r>
        <w:rPr>
          <w:rStyle w:val="VerbatimChar"/>
        </w:rPr>
        <w:t xml:space="preserve">## 15 CharacteristicCategory                 0%</w:t>
      </w:r>
      <w:r>
        <w:br/>
      </w:r>
      <w:r>
        <w:rPr>
          <w:rStyle w:val="VerbatimChar"/>
        </w:rPr>
        <w:t xml:space="preserve">## 16    CharacteristicLabel                 0%</w:t>
      </w:r>
      <w:r>
        <w:br/>
      </w:r>
      <w:r>
        <w:rPr>
          <w:rStyle w:val="VerbatimChar"/>
        </w:rPr>
        <w:t xml:space="preserve">## 17           ByVariableId                 0%</w:t>
      </w:r>
      <w:r>
        <w:br/>
      </w:r>
      <w:r>
        <w:rPr>
          <w:rStyle w:val="VerbatimChar"/>
        </w:rPr>
        <w:t xml:space="preserve">## 18        ByVariableLabel               100%</w:t>
      </w:r>
      <w:r>
        <w:br/>
      </w:r>
      <w:r>
        <w:rPr>
          <w:rStyle w:val="VerbatimChar"/>
        </w:rPr>
        <w:t xml:space="preserve">## 19                IsTotal                 0%</w:t>
      </w:r>
      <w:r>
        <w:br/>
      </w:r>
      <w:r>
        <w:rPr>
          <w:rStyle w:val="VerbatimChar"/>
        </w:rPr>
        <w:t xml:space="preserve">## 20            IsPreferred                 0%</w:t>
      </w:r>
      <w:r>
        <w:br/>
      </w:r>
      <w:r>
        <w:rPr>
          <w:rStyle w:val="VerbatimChar"/>
        </w:rPr>
        <w:t xml:space="preserve">## 21                  SDRID                 0%</w:t>
      </w:r>
      <w:r>
        <w:br/>
      </w:r>
      <w:r>
        <w:rPr>
          <w:rStyle w:val="VerbatimChar"/>
        </w:rPr>
        <w:t xml:space="preserve">## 22               RegionId               100%</w:t>
      </w:r>
      <w:r>
        <w:br/>
      </w:r>
      <w:r>
        <w:rPr>
          <w:rStyle w:val="VerbatimChar"/>
        </w:rPr>
        <w:t xml:space="preserve">## 23        SurveyYearLabel                 0%</w:t>
      </w:r>
      <w:r>
        <w:br/>
      </w:r>
      <w:r>
        <w:rPr>
          <w:rStyle w:val="VerbatimChar"/>
        </w:rPr>
        <w:t xml:space="preserve">## 24             SurveyType                 0%</w:t>
      </w:r>
      <w:r>
        <w:br/>
      </w:r>
      <w:r>
        <w:rPr>
          <w:rStyle w:val="VerbatimChar"/>
        </w:rPr>
        <w:t xml:space="preserve">## 25    DenominatorWeighted             90.48%</w:t>
      </w:r>
      <w:r>
        <w:br/>
      </w:r>
      <w:r>
        <w:rPr>
          <w:rStyle w:val="VerbatimChar"/>
        </w:rPr>
        <w:t xml:space="preserve">## 26  DenominatorUnweighted             71.43%</w:t>
      </w:r>
      <w:r>
        <w:br/>
      </w:r>
      <w:r>
        <w:rPr>
          <w:rStyle w:val="VerbatimChar"/>
        </w:rPr>
        <w:t xml:space="preserve">## 27                  CILow             85.71%</w:t>
      </w:r>
      <w:r>
        <w:br/>
      </w:r>
      <w:r>
        <w:rPr>
          <w:rStyle w:val="VerbatimChar"/>
        </w:rPr>
        <w:t xml:space="preserve">## 28                 CIHigh             85.71%</w:t>
      </w:r>
      <w:r>
        <w:br/>
      </w:r>
      <w:r>
        <w:rPr>
          <w:rStyle w:val="VerbatimChar"/>
        </w:rPr>
        <w:t xml:space="preserve">## 29              LevelRank               100%</w:t>
      </w:r>
    </w:p>
    <w:p>
      <w:pPr>
        <w:pStyle w:val="SourceCode"/>
      </w:pP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LevelRank,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CILow,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CIHigh)  </w:t>
      </w:r>
      <w:r>
        <w:rPr>
          <w:rStyle w:val="CommentTok"/>
        </w:rPr>
        <w:t xml:space="preserve"># 100% or 85% missing</w:t>
      </w:r>
      <w:r>
        <w:br/>
      </w:r>
      <w:r>
        <w:br/>
      </w:r>
      <w:r>
        <w:rPr>
          <w:rStyle w:val="CommentTok"/>
        </w:rPr>
        <w:t xml:space="preserve"># 2. Impute numeric columns with missing values</w:t>
      </w:r>
      <w:r>
        <w:br/>
      </w:r>
      <w:r>
        <w:rPr>
          <w:rStyle w:val="CommentTok"/>
        </w:rPr>
        <w:t xml:space="preserve"># Here, only DenominatorWeighted and DenominatorUnweighted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"DenominatorWeighted"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"DenominatorUnweighted"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(num_cols),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CommentTok"/>
        </w:rPr>
        <w:t xml:space="preserve"># 3. Fill any remaining missing values using last observation carried forward/backward</w:t>
      </w:r>
      <w:r>
        <w:br/>
      </w: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(DenominatorWeighted, DenominatorUnweighted,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Check that missing values are gone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(mam_df),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(mam_df))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Column Missing_Data</w:t>
      </w:r>
      <w:r>
        <w:br/>
      </w:r>
      <w:r>
        <w:rPr>
          <w:rStyle w:val="VerbatimChar"/>
        </w:rPr>
        <w:t xml:space="preserve">## ISO3                                     ISO3            0</w:t>
      </w:r>
      <w:r>
        <w:br/>
      </w:r>
      <w:r>
        <w:rPr>
          <w:rStyle w:val="VerbatimChar"/>
        </w:rPr>
        <w:t xml:space="preserve">## DataId                                 DataId            0</w:t>
      </w:r>
      <w:r>
        <w:br/>
      </w:r>
      <w:r>
        <w:rPr>
          <w:rStyle w:val="VerbatimChar"/>
        </w:rPr>
        <w:t xml:space="preserve">## Indicator                           Indicator            0</w:t>
      </w:r>
      <w:r>
        <w:br/>
      </w:r>
      <w:r>
        <w:rPr>
          <w:rStyle w:val="VerbatimChar"/>
        </w:rPr>
        <w:t xml:space="preserve">## Value                                   Value            0</w:t>
      </w:r>
      <w:r>
        <w:br/>
      </w:r>
      <w:r>
        <w:rPr>
          <w:rStyle w:val="VerbatimChar"/>
        </w:rPr>
        <w:t xml:space="preserve">## Precision                           Precision            0</w:t>
      </w:r>
      <w:r>
        <w:br/>
      </w:r>
      <w:r>
        <w:rPr>
          <w:rStyle w:val="VerbatimChar"/>
        </w:rPr>
        <w:t xml:space="preserve">## DHS_CountryCode               DHS_CountryCode            0</w:t>
      </w:r>
      <w:r>
        <w:br/>
      </w:r>
      <w:r>
        <w:rPr>
          <w:rStyle w:val="VerbatimChar"/>
        </w:rPr>
        <w:t xml:space="preserve">## CountryName                       CountryName            0</w:t>
      </w:r>
      <w:r>
        <w:br/>
      </w:r>
      <w:r>
        <w:rPr>
          <w:rStyle w:val="VerbatimChar"/>
        </w:rPr>
        <w:t xml:space="preserve">## SurveyYear                         SurveyYear            0</w:t>
      </w:r>
      <w:r>
        <w:br/>
      </w:r>
      <w:r>
        <w:rPr>
          <w:rStyle w:val="VerbatimChar"/>
        </w:rPr>
        <w:t xml:space="preserve">## SurveyId                             SurveyId            0</w:t>
      </w:r>
      <w:r>
        <w:br/>
      </w:r>
      <w:r>
        <w:rPr>
          <w:rStyle w:val="VerbatimChar"/>
        </w:rPr>
        <w:t xml:space="preserve">## IndicatorId                       IndicatorId            0</w:t>
      </w:r>
      <w:r>
        <w:br/>
      </w:r>
      <w:r>
        <w:rPr>
          <w:rStyle w:val="VerbatimChar"/>
        </w:rPr>
        <w:t xml:space="preserve">## IndicatorOrder                 IndicatorOrder            0</w:t>
      </w:r>
      <w:r>
        <w:br/>
      </w:r>
      <w:r>
        <w:rPr>
          <w:rStyle w:val="VerbatimChar"/>
        </w:rPr>
        <w:t xml:space="preserve">## IndicatorType                   IndicatorType            0</w:t>
      </w:r>
      <w:r>
        <w:br/>
      </w:r>
      <w:r>
        <w:rPr>
          <w:rStyle w:val="VerbatimChar"/>
        </w:rPr>
        <w:t xml:space="preserve">## CharacteristicId             CharacteristicId            0</w:t>
      </w:r>
      <w:r>
        <w:br/>
      </w:r>
      <w:r>
        <w:rPr>
          <w:rStyle w:val="VerbatimChar"/>
        </w:rPr>
        <w:t xml:space="preserve">## CharacteristicOrder       CharacteristicOrder            0</w:t>
      </w:r>
      <w:r>
        <w:br/>
      </w:r>
      <w:r>
        <w:rPr>
          <w:rStyle w:val="VerbatimChar"/>
        </w:rPr>
        <w:t xml:space="preserve">## CharacteristicCategory CharacteristicCategory            0</w:t>
      </w:r>
      <w:r>
        <w:br/>
      </w:r>
      <w:r>
        <w:rPr>
          <w:rStyle w:val="VerbatimChar"/>
        </w:rPr>
        <w:t xml:space="preserve">## CharacteristicLabel       CharacteristicLabel            0</w:t>
      </w:r>
      <w:r>
        <w:br/>
      </w:r>
      <w:r>
        <w:rPr>
          <w:rStyle w:val="VerbatimChar"/>
        </w:rPr>
        <w:t xml:space="preserve">## ByVariableId                     ByVariableId            0</w:t>
      </w:r>
      <w:r>
        <w:br/>
      </w:r>
      <w:r>
        <w:rPr>
          <w:rStyle w:val="VerbatimChar"/>
        </w:rPr>
        <w:t xml:space="preserve">## ByVariableLabel               ByVariableLabel           21</w:t>
      </w:r>
      <w:r>
        <w:br/>
      </w:r>
      <w:r>
        <w:rPr>
          <w:rStyle w:val="VerbatimChar"/>
        </w:rPr>
        <w:t xml:space="preserve">## IsTotal                               IsTotal            0</w:t>
      </w:r>
      <w:r>
        <w:br/>
      </w:r>
      <w:r>
        <w:rPr>
          <w:rStyle w:val="VerbatimChar"/>
        </w:rPr>
        <w:t xml:space="preserve">## IsPreferred                       IsPreferred            0</w:t>
      </w:r>
      <w:r>
        <w:br/>
      </w:r>
      <w:r>
        <w:rPr>
          <w:rStyle w:val="VerbatimChar"/>
        </w:rPr>
        <w:t xml:space="preserve">## SDRID                                   SDRID            0</w:t>
      </w:r>
      <w:r>
        <w:br/>
      </w:r>
      <w:r>
        <w:rPr>
          <w:rStyle w:val="VerbatimChar"/>
        </w:rPr>
        <w:t xml:space="preserve">## SurveyYearLabel               SurveyYearLabel            0</w:t>
      </w:r>
      <w:r>
        <w:br/>
      </w:r>
      <w:r>
        <w:rPr>
          <w:rStyle w:val="VerbatimChar"/>
        </w:rPr>
        <w:t xml:space="preserve">## SurveyType                         SurveyType            0</w:t>
      </w:r>
      <w:r>
        <w:br/>
      </w:r>
      <w:r>
        <w:rPr>
          <w:rStyle w:val="VerbatimChar"/>
        </w:rPr>
        <w:t xml:space="preserve">## DenominatorWeighted       DenominatorWeighted            0</w:t>
      </w:r>
      <w:r>
        <w:br/>
      </w:r>
      <w:r>
        <w:rPr>
          <w:rStyle w:val="VerbatimChar"/>
        </w:rPr>
        <w:t xml:space="preserve">## DenominatorUnweighted   DenominatorUnweighted            0</w:t>
      </w:r>
    </w:p>
    <w:p>
      <w:pPr>
        <w:pStyle w:val="FirstParagraph"/>
      </w:pPr>
      <w:r>
        <w:t xml:space="preserve">#check data types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(mam_df),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(mam_df, typeof))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Column paste0.sapply.mam_df..typeof..</w:t>
      </w:r>
      <w:r>
        <w:br/>
      </w:r>
      <w:r>
        <w:rPr>
          <w:rStyle w:val="VerbatimChar"/>
        </w:rPr>
        <w:t xml:space="preserve">## 1                    ISO3                      character</w:t>
      </w:r>
      <w:r>
        <w:br/>
      </w:r>
      <w:r>
        <w:rPr>
          <w:rStyle w:val="VerbatimChar"/>
        </w:rPr>
        <w:t xml:space="preserve">## 2                  DataId                      character</w:t>
      </w:r>
      <w:r>
        <w:br/>
      </w:r>
      <w:r>
        <w:rPr>
          <w:rStyle w:val="VerbatimChar"/>
        </w:rPr>
        <w:t xml:space="preserve">## 3               Indicator                      character</w:t>
      </w:r>
      <w:r>
        <w:br/>
      </w:r>
      <w:r>
        <w:rPr>
          <w:rStyle w:val="VerbatimChar"/>
        </w:rPr>
        <w:t xml:space="preserve">## 4                   Value                      character</w:t>
      </w:r>
      <w:r>
        <w:br/>
      </w:r>
      <w:r>
        <w:rPr>
          <w:rStyle w:val="VerbatimChar"/>
        </w:rPr>
        <w:t xml:space="preserve">## 5               Precision                      character</w:t>
      </w:r>
      <w:r>
        <w:br/>
      </w:r>
      <w:r>
        <w:rPr>
          <w:rStyle w:val="VerbatimChar"/>
        </w:rPr>
        <w:t xml:space="preserve">## 6         DHS_CountryCode                      character</w:t>
      </w:r>
      <w:r>
        <w:br/>
      </w:r>
      <w:r>
        <w:rPr>
          <w:rStyle w:val="VerbatimChar"/>
        </w:rPr>
        <w:t xml:space="preserve">## 7             CountryName                      character</w:t>
      </w:r>
      <w:r>
        <w:br/>
      </w:r>
      <w:r>
        <w:rPr>
          <w:rStyle w:val="VerbatimChar"/>
        </w:rPr>
        <w:t xml:space="preserve">## 8              SurveyYear                      character</w:t>
      </w:r>
      <w:r>
        <w:br/>
      </w:r>
      <w:r>
        <w:rPr>
          <w:rStyle w:val="VerbatimChar"/>
        </w:rPr>
        <w:t xml:space="preserve">## 9                SurveyId                      character</w:t>
      </w:r>
      <w:r>
        <w:br/>
      </w:r>
      <w:r>
        <w:rPr>
          <w:rStyle w:val="VerbatimChar"/>
        </w:rPr>
        <w:t xml:space="preserve">## 10            IndicatorId                      character</w:t>
      </w:r>
      <w:r>
        <w:br/>
      </w:r>
      <w:r>
        <w:rPr>
          <w:rStyle w:val="VerbatimChar"/>
        </w:rPr>
        <w:t xml:space="preserve">## 11         IndicatorOrder                         double</w:t>
      </w:r>
      <w:r>
        <w:br/>
      </w:r>
      <w:r>
        <w:rPr>
          <w:rStyle w:val="VerbatimChar"/>
        </w:rPr>
        <w:t xml:space="preserve">## 12          IndicatorType                      character</w:t>
      </w:r>
      <w:r>
        <w:br/>
      </w:r>
      <w:r>
        <w:rPr>
          <w:rStyle w:val="VerbatimChar"/>
        </w:rPr>
        <w:t xml:space="preserve">## 13       CharacteristicId                         double</w:t>
      </w:r>
      <w:r>
        <w:br/>
      </w:r>
      <w:r>
        <w:rPr>
          <w:rStyle w:val="VerbatimChar"/>
        </w:rPr>
        <w:t xml:space="preserve">## 14    CharacteristicOrder                         double</w:t>
      </w:r>
      <w:r>
        <w:br/>
      </w:r>
      <w:r>
        <w:rPr>
          <w:rStyle w:val="VerbatimChar"/>
        </w:rPr>
        <w:t xml:space="preserve">## 15 CharacteristicCategory                      character</w:t>
      </w:r>
      <w:r>
        <w:br/>
      </w:r>
      <w:r>
        <w:rPr>
          <w:rStyle w:val="VerbatimChar"/>
        </w:rPr>
        <w:t xml:space="preserve">## 16    CharacteristicLabel                      character</w:t>
      </w:r>
      <w:r>
        <w:br/>
      </w:r>
      <w:r>
        <w:rPr>
          <w:rStyle w:val="VerbatimChar"/>
        </w:rPr>
        <w:t xml:space="preserve">## 17           ByVariableId                      character</w:t>
      </w:r>
      <w:r>
        <w:br/>
      </w:r>
      <w:r>
        <w:rPr>
          <w:rStyle w:val="VerbatimChar"/>
        </w:rPr>
        <w:t xml:space="preserve">## 18        ByVariableLabel                      character</w:t>
      </w:r>
      <w:r>
        <w:br/>
      </w:r>
      <w:r>
        <w:rPr>
          <w:rStyle w:val="VerbatimChar"/>
        </w:rPr>
        <w:t xml:space="preserve">## 19                IsTotal                         double</w:t>
      </w:r>
      <w:r>
        <w:br/>
      </w:r>
      <w:r>
        <w:rPr>
          <w:rStyle w:val="VerbatimChar"/>
        </w:rPr>
        <w:t xml:space="preserve">## 20            IsPreferred                         double</w:t>
      </w:r>
      <w:r>
        <w:br/>
      </w:r>
      <w:r>
        <w:rPr>
          <w:rStyle w:val="VerbatimChar"/>
        </w:rPr>
        <w:t xml:space="preserve">## 21                  SDRID                      character</w:t>
      </w:r>
      <w:r>
        <w:br/>
      </w:r>
      <w:r>
        <w:rPr>
          <w:rStyle w:val="VerbatimChar"/>
        </w:rPr>
        <w:t xml:space="preserve">## 22        SurveyYearLabel                         double</w:t>
      </w:r>
      <w:r>
        <w:br/>
      </w:r>
      <w:r>
        <w:rPr>
          <w:rStyle w:val="VerbatimChar"/>
        </w:rPr>
        <w:t xml:space="preserve">## 23             SurveyType                      character</w:t>
      </w:r>
      <w:r>
        <w:br/>
      </w:r>
      <w:r>
        <w:rPr>
          <w:rStyle w:val="VerbatimChar"/>
        </w:rPr>
        <w:t xml:space="preserve">## 24    DenominatorWeighted                         double</w:t>
      </w:r>
      <w:r>
        <w:br/>
      </w:r>
      <w:r>
        <w:rPr>
          <w:rStyle w:val="VerbatimChar"/>
        </w:rPr>
        <w:t xml:space="preserve">## 25  DenominatorUnweighted                         double</w:t>
      </w:r>
    </w:p>
    <w:p>
      <w:pPr>
        <w:pStyle w:val="FirstParagraph"/>
      </w:pPr>
      <w:r>
        <w:t xml:space="preserve">#Check The structure of the dataset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(mam_df)</w:t>
      </w:r>
    </w:p>
    <w:p>
      <w:pPr>
        <w:pStyle w:val="SourceCode"/>
      </w:pPr>
      <w:r>
        <w:rPr>
          <w:rStyle w:val="VerbatimChar"/>
        </w:rPr>
        <w:t xml:space="preserve">## tibble [21 × 25] (S3: tbl_df/tbl/data.frame)</w:t>
      </w:r>
      <w:r>
        <w:br/>
      </w:r>
      <w:r>
        <w:rPr>
          <w:rStyle w:val="VerbatimChar"/>
        </w:rPr>
        <w:t xml:space="preserve">##  $ ISO3                  : chr [1:21] "ZAF" "ZAF" "ZAF" "ZAF" ...</w:t>
      </w:r>
      <w:r>
        <w:br/>
      </w:r>
      <w:r>
        <w:rPr>
          <w:rStyle w:val="VerbatimChar"/>
        </w:rPr>
        <w:t xml:space="preserve">##  $ DataId                : chr [1:21] "91409" "91377" "768646" "768647" ...</w:t>
      </w:r>
      <w:r>
        <w:br/>
      </w:r>
      <w:r>
        <w:rPr>
          <w:rStyle w:val="VerbatimChar"/>
        </w:rPr>
        <w:t xml:space="preserve">##  $ Indicator             : chr [1:21] "Female deaths that are pregnancy-related" "Number of pregnancy-related deaths" "Years of exposure to the risk of mortality for women" "Years of exposure to the risk of mortality for women (unweighted)" ...</w:t>
      </w:r>
      <w:r>
        <w:br/>
      </w:r>
      <w:r>
        <w:rPr>
          <w:rStyle w:val="VerbatimChar"/>
        </w:rPr>
        <w:t xml:space="preserve">##  $ Value                 : chr [1:21] "5.5" "19" "122701" "123738" ...</w:t>
      </w:r>
      <w:r>
        <w:br/>
      </w:r>
      <w:r>
        <w:rPr>
          <w:rStyle w:val="VerbatimChar"/>
        </w:rPr>
        <w:t xml:space="preserve">##  $ Precision             : chr [1:21] "1" "0" "0" "0" ...</w:t>
      </w:r>
      <w:r>
        <w:br/>
      </w:r>
      <w:r>
        <w:rPr>
          <w:rStyle w:val="VerbatimChar"/>
        </w:rPr>
        <w:t xml:space="preserve">##  $ DHS_CountryCode       : chr [1:21] "ZA" "ZA" "ZA" "ZA" ...</w:t>
      </w:r>
      <w:r>
        <w:br/>
      </w:r>
      <w:r>
        <w:rPr>
          <w:rStyle w:val="VerbatimChar"/>
        </w:rPr>
        <w:t xml:space="preserve">##  $ CountryName           : chr [1:21] "South Africa" "South Africa" "South Africa" "South Africa" ...</w:t>
      </w:r>
      <w:r>
        <w:br/>
      </w:r>
      <w:r>
        <w:rPr>
          <w:rStyle w:val="VerbatimChar"/>
        </w:rPr>
        <w:t xml:space="preserve">##  $ SurveyYear            : chr [1:21] "1998" "1998" "1998" "1998" ...</w:t>
      </w:r>
      <w:r>
        <w:br/>
      </w:r>
      <w:r>
        <w:rPr>
          <w:rStyle w:val="VerbatimChar"/>
        </w:rPr>
        <w:t xml:space="preserve">##  $ SurveyId              : chr [1:21] "ZA1998DHS" "ZA1998DHS" "ZA1998DHS" "ZA1998DHS" ...</w:t>
      </w:r>
      <w:r>
        <w:br/>
      </w:r>
      <w:r>
        <w:rPr>
          <w:rStyle w:val="VerbatimChar"/>
        </w:rPr>
        <w:t xml:space="preserve">##  $ IndicatorId           : chr [1:21] "MM_MMRT_W_FDP" "MM_MMRT_W_PDT" "MM_MMRT_W_EXP" "MM_MMRT_W_EXU" ...</w:t>
      </w:r>
      <w:r>
        <w:br/>
      </w:r>
      <w:r>
        <w:rPr>
          <w:rStyle w:val="VerbatimChar"/>
        </w:rPr>
        <w:t xml:space="preserve">##  $ IndicatorOrder        : num [1:21] 7.7e+07 7.7e+07 7.7e+07 7.7e+07 7.7e+07 ...</w:t>
      </w:r>
      <w:r>
        <w:br/>
      </w:r>
      <w:r>
        <w:rPr>
          <w:rStyle w:val="VerbatimChar"/>
        </w:rPr>
        <w:t xml:space="preserve">##  $ IndicatorType         : chr [1:21] "I" "N" "D" "U" ...</w:t>
      </w:r>
      <w:r>
        <w:br/>
      </w:r>
      <w:r>
        <w:rPr>
          <w:rStyle w:val="VerbatimChar"/>
        </w:rPr>
        <w:t xml:space="preserve">##  $ CharacteristicId      : num [1:21] 10000 10000 10000 10000 10000 1000 1000 1000 1000 1000 ...</w:t>
      </w:r>
      <w:r>
        <w:br/>
      </w:r>
      <w:r>
        <w:rPr>
          <w:rStyle w:val="VerbatimChar"/>
        </w:rPr>
        <w:t xml:space="preserve">##  $ CharacteristicOrder   : num [1:21] 10000 10000 10000 10000 10000 0 0 0 0 0 ...</w:t>
      </w:r>
      <w:r>
        <w:br/>
      </w:r>
      <w:r>
        <w:rPr>
          <w:rStyle w:val="VerbatimChar"/>
        </w:rPr>
        <w:t xml:space="preserve">##  $ CharacteristicCategory: chr [1:21] "Total 15-49" "Total 15-49" "Total 15-49" "Total 15-49" ...</w:t>
      </w:r>
      <w:r>
        <w:br/>
      </w:r>
      <w:r>
        <w:rPr>
          <w:rStyle w:val="VerbatimChar"/>
        </w:rPr>
        <w:t xml:space="preserve">##  $ CharacteristicLabel   : chr [1:21] "Total 15-49" "Total 15-49" "Total 15-49" "Total 15-49" ...</w:t>
      </w:r>
      <w:r>
        <w:br/>
      </w:r>
      <w:r>
        <w:rPr>
          <w:rStyle w:val="VerbatimChar"/>
        </w:rPr>
        <w:t xml:space="preserve">##  $ ByVariableId          : chr [1:21] "0" "0" "0" "0" ...</w:t>
      </w:r>
      <w:r>
        <w:br/>
      </w:r>
      <w:r>
        <w:rPr>
          <w:rStyle w:val="VerbatimChar"/>
        </w:rPr>
        <w:t xml:space="preserve">##  $ ByVariableLabel       : chr [1:21] NA NA NA NA ...</w:t>
      </w:r>
      <w:r>
        <w:br/>
      </w:r>
      <w:r>
        <w:rPr>
          <w:rStyle w:val="VerbatimChar"/>
        </w:rPr>
        <w:t xml:space="preserve">##  $ IsTotal               : num [1:21] 1 1 1 1 1 1 1 1 1 1 ...</w:t>
      </w:r>
      <w:r>
        <w:br/>
      </w:r>
      <w:r>
        <w:rPr>
          <w:rStyle w:val="VerbatimChar"/>
        </w:rPr>
        <w:t xml:space="preserve">##  $ IsPreferred           : num [1:21] 1 1 1 1 1 1 1 1 1 1 ...</w:t>
      </w:r>
      <w:r>
        <w:br/>
      </w:r>
      <w:r>
        <w:rPr>
          <w:rStyle w:val="VerbatimChar"/>
        </w:rPr>
        <w:t xml:space="preserve">##  $ SDRID                 : chr [1:21] "MMMMRTWFDP" "MMMMRTWPDT" "MMMMRTWEXP" "MMMMRTWEXU" ...</w:t>
      </w:r>
      <w:r>
        <w:br/>
      </w:r>
      <w:r>
        <w:rPr>
          <w:rStyle w:val="VerbatimChar"/>
        </w:rPr>
        <w:t xml:space="preserve">##  $ SurveyYearLabel       : num [1:21] 1998 1998 1998 1998 1998 ...</w:t>
      </w:r>
      <w:r>
        <w:br/>
      </w:r>
      <w:r>
        <w:rPr>
          <w:rStyle w:val="VerbatimChar"/>
        </w:rPr>
        <w:t xml:space="preserve">##  $ SurveyType            : chr [1:21] "DHS" "DHS" "DHS" "DHS" ...</w:t>
      </w:r>
      <w:r>
        <w:br/>
      </w:r>
      <w:r>
        <w:rPr>
          <w:rStyle w:val="VerbatimChar"/>
        </w:rPr>
        <w:t xml:space="preserve">##  $ DenominatorWeighted   : num [1:21] 92735 92735 92735 92735 122701 ...</w:t>
      </w:r>
      <w:r>
        <w:br/>
      </w:r>
      <w:r>
        <w:rPr>
          <w:rStyle w:val="VerbatimChar"/>
        </w:rPr>
        <w:t xml:space="preserve">##  $ DenominatorUnweighted : num [1:21] 93631 93631 123738 123738 123738 ...</w:t>
      </w:r>
    </w:p>
    <w:p>
      <w:pPr>
        <w:pStyle w:val="FirstParagraph"/>
      </w:pPr>
      <w:r>
        <w:t xml:space="preserve">#Convert Data Types</w:t>
      </w:r>
    </w:p>
    <w:p>
      <w:pPr>
        <w:pStyle w:val="SourceCode"/>
      </w:pP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IndicatorOrder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(IndicatorOrder),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CharacteristicOrder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(CharacteristicOrder),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(IsTotal)),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IsPreferred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(IsPreferred)),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SurveyYearLabel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(SurveyYearLabel),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(DenominatorUnweighted),</w:t>
      </w:r>
      <w:r>
        <w:br/>
      </w:r>
      <w:r>
        <w:rPr>
          <w:rStyle w:val="NormalTok"/>
        </w:rPr>
        <w:t xml:space="preserve">  )</w:t>
      </w:r>
    </w:p>
    <w:bookmarkStart w:id="20" w:name="X59266f6880d1b6e698bcbaf95fbe11ae2202eb1"/>
    <w:p>
      <w:pPr>
        <w:pStyle w:val="Heading1"/>
      </w:pPr>
      <w:r>
        <w:t xml:space="preserve">Summary table: column name, number of unique values, sample of unique values</w:t>
      </w:r>
    </w:p>
    <w:p>
      <w:pPr>
        <w:pStyle w:val="SourceCode"/>
      </w:pPr>
      <w:r>
        <w:rPr>
          <w:rStyle w:val="NormalTok"/>
        </w:rPr>
        <w:t xml:space="preserve">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summary_tbl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n_unique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(.), n_sample),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summary_tbl</w:t>
      </w:r>
    </w:p>
    <w:p>
      <w:pPr>
        <w:pStyle w:val="SourceCode"/>
      </w:pPr>
      <w:r>
        <w:rPr>
          <w:rStyle w:val="VerbatimChar"/>
        </w:rPr>
        <w:t xml:space="preserve">## # A tibble: 25 × 3</w:t>
      </w:r>
      <w:r>
        <w:br/>
      </w:r>
      <w:r>
        <w:rPr>
          <w:rStyle w:val="VerbatimChar"/>
        </w:rPr>
        <w:t xml:space="preserve">##    column          n_unique sample_values                                       </w:t>
      </w:r>
      <w:r>
        <w:br/>
      </w:r>
      <w:r>
        <w:rPr>
          <w:rStyle w:val="VerbatimChar"/>
        </w:rPr>
        <w:t xml:space="preserve">##    &lt;chr&gt;              &lt;int&gt; &lt;chr&gt;                                               </w:t>
      </w:r>
      <w:r>
        <w:br/>
      </w:r>
      <w:r>
        <w:rPr>
          <w:rStyle w:val="VerbatimChar"/>
        </w:rPr>
        <w:t xml:space="preserve">##  1 ISO3                   1 ZAF                                                 </w:t>
      </w:r>
      <w:r>
        <w:br/>
      </w:r>
      <w:r>
        <w:rPr>
          <w:rStyle w:val="VerbatimChar"/>
        </w:rPr>
        <w:t xml:space="preserve">##  2 DataId                21 91409, 91377, 768646                                </w:t>
      </w:r>
      <w:r>
        <w:br/>
      </w:r>
      <w:r>
        <w:rPr>
          <w:rStyle w:val="VerbatimChar"/>
        </w:rPr>
        <w:t xml:space="preserve">##  3 Indicator             11 Female deaths that are pregnancy-related, Number of…</w:t>
      </w:r>
      <w:r>
        <w:br/>
      </w:r>
      <w:r>
        <w:rPr>
          <w:rStyle w:val="VerbatimChar"/>
        </w:rPr>
        <w:t xml:space="preserve">##  4 Value                 21 5.5, 19, 122701                                     </w:t>
      </w:r>
      <w:r>
        <w:br/>
      </w:r>
      <w:r>
        <w:rPr>
          <w:rStyle w:val="VerbatimChar"/>
        </w:rPr>
        <w:t xml:space="preserve">##  5 Precision              4 1, 0, 2                                             </w:t>
      </w:r>
      <w:r>
        <w:br/>
      </w:r>
      <w:r>
        <w:rPr>
          <w:rStyle w:val="VerbatimChar"/>
        </w:rPr>
        <w:t xml:space="preserve">##  6 DHS_CountryCode        1 ZA                                                  </w:t>
      </w:r>
      <w:r>
        <w:br/>
      </w:r>
      <w:r>
        <w:rPr>
          <w:rStyle w:val="VerbatimChar"/>
        </w:rPr>
        <w:t xml:space="preserve">##  7 CountryName            1 South Africa                                        </w:t>
      </w:r>
      <w:r>
        <w:br/>
      </w:r>
      <w:r>
        <w:rPr>
          <w:rStyle w:val="VerbatimChar"/>
        </w:rPr>
        <w:t xml:space="preserve">##  8 SurveyYear             2 1998, 2016                                          </w:t>
      </w:r>
      <w:r>
        <w:br/>
      </w:r>
      <w:r>
        <w:rPr>
          <w:rStyle w:val="VerbatimChar"/>
        </w:rPr>
        <w:t xml:space="preserve">##  9 SurveyId               2 ZA1998DHS, ZA2016DHS                                </w:t>
      </w:r>
      <w:r>
        <w:br/>
      </w:r>
      <w:r>
        <w:rPr>
          <w:rStyle w:val="VerbatimChar"/>
        </w:rPr>
        <w:t xml:space="preserve">## 10 IndicatorId           11 MM_MMRT_W_FDP, MM_MMRT_W_PDT, MM_MMRT_W_EXP         </w:t>
      </w:r>
      <w:r>
        <w:br/>
      </w:r>
      <w:r>
        <w:rPr>
          <w:rStyle w:val="VerbatimChar"/>
        </w:rPr>
        <w:t xml:space="preserve">## # ℹ 15 more rows</w:t>
      </w:r>
    </w:p>
    <w:bookmarkEnd w:id="20"/>
    <w:bookmarkStart w:id="21" w:name="X62a4648ece72810f18de30de9030c0dcb248a75"/>
    <w:p>
      <w:pPr>
        <w:pStyle w:val="Heading1"/>
      </w:pPr>
      <w:r>
        <w:t xml:space="preserve">Drop the countries only one unqiue value: reason, there is no useful information - county is also always za</w:t>
      </w:r>
    </w:p>
    <w:p>
      <w:pPr>
        <w:pStyle w:val="SourceCode"/>
      </w:pPr>
      <w:r>
        <w:rPr>
          <w:rStyle w:val="CommentTok"/>
        </w:rPr>
        <w:t xml:space="preserve"># See exact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(mam_df)</w:t>
      </w:r>
    </w:p>
    <w:p>
      <w:pPr>
        <w:pStyle w:val="SourceCode"/>
      </w:pPr>
      <w:r>
        <w:rPr>
          <w:rStyle w:val="VerbatimChar"/>
        </w:rPr>
        <w:t xml:space="preserve">##  [1] "ISO3"                   "DataId"                 "Indicator"             </w:t>
      </w:r>
      <w:r>
        <w:br/>
      </w:r>
      <w:r>
        <w:rPr>
          <w:rStyle w:val="VerbatimChar"/>
        </w:rPr>
        <w:t xml:space="preserve">##  [4] "Value"                  "Precision"              "DHS_CountryCode"       </w:t>
      </w:r>
      <w:r>
        <w:br/>
      </w:r>
      <w:r>
        <w:rPr>
          <w:rStyle w:val="VerbatimChar"/>
        </w:rPr>
        <w:t xml:space="preserve">##  [7] "CountryName"            "SurveyYear"             "SurveyId"              </w:t>
      </w:r>
      <w:r>
        <w:br/>
      </w:r>
      <w:r>
        <w:rPr>
          <w:rStyle w:val="VerbatimChar"/>
        </w:rPr>
        <w:t xml:space="preserve">## [10] "IndicatorId"            "IndicatorOrder"         "IndicatorType"         </w:t>
      </w:r>
      <w:r>
        <w:br/>
      </w:r>
      <w:r>
        <w:rPr>
          <w:rStyle w:val="VerbatimChar"/>
        </w:rPr>
        <w:t xml:space="preserve">## [13] "CharacteristicId"       "CharacteristicOrder"    "CharacteristicCategory"</w:t>
      </w:r>
      <w:r>
        <w:br/>
      </w:r>
      <w:r>
        <w:rPr>
          <w:rStyle w:val="VerbatimChar"/>
        </w:rPr>
        <w:t xml:space="preserve">## [16] "CharacteristicLabel"    "ByVariableId"           "ByVariableLabel"       </w:t>
      </w:r>
      <w:r>
        <w:br/>
      </w:r>
      <w:r>
        <w:rPr>
          <w:rStyle w:val="VerbatimChar"/>
        </w:rPr>
        <w:t xml:space="preserve">## [19] "IsTotal"                "IsPreferred"            "SDRID"                 </w:t>
      </w:r>
      <w:r>
        <w:br/>
      </w:r>
      <w:r>
        <w:rPr>
          <w:rStyle w:val="VerbatimChar"/>
        </w:rPr>
        <w:t xml:space="preserve">## [22] "SurveyYearLabel"        "SurveyType"             "DenominatorWeighted"   </w:t>
      </w:r>
      <w:r>
        <w:br/>
      </w:r>
      <w:r>
        <w:rPr>
          <w:rStyle w:val="VerbatimChar"/>
        </w:rPr>
        <w:t xml:space="preserve">## [25] "DenominatorUnweighted"</w:t>
      </w:r>
    </w:p>
    <w:p>
      <w:pPr>
        <w:pStyle w:val="SourceCode"/>
      </w:pPr>
      <w:r>
        <w:rPr>
          <w:rStyle w:val="CommentTok"/>
        </w:rPr>
        <w:t xml:space="preserve"># Then drop using safe selection</w:t>
      </w:r>
      <w:r>
        <w:br/>
      </w:r>
      <w:r>
        <w:rPr>
          <w:rStyle w:val="NormalTok"/>
        </w:rPr>
        <w:t xml:space="preserve">cols_to_drop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"dhs_country_code"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"by_variable_id"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"by_variable_label"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"region_id"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"survey_year_label"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Only drop columns that exist</w:t>
      </w:r>
      <w:r>
        <w:br/>
      </w:r>
      <w:r>
        <w:rPr>
          <w:rStyle w:val="NormalTok"/>
        </w:rPr>
        <w:t xml:space="preserve">mam_df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(cols_to_drop))</w:t>
      </w:r>
      <w:r>
        <w:br/>
      </w:r>
      <w:r>
        <w:br/>
      </w:r>
      <w:r>
        <w:rPr>
          <w:rStyle w:val="CommentTok"/>
        </w:rPr>
        <w:t xml:space="preserve"># Confirm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(mam_df)</w:t>
      </w:r>
    </w:p>
    <w:p>
      <w:pPr>
        <w:pStyle w:val="SourceCode"/>
      </w:pPr>
      <w:r>
        <w:rPr>
          <w:rStyle w:val="VerbatimChar"/>
        </w:rPr>
        <w:t xml:space="preserve">##  [1] "ISO3"                   "DataId"                 "Indicator"             </w:t>
      </w:r>
      <w:r>
        <w:br/>
      </w:r>
      <w:r>
        <w:rPr>
          <w:rStyle w:val="VerbatimChar"/>
        </w:rPr>
        <w:t xml:space="preserve">##  [4] "Value"                  "Precision"              "DHS_CountryCode"       </w:t>
      </w:r>
      <w:r>
        <w:br/>
      </w:r>
      <w:r>
        <w:rPr>
          <w:rStyle w:val="VerbatimChar"/>
        </w:rPr>
        <w:t xml:space="preserve">##  [7] "CountryName"            "SurveyYear"             "SurveyId"              </w:t>
      </w:r>
      <w:r>
        <w:br/>
      </w:r>
      <w:r>
        <w:rPr>
          <w:rStyle w:val="VerbatimChar"/>
        </w:rPr>
        <w:t xml:space="preserve">## [10] "IndicatorId"            "IndicatorOrder"         "IndicatorType"         </w:t>
      </w:r>
      <w:r>
        <w:br/>
      </w:r>
      <w:r>
        <w:rPr>
          <w:rStyle w:val="VerbatimChar"/>
        </w:rPr>
        <w:t xml:space="preserve">## [13] "CharacteristicId"       "CharacteristicOrder"    "CharacteristicCategory"</w:t>
      </w:r>
      <w:r>
        <w:br/>
      </w:r>
      <w:r>
        <w:rPr>
          <w:rStyle w:val="VerbatimChar"/>
        </w:rPr>
        <w:t xml:space="preserve">## [16] "CharacteristicLabel"    "ByVariableId"           "ByVariableLabel"       </w:t>
      </w:r>
      <w:r>
        <w:br/>
      </w:r>
      <w:r>
        <w:rPr>
          <w:rStyle w:val="VerbatimChar"/>
        </w:rPr>
        <w:t xml:space="preserve">## [19] "IsTotal"                "IsPreferred"            "SDRID"                 </w:t>
      </w:r>
      <w:r>
        <w:br/>
      </w:r>
      <w:r>
        <w:rPr>
          <w:rStyle w:val="VerbatimChar"/>
        </w:rPr>
        <w:t xml:space="preserve">## [22] "SurveyYearLabel"        "SurveyType"             "DenominatorWeighted"   </w:t>
      </w:r>
      <w:r>
        <w:br/>
      </w:r>
      <w:r>
        <w:rPr>
          <w:rStyle w:val="VerbatimChar"/>
        </w:rPr>
        <w:t xml:space="preserve">## [25] "DenominatorUnweighted"</w:t>
      </w:r>
    </w:p>
    <w:bookmarkEnd w:id="21"/>
    <w:bookmarkStart w:id="22" w:name="outliers"/>
    <w:p>
      <w:pPr>
        <w:pStyle w:val="Heading1"/>
      </w:pPr>
      <w:r>
        <w:t xml:space="preserve">Outliers</w:t>
      </w:r>
    </w:p>
    <w:p>
      <w:pPr>
        <w:pStyle w:val="SourceCode"/>
      </w:pPr>
      <w:r>
        <w:rPr>
          <w:rStyle w:val="CommentTok"/>
        </w:rPr>
        <w:t xml:space="preserve"># Statistical outlier detection</w:t>
      </w:r>
      <w:r>
        <w:br/>
      </w:r>
      <w:r>
        <w:rPr>
          <w:rStyle w:val="NormalTok"/>
        </w:rPr>
        <w:t xml:space="preserve">outlier_stats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outliers_upper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mean_value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outliers_lower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mean_value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sd_value,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(outlier_stats)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mean_value sd_value outliers_upper outliers_lower</w:t>
      </w:r>
      <w:r>
        <w:br/>
      </w:r>
      <w:r>
        <w:rPr>
          <w:rStyle w:val="VerbatimChar"/>
        </w:rPr>
        <w:t xml:space="preserve">##        &lt;dbl&gt;    &lt;dbl&gt;          &lt;int&gt;          &lt;int&gt;</w:t>
      </w:r>
      <w:r>
        <w:br/>
      </w:r>
      <w:r>
        <w:rPr>
          <w:rStyle w:val="VerbatimChar"/>
        </w:rPr>
        <w:t xml:space="preserve">## 1     17882.   39767.              2              0</w:t>
      </w:r>
    </w:p>
    <w:p>
      <w:pPr>
        <w:pStyle w:val="Compact"/>
        <w:numPr>
          <w:ilvl w:val="0"/>
          <w:numId w:val="1001"/>
        </w:numPr>
      </w:pPr>
      <w:r>
        <w:t xml:space="preserve">The data set does not have any outliers so no need to handle</w:t>
      </w:r>
    </w:p>
    <w:p>
      <w:pPr>
        <w:pStyle w:val="FirstParagraph"/>
      </w:pPr>
      <w:r>
        <w:t xml:space="preserve">#save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(mam_df,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"maternal-mortality_cleaned.csv"</w:t>
      </w:r>
      <w:r>
        <w:rPr>
          <w:rStyle w:val="NormalTok"/>
        </w:rPr>
        <w:t xml:space="preserve">))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10_Maternal_mortality</dc:title>
  <dc:creator/>
  <cp:keywords/>
  <dcterms:created xsi:type="dcterms:W3CDTF">2025-09-19T19:26:24Z</dcterms:created>
  <dcterms:modified xsi:type="dcterms:W3CDTF">2025-09-19T19:26:24Z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