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168" w:rsidRDefault="002315B4">
      <w:r>
        <w:t>Exempel på del ur aviseringsfil (ANSI textfil). Nedan kan ni se posttyp 800 för en nybildad firma med namnet PAPILLON TAXI (enskild firma)</w:t>
      </w:r>
      <w:bookmarkStart w:id="0" w:name="_GoBack"/>
      <w:bookmarkEnd w:id="0"/>
    </w:p>
    <w:p w:rsidR="002315B4" w:rsidRDefault="002315B4"/>
    <w:p w:rsidR="002315B4" w:rsidRDefault="002315B4"/>
    <w:p w:rsidR="002315B4" w:rsidRPr="00F802EA" w:rsidRDefault="002315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2CE038" wp14:editId="57A2A48D">
                <wp:simplePos x="0" y="0"/>
                <wp:positionH relativeFrom="column">
                  <wp:posOffset>2260121</wp:posOffset>
                </wp:positionH>
                <wp:positionV relativeFrom="paragraph">
                  <wp:posOffset>3185029</wp:posOffset>
                </wp:positionV>
                <wp:extent cx="1449070" cy="1404620"/>
                <wp:effectExtent l="0" t="0" r="17780" b="13970"/>
                <wp:wrapSquare wrapText="bothSides"/>
                <wp:docPr id="4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5B4" w:rsidRDefault="002315B4" w:rsidP="002315B4">
                            <w:r>
                              <w:t>Posttyp 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2CE038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177.95pt;margin-top:250.8pt;width:114.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">
                <v:textbox style="mso-fit-shape-to-text:t">
                  <w:txbxContent>
                    <w:p w:rsidR="002315B4" w:rsidRDefault="002315B4" w:rsidP="002315B4">
                      <w:r>
                        <w:t>Posttyp 800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461681</wp:posOffset>
                </wp:positionH>
                <wp:positionV relativeFrom="paragraph">
                  <wp:posOffset>3187065</wp:posOffset>
                </wp:positionV>
                <wp:extent cx="1449070" cy="1404620"/>
                <wp:effectExtent l="0" t="0" r="17780" b="13970"/>
                <wp:wrapSquare wrapText="bothSides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5B4" w:rsidRDefault="002315B4">
                            <w:r>
                              <w:t>Bokstaven ”E” står för enskild firma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6.35pt;margin-top:250.95pt;width:114.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">
                <v:textbox style="mso-fit-shape-to-text:t">
                  <w:txbxContent>
                    <w:p w:rsidR="002315B4" w:rsidRDefault="002315B4">
                      <w:r>
                        <w:t>Bokstaven ”E” står för enskild firma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55611" wp14:editId="3A738512">
                <wp:simplePos x="0" y="0"/>
                <wp:positionH relativeFrom="column">
                  <wp:posOffset>1138687</wp:posOffset>
                </wp:positionH>
                <wp:positionV relativeFrom="paragraph">
                  <wp:posOffset>1685110</wp:posOffset>
                </wp:positionV>
                <wp:extent cx="45719" cy="1423358"/>
                <wp:effectExtent l="76200" t="38100" r="50165" b="24765"/>
                <wp:wrapNone/>
                <wp:docPr id="3" name="Rak p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23358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C60C30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6FD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 3" o:spid="_x0000_s1026" type="#_x0000_t32" style="position:absolute;margin-left:89.65pt;margin-top:132.7pt;width:3.6pt;height:112.1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" strokecolor="#c6072c" strokeweight="1.7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2896786</wp:posOffset>
                </wp:positionH>
                <wp:positionV relativeFrom="paragraph">
                  <wp:posOffset>1677670</wp:posOffset>
                </wp:positionV>
                <wp:extent cx="45719" cy="1423358"/>
                <wp:effectExtent l="76200" t="38100" r="50165" b="24765"/>
                <wp:wrapNone/>
                <wp:docPr id="2" name="Rak p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23358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1EDBB" id="Rak pil 2" o:spid="_x0000_s1026" type="#_x0000_t32" style="position:absolute;margin-left:228.1pt;margin-top:132.1pt;width:3.6pt;height:112.1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" strokecolor="#bb0b2d [3045]" strokeweight="1.7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-538648</wp:posOffset>
            </wp:positionH>
            <wp:positionV relativeFrom="paragraph">
              <wp:posOffset>133206</wp:posOffset>
            </wp:positionV>
            <wp:extent cx="10290795" cy="2518914"/>
            <wp:effectExtent l="0" t="0" r="0" b="0"/>
            <wp:wrapNone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mnlö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0795" cy="2518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15B4" w:rsidRPr="00F802EA" w:rsidSect="002315B4">
      <w:pgSz w:w="16838" w:h="11906" w:orient="landscape" w:code="9"/>
      <w:pgMar w:top="1588" w:right="1021" w:bottom="1134" w:left="1134" w:header="510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9EA41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7625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8A69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2260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0C1A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0C3F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02FE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F6E3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C82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001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7E"/>
    <w:rsid w:val="000A2239"/>
    <w:rsid w:val="000C245D"/>
    <w:rsid w:val="000E4FDD"/>
    <w:rsid w:val="00152BD0"/>
    <w:rsid w:val="001A0736"/>
    <w:rsid w:val="001A3795"/>
    <w:rsid w:val="001B073E"/>
    <w:rsid w:val="001B3B09"/>
    <w:rsid w:val="001C7B60"/>
    <w:rsid w:val="00227628"/>
    <w:rsid w:val="002315B4"/>
    <w:rsid w:val="00233765"/>
    <w:rsid w:val="00265D11"/>
    <w:rsid w:val="002867F1"/>
    <w:rsid w:val="00291161"/>
    <w:rsid w:val="002B568A"/>
    <w:rsid w:val="00303872"/>
    <w:rsid w:val="003577A2"/>
    <w:rsid w:val="00362DD1"/>
    <w:rsid w:val="00440BDD"/>
    <w:rsid w:val="004548CF"/>
    <w:rsid w:val="004B5B35"/>
    <w:rsid w:val="004B70F3"/>
    <w:rsid w:val="00505DEF"/>
    <w:rsid w:val="00535366"/>
    <w:rsid w:val="00535609"/>
    <w:rsid w:val="005400F5"/>
    <w:rsid w:val="00627145"/>
    <w:rsid w:val="00673296"/>
    <w:rsid w:val="00674828"/>
    <w:rsid w:val="0070133F"/>
    <w:rsid w:val="007D118C"/>
    <w:rsid w:val="007D3060"/>
    <w:rsid w:val="00876496"/>
    <w:rsid w:val="008825C5"/>
    <w:rsid w:val="008F01C3"/>
    <w:rsid w:val="00944168"/>
    <w:rsid w:val="00990C84"/>
    <w:rsid w:val="009D3E4A"/>
    <w:rsid w:val="009E192A"/>
    <w:rsid w:val="00A2244E"/>
    <w:rsid w:val="00A2523F"/>
    <w:rsid w:val="00A432BF"/>
    <w:rsid w:val="00A43F4B"/>
    <w:rsid w:val="00A508BD"/>
    <w:rsid w:val="00A62F5E"/>
    <w:rsid w:val="00AE0C79"/>
    <w:rsid w:val="00AE6CC1"/>
    <w:rsid w:val="00B053AC"/>
    <w:rsid w:val="00B130C9"/>
    <w:rsid w:val="00BA7461"/>
    <w:rsid w:val="00C10D14"/>
    <w:rsid w:val="00C456EA"/>
    <w:rsid w:val="00C77777"/>
    <w:rsid w:val="00C92B4E"/>
    <w:rsid w:val="00CB54F7"/>
    <w:rsid w:val="00D30968"/>
    <w:rsid w:val="00D34C93"/>
    <w:rsid w:val="00D53079"/>
    <w:rsid w:val="00DB4FB7"/>
    <w:rsid w:val="00DF3E1C"/>
    <w:rsid w:val="00E90E5E"/>
    <w:rsid w:val="00F13A7E"/>
    <w:rsid w:val="00F54C7F"/>
    <w:rsid w:val="00F802EA"/>
    <w:rsid w:val="00FC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F74EF-FAC6-47E9-A665-E50043D3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5B4"/>
    <w:rPr>
      <w:rFonts w:ascii="Garamond" w:hAnsi="Garamond"/>
      <w:sz w:val="24"/>
      <w:szCs w:val="24"/>
    </w:rPr>
  </w:style>
  <w:style w:type="paragraph" w:styleId="Rubrik1">
    <w:name w:val="heading 1"/>
    <w:basedOn w:val="Normal"/>
    <w:next w:val="Normal"/>
    <w:qFormat/>
    <w:rsid w:val="000A2239"/>
    <w:pPr>
      <w:keepNext/>
      <w:spacing w:before="240" w:after="60"/>
      <w:outlineLvl w:val="0"/>
    </w:pPr>
    <w:rPr>
      <w:rFonts w:ascii="Trebuchet MS" w:hAnsi="Trebuchet MS"/>
      <w:kern w:val="28"/>
      <w:sz w:val="28"/>
      <w:szCs w:val="28"/>
    </w:rPr>
  </w:style>
  <w:style w:type="paragraph" w:styleId="Rubrik2">
    <w:name w:val="heading 2"/>
    <w:basedOn w:val="Normal"/>
    <w:next w:val="Normal"/>
    <w:qFormat/>
    <w:rsid w:val="000A2239"/>
    <w:pPr>
      <w:keepNext/>
      <w:spacing w:before="240" w:after="60"/>
      <w:outlineLvl w:val="1"/>
    </w:pPr>
    <w:rPr>
      <w:rFonts w:ascii="Trebuchet MS" w:hAnsi="Trebuchet MS" w:cs="Arial"/>
      <w:bCs/>
      <w:iCs/>
      <w:sz w:val="22"/>
      <w:szCs w:val="22"/>
    </w:rPr>
  </w:style>
  <w:style w:type="paragraph" w:styleId="Rubrik3">
    <w:name w:val="heading 3"/>
    <w:basedOn w:val="Normal"/>
    <w:next w:val="Normal"/>
    <w:qFormat/>
    <w:rsid w:val="000A2239"/>
    <w:pPr>
      <w:keepNext/>
      <w:spacing w:before="240" w:after="60"/>
      <w:outlineLvl w:val="2"/>
    </w:pPr>
    <w:rPr>
      <w:rFonts w:cs="Arial"/>
      <w:b/>
      <w:bCs/>
    </w:rPr>
  </w:style>
  <w:style w:type="paragraph" w:styleId="Rubrik4">
    <w:name w:val="heading 4"/>
    <w:basedOn w:val="Normal"/>
    <w:next w:val="Normal"/>
    <w:qFormat/>
    <w:rsid w:val="000A2239"/>
    <w:pPr>
      <w:keepNext/>
      <w:spacing w:before="240" w:after="60"/>
      <w:outlineLvl w:val="3"/>
    </w:pPr>
    <w:rPr>
      <w:rFonts w:ascii="Trebuchet MS" w:hAnsi="Trebuchet MS"/>
      <w:bCs/>
      <w:sz w:val="20"/>
    </w:rPr>
  </w:style>
  <w:style w:type="paragraph" w:styleId="Rubrik5">
    <w:name w:val="heading 5"/>
    <w:basedOn w:val="Normal"/>
    <w:next w:val="Normal"/>
    <w:rsid w:val="000A2239"/>
    <w:pPr>
      <w:spacing w:before="240" w:after="60"/>
      <w:outlineLvl w:val="4"/>
    </w:pPr>
    <w:rPr>
      <w:bCs/>
      <w:iCs/>
    </w:rPr>
  </w:style>
  <w:style w:type="paragraph" w:styleId="Rubrik6">
    <w:name w:val="heading 6"/>
    <w:basedOn w:val="Normal"/>
    <w:next w:val="Normal"/>
    <w:rsid w:val="000A2239"/>
    <w:pPr>
      <w:spacing w:before="240" w:after="60"/>
      <w:outlineLvl w:val="5"/>
    </w:pPr>
    <w:rPr>
      <w:bCs/>
    </w:rPr>
  </w:style>
  <w:style w:type="paragraph" w:styleId="Rubrik7">
    <w:name w:val="heading 7"/>
    <w:basedOn w:val="Normal"/>
    <w:next w:val="Normal"/>
    <w:rsid w:val="000A2239"/>
    <w:pPr>
      <w:spacing w:before="240" w:after="60"/>
      <w:outlineLvl w:val="6"/>
    </w:pPr>
  </w:style>
  <w:style w:type="paragraph" w:styleId="Rubrik8">
    <w:name w:val="heading 8"/>
    <w:basedOn w:val="Normal"/>
    <w:next w:val="Normal"/>
    <w:rsid w:val="000A2239"/>
    <w:pPr>
      <w:spacing w:before="240" w:after="60"/>
      <w:outlineLvl w:val="7"/>
    </w:pPr>
    <w:rPr>
      <w:iCs/>
    </w:rPr>
  </w:style>
  <w:style w:type="paragraph" w:styleId="Rubrik9">
    <w:name w:val="heading 9"/>
    <w:basedOn w:val="Normal"/>
    <w:next w:val="Normal"/>
    <w:rsid w:val="000A2239"/>
    <w:pPr>
      <w:spacing w:before="240" w:after="60"/>
      <w:outlineLvl w:val="8"/>
    </w:pPr>
    <w:rPr>
      <w:rFonts w:cs="Ari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nehll1">
    <w:name w:val="toc 1"/>
    <w:basedOn w:val="Normal"/>
    <w:next w:val="Normal"/>
    <w:semiHidden/>
    <w:rsid w:val="00233765"/>
    <w:pPr>
      <w:tabs>
        <w:tab w:val="left" w:pos="680"/>
        <w:tab w:val="right" w:leader="dot" w:pos="8494"/>
      </w:tabs>
      <w:spacing w:before="240" w:after="100"/>
      <w:ind w:left="680" w:hanging="680"/>
    </w:pPr>
  </w:style>
  <w:style w:type="paragraph" w:styleId="Innehll2">
    <w:name w:val="toc 2"/>
    <w:basedOn w:val="Normal"/>
    <w:next w:val="Normal"/>
    <w:semiHidden/>
    <w:rsid w:val="00233765"/>
    <w:pPr>
      <w:tabs>
        <w:tab w:val="right" w:pos="8494"/>
      </w:tabs>
      <w:ind w:left="1531" w:hanging="851"/>
    </w:pPr>
  </w:style>
  <w:style w:type="paragraph" w:styleId="Sidfot">
    <w:name w:val="footer"/>
    <w:basedOn w:val="Normal"/>
    <w:rsid w:val="000A2239"/>
    <w:pPr>
      <w:tabs>
        <w:tab w:val="center" w:pos="4536"/>
        <w:tab w:val="right" w:pos="9072"/>
      </w:tabs>
    </w:pPr>
    <w:rPr>
      <w:sz w:val="16"/>
      <w:szCs w:val="16"/>
    </w:rPr>
  </w:style>
  <w:style w:type="paragraph" w:styleId="Sidhuvud">
    <w:name w:val="header"/>
    <w:basedOn w:val="Normal"/>
    <w:rsid w:val="004B5B35"/>
    <w:pPr>
      <w:tabs>
        <w:tab w:val="center" w:pos="4536"/>
        <w:tab w:val="right" w:pos="9072"/>
      </w:tabs>
    </w:pPr>
  </w:style>
  <w:style w:type="paragraph" w:styleId="Innehll3">
    <w:name w:val="toc 3"/>
    <w:basedOn w:val="Normal"/>
    <w:next w:val="Normal"/>
    <w:semiHidden/>
    <w:rsid w:val="00233765"/>
    <w:pPr>
      <w:tabs>
        <w:tab w:val="right" w:pos="8494"/>
      </w:tabs>
      <w:ind w:left="1531" w:hanging="851"/>
    </w:pPr>
  </w:style>
  <w:style w:type="character" w:styleId="Sidnummer">
    <w:name w:val="page number"/>
    <w:basedOn w:val="Standardstycketeckensnitt"/>
    <w:rsid w:val="000A2239"/>
  </w:style>
  <w:style w:type="paragraph" w:customStyle="1" w:styleId="Tillggsupplysning">
    <w:name w:val="Tilläggsupplysning"/>
    <w:basedOn w:val="Normal"/>
    <w:next w:val="Normal"/>
    <w:rsid w:val="000A2239"/>
    <w:rPr>
      <w:sz w:val="20"/>
    </w:rPr>
  </w:style>
  <w:style w:type="paragraph" w:styleId="Innehll4">
    <w:name w:val="toc 4"/>
    <w:basedOn w:val="Normal"/>
    <w:next w:val="Normal"/>
    <w:semiHidden/>
    <w:rsid w:val="00233765"/>
    <w:pPr>
      <w:tabs>
        <w:tab w:val="right" w:pos="8494"/>
      </w:tabs>
      <w:ind w:left="1531" w:hanging="851"/>
    </w:pPr>
  </w:style>
  <w:style w:type="paragraph" w:styleId="Rubrik">
    <w:name w:val="Title"/>
    <w:basedOn w:val="Normal"/>
    <w:next w:val="Normal"/>
    <w:link w:val="RubrikChar"/>
    <w:rsid w:val="009D3E4A"/>
    <w:pPr>
      <w:pBdr>
        <w:bottom w:val="single" w:sz="8" w:space="4" w:color="6A963B" w:themeColor="accent1"/>
      </w:pBdr>
      <w:spacing w:after="300"/>
      <w:contextualSpacing/>
    </w:pPr>
    <w:rPr>
      <w:rFonts w:ascii="Trebuchet MS" w:eastAsiaTheme="majorEastAsia" w:hAnsi="Trebuchet MS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rsid w:val="009D3E4A"/>
    <w:rPr>
      <w:rFonts w:ascii="Trebuchet MS" w:eastAsiaTheme="majorEastAsia" w:hAnsi="Trebuchet MS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rsid w:val="009D3E4A"/>
    <w:pPr>
      <w:numPr>
        <w:ilvl w:val="1"/>
      </w:numPr>
    </w:pPr>
    <w:rPr>
      <w:rFonts w:asciiTheme="majorHAnsi" w:eastAsiaTheme="majorEastAsia" w:hAnsiTheme="majorHAnsi" w:cstheme="majorBidi"/>
      <w:i/>
      <w:iCs/>
      <w:color w:val="6A963B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rsid w:val="009D3E4A"/>
    <w:rPr>
      <w:rFonts w:asciiTheme="majorHAnsi" w:eastAsiaTheme="majorEastAsia" w:hAnsiTheme="majorHAnsi" w:cstheme="majorBidi"/>
      <w:i/>
      <w:iCs/>
      <w:color w:val="6A963B" w:themeColor="accent1"/>
      <w:spacing w:val="15"/>
      <w:sz w:val="24"/>
      <w:szCs w:val="24"/>
    </w:rPr>
  </w:style>
  <w:style w:type="paragraph" w:styleId="Ingetavstnd">
    <w:name w:val="No Spacing"/>
    <w:uiPriority w:val="1"/>
    <w:rsid w:val="009D3E4A"/>
    <w:rPr>
      <w:rFonts w:ascii="Garamond" w:hAnsi="Garamond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9D3E4A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rsid w:val="009D3E4A"/>
    <w:rPr>
      <w:b/>
      <w:bCs/>
      <w:i/>
      <w:iCs/>
      <w:color w:val="6A963B" w:themeColor="accent1"/>
    </w:rPr>
  </w:style>
  <w:style w:type="paragraph" w:styleId="Citat">
    <w:name w:val="Quote"/>
    <w:basedOn w:val="Normal"/>
    <w:next w:val="Normal"/>
    <w:link w:val="CitatChar"/>
    <w:uiPriority w:val="29"/>
    <w:qFormat/>
    <w:rsid w:val="009D3E4A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9D3E4A"/>
    <w:rPr>
      <w:rFonts w:ascii="Garamond" w:hAnsi="Garamond"/>
      <w:i/>
      <w:iCs/>
      <w:color w:val="000000" w:themeColor="text1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rsid w:val="009D3E4A"/>
    <w:pPr>
      <w:pBdr>
        <w:bottom w:val="single" w:sz="4" w:space="4" w:color="6A963B" w:themeColor="accent1"/>
      </w:pBdr>
      <w:spacing w:before="200" w:after="280"/>
      <w:ind w:left="936" w:right="936"/>
    </w:pPr>
    <w:rPr>
      <w:b/>
      <w:bCs/>
      <w:i/>
      <w:iCs/>
      <w:color w:val="6A963B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D3E4A"/>
    <w:rPr>
      <w:rFonts w:ascii="Garamond" w:hAnsi="Garamond"/>
      <w:b/>
      <w:bCs/>
      <w:i/>
      <w:iCs/>
      <w:color w:val="6A963B" w:themeColor="accent1"/>
      <w:sz w:val="24"/>
      <w:szCs w:val="24"/>
    </w:rPr>
  </w:style>
  <w:style w:type="character" w:styleId="Diskretreferens">
    <w:name w:val="Subtle Reference"/>
    <w:basedOn w:val="Standardstycketeckensnitt"/>
    <w:uiPriority w:val="31"/>
    <w:rsid w:val="009D3E4A"/>
    <w:rPr>
      <w:smallCaps/>
      <w:color w:val="C60C30" w:themeColor="accent2"/>
      <w:u w:val="single"/>
    </w:rPr>
  </w:style>
  <w:style w:type="character" w:styleId="Starkreferens">
    <w:name w:val="Intense Reference"/>
    <w:basedOn w:val="Standardstycketeckensnitt"/>
    <w:uiPriority w:val="32"/>
    <w:rsid w:val="009D3E4A"/>
    <w:rPr>
      <w:b/>
      <w:bCs/>
      <w:smallCaps/>
      <w:color w:val="C60C30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rsid w:val="009D3E4A"/>
    <w:rPr>
      <w:b/>
      <w:bCs/>
      <w:smallCaps/>
      <w:spacing w:val="5"/>
    </w:rPr>
  </w:style>
  <w:style w:type="paragraph" w:styleId="Liststycke">
    <w:name w:val="List Paragraph"/>
    <w:basedOn w:val="Normal"/>
    <w:uiPriority w:val="34"/>
    <w:rsid w:val="009D3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olagsverket">
  <a:themeElements>
    <a:clrScheme name="Bolagsverket">
      <a:dk1>
        <a:sysClr val="windowText" lastClr="000000"/>
      </a:dk1>
      <a:lt1>
        <a:sysClr val="window" lastClr="FFFFFF"/>
      </a:lt1>
      <a:dk2>
        <a:srgbClr val="F0F0F0"/>
      </a:dk2>
      <a:lt2>
        <a:srgbClr val="FFFFFF"/>
      </a:lt2>
      <a:accent1>
        <a:srgbClr val="6A963B"/>
      </a:accent1>
      <a:accent2>
        <a:srgbClr val="C60C30"/>
      </a:accent2>
      <a:accent3>
        <a:srgbClr val="EAAB00"/>
      </a:accent3>
      <a:accent4>
        <a:srgbClr val="C5C7C8"/>
      </a:accent4>
      <a:accent5>
        <a:srgbClr val="425D25"/>
      </a:accent5>
      <a:accent6>
        <a:srgbClr val="0073CF"/>
      </a:accent6>
      <a:hlink>
        <a:srgbClr val="0000FF"/>
      </a:hlink>
      <a:folHlink>
        <a:srgbClr val="800080"/>
      </a:folHlink>
    </a:clrScheme>
    <a:fontScheme name="BolagsverketTemaTeckensnitt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124</Characters>
  <Application>Microsoft Office Word</Application>
  <DocSecurity>0</DocSecurity>
  <Lines>1</Lines>
  <Paragraphs>1</Paragraphs>
  <ScaleCrop>false</ScaleCrop>
  <Company>Bolagsverket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Knutsson Fredrik</dc:creator>
  <cp:keywords/>
  <dc:description/>
  <cp:lastModifiedBy>Knutsson Fredrik</cp:lastModifiedBy>
  <cp:revision>2</cp:revision>
  <dcterms:created xsi:type="dcterms:W3CDTF">2019-04-04T08:59:00Z</dcterms:created>
  <dcterms:modified xsi:type="dcterms:W3CDTF">2019-04-04T09:04:00Z</dcterms:modified>
</cp:coreProperties>
</file>