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1A09" w14:textId="77777777" w:rsidR="00E37267" w:rsidRDefault="00000000">
      <w:pPr>
        <w:pStyle w:val="Heading1"/>
      </w:pPr>
      <w:r>
        <w:t>PAGE 1 — EXECUTIVE OVERVIEW</w:t>
      </w:r>
    </w:p>
    <w:p w14:paraId="35DF924D" w14:textId="77777777" w:rsidR="00E37267" w:rsidRDefault="00000000">
      <w:pPr>
        <w:spacing w:after="181"/>
        <w:ind w:left="10" w:hanging="10"/>
        <w:jc w:val="center"/>
      </w:pPr>
      <w:r>
        <w:rPr>
          <w:rFonts w:ascii="Arial" w:eastAsia="Arial" w:hAnsi="Arial" w:cs="Arial"/>
          <w:color w:val="64748B"/>
          <w:sz w:val="17"/>
        </w:rPr>
        <w:t>High-level military power summary</w:t>
      </w:r>
    </w:p>
    <w:tbl>
      <w:tblPr>
        <w:tblStyle w:val="TableGrid"/>
        <w:tblW w:w="15080" w:type="dxa"/>
        <w:tblInd w:w="-196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70"/>
        <w:gridCol w:w="3770"/>
        <w:gridCol w:w="3770"/>
        <w:gridCol w:w="3770"/>
      </w:tblGrid>
      <w:tr w:rsidR="00E37267" w14:paraId="470D1805" w14:textId="77777777">
        <w:trPr>
          <w:trHeight w:val="1814"/>
        </w:trPr>
        <w:tc>
          <w:tcPr>
            <w:tcW w:w="3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CFC754E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Total Countries</w:t>
            </w:r>
          </w:p>
          <w:p w14:paraId="5C2D094D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145</w:t>
            </w:r>
          </w:p>
        </w:tc>
        <w:tc>
          <w:tcPr>
            <w:tcW w:w="3770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6CAB241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Population</w:t>
            </w:r>
          </w:p>
          <w:p w14:paraId="692534F0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XXX M</w:t>
            </w:r>
          </w:p>
        </w:tc>
        <w:tc>
          <w:tcPr>
            <w:tcW w:w="3770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36CC669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Budget</w:t>
            </w:r>
          </w:p>
          <w:p w14:paraId="0F048137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$XXX B</w:t>
            </w:r>
          </w:p>
        </w:tc>
        <w:tc>
          <w:tcPr>
            <w:tcW w:w="3770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ADDD101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Active Personnel</w:t>
            </w:r>
          </w:p>
          <w:p w14:paraId="6AA7EBC7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XX.X M</w:t>
            </w:r>
          </w:p>
        </w:tc>
      </w:tr>
    </w:tbl>
    <w:p w14:paraId="5C5F52C7" w14:textId="77777777" w:rsidR="00E37267" w:rsidRDefault="00000000">
      <w:pPr>
        <w:spacing w:after="0"/>
        <w:jc w:val="center"/>
      </w:pPr>
      <w:r>
        <w:rPr>
          <w:rFonts w:ascii="Arial" w:eastAsia="Arial" w:hAnsi="Arial" w:cs="Arial"/>
          <w:color w:val="475569"/>
          <w:sz w:val="15"/>
        </w:rPr>
        <w:t>Main executive KPI area and overall military-power snapshot.</w:t>
      </w:r>
      <w:r>
        <w:br w:type="page"/>
      </w:r>
    </w:p>
    <w:p w14:paraId="4FF789C3" w14:textId="77777777" w:rsidR="00E37267" w:rsidRDefault="00000000">
      <w:pPr>
        <w:pStyle w:val="Heading1"/>
        <w:ind w:left="1868"/>
      </w:pPr>
      <w:r>
        <w:lastRenderedPageBreak/>
        <w:t>PAGE 2 — MILITARY ASSETS ANALYSIS</w:t>
      </w:r>
    </w:p>
    <w:tbl>
      <w:tblPr>
        <w:tblStyle w:val="TableGrid"/>
        <w:tblW w:w="11339" w:type="dxa"/>
        <w:tblInd w:w="-9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69"/>
        <w:gridCol w:w="5670"/>
      </w:tblGrid>
      <w:tr w:rsidR="00E37267" w14:paraId="25FF83B6" w14:textId="77777777">
        <w:trPr>
          <w:trHeight w:val="2268"/>
        </w:trPr>
        <w:tc>
          <w:tcPr>
            <w:tcW w:w="566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66CE623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AIRCRAFT</w:t>
            </w:r>
          </w:p>
          <w:p w14:paraId="7AC5C6EB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Bar Chart</w:t>
            </w:r>
          </w:p>
        </w:tc>
        <w:tc>
          <w:tcPr>
            <w:tcW w:w="5669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6D2F64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TANKS</w:t>
            </w:r>
          </w:p>
          <w:p w14:paraId="47BFD948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Column Chart</w:t>
            </w:r>
          </w:p>
        </w:tc>
      </w:tr>
      <w:tr w:rsidR="00E37267" w14:paraId="152B9CB4" w14:textId="77777777">
        <w:trPr>
          <w:trHeight w:val="2268"/>
        </w:trPr>
        <w:tc>
          <w:tcPr>
            <w:tcW w:w="566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66CADD0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NAVAL FLEET</w:t>
            </w:r>
          </w:p>
          <w:p w14:paraId="2254F675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Bar Chart</w:t>
            </w:r>
          </w:p>
        </w:tc>
        <w:tc>
          <w:tcPr>
            <w:tcW w:w="5669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07F9D94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TREEMAP</w:t>
            </w:r>
          </w:p>
          <w:p w14:paraId="2ACCFDA6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Total Assets</w:t>
            </w:r>
          </w:p>
        </w:tc>
      </w:tr>
    </w:tbl>
    <w:p w14:paraId="45275F3C" w14:textId="77777777" w:rsidR="00E37267" w:rsidRDefault="00000000">
      <w:pPr>
        <w:pStyle w:val="Heading2"/>
      </w:pPr>
      <w:r>
        <w:t>FIGHTER vs ATTACK AIRCRAFT</w:t>
      </w:r>
    </w:p>
    <w:p w14:paraId="127D6355" w14:textId="77777777" w:rsidR="00E37267" w:rsidRDefault="00000000">
      <w:pPr>
        <w:pBdr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pBdr>
        <w:shd w:val="clear" w:color="auto" w:fill="F8FAFC"/>
        <w:spacing w:after="917" w:line="265" w:lineRule="auto"/>
        <w:ind w:left="10" w:hanging="10"/>
        <w:jc w:val="center"/>
      </w:pPr>
      <w:r>
        <w:rPr>
          <w:rFonts w:ascii="Arial" w:eastAsia="Arial" w:hAnsi="Arial" w:cs="Arial"/>
          <w:color w:val="1E293B"/>
          <w:sz w:val="17"/>
        </w:rPr>
        <w:t>Stacked Column Chart</w:t>
      </w:r>
    </w:p>
    <w:p w14:paraId="6F5861E2" w14:textId="77777777" w:rsidR="00E37267" w:rsidRDefault="00000000">
      <w:pPr>
        <w:pBdr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pBdr>
        <w:shd w:val="clear" w:color="auto" w:fill="EFF6FF"/>
        <w:spacing w:after="3" w:line="265" w:lineRule="auto"/>
        <w:ind w:left="10" w:hanging="10"/>
        <w:jc w:val="center"/>
      </w:pPr>
      <w:r>
        <w:rPr>
          <w:rFonts w:ascii="Arial" w:eastAsia="Arial" w:hAnsi="Arial" w:cs="Arial"/>
          <w:b/>
          <w:color w:val="1E293B"/>
          <w:sz w:val="17"/>
        </w:rPr>
        <w:t>Slicers:</w:t>
      </w:r>
      <w:r>
        <w:rPr>
          <w:rFonts w:ascii="Arial" w:eastAsia="Arial" w:hAnsi="Arial" w:cs="Arial"/>
          <w:color w:val="1E293B"/>
          <w:sz w:val="17"/>
        </w:rPr>
        <w:t xml:space="preserve"> Country | Continent | Alliance</w:t>
      </w:r>
    </w:p>
    <w:p w14:paraId="2CB0092C" w14:textId="77777777" w:rsidR="00E37267" w:rsidRDefault="00000000">
      <w:pPr>
        <w:pStyle w:val="Heading1"/>
        <w:ind w:left="2529"/>
      </w:pPr>
      <w:r>
        <w:t>PAGE 3 — ECONOMIC ANALYSIS</w:t>
      </w:r>
    </w:p>
    <w:tbl>
      <w:tblPr>
        <w:tblStyle w:val="TableGrid"/>
        <w:tblW w:w="11339" w:type="dxa"/>
        <w:tblInd w:w="-9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2835"/>
        <w:gridCol w:w="2835"/>
      </w:tblGrid>
      <w:tr w:rsidR="00E37267" w14:paraId="036C1C3B" w14:textId="77777777">
        <w:trPr>
          <w:trHeight w:val="1304"/>
        </w:trPr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85CB060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Budget KPI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6E75973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GDP KPI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45F4CF2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Avg Budget/GDP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717B449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Countries</w:t>
            </w:r>
          </w:p>
        </w:tc>
      </w:tr>
      <w:tr w:rsidR="00E37267" w14:paraId="686B30D1" w14:textId="77777777">
        <w:trPr>
          <w:trHeight w:val="2381"/>
        </w:trPr>
        <w:tc>
          <w:tcPr>
            <w:tcW w:w="5669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583B063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lastRenderedPageBreak/>
              <w:t>TOP 15 DEFENSE BUDGET</w:t>
            </w:r>
          </w:p>
          <w:p w14:paraId="0812C592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Ranking Bar Chart</w:t>
            </w:r>
          </w:p>
        </w:tc>
        <w:tc>
          <w:tcPr>
            <w:tcW w:w="5669" w:type="dxa"/>
            <w:gridSpan w:val="2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323254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DEFENSE BUDGET BY CONTINENT</w:t>
            </w:r>
          </w:p>
          <w:p w14:paraId="47C19483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Comparison Chart</w:t>
            </w:r>
          </w:p>
        </w:tc>
      </w:tr>
    </w:tbl>
    <w:p w14:paraId="733CA9D9" w14:textId="77777777" w:rsidR="00E37267" w:rsidRDefault="00000000">
      <w:pPr>
        <w:pBdr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pBdr>
        <w:shd w:val="clear" w:color="auto" w:fill="F8FAFC"/>
        <w:spacing w:after="185" w:line="265" w:lineRule="auto"/>
        <w:ind w:left="10" w:hanging="10"/>
        <w:jc w:val="center"/>
      </w:pPr>
      <w:r>
        <w:rPr>
          <w:rFonts w:ascii="Arial" w:eastAsia="Arial" w:hAnsi="Arial" w:cs="Arial"/>
          <w:b/>
          <w:color w:val="1E293B"/>
          <w:sz w:val="17"/>
        </w:rPr>
        <w:t>GDP vs DEFENSE BUDGET</w:t>
      </w:r>
    </w:p>
    <w:p w14:paraId="794CE78F" w14:textId="77777777" w:rsidR="00E37267" w:rsidRDefault="00000000">
      <w:pPr>
        <w:pBdr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pBdr>
        <w:shd w:val="clear" w:color="auto" w:fill="F8FAFC"/>
        <w:spacing w:after="1229" w:line="265" w:lineRule="auto"/>
        <w:ind w:left="10" w:hanging="10"/>
        <w:jc w:val="center"/>
      </w:pPr>
      <w:r>
        <w:rPr>
          <w:rFonts w:ascii="Arial" w:eastAsia="Arial" w:hAnsi="Arial" w:cs="Arial"/>
          <w:color w:val="1E293B"/>
          <w:sz w:val="17"/>
        </w:rPr>
        <w:t>Scatter Chart</w:t>
      </w:r>
    </w:p>
    <w:p w14:paraId="165C515D" w14:textId="77777777" w:rsidR="00E37267" w:rsidRDefault="00000000">
      <w:pPr>
        <w:pBdr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pBdr>
        <w:shd w:val="clear" w:color="auto" w:fill="F8FAFC"/>
        <w:spacing w:after="862" w:line="265" w:lineRule="auto"/>
        <w:ind w:left="10" w:hanging="10"/>
        <w:jc w:val="center"/>
      </w:pPr>
      <w:r>
        <w:rPr>
          <w:rFonts w:ascii="Arial" w:eastAsia="Arial" w:hAnsi="Arial" w:cs="Arial"/>
          <w:b/>
          <w:color w:val="1E293B"/>
          <w:sz w:val="17"/>
        </w:rPr>
        <w:t>DEFENSE BUDGET AS % OF GDP</w:t>
      </w:r>
    </w:p>
    <w:p w14:paraId="6EAA0C5D" w14:textId="77777777" w:rsidR="00E37267" w:rsidRDefault="00000000">
      <w:pPr>
        <w:pBdr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pBdr>
        <w:shd w:val="clear" w:color="auto" w:fill="EFF6FF"/>
        <w:spacing w:after="3" w:line="265" w:lineRule="auto"/>
        <w:ind w:left="10" w:hanging="10"/>
        <w:jc w:val="center"/>
      </w:pPr>
      <w:r>
        <w:rPr>
          <w:rFonts w:ascii="Arial" w:eastAsia="Arial" w:hAnsi="Arial" w:cs="Arial"/>
          <w:b/>
          <w:color w:val="1E293B"/>
          <w:sz w:val="17"/>
        </w:rPr>
        <w:t>Slicers:</w:t>
      </w:r>
      <w:r>
        <w:rPr>
          <w:rFonts w:ascii="Arial" w:eastAsia="Arial" w:hAnsi="Arial" w:cs="Arial"/>
          <w:color w:val="1E293B"/>
          <w:sz w:val="17"/>
        </w:rPr>
        <w:t xml:space="preserve"> Country | Continent | Alliance</w:t>
      </w:r>
    </w:p>
    <w:p w14:paraId="0CA932BD" w14:textId="77777777" w:rsidR="00E37267" w:rsidRDefault="00000000">
      <w:pPr>
        <w:pStyle w:val="Heading1"/>
        <w:ind w:left="2529"/>
      </w:pPr>
      <w:r>
        <w:t>PAGE 4 — STRATEGIC INSIGHTS</w:t>
      </w:r>
    </w:p>
    <w:tbl>
      <w:tblPr>
        <w:tblStyle w:val="TableGrid"/>
        <w:tblW w:w="11344" w:type="dxa"/>
        <w:tblInd w:w="-98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81"/>
        <w:gridCol w:w="1891"/>
        <w:gridCol w:w="1890"/>
        <w:gridCol w:w="3782"/>
      </w:tblGrid>
      <w:tr w:rsidR="00E37267" w14:paraId="171B404E" w14:textId="77777777">
        <w:trPr>
          <w:trHeight w:val="1247"/>
        </w:trPr>
        <w:tc>
          <w:tcPr>
            <w:tcW w:w="378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20C4650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Avg Assets</w:t>
            </w:r>
          </w:p>
        </w:tc>
        <w:tc>
          <w:tcPr>
            <w:tcW w:w="3781" w:type="dxa"/>
            <w:gridSpan w:val="2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BF25A1B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Avg Personnel Ratio</w:t>
            </w:r>
          </w:p>
        </w:tc>
        <w:tc>
          <w:tcPr>
            <w:tcW w:w="3781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B779EFD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Avg Power Index</w:t>
            </w:r>
          </w:p>
        </w:tc>
      </w:tr>
      <w:tr w:rsidR="00E37267" w14:paraId="4C4D5962" w14:textId="77777777">
        <w:trPr>
          <w:trHeight w:val="2098"/>
        </w:trPr>
        <w:tc>
          <w:tcPr>
            <w:tcW w:w="5672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B7EB580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POWER RANKING TABLE</w:t>
            </w:r>
          </w:p>
        </w:tc>
        <w:tc>
          <w:tcPr>
            <w:tcW w:w="5672" w:type="dxa"/>
            <w:gridSpan w:val="2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70595B7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ASSETS PER CAPITA</w:t>
            </w:r>
          </w:p>
        </w:tc>
      </w:tr>
      <w:tr w:rsidR="00E37267" w14:paraId="678C0A7C" w14:textId="77777777">
        <w:trPr>
          <w:trHeight w:val="1644"/>
        </w:trPr>
        <w:tc>
          <w:tcPr>
            <w:tcW w:w="5672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E6ADE84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MILITARY PERSONNEL RATIO</w:t>
            </w:r>
          </w:p>
        </w:tc>
        <w:tc>
          <w:tcPr>
            <w:tcW w:w="5672" w:type="dxa"/>
            <w:gridSpan w:val="2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E74697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AIRCRAFT PER MILLION</w:t>
            </w:r>
          </w:p>
        </w:tc>
      </w:tr>
      <w:tr w:rsidR="00E37267" w14:paraId="7867F64E" w14:textId="77777777">
        <w:trPr>
          <w:trHeight w:val="1644"/>
        </w:trPr>
        <w:tc>
          <w:tcPr>
            <w:tcW w:w="5672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27B2C2A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TANKS PER MILLION</w:t>
            </w:r>
          </w:p>
        </w:tc>
        <w:tc>
          <w:tcPr>
            <w:tcW w:w="5672" w:type="dxa"/>
            <w:gridSpan w:val="2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59F710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NAVAL FLEET PER MILLION</w:t>
            </w:r>
          </w:p>
        </w:tc>
      </w:tr>
    </w:tbl>
    <w:p w14:paraId="476108D8" w14:textId="77777777" w:rsidR="00E37267" w:rsidRDefault="00000000">
      <w:pPr>
        <w:pBdr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pBdr>
        <w:shd w:val="clear" w:color="auto" w:fill="EFF6FF"/>
        <w:spacing w:after="3" w:line="265" w:lineRule="auto"/>
        <w:ind w:left="10" w:hanging="10"/>
        <w:jc w:val="center"/>
      </w:pPr>
      <w:r>
        <w:rPr>
          <w:rFonts w:ascii="Arial" w:eastAsia="Arial" w:hAnsi="Arial" w:cs="Arial"/>
          <w:b/>
          <w:color w:val="1E293B"/>
          <w:sz w:val="17"/>
        </w:rPr>
        <w:t>Slicers:</w:t>
      </w:r>
      <w:r>
        <w:rPr>
          <w:rFonts w:ascii="Arial" w:eastAsia="Arial" w:hAnsi="Arial" w:cs="Arial"/>
          <w:color w:val="1E293B"/>
          <w:sz w:val="17"/>
        </w:rPr>
        <w:t xml:space="preserve"> Country | Continent | Region | Alliance</w:t>
      </w:r>
    </w:p>
    <w:p w14:paraId="709D1FB5" w14:textId="77777777" w:rsidR="00E37267" w:rsidRDefault="00000000">
      <w:pPr>
        <w:pStyle w:val="Heading1"/>
        <w:ind w:left="10"/>
      </w:pPr>
      <w:r>
        <w:t>PAGE 5 — GLOBAL MILITARY POWER — QUICK STATS 2025</w:t>
      </w:r>
    </w:p>
    <w:p w14:paraId="56D64968" w14:textId="77777777" w:rsidR="00E37267" w:rsidRDefault="00000000">
      <w:pPr>
        <w:spacing w:after="124"/>
        <w:ind w:left="10" w:hanging="10"/>
        <w:jc w:val="center"/>
      </w:pPr>
      <w:r>
        <w:rPr>
          <w:rFonts w:ascii="Arial" w:eastAsia="Arial" w:hAnsi="Arial" w:cs="Arial"/>
          <w:color w:val="64748B"/>
          <w:sz w:val="17"/>
        </w:rPr>
        <w:t>Dynamic KPIs with Region, Continent and Alliance filtering</w:t>
      </w:r>
    </w:p>
    <w:tbl>
      <w:tblPr>
        <w:tblStyle w:val="TableGrid"/>
        <w:tblW w:w="11339" w:type="dxa"/>
        <w:tblInd w:w="-9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2835"/>
        <w:gridCol w:w="2835"/>
      </w:tblGrid>
      <w:tr w:rsidR="00E37267" w14:paraId="47F10C18" w14:textId="77777777">
        <w:trPr>
          <w:trHeight w:val="1701"/>
        </w:trPr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5CAEEEC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TOTAL COUNTRIES</w:t>
            </w:r>
          </w:p>
          <w:p w14:paraId="053CD344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145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981912D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AVERAGE POWER INDEX</w:t>
            </w:r>
          </w:p>
          <w:p w14:paraId="4AAB2B09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0.XXX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39EE13F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ACTIVE PERSONNEL</w:t>
            </w:r>
          </w:p>
          <w:p w14:paraId="2133F3B9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XX.X M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19BEC5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TOTAL DEFENSE BUDGET</w:t>
            </w:r>
          </w:p>
          <w:p w14:paraId="33B87F1B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$XXX B</w:t>
            </w:r>
          </w:p>
        </w:tc>
      </w:tr>
    </w:tbl>
    <w:p w14:paraId="0569D408" w14:textId="77777777" w:rsidR="00E37267" w:rsidRDefault="00000000">
      <w:pPr>
        <w:pStyle w:val="Heading2"/>
      </w:pPr>
      <w:r>
        <w:t>TOP 10 COUNTRIES BY POWER INDEX</w:t>
      </w:r>
    </w:p>
    <w:p w14:paraId="47F7EC2E" w14:textId="77777777" w:rsidR="00E37267" w:rsidRDefault="00000000">
      <w:pPr>
        <w:pBdr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pBdr>
        <w:shd w:val="clear" w:color="auto" w:fill="F8FAFC"/>
        <w:spacing w:after="1180" w:line="265" w:lineRule="auto"/>
        <w:ind w:left="10" w:hanging="10"/>
        <w:jc w:val="center"/>
      </w:pPr>
      <w:r>
        <w:rPr>
          <w:rFonts w:ascii="Arial" w:eastAsia="Arial" w:hAnsi="Arial" w:cs="Arial"/>
          <w:color w:val="1E293B"/>
          <w:sz w:val="17"/>
        </w:rPr>
        <w:t>Horizontal Bar Chart</w:t>
      </w:r>
    </w:p>
    <w:tbl>
      <w:tblPr>
        <w:tblStyle w:val="TableGrid"/>
        <w:tblW w:w="11339" w:type="dxa"/>
        <w:tblInd w:w="-9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69"/>
        <w:gridCol w:w="5670"/>
      </w:tblGrid>
      <w:tr w:rsidR="00E37267" w14:paraId="08322F7E" w14:textId="77777777">
        <w:trPr>
          <w:trHeight w:val="2381"/>
        </w:trPr>
        <w:tc>
          <w:tcPr>
            <w:tcW w:w="566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D2C802C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TOP DEFENSE BUDGET</w:t>
            </w:r>
          </w:p>
          <w:p w14:paraId="7F3DDB31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Column / Bar Chart</w:t>
            </w:r>
          </w:p>
        </w:tc>
        <w:tc>
          <w:tcPr>
            <w:tcW w:w="5669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30EE462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TOP MILITARY AIRCRAFT</w:t>
            </w:r>
          </w:p>
          <w:p w14:paraId="6D5C478F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Bar Chart</w:t>
            </w:r>
          </w:p>
        </w:tc>
      </w:tr>
    </w:tbl>
    <w:p w14:paraId="0854A69B" w14:textId="77777777" w:rsidR="00E37267" w:rsidRDefault="00E37267">
      <w:pPr>
        <w:sectPr w:rsidR="00E37267">
          <w:headerReference w:type="even" r:id="rId6"/>
          <w:headerReference w:type="default" r:id="rId7"/>
          <w:headerReference w:type="first" r:id="rId8"/>
          <w:pgSz w:w="16838" w:h="11906" w:orient="landscape"/>
          <w:pgMar w:top="2155" w:right="2845" w:bottom="952" w:left="2845" w:header="720" w:footer="720" w:gutter="0"/>
          <w:cols w:space="720"/>
        </w:sectPr>
      </w:pPr>
    </w:p>
    <w:p w14:paraId="328833C5" w14:textId="77777777" w:rsidR="00E37267" w:rsidRDefault="00000000">
      <w:pPr>
        <w:tabs>
          <w:tab w:val="right" w:pos="15477"/>
        </w:tabs>
        <w:spacing w:after="723"/>
      </w:pPr>
      <w:r>
        <w:rPr>
          <w:rFonts w:ascii="Arial" w:eastAsia="Arial" w:hAnsi="Arial" w:cs="Arial"/>
          <w:b/>
          <w:color w:val="FFFFFF"/>
          <w:sz w:val="17"/>
        </w:rPr>
        <w:t>UNIFIED MILITARY ANALYTICS — POWER BI LAYOUT SKETCH</w:t>
      </w:r>
      <w:r>
        <w:rPr>
          <w:rFonts w:ascii="Arial" w:eastAsia="Arial" w:hAnsi="Arial" w:cs="Arial"/>
          <w:b/>
          <w:color w:val="FFFFFF"/>
          <w:sz w:val="17"/>
        </w:rPr>
        <w:tab/>
      </w:r>
      <w:r>
        <w:rPr>
          <w:rFonts w:ascii="Arial" w:eastAsia="Arial" w:hAnsi="Arial" w:cs="Arial"/>
          <w:color w:val="FFFFFF"/>
          <w:sz w:val="14"/>
        </w:rPr>
        <w:t>Layout 6</w:t>
      </w:r>
    </w:p>
    <w:p w14:paraId="2E36CD88" w14:textId="77777777" w:rsidR="00E37267" w:rsidRDefault="00000000">
      <w:pPr>
        <w:pBdr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pBdr>
        <w:shd w:val="clear" w:color="auto" w:fill="EFF6FF"/>
        <w:spacing w:after="3" w:line="265" w:lineRule="auto"/>
        <w:ind w:left="10" w:hanging="10"/>
        <w:jc w:val="center"/>
      </w:pPr>
      <w:r>
        <w:rPr>
          <w:rFonts w:ascii="Arial" w:eastAsia="Arial" w:hAnsi="Arial" w:cs="Arial"/>
          <w:b/>
          <w:color w:val="1E293B"/>
          <w:sz w:val="17"/>
        </w:rPr>
        <w:t>FILTERS:</w:t>
      </w:r>
      <w:r>
        <w:rPr>
          <w:rFonts w:ascii="Arial" w:eastAsia="Arial" w:hAnsi="Arial" w:cs="Arial"/>
          <w:color w:val="1E293B"/>
          <w:sz w:val="17"/>
        </w:rPr>
        <w:t xml:space="preserve"> Region | Continent | Alliance</w:t>
      </w:r>
      <w:r>
        <w:br w:type="page"/>
      </w:r>
    </w:p>
    <w:p w14:paraId="0777A065" w14:textId="77777777" w:rsidR="00E37267" w:rsidRDefault="00000000">
      <w:pPr>
        <w:pStyle w:val="Heading1"/>
        <w:ind w:left="4888"/>
      </w:pPr>
      <w:r>
        <w:t>PAGE 6 — COMPARE POWERS</w:t>
      </w:r>
    </w:p>
    <w:p w14:paraId="1350E8D5" w14:textId="77777777" w:rsidR="00E37267" w:rsidRDefault="00000000">
      <w:pPr>
        <w:spacing w:after="124"/>
        <w:ind w:left="10" w:hanging="10"/>
        <w:jc w:val="center"/>
      </w:pPr>
      <w:r>
        <w:rPr>
          <w:rFonts w:ascii="Arial" w:eastAsia="Arial" w:hAnsi="Arial" w:cs="Arial"/>
          <w:color w:val="64748B"/>
          <w:sz w:val="17"/>
        </w:rPr>
        <w:t>Select any two countries for side-by-side comparison</w:t>
      </w:r>
    </w:p>
    <w:tbl>
      <w:tblPr>
        <w:tblStyle w:val="TableGrid"/>
        <w:tblW w:w="11339" w:type="dxa"/>
        <w:tblInd w:w="2069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69"/>
        <w:gridCol w:w="5670"/>
      </w:tblGrid>
      <w:tr w:rsidR="00E37267" w14:paraId="1936E978" w14:textId="77777777">
        <w:trPr>
          <w:trHeight w:val="1247"/>
        </w:trPr>
        <w:tc>
          <w:tcPr>
            <w:tcW w:w="566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200F851" w14:textId="77777777" w:rsidR="00E37267" w:rsidRDefault="00000000">
            <w:pPr>
              <w:spacing w:after="205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SELECT COUNTRY 1</w:t>
            </w:r>
          </w:p>
          <w:p w14:paraId="1A42F31A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Dropdown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▼</w:t>
            </w:r>
          </w:p>
        </w:tc>
        <w:tc>
          <w:tcPr>
            <w:tcW w:w="5669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74DE5A" w14:textId="77777777" w:rsidR="00E37267" w:rsidRDefault="00000000">
            <w:pPr>
              <w:spacing w:after="205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SELECT COUNTRY 2</w:t>
            </w:r>
          </w:p>
          <w:p w14:paraId="3F82D51F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Dropdown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▼</w:t>
            </w:r>
          </w:p>
        </w:tc>
      </w:tr>
    </w:tbl>
    <w:p w14:paraId="6AA766F3" w14:textId="77777777" w:rsidR="00E37267" w:rsidRDefault="00000000">
      <w:pPr>
        <w:pStyle w:val="Heading2"/>
      </w:pPr>
      <w:r>
        <w:t>POWER INDEX</w:t>
      </w:r>
    </w:p>
    <w:p w14:paraId="3325679F" w14:textId="77777777" w:rsidR="00E37267" w:rsidRDefault="00000000">
      <w:pPr>
        <w:pBdr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pBdr>
        <w:shd w:val="clear" w:color="auto" w:fill="F8FAFC"/>
        <w:spacing w:after="500" w:line="265" w:lineRule="auto"/>
        <w:ind w:left="10" w:hanging="10"/>
        <w:jc w:val="center"/>
      </w:pPr>
      <w:r>
        <w:rPr>
          <w:rFonts w:ascii="Arial" w:eastAsia="Arial" w:hAnsi="Arial" w:cs="Arial"/>
          <w:color w:val="1E293B"/>
          <w:sz w:val="17"/>
        </w:rPr>
        <w:t>Country 1: 0.XXX     Country 2: 0.XXX</w:t>
      </w:r>
    </w:p>
    <w:tbl>
      <w:tblPr>
        <w:tblStyle w:val="TableGrid"/>
        <w:tblW w:w="11339" w:type="dxa"/>
        <w:tblInd w:w="2069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69"/>
        <w:gridCol w:w="5670"/>
      </w:tblGrid>
      <w:tr w:rsidR="00E37267" w14:paraId="384004ED" w14:textId="77777777">
        <w:trPr>
          <w:trHeight w:val="1531"/>
        </w:trPr>
        <w:tc>
          <w:tcPr>
            <w:tcW w:w="5669" w:type="dxa"/>
            <w:tcBorders>
              <w:top w:val="single" w:sz="6" w:space="0" w:color="CBD5E1"/>
              <w:left w:val="single" w:sz="6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D051574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ACTIVE PERSONNEL</w:t>
            </w:r>
          </w:p>
          <w:p w14:paraId="0714E30D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Country 1 | Country 2</w:t>
            </w:r>
          </w:p>
        </w:tc>
        <w:tc>
          <w:tcPr>
            <w:tcW w:w="5669" w:type="dxa"/>
            <w:tcBorders>
              <w:top w:val="single" w:sz="6" w:space="0" w:color="CBD5E1"/>
              <w:left w:val="single" w:sz="4" w:space="0" w:color="CBD5E1"/>
              <w:bottom w:val="single" w:sz="4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7573061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DEFENSE BUDGET</w:t>
            </w:r>
          </w:p>
          <w:p w14:paraId="76E7DE17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Country 1 | Country 2</w:t>
            </w:r>
          </w:p>
        </w:tc>
      </w:tr>
      <w:tr w:rsidR="00E37267" w14:paraId="70E61346" w14:textId="77777777">
        <w:trPr>
          <w:trHeight w:val="1531"/>
        </w:trPr>
        <w:tc>
          <w:tcPr>
            <w:tcW w:w="5669" w:type="dxa"/>
            <w:tcBorders>
              <w:top w:val="single" w:sz="4" w:space="0" w:color="CBD5E1"/>
              <w:left w:val="single" w:sz="6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B09D995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AIRCRAFT</w:t>
            </w:r>
          </w:p>
          <w:p w14:paraId="13ECE8AC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Country 1 | Country 2</w:t>
            </w:r>
          </w:p>
        </w:tc>
        <w:tc>
          <w:tcPr>
            <w:tcW w:w="56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A6C32A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TANKS</w:t>
            </w:r>
          </w:p>
          <w:p w14:paraId="5299C9F8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Country 1 | Country 2</w:t>
            </w:r>
          </w:p>
        </w:tc>
      </w:tr>
      <w:tr w:rsidR="00E37267" w14:paraId="0FA265D8" w14:textId="77777777">
        <w:trPr>
          <w:trHeight w:val="1531"/>
        </w:trPr>
        <w:tc>
          <w:tcPr>
            <w:tcW w:w="5669" w:type="dxa"/>
            <w:tcBorders>
              <w:top w:val="single" w:sz="4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57E4FA7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NAVAL FLEET</w:t>
            </w:r>
          </w:p>
          <w:p w14:paraId="19C290D0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Country 1 | Country 2</w:t>
            </w:r>
          </w:p>
        </w:tc>
        <w:tc>
          <w:tcPr>
            <w:tcW w:w="5669" w:type="dxa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3A388E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GDP / BUDGET RATIO</w:t>
            </w:r>
          </w:p>
          <w:p w14:paraId="4C9873E1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Country 1 | Country 2</w:t>
            </w:r>
          </w:p>
        </w:tc>
      </w:tr>
    </w:tbl>
    <w:p w14:paraId="6429C08B" w14:textId="77777777" w:rsidR="00E37267" w:rsidRDefault="00000000">
      <w:pPr>
        <w:pStyle w:val="Heading1"/>
        <w:ind w:left="4814"/>
      </w:pPr>
      <w:r>
        <w:t>PAGE 8 — COALITION BUILDER</w:t>
      </w:r>
    </w:p>
    <w:tbl>
      <w:tblPr>
        <w:tblStyle w:val="TableGrid"/>
        <w:tblpPr w:vertAnchor="page" w:horzAnchor="page" w:tblpX="2750" w:tblpY="8610"/>
        <w:tblOverlap w:val="never"/>
        <w:tblW w:w="11339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69"/>
        <w:gridCol w:w="5670"/>
      </w:tblGrid>
      <w:tr w:rsidR="00E37267" w14:paraId="5EAEA5A0" w14:textId="77777777">
        <w:trPr>
          <w:trHeight w:val="2438"/>
        </w:trPr>
        <w:tc>
          <w:tcPr>
            <w:tcW w:w="566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0CC93BA" w14:textId="77777777" w:rsidR="00E37267" w:rsidRDefault="00000000">
            <w:pPr>
              <w:spacing w:after="194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COALITION MANPOWER CONTRIBUTION</w:t>
            </w:r>
          </w:p>
          <w:p w14:paraId="334C0A62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USA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■■■■■■■■■</w:t>
            </w:r>
          </w:p>
          <w:p w14:paraId="073713D8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UK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■■■</w:t>
            </w:r>
          </w:p>
          <w:p w14:paraId="6700E875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France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</w:t>
            </w:r>
          </w:p>
        </w:tc>
        <w:tc>
          <w:tcPr>
            <w:tcW w:w="5669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E2CA0A" w14:textId="77777777" w:rsidR="00E37267" w:rsidRDefault="00000000">
            <w:pPr>
              <w:spacing w:after="194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COALITION AIRCRAFT CONTRIBUTION</w:t>
            </w:r>
          </w:p>
          <w:p w14:paraId="1F6DACF0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USA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■■■■■■■■■</w:t>
            </w:r>
          </w:p>
          <w:p w14:paraId="4D903BB8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UK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■■■■</w:t>
            </w:r>
          </w:p>
          <w:p w14:paraId="314FD517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France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■■■</w:t>
            </w:r>
          </w:p>
        </w:tc>
      </w:tr>
    </w:tbl>
    <w:p w14:paraId="6D14D5E5" w14:textId="77777777" w:rsidR="00E37267" w:rsidRDefault="00000000">
      <w:pPr>
        <w:spacing w:after="124"/>
        <w:ind w:left="10" w:hanging="10"/>
        <w:jc w:val="center"/>
      </w:pPr>
      <w:r>
        <w:rPr>
          <w:rFonts w:ascii="Arial" w:eastAsia="Arial" w:hAnsi="Arial" w:cs="Arial"/>
          <w:color w:val="64748B"/>
          <w:sz w:val="17"/>
        </w:rPr>
        <w:t>Multi-country coalition totals and reference-country comparison</w:t>
      </w:r>
    </w:p>
    <w:tbl>
      <w:tblPr>
        <w:tblStyle w:val="TableGrid"/>
        <w:tblW w:w="11339" w:type="dxa"/>
        <w:tblInd w:w="2069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2835"/>
        <w:gridCol w:w="2835"/>
      </w:tblGrid>
      <w:tr w:rsidR="00E37267" w14:paraId="0669DA41" w14:textId="77777777">
        <w:trPr>
          <w:trHeight w:val="1020"/>
        </w:trPr>
        <w:tc>
          <w:tcPr>
            <w:tcW w:w="11339" w:type="dxa"/>
            <w:gridSpan w:val="4"/>
            <w:tcBorders>
              <w:top w:val="single" w:sz="6" w:space="0" w:color="CBD5E1"/>
              <w:left w:val="single" w:sz="6" w:space="0" w:color="CBD5E1"/>
              <w:bottom w:val="single" w:sz="4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5EAC2C" w14:textId="77777777" w:rsidR="00E37267" w:rsidRDefault="00000000">
            <w:pPr>
              <w:spacing w:after="207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SELECT COALITION COUNTRIES</w:t>
            </w:r>
          </w:p>
          <w:p w14:paraId="72000918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Multi-select Dropdown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▼</w:t>
            </w:r>
          </w:p>
        </w:tc>
      </w:tr>
      <w:tr w:rsidR="00E37267" w14:paraId="60146B0E" w14:textId="77777777">
        <w:trPr>
          <w:trHeight w:val="1020"/>
        </w:trPr>
        <w:tc>
          <w:tcPr>
            <w:tcW w:w="11339" w:type="dxa"/>
            <w:gridSpan w:val="4"/>
            <w:tcBorders>
              <w:top w:val="single" w:sz="4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5E69EE5" w14:textId="77777777" w:rsidR="00E37267" w:rsidRDefault="00000000">
            <w:pPr>
              <w:spacing w:after="205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REFERENCE COUNTRY</w:t>
            </w:r>
          </w:p>
          <w:p w14:paraId="1B6A8246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Dropdown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▼</w:t>
            </w:r>
          </w:p>
        </w:tc>
      </w:tr>
      <w:tr w:rsidR="00E37267" w14:paraId="0197AFBC" w14:textId="77777777">
        <w:trPr>
          <w:trHeight w:val="1361"/>
        </w:trPr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A5BD7B3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MEMBERS</w:t>
            </w:r>
          </w:p>
          <w:p w14:paraId="006E98D1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5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DE9328A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PERSONNEL</w:t>
            </w:r>
          </w:p>
          <w:p w14:paraId="66449CD7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5.2 M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141DF19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AIRCRAFT</w:t>
            </w:r>
          </w:p>
          <w:p w14:paraId="0718B553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12.5 K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4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F0F2B7" w14:textId="77777777" w:rsidR="00E37267" w:rsidRDefault="00000000">
            <w:pPr>
              <w:spacing w:after="189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TANKS</w:t>
            </w:r>
          </w:p>
          <w:p w14:paraId="0B9C2DDA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>18.4 K</w:t>
            </w:r>
          </w:p>
        </w:tc>
      </w:tr>
    </w:tbl>
    <w:p w14:paraId="333D60DE" w14:textId="77777777" w:rsidR="00E37267" w:rsidRDefault="00000000">
      <w:pPr>
        <w:pStyle w:val="Heading2"/>
      </w:pPr>
      <w:r>
        <w:t>COMBINED DEFENSE BUDGET</w:t>
      </w:r>
    </w:p>
    <w:p w14:paraId="54B9E683" w14:textId="77777777" w:rsidR="00E37267" w:rsidRDefault="00000000">
      <w:pPr>
        <w:pBdr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pBdr>
        <w:shd w:val="clear" w:color="auto" w:fill="F8FAFC"/>
        <w:spacing w:after="3" w:line="265" w:lineRule="auto"/>
        <w:ind w:left="10" w:hanging="10"/>
        <w:jc w:val="center"/>
      </w:pPr>
      <w:r>
        <w:rPr>
          <w:rFonts w:ascii="Arial" w:eastAsia="Arial" w:hAnsi="Arial" w:cs="Arial"/>
          <w:color w:val="1E293B"/>
          <w:sz w:val="17"/>
        </w:rPr>
        <w:t>$850 B</w:t>
      </w:r>
    </w:p>
    <w:p w14:paraId="7ACD07F7" w14:textId="77777777" w:rsidR="00E37267" w:rsidRDefault="00E37267">
      <w:pPr>
        <w:spacing w:after="0"/>
        <w:ind w:left="-680" w:right="2069"/>
      </w:pPr>
    </w:p>
    <w:tbl>
      <w:tblPr>
        <w:tblStyle w:val="TableGrid"/>
        <w:tblW w:w="11339" w:type="dxa"/>
        <w:tblInd w:w="2069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39"/>
      </w:tblGrid>
      <w:tr w:rsidR="00E37267" w14:paraId="526ED96D" w14:textId="77777777">
        <w:trPr>
          <w:trHeight w:val="2891"/>
        </w:trPr>
        <w:tc>
          <w:tcPr>
            <w:tcW w:w="113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B7851E" w14:textId="77777777" w:rsidR="00E37267" w:rsidRDefault="00000000">
            <w:pPr>
              <w:spacing w:after="194"/>
              <w:jc w:val="center"/>
            </w:pPr>
            <w:r>
              <w:rPr>
                <w:rFonts w:ascii="Arial" w:eastAsia="Arial" w:hAnsi="Arial" w:cs="Arial"/>
                <w:b/>
                <w:color w:val="1E293B"/>
                <w:sz w:val="17"/>
              </w:rPr>
              <w:t>COALITION vs REFERENCE COUNTRY</w:t>
            </w:r>
          </w:p>
          <w:p w14:paraId="697AA96F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Personnel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■■■■■■■■■■■■■■</w:t>
            </w:r>
            <w:r>
              <w:rPr>
                <w:rFonts w:ascii="Arial" w:eastAsia="Arial" w:hAnsi="Arial" w:cs="Arial"/>
                <w:color w:val="1E293B"/>
                <w:sz w:val="17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■■■■</w:t>
            </w:r>
          </w:p>
          <w:p w14:paraId="21C309DA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Aircraft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■■■■■■■■■■■</w:t>
            </w:r>
            <w:r>
              <w:rPr>
                <w:rFonts w:ascii="Arial" w:eastAsia="Arial" w:hAnsi="Arial" w:cs="Arial"/>
                <w:color w:val="1E293B"/>
                <w:sz w:val="17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■■■</w:t>
            </w:r>
          </w:p>
          <w:p w14:paraId="525DB3B4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Tanks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■■■■■■■■■■■■■</w:t>
            </w:r>
            <w:r>
              <w:rPr>
                <w:rFonts w:ascii="Arial" w:eastAsia="Arial" w:hAnsi="Arial" w:cs="Arial"/>
                <w:color w:val="1E293B"/>
                <w:sz w:val="17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■■■■</w:t>
            </w:r>
          </w:p>
          <w:p w14:paraId="6FC3F37A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Navy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■■■■■■■■■</w:t>
            </w:r>
            <w:r>
              <w:rPr>
                <w:rFonts w:ascii="Arial" w:eastAsia="Arial" w:hAnsi="Arial" w:cs="Arial"/>
                <w:color w:val="1E293B"/>
                <w:sz w:val="17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</w:t>
            </w:r>
          </w:p>
          <w:p w14:paraId="4B608F86" w14:textId="77777777" w:rsidR="00E3726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7"/>
              </w:rPr>
              <w:t xml:space="preserve">Budget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■■■■■■■■■■■■■■■</w:t>
            </w:r>
            <w:r>
              <w:rPr>
                <w:rFonts w:ascii="Arial" w:eastAsia="Arial" w:hAnsi="Arial" w:cs="Arial"/>
                <w:color w:val="1E293B"/>
                <w:sz w:val="17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E293B"/>
                <w:sz w:val="17"/>
              </w:rPr>
              <w:t>■■■</w:t>
            </w:r>
          </w:p>
        </w:tc>
      </w:tr>
    </w:tbl>
    <w:p w14:paraId="01980AF6" w14:textId="77777777" w:rsidR="00067F7A" w:rsidRDefault="00067F7A"/>
    <w:sectPr w:rsidR="00067F7A">
      <w:headerReference w:type="even" r:id="rId9"/>
      <w:headerReference w:type="default" r:id="rId10"/>
      <w:headerReference w:type="first" r:id="rId11"/>
      <w:pgSz w:w="16838" w:h="11906" w:orient="landscape"/>
      <w:pgMar w:top="334" w:right="680" w:bottom="857" w:left="68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B41CF" w14:textId="77777777" w:rsidR="00067F7A" w:rsidRDefault="00067F7A">
      <w:pPr>
        <w:spacing w:after="0" w:line="240" w:lineRule="auto"/>
      </w:pPr>
      <w:r>
        <w:separator/>
      </w:r>
    </w:p>
  </w:endnote>
  <w:endnote w:type="continuationSeparator" w:id="0">
    <w:p w14:paraId="2D299139" w14:textId="77777777" w:rsidR="00067F7A" w:rsidRDefault="00067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1B31A" w14:textId="77777777" w:rsidR="00067F7A" w:rsidRDefault="00067F7A">
      <w:pPr>
        <w:spacing w:after="0" w:line="240" w:lineRule="auto"/>
      </w:pPr>
      <w:r>
        <w:separator/>
      </w:r>
    </w:p>
  </w:footnote>
  <w:footnote w:type="continuationSeparator" w:id="0">
    <w:p w14:paraId="55F270F7" w14:textId="77777777" w:rsidR="00067F7A" w:rsidRDefault="00067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6838" w:type="dxa"/>
      <w:tblInd w:w="0" w:type="dxa"/>
      <w:tblCellMar>
        <w:top w:w="0" w:type="dxa"/>
        <w:left w:w="115" w:type="dxa"/>
        <w:bottom w:w="192" w:type="dxa"/>
        <w:right w:w="115" w:type="dxa"/>
      </w:tblCellMar>
      <w:tblLook w:val="04A0" w:firstRow="1" w:lastRow="0" w:firstColumn="1" w:lastColumn="0" w:noHBand="0" w:noVBand="1"/>
    </w:tblPr>
    <w:tblGrid>
      <w:gridCol w:w="16838"/>
    </w:tblGrid>
    <w:tr w:rsidR="00E37267" w14:paraId="5DD35893" w14:textId="77777777">
      <w:trPr>
        <w:trHeight w:val="680"/>
      </w:trPr>
      <w:tc>
        <w:tcPr>
          <w:tcW w:w="16838" w:type="dxa"/>
          <w:tcBorders>
            <w:top w:val="nil"/>
            <w:left w:val="nil"/>
            <w:bottom w:val="nil"/>
            <w:right w:val="nil"/>
          </w:tcBorders>
          <w:shd w:val="clear" w:color="auto" w:fill="111827"/>
          <w:vAlign w:val="bottom"/>
        </w:tcPr>
        <w:p w14:paraId="34D155BF" w14:textId="77777777" w:rsidR="00E37267" w:rsidRDefault="00000000">
          <w:pPr>
            <w:tabs>
              <w:tab w:val="center" w:pos="3148"/>
              <w:tab w:val="center" w:pos="15774"/>
            </w:tabs>
            <w:spacing w:after="0"/>
          </w:pPr>
          <w:r>
            <w:tab/>
          </w:r>
          <w:r>
            <w:rPr>
              <w:rFonts w:ascii="Arial" w:eastAsia="Arial" w:hAnsi="Arial" w:cs="Arial"/>
              <w:b/>
              <w:color w:val="FFFFFF"/>
              <w:sz w:val="17"/>
            </w:rPr>
            <w:t>UNIFIED MILITARY ANALYTICS — POWER BI LAYOUT SKETCH</w:t>
          </w:r>
          <w:r>
            <w:rPr>
              <w:rFonts w:ascii="Arial" w:eastAsia="Arial" w:hAnsi="Arial" w:cs="Arial"/>
              <w:b/>
              <w:color w:val="FFFFFF"/>
              <w:sz w:val="17"/>
            </w:rPr>
            <w:tab/>
          </w:r>
          <w:r>
            <w:rPr>
              <w:rFonts w:ascii="Arial" w:eastAsia="Arial" w:hAnsi="Arial" w:cs="Arial"/>
              <w:color w:val="FFFFFF"/>
              <w:sz w:val="14"/>
            </w:rPr>
            <w:t xml:space="preserve">Layout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14"/>
            </w:rPr>
            <w:t>1</w:t>
          </w:r>
          <w:r>
            <w:rPr>
              <w:rFonts w:ascii="Arial" w:eastAsia="Arial" w:hAnsi="Arial" w:cs="Arial"/>
              <w:color w:val="FFFFFF"/>
              <w:sz w:val="14"/>
            </w:rPr>
            <w:fldChar w:fldCharType="end"/>
          </w:r>
        </w:p>
      </w:tc>
    </w:tr>
  </w:tbl>
  <w:p w14:paraId="0FF9F797" w14:textId="77777777" w:rsidR="00E37267" w:rsidRDefault="00E37267">
    <w:pPr>
      <w:spacing w:after="0"/>
      <w:ind w:left="-2845" w:right="13993"/>
    </w:pPr>
  </w:p>
  <w:p w14:paraId="039C1CD3" w14:textId="77777777" w:rsidR="00E3726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0D08D88" wp14:editId="5BD24BE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178" name="Group 51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7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6838" w:type="dxa"/>
      <w:tblInd w:w="0" w:type="dxa"/>
      <w:tblCellMar>
        <w:top w:w="0" w:type="dxa"/>
        <w:left w:w="115" w:type="dxa"/>
        <w:bottom w:w="192" w:type="dxa"/>
        <w:right w:w="115" w:type="dxa"/>
      </w:tblCellMar>
      <w:tblLook w:val="04A0" w:firstRow="1" w:lastRow="0" w:firstColumn="1" w:lastColumn="0" w:noHBand="0" w:noVBand="1"/>
    </w:tblPr>
    <w:tblGrid>
      <w:gridCol w:w="16838"/>
    </w:tblGrid>
    <w:tr w:rsidR="00E37267" w14:paraId="44EB54C2" w14:textId="77777777">
      <w:trPr>
        <w:trHeight w:val="680"/>
      </w:trPr>
      <w:tc>
        <w:tcPr>
          <w:tcW w:w="16838" w:type="dxa"/>
          <w:tcBorders>
            <w:top w:val="nil"/>
            <w:left w:val="nil"/>
            <w:bottom w:val="nil"/>
            <w:right w:val="nil"/>
          </w:tcBorders>
          <w:shd w:val="clear" w:color="auto" w:fill="111827"/>
          <w:vAlign w:val="bottom"/>
        </w:tcPr>
        <w:p w14:paraId="059BCBEF" w14:textId="77777777" w:rsidR="00E37267" w:rsidRDefault="00000000">
          <w:pPr>
            <w:tabs>
              <w:tab w:val="center" w:pos="3148"/>
              <w:tab w:val="center" w:pos="15774"/>
            </w:tabs>
            <w:spacing w:after="0"/>
          </w:pPr>
          <w:r>
            <w:tab/>
          </w:r>
          <w:r>
            <w:rPr>
              <w:rFonts w:ascii="Arial" w:eastAsia="Arial" w:hAnsi="Arial" w:cs="Arial"/>
              <w:b/>
              <w:color w:val="FFFFFF"/>
              <w:sz w:val="17"/>
            </w:rPr>
            <w:t>UNIFIED MILITARY ANALYTICS — POWER BI LAYOUT SKETCH</w:t>
          </w:r>
          <w:r>
            <w:rPr>
              <w:rFonts w:ascii="Arial" w:eastAsia="Arial" w:hAnsi="Arial" w:cs="Arial"/>
              <w:b/>
              <w:color w:val="FFFFFF"/>
              <w:sz w:val="17"/>
            </w:rPr>
            <w:tab/>
          </w:r>
          <w:r>
            <w:rPr>
              <w:rFonts w:ascii="Arial" w:eastAsia="Arial" w:hAnsi="Arial" w:cs="Arial"/>
              <w:color w:val="FFFFFF"/>
              <w:sz w:val="14"/>
            </w:rPr>
            <w:t xml:space="preserve">Layout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14"/>
            </w:rPr>
            <w:t>1</w:t>
          </w:r>
          <w:r>
            <w:rPr>
              <w:rFonts w:ascii="Arial" w:eastAsia="Arial" w:hAnsi="Arial" w:cs="Arial"/>
              <w:color w:val="FFFFFF"/>
              <w:sz w:val="14"/>
            </w:rPr>
            <w:fldChar w:fldCharType="end"/>
          </w:r>
        </w:p>
      </w:tc>
    </w:tr>
  </w:tbl>
  <w:p w14:paraId="131F7484" w14:textId="77777777" w:rsidR="00E37267" w:rsidRDefault="00E37267">
    <w:pPr>
      <w:spacing w:after="0"/>
      <w:ind w:left="-2845" w:right="13993"/>
    </w:pPr>
  </w:p>
  <w:p w14:paraId="38C59DDB" w14:textId="77777777" w:rsidR="00E3726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DB7EC23" wp14:editId="03EAD7A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162" name="Group 51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6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6838" w:type="dxa"/>
      <w:tblInd w:w="0" w:type="dxa"/>
      <w:tblCellMar>
        <w:top w:w="0" w:type="dxa"/>
        <w:left w:w="115" w:type="dxa"/>
        <w:bottom w:w="192" w:type="dxa"/>
        <w:right w:w="115" w:type="dxa"/>
      </w:tblCellMar>
      <w:tblLook w:val="04A0" w:firstRow="1" w:lastRow="0" w:firstColumn="1" w:lastColumn="0" w:noHBand="0" w:noVBand="1"/>
    </w:tblPr>
    <w:tblGrid>
      <w:gridCol w:w="16838"/>
    </w:tblGrid>
    <w:tr w:rsidR="00E37267" w14:paraId="20FEB47E" w14:textId="77777777">
      <w:trPr>
        <w:trHeight w:val="680"/>
      </w:trPr>
      <w:tc>
        <w:tcPr>
          <w:tcW w:w="16838" w:type="dxa"/>
          <w:tcBorders>
            <w:top w:val="nil"/>
            <w:left w:val="nil"/>
            <w:bottom w:val="nil"/>
            <w:right w:val="nil"/>
          </w:tcBorders>
          <w:shd w:val="clear" w:color="auto" w:fill="111827"/>
          <w:vAlign w:val="bottom"/>
        </w:tcPr>
        <w:p w14:paraId="5CFE4089" w14:textId="77777777" w:rsidR="00E37267" w:rsidRDefault="00000000">
          <w:pPr>
            <w:tabs>
              <w:tab w:val="center" w:pos="3148"/>
              <w:tab w:val="center" w:pos="15774"/>
            </w:tabs>
            <w:spacing w:after="0"/>
          </w:pPr>
          <w:r>
            <w:tab/>
          </w:r>
          <w:r>
            <w:rPr>
              <w:rFonts w:ascii="Arial" w:eastAsia="Arial" w:hAnsi="Arial" w:cs="Arial"/>
              <w:b/>
              <w:color w:val="FFFFFF"/>
              <w:sz w:val="17"/>
            </w:rPr>
            <w:t>UNIFIED MILITARY ANALYTICS — POWER BI LAYOUT SKETCH</w:t>
          </w:r>
          <w:r>
            <w:rPr>
              <w:rFonts w:ascii="Arial" w:eastAsia="Arial" w:hAnsi="Arial" w:cs="Arial"/>
              <w:b/>
              <w:color w:val="FFFFFF"/>
              <w:sz w:val="17"/>
            </w:rPr>
            <w:tab/>
          </w:r>
          <w:r>
            <w:rPr>
              <w:rFonts w:ascii="Arial" w:eastAsia="Arial" w:hAnsi="Arial" w:cs="Arial"/>
              <w:color w:val="FFFFFF"/>
              <w:sz w:val="14"/>
            </w:rPr>
            <w:t xml:space="preserve">Layout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14"/>
            </w:rPr>
            <w:t>1</w:t>
          </w:r>
          <w:r>
            <w:rPr>
              <w:rFonts w:ascii="Arial" w:eastAsia="Arial" w:hAnsi="Arial" w:cs="Arial"/>
              <w:color w:val="FFFFFF"/>
              <w:sz w:val="14"/>
            </w:rPr>
            <w:fldChar w:fldCharType="end"/>
          </w:r>
        </w:p>
      </w:tc>
    </w:tr>
  </w:tbl>
  <w:p w14:paraId="665F0EC0" w14:textId="77777777" w:rsidR="00E37267" w:rsidRDefault="00E37267">
    <w:pPr>
      <w:spacing w:after="0"/>
      <w:ind w:left="-2845" w:right="13993"/>
    </w:pPr>
  </w:p>
  <w:p w14:paraId="67C5D8CE" w14:textId="77777777" w:rsidR="00E3726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35EF7F4" wp14:editId="4D5B3BE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146" name="Group 5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4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6838" w:type="dxa"/>
      <w:tblInd w:w="0" w:type="dxa"/>
      <w:tblCellMar>
        <w:top w:w="0" w:type="dxa"/>
        <w:left w:w="115" w:type="dxa"/>
        <w:bottom w:w="192" w:type="dxa"/>
        <w:right w:w="115" w:type="dxa"/>
      </w:tblCellMar>
      <w:tblLook w:val="04A0" w:firstRow="1" w:lastRow="0" w:firstColumn="1" w:lastColumn="0" w:noHBand="0" w:noVBand="1"/>
    </w:tblPr>
    <w:tblGrid>
      <w:gridCol w:w="16838"/>
    </w:tblGrid>
    <w:tr w:rsidR="00E37267" w14:paraId="2077FEDA" w14:textId="77777777">
      <w:trPr>
        <w:trHeight w:val="680"/>
      </w:trPr>
      <w:tc>
        <w:tcPr>
          <w:tcW w:w="16838" w:type="dxa"/>
          <w:tcBorders>
            <w:top w:val="nil"/>
            <w:left w:val="nil"/>
            <w:bottom w:val="nil"/>
            <w:right w:val="nil"/>
          </w:tcBorders>
          <w:shd w:val="clear" w:color="auto" w:fill="111827"/>
          <w:vAlign w:val="bottom"/>
        </w:tcPr>
        <w:p w14:paraId="2B10040C" w14:textId="77777777" w:rsidR="00E37267" w:rsidRDefault="00000000">
          <w:pPr>
            <w:tabs>
              <w:tab w:val="center" w:pos="3148"/>
              <w:tab w:val="center" w:pos="15774"/>
            </w:tabs>
            <w:spacing w:after="0"/>
          </w:pPr>
          <w:r>
            <w:tab/>
          </w:r>
          <w:r>
            <w:rPr>
              <w:rFonts w:ascii="Arial" w:eastAsia="Arial" w:hAnsi="Arial" w:cs="Arial"/>
              <w:b/>
              <w:color w:val="FFFFFF"/>
              <w:sz w:val="17"/>
            </w:rPr>
            <w:t>UNIFIED MILITARY ANALYTICS — POWER BI LAYOUT SKETCH</w:t>
          </w:r>
          <w:r>
            <w:rPr>
              <w:rFonts w:ascii="Arial" w:eastAsia="Arial" w:hAnsi="Arial" w:cs="Arial"/>
              <w:b/>
              <w:color w:val="FFFFFF"/>
              <w:sz w:val="17"/>
            </w:rPr>
            <w:tab/>
          </w:r>
          <w:r>
            <w:rPr>
              <w:rFonts w:ascii="Arial" w:eastAsia="Arial" w:hAnsi="Arial" w:cs="Arial"/>
              <w:color w:val="FFFFFF"/>
              <w:sz w:val="14"/>
            </w:rPr>
            <w:t xml:space="preserve">Layout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14"/>
            </w:rPr>
            <w:t>1</w:t>
          </w:r>
          <w:r>
            <w:rPr>
              <w:rFonts w:ascii="Arial" w:eastAsia="Arial" w:hAnsi="Arial" w:cs="Arial"/>
              <w:color w:val="FFFFFF"/>
              <w:sz w:val="14"/>
            </w:rPr>
            <w:fldChar w:fldCharType="end"/>
          </w:r>
        </w:p>
      </w:tc>
    </w:tr>
  </w:tbl>
  <w:p w14:paraId="3678B767" w14:textId="77777777" w:rsidR="00E37267" w:rsidRDefault="00E37267">
    <w:pPr>
      <w:spacing w:after="0"/>
      <w:ind w:left="-680" w:right="16157"/>
    </w:pPr>
  </w:p>
  <w:p w14:paraId="5020CBD3" w14:textId="77777777" w:rsidR="00E3726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0152AB0" wp14:editId="071376C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14" name="Group 5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6838" w:type="dxa"/>
      <w:tblInd w:w="0" w:type="dxa"/>
      <w:tblCellMar>
        <w:top w:w="0" w:type="dxa"/>
        <w:left w:w="115" w:type="dxa"/>
        <w:bottom w:w="192" w:type="dxa"/>
        <w:right w:w="115" w:type="dxa"/>
      </w:tblCellMar>
      <w:tblLook w:val="04A0" w:firstRow="1" w:lastRow="0" w:firstColumn="1" w:lastColumn="0" w:noHBand="0" w:noVBand="1"/>
    </w:tblPr>
    <w:tblGrid>
      <w:gridCol w:w="16838"/>
    </w:tblGrid>
    <w:tr w:rsidR="00E37267" w14:paraId="27A6455F" w14:textId="77777777">
      <w:trPr>
        <w:trHeight w:val="680"/>
      </w:trPr>
      <w:tc>
        <w:tcPr>
          <w:tcW w:w="16838" w:type="dxa"/>
          <w:tcBorders>
            <w:top w:val="nil"/>
            <w:left w:val="nil"/>
            <w:bottom w:val="nil"/>
            <w:right w:val="nil"/>
          </w:tcBorders>
          <w:shd w:val="clear" w:color="auto" w:fill="111827"/>
          <w:vAlign w:val="bottom"/>
        </w:tcPr>
        <w:p w14:paraId="297925A7" w14:textId="77777777" w:rsidR="00E37267" w:rsidRDefault="00000000">
          <w:pPr>
            <w:tabs>
              <w:tab w:val="center" w:pos="3148"/>
              <w:tab w:val="center" w:pos="15774"/>
            </w:tabs>
            <w:spacing w:after="0"/>
          </w:pPr>
          <w:r>
            <w:tab/>
          </w:r>
          <w:r>
            <w:rPr>
              <w:rFonts w:ascii="Arial" w:eastAsia="Arial" w:hAnsi="Arial" w:cs="Arial"/>
              <w:b/>
              <w:color w:val="FFFFFF"/>
              <w:sz w:val="17"/>
            </w:rPr>
            <w:t>UNIFIED MILITARY ANALYTICS — POWER BI LAYOUT SKETCH</w:t>
          </w:r>
          <w:r>
            <w:rPr>
              <w:rFonts w:ascii="Arial" w:eastAsia="Arial" w:hAnsi="Arial" w:cs="Arial"/>
              <w:b/>
              <w:color w:val="FFFFFF"/>
              <w:sz w:val="17"/>
            </w:rPr>
            <w:tab/>
          </w:r>
          <w:r>
            <w:rPr>
              <w:rFonts w:ascii="Arial" w:eastAsia="Arial" w:hAnsi="Arial" w:cs="Arial"/>
              <w:color w:val="FFFFFF"/>
              <w:sz w:val="14"/>
            </w:rPr>
            <w:t xml:space="preserve">Layout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14"/>
            </w:rPr>
            <w:t>1</w:t>
          </w:r>
          <w:r>
            <w:rPr>
              <w:rFonts w:ascii="Arial" w:eastAsia="Arial" w:hAnsi="Arial" w:cs="Arial"/>
              <w:color w:val="FFFFFF"/>
              <w:sz w:val="14"/>
            </w:rPr>
            <w:fldChar w:fldCharType="end"/>
          </w:r>
        </w:p>
      </w:tc>
    </w:tr>
  </w:tbl>
  <w:p w14:paraId="30C00EDA" w14:textId="77777777" w:rsidR="00E37267" w:rsidRDefault="00E37267">
    <w:pPr>
      <w:spacing w:after="0"/>
      <w:ind w:left="-680" w:right="16157"/>
    </w:pPr>
  </w:p>
  <w:p w14:paraId="530683A8" w14:textId="77777777" w:rsidR="00E3726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0BFBBA2" wp14:editId="268DF07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198" name="Group 51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FDE0D" w14:textId="77777777" w:rsidR="00E3726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E4E20E7" wp14:editId="06510F7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2000" cy="432000"/>
              <wp:effectExtent l="0" t="0" r="0" b="0"/>
              <wp:wrapNone/>
              <wp:docPr id="5181" name="Group 5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2000" cy="432000"/>
                        <a:chOff x="0" y="0"/>
                        <a:chExt cx="10692000" cy="432000"/>
                      </a:xfrm>
                    </wpg:grpSpPr>
                    <wps:wsp>
                      <wps:cNvPr id="5535" name="Shape 5535"/>
                      <wps:cNvSpPr/>
                      <wps:spPr>
                        <a:xfrm>
                          <a:off x="0" y="0"/>
                          <a:ext cx="10692000" cy="43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2000" h="432000">
                              <a:moveTo>
                                <a:pt x="0" y="0"/>
                              </a:moveTo>
                              <a:lnTo>
                                <a:pt x="10692000" y="0"/>
                              </a:lnTo>
                              <a:lnTo>
                                <a:pt x="10692000" y="432000"/>
                              </a:lnTo>
                              <a:lnTo>
                                <a:pt x="0" y="43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1182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81" style="width:841.89pt;height:34.0157pt;position:absolute;z-index:-2147483648;mso-position-horizontal-relative:page;mso-position-horizontal:absolute;margin-left:0pt;mso-position-vertical-relative:page;margin-top:0pt;" coordsize="106920,4320">
              <v:shape id="Shape 5536" style="position:absolute;width:106920;height:4320;left:0;top:0;" coordsize="10692000,432000" path="m0,0l10692000,0l10692000,432000l0,432000l0,0">
                <v:stroke weight="0pt" endcap="flat" joinstyle="miter" miterlimit="10" on="false" color="#000000" opacity="0"/>
                <v:fill on="true" color="#111827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267"/>
    <w:rsid w:val="00067F7A"/>
    <w:rsid w:val="00B66348"/>
    <w:rsid w:val="00B81898"/>
    <w:rsid w:val="00E3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08454"/>
  <w15:docId w15:val="{1637C45A-5BD8-4963-884B-7A3384363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438" w:hanging="10"/>
      <w:outlineLvl w:val="0"/>
    </w:pPr>
    <w:rPr>
      <w:rFonts w:ascii="Arial" w:eastAsia="Arial" w:hAnsi="Arial" w:cs="Arial"/>
      <w:b/>
      <w:color w:val="0F172A"/>
      <w:sz w:val="3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6" w:space="0" w:color="CBD5E1"/>
        <w:left w:val="single" w:sz="6" w:space="0" w:color="CBD5E1"/>
        <w:bottom w:val="single" w:sz="6" w:space="0" w:color="CBD5E1"/>
        <w:right w:val="single" w:sz="6" w:space="0" w:color="CBD5E1"/>
      </w:pBdr>
      <w:shd w:val="clear" w:color="auto" w:fill="F8FAFC"/>
      <w:spacing w:after="185" w:line="265" w:lineRule="auto"/>
      <w:ind w:left="10" w:hanging="10"/>
      <w:jc w:val="center"/>
      <w:outlineLvl w:val="1"/>
    </w:pPr>
    <w:rPr>
      <w:rFonts w:ascii="Arial" w:eastAsia="Arial" w:hAnsi="Arial" w:cs="Arial"/>
      <w:b/>
      <w:color w:val="1E293B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E293B"/>
      <w:sz w:val="17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172A"/>
      <w:sz w:val="3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Burujula indu</cp:lastModifiedBy>
  <cp:revision>2</cp:revision>
  <dcterms:created xsi:type="dcterms:W3CDTF">2026-08-09T11:41:00Z</dcterms:created>
  <dcterms:modified xsi:type="dcterms:W3CDTF">2026-08-09T11:41:00Z</dcterms:modified>
</cp:coreProperties>
</file>