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Десять основных команд Linux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Познакомиться с основными приемами работы в командной строке Linux, основные приемы адресации файлов и освоить основные и самые распространенные команды - </w:t>
      </w:r>
      <w:r w:rsidDel="00000000" w:rsidR="00000000" w:rsidRPr="00000000">
        <w:rPr>
          <w:i w:val="1"/>
          <w:rtl w:val="0"/>
        </w:rPr>
        <w:t xml:space="preserve">pwd, cd, ls, touch, rm, mkdir, cp, mv, cat,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Запустите виртуальную машину; познакомьтесь со справкой к изучаемым в данной работе командам. Обратите внимание на используемые ключи данных команд.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Запустите текстовый терминал или программу-эмулятор терминала;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Выведите на экран содержимое корневой директории файловой системы;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Перейдите в свою домашнюю директорию, задав относительный путь;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Выведите содержимое файла /etc/passwd;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Создайте текстовый файл с именем user.txt  в домашнем каталоге.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Создайте директорию test в текущей.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Переместите только что созданный файл в нее.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Скопируйте директорию под именем test2.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Удалите обе директории. </w:t>
      </w:r>
    </w:p>
    <w:p w:rsidR="00000000" w:rsidDel="00000000" w:rsidP="00000000" w:rsidRDefault="00000000" w:rsidRPr="00000000" w14:paraId="0000000F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успешного выполнения работы необходимо ознакомиться со справочными материалами по командам </w:t>
      </w:r>
      <w:r w:rsidDel="00000000" w:rsidR="00000000" w:rsidRPr="00000000">
        <w:rPr>
          <w:i w:val="1"/>
          <w:rtl w:val="0"/>
        </w:rPr>
        <w:t xml:space="preserve">pwd, cd, ls, touch, rm, mkdir, cp, mv, cat</w:t>
      </w:r>
      <w:r w:rsidDel="00000000" w:rsidR="00000000" w:rsidRPr="00000000">
        <w:rPr>
          <w:rtl w:val="0"/>
        </w:rPr>
        <w:t xml:space="preserve">. Сделать это можно используя универсальную справочную команду man. Таким образом, набрав в командной строке:</w:t>
      </w:r>
    </w:p>
    <w:p w:rsidR="00000000" w:rsidDel="00000000" w:rsidP="00000000" w:rsidRDefault="00000000" w:rsidRPr="00000000" w14:paraId="00000011">
      <w:pPr>
        <w:pStyle w:val="Subtitle"/>
        <w:pageBreakBefore w:val="0"/>
        <w:rPr/>
      </w:pPr>
      <w:bookmarkStart w:colFirst="0" w:colLast="0" w:name="_d6etqc10cwqu" w:id="3"/>
      <w:bookmarkEnd w:id="3"/>
      <w:r w:rsidDel="00000000" w:rsidR="00000000" w:rsidRPr="00000000">
        <w:rPr>
          <w:rtl w:val="0"/>
        </w:rPr>
        <w:t xml:space="preserve">$ man pwd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мы получим полную и актуальную справку (мануал) по команде pwd, включая все возможные ее ключи и опции. Команда man может показать мануал по любой команде bash.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Некоторые команды завершаются моментально (</w:t>
      </w:r>
      <w:r w:rsidDel="00000000" w:rsidR="00000000" w:rsidRPr="00000000">
        <w:rPr>
          <w:i w:val="1"/>
          <w:rtl w:val="0"/>
        </w:rPr>
        <w:t xml:space="preserve">pwd</w:t>
      </w:r>
      <w:r w:rsidDel="00000000" w:rsidR="00000000" w:rsidRPr="00000000">
        <w:rPr>
          <w:rtl w:val="0"/>
        </w:rPr>
        <w:t xml:space="preserve">), а другие (</w:t>
      </w:r>
      <w:r w:rsidDel="00000000" w:rsidR="00000000" w:rsidRPr="00000000">
        <w:rPr>
          <w:i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) - выполняются продолжительное время. Кроме того, некоторые команды запускают интерактивные программы (</w:t>
      </w:r>
      <w:r w:rsidDel="00000000" w:rsidR="00000000" w:rsidRPr="00000000">
        <w:rPr>
          <w:i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Для успешной и быстрой работы в командной строке существует большое количество сочетаний клавиш. Ознакомьтесь с ними на практике и попробуйте запомнить наиболее полезные: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&lt;Ctrl&gt;+&lt;C&gt; - завершение текущей команды;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&lt;Ctrl&gt;+&lt;D&gt; - выход из текущего сеанса (разлогин);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&lt;Tab&gt; - подсказки и множественное дополнение;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clear, &lt;Ctrl&gt; + &lt;L&gt;</w:t>
      </w:r>
      <w:r w:rsidDel="00000000" w:rsidR="00000000" w:rsidRPr="00000000">
        <w:rPr>
          <w:rtl w:val="0"/>
        </w:rPr>
        <w:t xml:space="preserve"> - очистка экрана (перемотка вперед);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&lt;↑&gt; - переход к предыдущей команде;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&lt;Ctrl&gt; + &lt;A&gt; - переход к началу команды;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&lt;Ctrl&gt; + &lt;E&gt; - переход к концу команды;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&lt;Alt&gt; + &lt;F&gt;, &lt;Alt&gt; + &lt;B&gt; - переход к следующему и предыдущему слову в команде;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 - вывод истории команд в текущем сеансе;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&lt;Ctrl&gt; + &lt;R&gt; - поиск команды в истории;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В Linux, как и во многих других Unix-подобных системах принята единая система адресации файлов. Все файлы в Linux имеют имя и организуются в каталоги, образуя иерархическое дерево папок. В данном контексте, мы будем использовать понятия “каталог”, “папка” и “директория” как синонимы. Для того, чтобы идентифицировать файл, вы должны указать путь к нему, то есть порядок вложенности папок, позволяющий найти этот файл.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Все пути в Linux отсчитываются от корня файловой системы, обозначаемого прямым слешем /. Корень всегда один, не существует никаких букв дисков, как в Windows. Корень еще называют корневой папкой или директорией, так как именно в нем содержаться все другие папки.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В пути к файлу последовательно указываются папки, которые нужно пройти, чтобы найти файл, а затем - имя самого файла. Имена папок и файла разделяются прямым слешем. Так, в пути /etc/passwd первый символ / обозначает корневой каталог, etc - имя папки в корневом каталоге, passwd - имя нужного нам файла. Обратите внимание, что в Linux не принято использовать расширения в именах файлов (но, впрочем, и не запрещено, так что ими многие пользуются).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Находясь в командной строке, вы всегда находитесь в какой-то директории. По умолчанию, это домашний каталог пользователя (обычно находящийся по адресу /home/&lt;login&gt;). Текущий каталог можно изменить командой cd.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Путь к файлу можно задавать двумя способами - абсолютным или относительным. Абсолютный путь начинается с символа / и отсчитывается от корневого каталога. Относительный путь начинается с имени папки и отсчитывается от текущего каталога. Это сделано для удобства указания пути, чтобы не повторять одно и то же, если вы работаете в данный момент преимущественно с файлами в одной папке.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При указании путей к файлам можно пользоваться некоторыми сокращениями. Вы можете использовать два специальных имени: точку (.), означающую текущую директорию, и пару точек (..), означающую родительскую директорию текущей директории. Также вы можете использовать символ тильды (~), который означает вашу домашнюю директорию, и сочетание ~username, означающее домашнюю директорию пользователя с именем username.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Помните, что нужно четко представлять себе, где лежит тот или иной файл для того, чтобы с ним работать. Часто /etc/passwd и etc/passwd - это два совершенно разных файла в разных местах.</w:t>
      </w:r>
    </w:p>
    <w:p w:rsidR="00000000" w:rsidDel="00000000" w:rsidP="00000000" w:rsidRDefault="00000000" w:rsidRPr="00000000" w14:paraId="00000026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происходит авторизация пользователя в текстовом режиме?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посмотреть рабочую директорию?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посмотреть содержимое текущей директории?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абсолютный и относительные пути к директориям?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перейти в другую директорию в командной строке?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Какие основные стандартные каталоги существуют в Linux?</w:t>
      </w:r>
    </w:p>
    <w:p w:rsidR="00000000" w:rsidDel="00000000" w:rsidP="00000000" w:rsidRDefault="00000000" w:rsidRPr="00000000" w14:paraId="0000002D">
      <w:pPr>
        <w:pStyle w:val="Heading3"/>
        <w:pageBreakBefore w:val="0"/>
        <w:rPr/>
      </w:pPr>
      <w:bookmarkStart w:colFirst="0" w:colLast="0" w:name="_m7lbnc22jicz" w:id="4"/>
      <w:bookmarkEnd w:id="4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spacing w:after="0" w:afterAutospacing="0" w:line="320" w:lineRule="auto"/>
        <w:ind w:left="720" w:hanging="360"/>
      </w:pPr>
      <w:r w:rsidDel="00000000" w:rsidR="00000000" w:rsidRPr="00000000">
        <w:rPr>
          <w:rtl w:val="0"/>
        </w:rPr>
        <w:t xml:space="preserve">Выяснить, какой каталог является текущим (см. man pwd).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spacing w:after="0" w:afterAutospacing="0" w:before="0" w:beforeAutospacing="0" w:line="320" w:lineRule="auto"/>
        <w:ind w:left="720" w:hanging="360"/>
      </w:pPr>
      <w:r w:rsidDel="00000000" w:rsidR="00000000" w:rsidRPr="00000000">
        <w:rPr>
          <w:rtl w:val="0"/>
        </w:rPr>
        <w:t xml:space="preserve">Выяснить, в каком терминале выполняется текущий сеанс.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spacing w:after="0" w:afterAutospacing="0" w:before="0" w:beforeAutospacing="0" w:line="320" w:lineRule="auto"/>
        <w:ind w:left="720" w:hanging="360"/>
      </w:pPr>
      <w:r w:rsidDel="00000000" w:rsidR="00000000" w:rsidRPr="00000000">
        <w:rPr>
          <w:rtl w:val="0"/>
        </w:rPr>
        <w:t xml:space="preserve">Перейдите в директорию /var;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spacing w:after="0" w:afterAutospacing="0" w:before="0" w:beforeAutospacing="0" w:line="320" w:lineRule="auto"/>
        <w:ind w:left="720" w:hanging="360"/>
      </w:pPr>
      <w:r w:rsidDel="00000000" w:rsidR="00000000" w:rsidRPr="00000000">
        <w:rPr>
          <w:rtl w:val="0"/>
        </w:rPr>
        <w:t xml:space="preserve">С помощью команды узнайте, в какой директории находимся;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spacing w:after="40" w:before="0" w:beforeAutospacing="0" w:line="320" w:lineRule="auto"/>
        <w:ind w:left="720" w:hanging="360"/>
      </w:pPr>
      <w:r w:rsidDel="00000000" w:rsidR="00000000" w:rsidRPr="00000000">
        <w:rPr>
          <w:rtl w:val="0"/>
        </w:rPr>
        <w:t xml:space="preserve">Прочитайте мануал по команде ls (только основное положение и про флаги -l, -t, -r, -A);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Отобразите список директорий и файлов;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Перейдите в директорию /var/log (без упоминания “var” в команде);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Перейдите в директорию /var (снова без упоминания “var”);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Создайте директорию ~/tmp/lesson/;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Перейдите туда, задав абсолютный путь;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Создайте текстовый файл txt_file с произвольным содержимым;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Удалите созданную папку lesson;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Сохраните подробное описание полного содержимого домашней директории (по команде ls -la) в файл home.dir.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(*) Определить границы файлового пространства, где система позволяет создавать собственные файлы и каталоги (возможно использование автоматического скрипта).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(*) Проверить, возможно ли вмешательство  в личное файловое пространство другого пользователя? Пользователя root?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