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1908"/>
        <w:gridCol w:w="2312"/>
      </w:tblGrid>
      <w:tr w:rsidR="00395C5B" w14:paraId="390F8D4C" w14:textId="77777777" w:rsidTr="00FD4C34">
        <w:tc>
          <w:tcPr>
            <w:tcW w:w="4608" w:type="dxa"/>
          </w:tcPr>
          <w:p w14:paraId="1A00EDD6" w14:textId="77777777" w:rsidR="004371FF" w:rsidRPr="004371FF" w:rsidRDefault="004371FF" w:rsidP="00FF21B0">
            <w:pPr>
              <w:jc w:val="center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>LIQUIDACION {</w:t>
            </w:r>
            <w:r w:rsidR="00FF21B0">
              <w:rPr>
                <w:b/>
                <w:lang w:val="es-AR"/>
              </w:rPr>
              <w:t>periodo</w:t>
            </w:r>
            <w:r w:rsidRPr="004371FF">
              <w:rPr>
                <w:b/>
                <w:lang w:val="es-AR"/>
              </w:rPr>
              <w:t>}</w:t>
            </w:r>
          </w:p>
        </w:tc>
        <w:tc>
          <w:tcPr>
            <w:tcW w:w="1908" w:type="dxa"/>
          </w:tcPr>
          <w:p w14:paraId="30B0FAB1" w14:textId="77777777" w:rsidR="004371FF" w:rsidRPr="004371FF" w:rsidRDefault="004371FF" w:rsidP="004371FF">
            <w:pPr>
              <w:jc w:val="center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>DEBE</w:t>
            </w:r>
          </w:p>
        </w:tc>
        <w:tc>
          <w:tcPr>
            <w:tcW w:w="2312" w:type="dxa"/>
          </w:tcPr>
          <w:p w14:paraId="108E2AE0" w14:textId="77777777" w:rsidR="004371FF" w:rsidRPr="004371FF" w:rsidRDefault="004371FF" w:rsidP="004371FF">
            <w:pPr>
              <w:jc w:val="center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>HABER</w:t>
            </w:r>
          </w:p>
        </w:tc>
      </w:tr>
      <w:tr w:rsidR="00395C5B" w14:paraId="61989615" w14:textId="77777777" w:rsidTr="00FD4C34">
        <w:tc>
          <w:tcPr>
            <w:tcW w:w="4608" w:type="dxa"/>
          </w:tcPr>
          <w:p w14:paraId="6C4A5EC7" w14:textId="77777777" w:rsidR="004371FF" w:rsidRDefault="00FF21B0">
            <w:pPr>
              <w:rPr>
                <w:lang w:val="es-AR"/>
              </w:rPr>
            </w:pPr>
            <w:r>
              <w:rPr>
                <w:lang w:val="es-AR"/>
              </w:rPr>
              <w:t>Alquiler {</w:t>
            </w:r>
            <w:proofErr w:type="spellStart"/>
            <w:r>
              <w:rPr>
                <w:lang w:val="es-AR"/>
              </w:rPr>
              <w:t>direccio</w:t>
            </w:r>
            <w:r w:rsidR="004371FF">
              <w:rPr>
                <w:lang w:val="es-AR"/>
              </w:rPr>
              <w:t>n</w:t>
            </w:r>
            <w:proofErr w:type="spellEnd"/>
            <w:r w:rsidR="004371FF">
              <w:rPr>
                <w:lang w:val="es-AR"/>
              </w:rPr>
              <w:t>} – {piso}</w:t>
            </w:r>
          </w:p>
        </w:tc>
        <w:tc>
          <w:tcPr>
            <w:tcW w:w="1908" w:type="dxa"/>
          </w:tcPr>
          <w:p w14:paraId="7C22E0D1" w14:textId="77777777" w:rsidR="004371FF" w:rsidRDefault="004371FF">
            <w:pPr>
              <w:rPr>
                <w:lang w:val="es-AR"/>
              </w:rPr>
            </w:pPr>
          </w:p>
        </w:tc>
        <w:tc>
          <w:tcPr>
            <w:tcW w:w="2312" w:type="dxa"/>
          </w:tcPr>
          <w:p w14:paraId="61179AC0" w14:textId="77777777" w:rsidR="004371FF" w:rsidRDefault="00FF21B0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4371FF">
              <w:rPr>
                <w:lang w:val="es-AR"/>
              </w:rPr>
              <w:t>{</w:t>
            </w:r>
            <w:proofErr w:type="spellStart"/>
            <w:r w:rsidR="004371FF">
              <w:rPr>
                <w:lang w:val="es-AR"/>
              </w:rPr>
              <w:t>montoAlquiler</w:t>
            </w:r>
            <w:proofErr w:type="spellEnd"/>
            <w:r w:rsidR="004371FF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</w:p>
        </w:tc>
      </w:tr>
      <w:tr w:rsidR="004371FF" w14:paraId="6489661D" w14:textId="77777777" w:rsidTr="00FD4C34">
        <w:trPr>
          <w:trHeight w:val="409"/>
        </w:trPr>
        <w:tc>
          <w:tcPr>
            <w:tcW w:w="4608" w:type="dxa"/>
          </w:tcPr>
          <w:p w14:paraId="35C297C5" w14:textId="77777777" w:rsidR="004371FF" w:rsidRDefault="004371FF">
            <w:pPr>
              <w:rPr>
                <w:lang w:val="es-AR"/>
              </w:rPr>
            </w:pPr>
            <w:r>
              <w:rPr>
                <w:lang w:val="es-AR"/>
              </w:rPr>
              <w:t>{#itemsInquilino}{descripcion}</w:t>
            </w:r>
          </w:p>
        </w:tc>
        <w:tc>
          <w:tcPr>
            <w:tcW w:w="1908" w:type="dxa"/>
          </w:tcPr>
          <w:p w14:paraId="054528E0" w14:textId="77777777" w:rsidR="004371FF" w:rsidRDefault="004371FF">
            <w:pPr>
              <w:rPr>
                <w:lang w:val="es-AR"/>
              </w:rPr>
            </w:pPr>
          </w:p>
        </w:tc>
        <w:tc>
          <w:tcPr>
            <w:tcW w:w="2312" w:type="dxa"/>
          </w:tcPr>
          <w:p w14:paraId="493DD7B7" w14:textId="77777777" w:rsidR="004371FF" w:rsidRDefault="00FF21B0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4371FF">
              <w:rPr>
                <w:lang w:val="es-AR"/>
              </w:rPr>
              <w:t>{monto}{/</w:t>
            </w:r>
            <w:proofErr w:type="spellStart"/>
            <w:r w:rsidR="004371FF">
              <w:rPr>
                <w:lang w:val="es-AR"/>
              </w:rPr>
              <w:t>itemsInquilino</w:t>
            </w:r>
            <w:proofErr w:type="spellEnd"/>
            <w:r w:rsidR="004371FF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</w:p>
        </w:tc>
      </w:tr>
    </w:tbl>
    <w:p w14:paraId="061F5030" w14:textId="77777777" w:rsidR="00350162" w:rsidRDefault="00350162">
      <w:pPr>
        <w:rPr>
          <w:lang w:val="es-AR"/>
        </w:rPr>
      </w:pPr>
    </w:p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4673"/>
        <w:gridCol w:w="1843"/>
        <w:gridCol w:w="2312"/>
      </w:tblGrid>
      <w:tr w:rsidR="004371FF" w14:paraId="654FFFEE" w14:textId="77777777" w:rsidTr="00FD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A53F941" w14:textId="77777777" w:rsidR="004371FF" w:rsidRDefault="004371FF">
            <w:pPr>
              <w:rPr>
                <w:lang w:val="es-AR"/>
              </w:rPr>
            </w:pPr>
            <w:r>
              <w:rPr>
                <w:lang w:val="es-AR"/>
              </w:rPr>
              <w:t>Total Haberes</w:t>
            </w:r>
          </w:p>
        </w:tc>
        <w:tc>
          <w:tcPr>
            <w:tcW w:w="1843" w:type="dxa"/>
          </w:tcPr>
          <w:p w14:paraId="028E3F2F" w14:textId="77777777" w:rsidR="004371FF" w:rsidRDefault="004371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312" w:type="dxa"/>
          </w:tcPr>
          <w:p w14:paraId="261A9843" w14:textId="77777777" w:rsidR="004371FF" w:rsidRDefault="00FF21B0" w:rsidP="00FF21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4371FF">
              <w:rPr>
                <w:lang w:val="es-AR"/>
              </w:rPr>
              <w:t>{</w:t>
            </w:r>
            <w:proofErr w:type="spellStart"/>
            <w:r w:rsidR="004371FF">
              <w:rPr>
                <w:lang w:val="es-AR"/>
              </w:rPr>
              <w:t>subTotal</w:t>
            </w:r>
            <w:proofErr w:type="spellEnd"/>
            <w:r w:rsidR="004371FF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</w:p>
        </w:tc>
      </w:tr>
    </w:tbl>
    <w:p w14:paraId="491A4A24" w14:textId="77777777" w:rsidR="004371FF" w:rsidRDefault="004371FF">
      <w:pPr>
        <w:rPr>
          <w:lang w:val="es-AR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1892"/>
        <w:gridCol w:w="2263"/>
      </w:tblGrid>
      <w:tr w:rsidR="004371FF" w14:paraId="26C59225" w14:textId="77777777" w:rsidTr="00FD4C34">
        <w:tc>
          <w:tcPr>
            <w:tcW w:w="4673" w:type="dxa"/>
          </w:tcPr>
          <w:p w14:paraId="109B2A83" w14:textId="77777777" w:rsidR="004371FF" w:rsidRDefault="00FF21B0">
            <w:pPr>
              <w:rPr>
                <w:lang w:val="es-AR"/>
              </w:rPr>
            </w:pPr>
            <w:r>
              <w:rPr>
                <w:lang w:val="es-AR"/>
              </w:rPr>
              <w:t>Honorarios administrativos (%</w:t>
            </w:r>
            <w:r w:rsidR="004371FF">
              <w:rPr>
                <w:lang w:val="es-AR"/>
              </w:rPr>
              <w:t>{</w:t>
            </w:r>
            <w:proofErr w:type="spellStart"/>
            <w:r w:rsidR="004371FF">
              <w:rPr>
                <w:lang w:val="es-AR"/>
              </w:rPr>
              <w:t>porcentajeHonorarios</w:t>
            </w:r>
            <w:proofErr w:type="spellEnd"/>
            <w:r w:rsidR="004371FF">
              <w:rPr>
                <w:lang w:val="es-AR"/>
              </w:rPr>
              <w:t>})</w:t>
            </w:r>
          </w:p>
        </w:tc>
        <w:tc>
          <w:tcPr>
            <w:tcW w:w="1892" w:type="dxa"/>
          </w:tcPr>
          <w:p w14:paraId="2BBA987E" w14:textId="77777777" w:rsidR="004371FF" w:rsidRDefault="00FF21B0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D33DB6">
              <w:rPr>
                <w:lang w:val="es-AR"/>
              </w:rPr>
              <w:t>{</w:t>
            </w:r>
            <w:proofErr w:type="spellStart"/>
            <w:r w:rsidR="00D33DB6">
              <w:rPr>
                <w:lang w:val="es-AR"/>
              </w:rPr>
              <w:t>total</w:t>
            </w:r>
            <w:r w:rsidR="004371FF">
              <w:rPr>
                <w:lang w:val="es-AR"/>
              </w:rPr>
              <w:t>Honorarios</w:t>
            </w:r>
            <w:proofErr w:type="spellEnd"/>
            <w:r w:rsidR="004371FF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</w:p>
        </w:tc>
        <w:tc>
          <w:tcPr>
            <w:tcW w:w="2263" w:type="dxa"/>
          </w:tcPr>
          <w:p w14:paraId="3078D664" w14:textId="77777777" w:rsidR="004371FF" w:rsidRDefault="004371FF">
            <w:pPr>
              <w:rPr>
                <w:lang w:val="es-AR"/>
              </w:rPr>
            </w:pPr>
          </w:p>
        </w:tc>
      </w:tr>
      <w:tr w:rsidR="004371FF" w14:paraId="3628DBD7" w14:textId="77777777" w:rsidTr="00FD4C34">
        <w:trPr>
          <w:trHeight w:val="445"/>
        </w:trPr>
        <w:tc>
          <w:tcPr>
            <w:tcW w:w="4673" w:type="dxa"/>
          </w:tcPr>
          <w:p w14:paraId="04846ACA" w14:textId="77777777" w:rsidR="004371FF" w:rsidRDefault="004371FF">
            <w:pPr>
              <w:rPr>
                <w:lang w:val="es-AR"/>
              </w:rPr>
            </w:pPr>
            <w:r>
              <w:rPr>
                <w:lang w:val="es-AR"/>
              </w:rPr>
              <w:t>{#itemsPropietario}</w:t>
            </w:r>
            <w:r w:rsidR="00FF21B0">
              <w:rPr>
                <w:lang w:val="es-AR"/>
              </w:rPr>
              <w:t>{descripcion}</w:t>
            </w:r>
          </w:p>
        </w:tc>
        <w:tc>
          <w:tcPr>
            <w:tcW w:w="1892" w:type="dxa"/>
          </w:tcPr>
          <w:p w14:paraId="67017696" w14:textId="77777777" w:rsidR="004371FF" w:rsidRDefault="00FF21B0" w:rsidP="00FF21B0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4371FF">
              <w:rPr>
                <w:lang w:val="es-AR"/>
              </w:rPr>
              <w:t>{monto}{/</w:t>
            </w:r>
            <w:proofErr w:type="spellStart"/>
            <w:r w:rsidR="004371FF">
              <w:rPr>
                <w:lang w:val="es-AR"/>
              </w:rPr>
              <w:t>itemsPropietario</w:t>
            </w:r>
            <w:proofErr w:type="spellEnd"/>
            <w:r w:rsidR="004371FF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</w:p>
        </w:tc>
        <w:tc>
          <w:tcPr>
            <w:tcW w:w="2263" w:type="dxa"/>
          </w:tcPr>
          <w:p w14:paraId="3E2F42F7" w14:textId="77777777" w:rsidR="004371FF" w:rsidRDefault="004371FF">
            <w:pPr>
              <w:rPr>
                <w:lang w:val="es-AR"/>
              </w:rPr>
            </w:pPr>
          </w:p>
        </w:tc>
      </w:tr>
    </w:tbl>
    <w:p w14:paraId="5886A657" w14:textId="77777777" w:rsidR="004371FF" w:rsidRDefault="004371FF">
      <w:pPr>
        <w:rPr>
          <w:lang w:val="es-AR"/>
        </w:rPr>
      </w:pPr>
    </w:p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4437"/>
        <w:gridCol w:w="2454"/>
        <w:gridCol w:w="1937"/>
      </w:tblGrid>
      <w:tr w:rsidR="00395C5B" w14:paraId="357BA4D6" w14:textId="77777777" w:rsidTr="00FD4C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0A82C46" w14:textId="77777777" w:rsidR="00395C5B" w:rsidRPr="00395C5B" w:rsidRDefault="00395C5B">
            <w:pPr>
              <w:rPr>
                <w:lang w:val="es-AR"/>
              </w:rPr>
            </w:pPr>
            <w:r w:rsidRPr="00395C5B">
              <w:rPr>
                <w:lang w:val="es-AR"/>
              </w:rPr>
              <w:t>Total Debe</w:t>
            </w:r>
          </w:p>
        </w:tc>
        <w:tc>
          <w:tcPr>
            <w:tcW w:w="2110" w:type="dxa"/>
          </w:tcPr>
          <w:p w14:paraId="0EB75D03" w14:textId="77777777" w:rsidR="00395C5B" w:rsidRDefault="00FF21B0" w:rsidP="00FF21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Pr="00395C5B">
              <w:rPr>
                <w:lang w:val="es-AR"/>
              </w:rPr>
              <w:t>{</w:t>
            </w:r>
            <w:proofErr w:type="spellStart"/>
            <w:r w:rsidRPr="00395C5B">
              <w:rPr>
                <w:lang w:val="es-AR"/>
              </w:rPr>
              <w:t>subTotalDescuentos</w:t>
            </w:r>
            <w:proofErr w:type="spellEnd"/>
            <w:r w:rsidRPr="00395C5B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</w:p>
        </w:tc>
        <w:tc>
          <w:tcPr>
            <w:tcW w:w="2045" w:type="dxa"/>
          </w:tcPr>
          <w:p w14:paraId="2B77FEED" w14:textId="77777777" w:rsidR="00395C5B" w:rsidRPr="00395C5B" w:rsidRDefault="00395C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14:paraId="636F7E4E" w14:textId="77777777" w:rsidR="00395C5B" w:rsidRDefault="00395C5B">
      <w:pPr>
        <w:rPr>
          <w:lang w:val="es-AR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4675"/>
        <w:gridCol w:w="1890"/>
        <w:gridCol w:w="2263"/>
      </w:tblGrid>
      <w:tr w:rsidR="00395C5B" w14:paraId="6F221D11" w14:textId="77777777" w:rsidTr="00395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74D6B00" w14:textId="77777777" w:rsidR="00395C5B" w:rsidRDefault="00395C5B" w:rsidP="00FF21B0">
            <w:pPr>
              <w:rPr>
                <w:lang w:val="es-AR"/>
              </w:rPr>
            </w:pPr>
            <w:r>
              <w:rPr>
                <w:lang w:val="es-AR"/>
              </w:rPr>
              <w:t>TOTAL ENTREGADO A {</w:t>
            </w:r>
            <w:r w:rsidR="00FF21B0">
              <w:rPr>
                <w:lang w:val="es-AR"/>
              </w:rPr>
              <w:t>propietario</w:t>
            </w:r>
            <w:r>
              <w:rPr>
                <w:lang w:val="es-AR"/>
              </w:rPr>
              <w:t>}</w:t>
            </w:r>
          </w:p>
        </w:tc>
        <w:tc>
          <w:tcPr>
            <w:tcW w:w="1890" w:type="dxa"/>
          </w:tcPr>
          <w:p w14:paraId="000EB1BA" w14:textId="77777777" w:rsidR="00395C5B" w:rsidRDefault="00395C5B" w:rsidP="00395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263" w:type="dxa"/>
          </w:tcPr>
          <w:p w14:paraId="4EC4CE10" w14:textId="77777777" w:rsidR="00395C5B" w:rsidRDefault="00FF21B0" w:rsidP="00395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395C5B">
              <w:rPr>
                <w:lang w:val="es-AR"/>
              </w:rPr>
              <w:t>{total}</w:t>
            </w:r>
            <w:r>
              <w:rPr>
                <w:lang w:val="es-AR"/>
              </w:rPr>
              <w:t>.-</w:t>
            </w:r>
          </w:p>
        </w:tc>
      </w:tr>
    </w:tbl>
    <w:p w14:paraId="0AC21A2D" w14:textId="77777777" w:rsidR="00395C5B" w:rsidRPr="00350162" w:rsidRDefault="00395C5B">
      <w:pPr>
        <w:rPr>
          <w:lang w:val="es-AR"/>
        </w:rPr>
      </w:pPr>
    </w:p>
    <w:sectPr w:rsidR="00395C5B" w:rsidRPr="00350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162"/>
    <w:rsid w:val="00350162"/>
    <w:rsid w:val="00395C5B"/>
    <w:rsid w:val="004371FF"/>
    <w:rsid w:val="00581C77"/>
    <w:rsid w:val="006A5DBA"/>
    <w:rsid w:val="00D33DB6"/>
    <w:rsid w:val="00F91E84"/>
    <w:rsid w:val="00FD4C34"/>
    <w:rsid w:val="00FF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A566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7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4371F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4371F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395C5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AF107-F26C-4377-BF41-1FD063DE6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abril baez</cp:lastModifiedBy>
  <cp:revision>6</cp:revision>
  <dcterms:created xsi:type="dcterms:W3CDTF">2026-07-08T14:35:00Z</dcterms:created>
  <dcterms:modified xsi:type="dcterms:W3CDTF">2026-08-27T16:31:00Z</dcterms:modified>
</cp:coreProperties>
</file>