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beforeAutospacing="0" w:after="0" w:afterAutospacing="0" w:line="360" w:lineRule="auto"/>
        <w:ind w:left="48" w:right="48"/>
        <w:jc w:val="center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Generic</w:t>
      </w:r>
      <w:r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s</w:t>
      </w:r>
    </w:p>
    <w:p>
      <w:pPr>
        <w:pStyle w:val="7"/>
        <w:numPr>
          <w:ilvl w:val="0"/>
          <w:numId w:val="1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Generic</w:t>
      </w:r>
      <w:r>
        <w:rPr>
          <w:rFonts w:asciiTheme="minorHAnsi" w:hAnsiTheme="minorHAnsi" w:cstheme="minorHAnsi"/>
          <w:color w:val="000000"/>
          <w:sz w:val="22"/>
          <w:szCs w:val="22"/>
        </w:rPr>
        <w:t> methods and generic classes enable programmers to specify, with a single method declaration, a set of related methods, or with a single class declaration, a set of related types, respectively.</w:t>
      </w:r>
    </w:p>
    <w:p>
      <w:pPr>
        <w:pStyle w:val="7"/>
        <w:numPr>
          <w:ilvl w:val="0"/>
          <w:numId w:val="1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Main features of generics:</w:t>
      </w:r>
    </w:p>
    <w:p>
      <w:pPr>
        <w:pStyle w:val="7"/>
        <w:numPr>
          <w:ilvl w:val="0"/>
          <w:numId w:val="2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Compile time type safety.</w:t>
      </w:r>
    </w:p>
    <w:p>
      <w:pPr>
        <w:pStyle w:val="7"/>
        <w:numPr>
          <w:ilvl w:val="0"/>
          <w:numId w:val="2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Removing risk of ClassCastException at run time.</w:t>
      </w:r>
    </w:p>
    <w:p>
      <w:pPr>
        <w:pStyle w:val="7"/>
        <w:numPr>
          <w:ilvl w:val="0"/>
          <w:numId w:val="2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No casting.</w:t>
      </w:r>
    </w:p>
    <w:p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2"/>
          <w:szCs w:val="22"/>
          <w:u w:val="single"/>
        </w:rPr>
      </w:pPr>
      <w:r>
        <w:rPr>
          <w:rFonts w:eastAsia="Times New Roman" w:cstheme="minorHAnsi"/>
          <w:b/>
          <w:sz w:val="22"/>
          <w:szCs w:val="22"/>
          <w:u w:val="single"/>
        </w:rPr>
        <w:t>Generic Methods:</w:t>
      </w:r>
    </w:p>
    <w:p>
      <w:pPr>
        <w:pStyle w:val="7"/>
        <w:numPr>
          <w:ilvl w:val="0"/>
          <w:numId w:val="1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We can create a method that can be used with any type of data. Such a class is known as Generics Method.</w:t>
      </w:r>
    </w:p>
    <w:p>
      <w:pPr>
        <w:pStyle w:val="7"/>
        <w:numPr>
          <w:ilvl w:val="0"/>
          <w:numId w:val="1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The methods which can handle different types of arguments are known as generic methods. Types of the argument are specified on method call.</w:t>
      </w:r>
    </w:p>
    <w:p>
      <w:pPr>
        <w:pStyle w:val="7"/>
        <w:spacing w:before="0" w:beforeAutospacing="0" w:after="0" w:afterAutospacing="0" w:line="360" w:lineRule="auto"/>
        <w:ind w:left="768" w:right="48"/>
        <w:jc w:val="center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drawing>
          <wp:inline distT="0" distB="0" distL="0" distR="0">
            <wp:extent cx="5743575" cy="1400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spacing w:before="0" w:beforeAutospacing="0" w:after="0" w:afterAutospacing="0" w:line="360" w:lineRule="auto"/>
        <w:ind w:right="48" w:rightChars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>
      <w:pPr>
        <w:pStyle w:val="7"/>
        <w:numPr>
          <w:numId w:val="0"/>
        </w:numPr>
        <w:spacing w:before="0" w:beforeAutospacing="0" w:after="0" w:afterAutospacing="0" w:line="360" w:lineRule="auto"/>
        <w:ind w:right="48" w:rightChars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Example 1: 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class Test 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//Generics method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public&lt;T&gt; void showItemDetails(T item)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System.out.println("Value of the item: " + item);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System.out.println("Type of the item: " + item.getClass().getName());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class GenericsMethod1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public static void main(String args[])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//String type test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Test test = new Test();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test.showItemDetails("Test String.");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test.showItemDetails(100);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test.showItemDetails('K');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test.showItemDetails(100.45f);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7"/>
        <w:numPr>
          <w:numId w:val="0"/>
        </w:numPr>
        <w:spacing w:before="0" w:beforeAutospacing="0" w:after="0" w:afterAutospacing="0" w:line="360" w:lineRule="auto"/>
        <w:ind w:right="48" w:rightChars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Output</w:t>
      </w:r>
    </w:p>
    <w:p>
      <w:pPr>
        <w:pStyle w:val="7"/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drawing>
          <wp:inline distT="0" distB="0" distL="0" distR="0">
            <wp:extent cx="3810000" cy="1838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>
      <w:pPr>
        <w:pStyle w:val="7"/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>
      <w:pPr>
        <w:pStyle w:val="7"/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>
      <w:pPr>
        <w:pStyle w:val="7"/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>
      <w:pPr>
        <w:pStyle w:val="7"/>
        <w:numPr>
          <w:numId w:val="0"/>
        </w:numPr>
        <w:spacing w:before="0" w:beforeAutospacing="0" w:after="0" w:afterAutospacing="0" w:line="360" w:lineRule="auto"/>
        <w:ind w:right="48" w:rightChars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Example 2: </w:t>
      </w:r>
      <w:r>
        <w:rPr>
          <w:rFonts w:asciiTheme="minorHAnsi" w:hAnsiTheme="minorHAnsi" w:cstheme="minorHAnsi"/>
          <w:color w:val="000000"/>
          <w:sz w:val="22"/>
          <w:szCs w:val="22"/>
        </w:rPr>
        <w:t>Generics method example with two parameters: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class Test 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//Generics method with two parameters.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public&lt;T, U&gt; void showItemDetails(T itemT, U itemU)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System.out.println("Value of the itemT: " + itemT);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System.out.println("Type of the itemT: " + itemT.getClass().getName());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System.out.println("Value of the itemU: " + itemU);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System.out.println("Type of the itemU: " + itemU.getClass().getName());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class GenericsMethod2 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public static void main(String args[])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//String type test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Test test = new Test();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test.showItemDetails("Test String.", 100);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2"/>
          <w:szCs w:val="22"/>
          <w:u w:val="single"/>
        </w:rPr>
      </w:pPr>
    </w:p>
    <w:p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2"/>
          <w:szCs w:val="22"/>
          <w:u w:val="single"/>
        </w:rPr>
      </w:pPr>
      <w:r>
        <w:rPr>
          <w:rFonts w:eastAsia="Times New Roman" w:cstheme="minorHAnsi"/>
          <w:b/>
          <w:sz w:val="22"/>
          <w:szCs w:val="22"/>
          <w:u w:val="single"/>
        </w:rPr>
        <w:drawing>
          <wp:inline distT="0" distB="0" distL="0" distR="0">
            <wp:extent cx="3486150" cy="1304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2"/>
          <w:szCs w:val="22"/>
          <w:u w:val="single"/>
        </w:rPr>
      </w:pPr>
      <w:r>
        <w:rPr>
          <w:rFonts w:eastAsia="Times New Roman" w:cstheme="minorHAnsi"/>
          <w:b/>
          <w:sz w:val="22"/>
          <w:szCs w:val="22"/>
          <w:u w:val="single"/>
        </w:rPr>
        <w:t>Generic Classes</w:t>
      </w:r>
    </w:p>
    <w:p>
      <w:pPr>
        <w:pStyle w:val="7"/>
        <w:numPr>
          <w:ilvl w:val="0"/>
          <w:numId w:val="1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We can create a class that can be used with any type of data. Such a class is known as Generics Class.</w:t>
      </w:r>
    </w:p>
    <w:p>
      <w:pPr>
        <w:pStyle w:val="7"/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>
            <wp:extent cx="5943600" cy="1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7"/>
        <w:numPr>
          <w:ilvl w:val="0"/>
          <w:numId w:val="1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Example :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class Test&lt;T&gt;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private T item;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public Test(T item)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this.item = item;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public void showItemDetails()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System.out.println("Value of the item: " + item);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System.out.println("Type of the item: " + item.getClass().getName());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Class GenericsTest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public static void main(String args[])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//String type test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Test&lt;String&gt; test1 = new Test&lt;String&gt;("Test String.");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test1.showItemDetails();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//Integer type test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Test&lt;Integer&gt; test2 = new Test&lt;Integer&gt;(100);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test2.showItemDetails();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//Float type test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Test&lt;Float&gt; test3 = new Test&lt;Float&gt;(100.88f);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test3.showItemDetails();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//Char type test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Test&lt;Character&gt; test4 = new Test&lt;Character&gt;('K');</w:t>
      </w:r>
    </w:p>
    <w:p>
      <w:pPr>
        <w:pStyle w:val="7"/>
        <w:spacing w:after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test4.showItemDetails();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7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2"/>
          <w:szCs w:val="22"/>
        </w:rPr>
      </w:pPr>
    </w:p>
    <w:p>
      <w:pPr>
        <w:pStyle w:val="7"/>
        <w:numPr>
          <w:numId w:val="0"/>
        </w:numPr>
        <w:spacing w:before="0" w:beforeAutospacing="0" w:after="0" w:afterAutospacing="0" w:line="360" w:lineRule="auto"/>
        <w:ind w:right="48" w:rightChars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Output</w:t>
      </w:r>
    </w:p>
    <w:p>
      <w:pPr>
        <w:pStyle w:val="7"/>
        <w:spacing w:before="0" w:beforeAutospacing="0" w:after="0" w:afterAutospacing="0" w:line="360" w:lineRule="auto"/>
        <w:ind w:left="768" w:right="48"/>
        <w:jc w:val="both"/>
        <w:rPr>
          <w:rFonts w:eastAsia="Times New Roman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>
            <wp:extent cx="390525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2"/>
          <w:szCs w:val="22"/>
          <w:u w:val="single"/>
        </w:rPr>
      </w:pPr>
      <w:r>
        <w:rPr>
          <w:rFonts w:eastAsia="Times New Roman" w:cstheme="minorHAnsi"/>
          <w:b/>
          <w:sz w:val="22"/>
          <w:szCs w:val="22"/>
          <w:u w:val="single"/>
        </w:rPr>
        <w:t>Generics class example with two parameters: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class Test&lt;T, U&gt;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private T itemT;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private U itemU;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public Test(T itemT, U itemU)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this.itemT = itemT;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this.itemU = itemU;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public void showItemDetails()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System.out.println("Value of the itemT: " + itemT);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System.out.println("Type of the itemT: " + itemT.getClass().getName());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System.out.println("Value of the itemU: " + itemU);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System.out.println("Type of the itemU: " + itemU.getClass().getName());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class GenericsTest2 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public static void main(String args[])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//String type test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Test&lt;String, Integer&gt; test = new Test&lt;String, Integer&gt;("Test String.", 100);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test.showItemDetails();</w:t>
      </w:r>
    </w:p>
    <w:p>
      <w:pPr>
        <w:pStyle w:val="7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>
      <w:pPr>
        <w:pStyle w:val="7"/>
        <w:spacing w:before="0" w:beforeAutospacing="0" w:after="0" w:afterAutospacing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>
      <w:pPr>
        <w:pStyle w:val="7"/>
        <w:spacing w:before="0" w:beforeAutospacing="0" w:after="0" w:afterAutospacing="0" w:line="360" w:lineRule="auto"/>
        <w:ind w:left="768" w:right="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>
            <wp:extent cx="3657600" cy="1323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Borders w:offsetFrom="page">
        <w:top w:val="thinThickMediumGap" w:color="auto" w:sz="24" w:space="24"/>
        <w:left w:val="thinThickMediumGap" w:color="auto" w:sz="24" w:space="24"/>
        <w:bottom w:val="thinThickMediumGap" w:color="auto" w:sz="24" w:space="24"/>
        <w:right w:val="thinThickMedium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utam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Gauta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0A1D86"/>
    <w:multiLevelType w:val="multilevel"/>
    <w:tmpl w:val="170A1D86"/>
    <w:lvl w:ilvl="0" w:tentative="0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20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2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4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6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8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0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2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48" w:hanging="360"/>
      </w:pPr>
      <w:rPr>
        <w:rFonts w:hint="default" w:ascii="Wingdings" w:hAnsi="Wingdings"/>
      </w:rPr>
    </w:lvl>
  </w:abstractNum>
  <w:abstractNum w:abstractNumId="1">
    <w:nsid w:val="4B7B791A"/>
    <w:multiLevelType w:val="multilevel"/>
    <w:tmpl w:val="4B7B791A"/>
    <w:lvl w:ilvl="0" w:tentative="0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46985"/>
    <w:rsid w:val="00056E55"/>
    <w:rsid w:val="000638C0"/>
    <w:rsid w:val="000C673E"/>
    <w:rsid w:val="001120F8"/>
    <w:rsid w:val="001D15E9"/>
    <w:rsid w:val="001D2644"/>
    <w:rsid w:val="00267F05"/>
    <w:rsid w:val="002710B3"/>
    <w:rsid w:val="00287DA3"/>
    <w:rsid w:val="00304315"/>
    <w:rsid w:val="00346985"/>
    <w:rsid w:val="00382BBA"/>
    <w:rsid w:val="00396E2B"/>
    <w:rsid w:val="003E0401"/>
    <w:rsid w:val="005869D2"/>
    <w:rsid w:val="00674B4B"/>
    <w:rsid w:val="006E4773"/>
    <w:rsid w:val="00776C40"/>
    <w:rsid w:val="00814E09"/>
    <w:rsid w:val="00815BD2"/>
    <w:rsid w:val="00865F86"/>
    <w:rsid w:val="008A42DB"/>
    <w:rsid w:val="009A399C"/>
    <w:rsid w:val="009E3415"/>
    <w:rsid w:val="00A05F70"/>
    <w:rsid w:val="00CA0D10"/>
    <w:rsid w:val="00D31B82"/>
    <w:rsid w:val="00DD268C"/>
    <w:rsid w:val="00E161A9"/>
    <w:rsid w:val="00E42137"/>
    <w:rsid w:val="00EE7E67"/>
    <w:rsid w:val="00F37BD2"/>
    <w:rsid w:val="00FD2CE5"/>
    <w:rsid w:val="0865499C"/>
    <w:rsid w:val="0CD0233B"/>
    <w:rsid w:val="2DC87616"/>
    <w:rsid w:val="4DC64300"/>
    <w:rsid w:val="59042B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link w:val="9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9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0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469</Words>
  <Characters>2677</Characters>
  <Lines>22</Lines>
  <Paragraphs>6</Paragraphs>
  <TotalTime>134</TotalTime>
  <ScaleCrop>false</ScaleCrop>
  <LinksUpToDate>false</LinksUpToDate>
  <CharactersWithSpaces>3140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2022-02-25T03:48:00Z</dcterms:created>
  <dc:creator>cse</dc:creator>
  <cp:lastModifiedBy>kalluri sravani vindhya</cp:lastModifiedBy>
  <dcterms:modified xsi:type="dcterms:W3CDTF">2024-03-27T05:24:37Z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00509B3194EA464E8C2A2876FAC4C43D_12</vt:lpwstr>
  </property>
</Properties>
</file>