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3"/>
        <w:gridCol w:w="1500"/>
        <w:gridCol w:w="917"/>
        <w:gridCol w:w="5360"/>
      </w:tblGrid>
      <w:tr w:rsidR="00F403F1" w:rsidRPr="00C51651" w:rsidTr="00A4227D">
        <w:tc>
          <w:tcPr>
            <w:tcW w:w="4412" w:type="dxa"/>
            <w:gridSpan w:val="3"/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619" w:type="dxa"/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51651">
              <w:rPr>
                <w:rFonts w:ascii="Arial" w:hAnsi="Arial" w:cs="Arial"/>
                <w:b/>
                <w:bCs/>
                <w:sz w:val="20"/>
              </w:rPr>
              <w:t>31.12.20</w:t>
            </w:r>
            <w:r>
              <w:rPr>
                <w:rFonts w:ascii="Arial" w:hAnsi="Arial" w:cs="Arial"/>
                <w:b/>
                <w:bCs/>
                <w:sz w:val="20"/>
              </w:rPr>
              <w:t>12</w:t>
            </w:r>
            <w:r w:rsidRPr="00C51651">
              <w:rPr>
                <w:rFonts w:ascii="Arial" w:hAnsi="Arial" w:cs="Arial"/>
                <w:b/>
                <w:bCs/>
                <w:sz w:val="20"/>
              </w:rPr>
              <w:t>.</w:t>
            </w:r>
          </w:p>
        </w:tc>
      </w:tr>
      <w:tr w:rsidR="00F403F1" w:rsidRPr="00C51651" w:rsidTr="00A4227D">
        <w:tc>
          <w:tcPr>
            <w:tcW w:w="4412" w:type="dxa"/>
            <w:gridSpan w:val="3"/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C51651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BALANCE SHEET</w:t>
            </w:r>
          </w:p>
        </w:tc>
        <w:tc>
          <w:tcPr>
            <w:tcW w:w="1619" w:type="dxa"/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51651">
              <w:rPr>
                <w:rFonts w:ascii="Arial" w:hAnsi="Arial" w:cs="Arial"/>
                <w:b/>
                <w:bCs/>
                <w:sz w:val="20"/>
              </w:rPr>
              <w:t>1€=</w:t>
            </w:r>
            <w:r>
              <w:rPr>
                <w:rFonts w:ascii="Arial" w:hAnsi="Arial" w:cs="Arial"/>
                <w:b/>
                <w:bCs/>
                <w:sz w:val="20"/>
              </w:rPr>
              <w:t>113.2</w:t>
            </w:r>
            <w:r w:rsidRPr="00C51651">
              <w:rPr>
                <w:rFonts w:ascii="Arial" w:hAnsi="Arial" w:cs="Arial"/>
                <w:b/>
                <w:bCs/>
                <w:sz w:val="20"/>
              </w:rPr>
              <w:t xml:space="preserve"> DIN</w:t>
            </w:r>
          </w:p>
        </w:tc>
      </w:tr>
      <w:tr w:rsidR="00F403F1" w:rsidRPr="00C51651" w:rsidTr="00A4227D">
        <w:tc>
          <w:tcPr>
            <w:tcW w:w="4412" w:type="dxa"/>
            <w:gridSpan w:val="3"/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51651">
              <w:rPr>
                <w:rFonts w:ascii="Arial" w:hAnsi="Arial" w:cs="Arial"/>
                <w:b/>
                <w:bCs/>
                <w:sz w:val="18"/>
                <w:szCs w:val="18"/>
              </w:rPr>
              <w:t>ASSETS</w:t>
            </w:r>
          </w:p>
        </w:tc>
        <w:tc>
          <w:tcPr>
            <w:tcW w:w="1619" w:type="dxa"/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F403F1" w:rsidRPr="00F706AA" w:rsidTr="00A4227D">
        <w:tc>
          <w:tcPr>
            <w:tcW w:w="4412" w:type="dxa"/>
            <w:gridSpan w:val="3"/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5165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A. PERMANENT ASSETS 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03F1" w:rsidRPr="00F706AA" w:rsidRDefault="00F403F1" w:rsidP="00A4227D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79</w:t>
            </w:r>
            <w:r w:rsidRPr="00F706AA">
              <w:rPr>
                <w:rFonts w:ascii="Times New Roman" w:hAnsi="Times New Roman"/>
                <w:sz w:val="20"/>
              </w:rPr>
              <w:t>502</w:t>
            </w:r>
          </w:p>
        </w:tc>
      </w:tr>
      <w:tr w:rsidR="00F403F1" w:rsidRPr="00F706AA" w:rsidTr="00A4227D">
        <w:tc>
          <w:tcPr>
            <w:tcW w:w="4412" w:type="dxa"/>
            <w:gridSpan w:val="3"/>
            <w:tcBorders>
              <w:bottom w:val="single" w:sz="4" w:space="0" w:color="000000"/>
            </w:tcBorders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51651">
              <w:rPr>
                <w:rFonts w:ascii="Arial" w:hAnsi="Arial" w:cs="Arial"/>
                <w:sz w:val="18"/>
                <w:szCs w:val="18"/>
              </w:rPr>
              <w:t>III.INTANGIBLE ASSETS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03F1" w:rsidRPr="00F706AA" w:rsidRDefault="00F403F1" w:rsidP="00A4227D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Cs w:val="24"/>
              </w:rPr>
            </w:pPr>
            <w:r w:rsidRPr="00F706AA">
              <w:rPr>
                <w:rFonts w:ascii="Times New Roman" w:hAnsi="Times New Roman"/>
                <w:sz w:val="20"/>
              </w:rPr>
              <w:t>75</w:t>
            </w:r>
          </w:p>
        </w:tc>
      </w:tr>
      <w:tr w:rsidR="00F403F1" w:rsidRPr="00F706AA" w:rsidTr="00A4227D">
        <w:tc>
          <w:tcPr>
            <w:tcW w:w="4412" w:type="dxa"/>
            <w:gridSpan w:val="3"/>
            <w:tcBorders>
              <w:bottom w:val="nil"/>
            </w:tcBorders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51651">
              <w:rPr>
                <w:rFonts w:ascii="Arial" w:hAnsi="Arial" w:cs="Arial"/>
                <w:sz w:val="18"/>
                <w:szCs w:val="18"/>
              </w:rPr>
              <w:t>IV. IMMOVABLES, PLANTS,EQUIPMENT AND BIOLOGICALRESOURCES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03F1" w:rsidRPr="00F706AA" w:rsidRDefault="00F403F1" w:rsidP="00A4227D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78</w:t>
            </w:r>
            <w:r w:rsidRPr="00F706AA">
              <w:rPr>
                <w:rFonts w:ascii="Times New Roman" w:hAnsi="Times New Roman"/>
                <w:sz w:val="20"/>
              </w:rPr>
              <w:t>838</w:t>
            </w:r>
          </w:p>
        </w:tc>
      </w:tr>
      <w:tr w:rsidR="00F403F1" w:rsidRPr="00F706AA" w:rsidTr="00A4227D">
        <w:tc>
          <w:tcPr>
            <w:tcW w:w="4412" w:type="dxa"/>
            <w:gridSpan w:val="3"/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C51651">
              <w:rPr>
                <w:rFonts w:ascii="Arial" w:hAnsi="Arial" w:cs="Arial"/>
                <w:sz w:val="20"/>
              </w:rPr>
              <w:t xml:space="preserve">1. </w:t>
            </w:r>
            <w:proofErr w:type="spellStart"/>
            <w:r w:rsidRPr="00C51651">
              <w:rPr>
                <w:rFonts w:ascii="Arial" w:hAnsi="Arial" w:cs="Arial"/>
                <w:sz w:val="20"/>
              </w:rPr>
              <w:t>Immovable’s</w:t>
            </w:r>
            <w:proofErr w:type="spellEnd"/>
            <w:r w:rsidRPr="00C51651">
              <w:rPr>
                <w:rFonts w:ascii="Arial" w:hAnsi="Arial" w:cs="Arial"/>
                <w:sz w:val="20"/>
              </w:rPr>
              <w:t xml:space="preserve">, plants and equipment 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03F1" w:rsidRPr="00F706AA" w:rsidRDefault="00F403F1" w:rsidP="00A4227D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78</w:t>
            </w:r>
            <w:r w:rsidRPr="00F706AA">
              <w:rPr>
                <w:rFonts w:ascii="Times New Roman" w:hAnsi="Times New Roman"/>
                <w:sz w:val="20"/>
              </w:rPr>
              <w:t>838</w:t>
            </w:r>
          </w:p>
        </w:tc>
      </w:tr>
      <w:tr w:rsidR="00F403F1" w:rsidRPr="00F706AA" w:rsidTr="00A4227D">
        <w:tc>
          <w:tcPr>
            <w:tcW w:w="4412" w:type="dxa"/>
            <w:gridSpan w:val="3"/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5165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B. CURRENT ASSETS 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03F1" w:rsidRPr="00F706AA" w:rsidRDefault="00F403F1" w:rsidP="00A4227D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161</w:t>
            </w:r>
            <w:r w:rsidRPr="00F706AA">
              <w:rPr>
                <w:rFonts w:ascii="Times New Roman" w:hAnsi="Times New Roman"/>
                <w:sz w:val="20"/>
              </w:rPr>
              <w:t>040</w:t>
            </w:r>
          </w:p>
        </w:tc>
      </w:tr>
      <w:tr w:rsidR="00F403F1" w:rsidRPr="00F706AA" w:rsidTr="00A4227D">
        <w:tc>
          <w:tcPr>
            <w:tcW w:w="4412" w:type="dxa"/>
            <w:gridSpan w:val="3"/>
            <w:tcBorders>
              <w:bottom w:val="single" w:sz="4" w:space="0" w:color="000000"/>
            </w:tcBorders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51651">
              <w:rPr>
                <w:rFonts w:ascii="Arial" w:hAnsi="Arial" w:cs="Arial"/>
                <w:sz w:val="18"/>
                <w:szCs w:val="18"/>
              </w:rPr>
              <w:t xml:space="preserve">I. INVENTORIES 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03F1" w:rsidRPr="00F706AA" w:rsidRDefault="00F403F1" w:rsidP="00A4227D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50</w:t>
            </w:r>
            <w:r w:rsidRPr="00F706AA">
              <w:rPr>
                <w:rFonts w:ascii="Times New Roman" w:hAnsi="Times New Roman"/>
                <w:sz w:val="20"/>
              </w:rPr>
              <w:t>489</w:t>
            </w:r>
          </w:p>
        </w:tc>
      </w:tr>
      <w:tr w:rsidR="00F403F1" w:rsidRPr="00F706AA" w:rsidTr="00A4227D">
        <w:tc>
          <w:tcPr>
            <w:tcW w:w="4412" w:type="dxa"/>
            <w:gridSpan w:val="3"/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51651">
              <w:rPr>
                <w:rFonts w:ascii="Arial" w:hAnsi="Arial" w:cs="Arial"/>
                <w:sz w:val="18"/>
                <w:szCs w:val="18"/>
              </w:rPr>
              <w:t>ð</w:t>
            </w:r>
            <w:r w:rsidRPr="00C5165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. TOTAL ASSETS 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03F1" w:rsidRPr="00F706AA" w:rsidRDefault="00F403F1" w:rsidP="00A4227D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242</w:t>
            </w:r>
            <w:r w:rsidRPr="00F706AA">
              <w:rPr>
                <w:rFonts w:ascii="Times New Roman" w:hAnsi="Times New Roman"/>
                <w:sz w:val="20"/>
              </w:rPr>
              <w:t>145</w:t>
            </w:r>
          </w:p>
        </w:tc>
      </w:tr>
      <w:tr w:rsidR="00F403F1" w:rsidRPr="00F706AA" w:rsidTr="00A4227D">
        <w:tc>
          <w:tcPr>
            <w:tcW w:w="4412" w:type="dxa"/>
            <w:gridSpan w:val="3"/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5165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E. OFF-BALANCE SHEET ASSETS 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03F1" w:rsidRPr="00F706AA" w:rsidRDefault="00F403F1" w:rsidP="00A4227D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12</w:t>
            </w:r>
            <w:r w:rsidRPr="00F706AA">
              <w:rPr>
                <w:rFonts w:ascii="Times New Roman" w:hAnsi="Times New Roman"/>
                <w:sz w:val="20"/>
              </w:rPr>
              <w:t>036</w:t>
            </w:r>
          </w:p>
        </w:tc>
      </w:tr>
      <w:tr w:rsidR="00F403F1" w:rsidRPr="00C51651" w:rsidTr="00A4227D">
        <w:tc>
          <w:tcPr>
            <w:tcW w:w="4412" w:type="dxa"/>
            <w:gridSpan w:val="3"/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619" w:type="dxa"/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F403F1" w:rsidRPr="00C51651" w:rsidTr="00A4227D">
        <w:tc>
          <w:tcPr>
            <w:tcW w:w="4412" w:type="dxa"/>
            <w:gridSpan w:val="3"/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51651">
              <w:rPr>
                <w:rFonts w:ascii="Arial" w:hAnsi="Arial" w:cs="Arial"/>
                <w:b/>
                <w:bCs/>
                <w:sz w:val="18"/>
                <w:szCs w:val="18"/>
              </w:rPr>
              <w:t>LIABILITIES</w:t>
            </w:r>
          </w:p>
        </w:tc>
        <w:tc>
          <w:tcPr>
            <w:tcW w:w="1619" w:type="dxa"/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F403F1" w:rsidRPr="00F706AA" w:rsidTr="00A4227D">
        <w:tc>
          <w:tcPr>
            <w:tcW w:w="4412" w:type="dxa"/>
            <w:gridSpan w:val="3"/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5165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A.EQUITY 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03F1" w:rsidRPr="00F706AA" w:rsidRDefault="00F403F1" w:rsidP="00A4227D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124</w:t>
            </w:r>
            <w:r w:rsidRPr="00F706AA">
              <w:rPr>
                <w:rFonts w:ascii="Times New Roman" w:hAnsi="Times New Roman"/>
                <w:sz w:val="20"/>
              </w:rPr>
              <w:t>175</w:t>
            </w:r>
          </w:p>
        </w:tc>
      </w:tr>
      <w:tr w:rsidR="00F403F1" w:rsidRPr="00F706AA" w:rsidTr="00A4227D">
        <w:tc>
          <w:tcPr>
            <w:tcW w:w="4412" w:type="dxa"/>
            <w:gridSpan w:val="3"/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51651">
              <w:rPr>
                <w:rFonts w:ascii="Arial" w:hAnsi="Arial" w:cs="Arial"/>
                <w:sz w:val="18"/>
                <w:szCs w:val="18"/>
              </w:rPr>
              <w:t xml:space="preserve">I. CAPITAL 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03F1" w:rsidRPr="00F706AA" w:rsidRDefault="00F403F1" w:rsidP="00A4227D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Cs w:val="24"/>
              </w:rPr>
            </w:pPr>
            <w:r w:rsidRPr="00F706AA">
              <w:rPr>
                <w:rFonts w:ascii="Times New Roman" w:hAnsi="Times New Roman"/>
                <w:sz w:val="20"/>
              </w:rPr>
              <w:t>312</w:t>
            </w:r>
          </w:p>
        </w:tc>
      </w:tr>
      <w:tr w:rsidR="00F403F1" w:rsidRPr="00F706AA" w:rsidTr="00A4227D">
        <w:tc>
          <w:tcPr>
            <w:tcW w:w="4412" w:type="dxa"/>
            <w:gridSpan w:val="3"/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51651">
              <w:rPr>
                <w:rFonts w:ascii="Arial" w:hAnsi="Arial" w:cs="Arial"/>
                <w:sz w:val="18"/>
                <w:szCs w:val="18"/>
              </w:rPr>
              <w:t xml:space="preserve">III. RESERVES 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03F1" w:rsidRPr="00F706AA" w:rsidRDefault="00F403F1" w:rsidP="00A4227D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Cs w:val="24"/>
              </w:rPr>
            </w:pPr>
            <w:r w:rsidRPr="00F706AA">
              <w:rPr>
                <w:rFonts w:ascii="Times New Roman" w:hAnsi="Times New Roman"/>
                <w:sz w:val="20"/>
              </w:rPr>
              <w:t>938</w:t>
            </w:r>
          </w:p>
        </w:tc>
      </w:tr>
      <w:tr w:rsidR="00F403F1" w:rsidRPr="00F706AA" w:rsidTr="00A4227D">
        <w:tc>
          <w:tcPr>
            <w:tcW w:w="4412" w:type="dxa"/>
            <w:gridSpan w:val="3"/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51651">
              <w:rPr>
                <w:rFonts w:ascii="Arial" w:hAnsi="Arial" w:cs="Arial"/>
                <w:sz w:val="18"/>
                <w:szCs w:val="18"/>
              </w:rPr>
              <w:t xml:space="preserve">VII. RETAINED EARNINGS 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03F1" w:rsidRPr="00F706AA" w:rsidRDefault="00F403F1" w:rsidP="00A4227D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122</w:t>
            </w:r>
            <w:r w:rsidRPr="00F706AA">
              <w:rPr>
                <w:rFonts w:ascii="Times New Roman" w:hAnsi="Times New Roman"/>
                <w:sz w:val="20"/>
              </w:rPr>
              <w:t>925</w:t>
            </w:r>
          </w:p>
        </w:tc>
      </w:tr>
      <w:tr w:rsidR="00F403F1" w:rsidRPr="00F706AA" w:rsidTr="00A4227D">
        <w:tc>
          <w:tcPr>
            <w:tcW w:w="4412" w:type="dxa"/>
            <w:gridSpan w:val="3"/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51651">
              <w:rPr>
                <w:rFonts w:ascii="Arial" w:hAnsi="Arial" w:cs="Arial"/>
                <w:sz w:val="18"/>
                <w:szCs w:val="18"/>
              </w:rPr>
              <w:t xml:space="preserve">II. LONG-TERM LIABLITIES 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03F1" w:rsidRPr="00F706AA" w:rsidRDefault="00F403F1" w:rsidP="00A4227D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9</w:t>
            </w:r>
            <w:r w:rsidRPr="00F706AA">
              <w:rPr>
                <w:rFonts w:ascii="Times New Roman" w:hAnsi="Times New Roman"/>
                <w:sz w:val="20"/>
              </w:rPr>
              <w:t>749</w:t>
            </w:r>
          </w:p>
        </w:tc>
      </w:tr>
      <w:tr w:rsidR="00F403F1" w:rsidRPr="00F706AA" w:rsidTr="00A4227D">
        <w:tc>
          <w:tcPr>
            <w:tcW w:w="4412" w:type="dxa"/>
            <w:gridSpan w:val="3"/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C51651">
              <w:rPr>
                <w:rFonts w:ascii="Arial" w:hAnsi="Arial" w:cs="Arial"/>
                <w:sz w:val="20"/>
              </w:rPr>
              <w:t xml:space="preserve">1. Long-term loans 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03F1" w:rsidRPr="00F706AA" w:rsidRDefault="00F403F1" w:rsidP="00A4227D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7</w:t>
            </w:r>
            <w:r w:rsidRPr="00F706AA">
              <w:rPr>
                <w:rFonts w:ascii="Times New Roman" w:hAnsi="Times New Roman"/>
                <w:sz w:val="20"/>
              </w:rPr>
              <w:t>402</w:t>
            </w:r>
          </w:p>
        </w:tc>
      </w:tr>
      <w:tr w:rsidR="00F403F1" w:rsidRPr="00F706AA" w:rsidTr="00A4227D">
        <w:tc>
          <w:tcPr>
            <w:tcW w:w="4412" w:type="dxa"/>
            <w:gridSpan w:val="3"/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C51651">
              <w:rPr>
                <w:rFonts w:ascii="Arial" w:hAnsi="Arial" w:cs="Arial"/>
                <w:sz w:val="20"/>
              </w:rPr>
              <w:t xml:space="preserve">2. Other long-term liabilities 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03F1" w:rsidRPr="00F706AA" w:rsidRDefault="00F403F1" w:rsidP="00A4227D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  <w:r w:rsidRPr="00F706AA">
              <w:rPr>
                <w:rFonts w:ascii="Times New Roman" w:hAnsi="Times New Roman"/>
                <w:sz w:val="20"/>
              </w:rPr>
              <w:t>347</w:t>
            </w:r>
          </w:p>
        </w:tc>
      </w:tr>
      <w:tr w:rsidR="00F403F1" w:rsidRPr="00F706AA" w:rsidTr="00A4227D">
        <w:tc>
          <w:tcPr>
            <w:tcW w:w="4412" w:type="dxa"/>
            <w:gridSpan w:val="3"/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C51651">
              <w:rPr>
                <w:rFonts w:ascii="Arial" w:hAnsi="Arial" w:cs="Arial"/>
                <w:sz w:val="20"/>
              </w:rPr>
              <w:t>III. SHORT-TERM LIABILITIES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03F1" w:rsidRPr="00F706AA" w:rsidRDefault="00F403F1" w:rsidP="00A4227D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108</w:t>
            </w:r>
            <w:r w:rsidRPr="00F706AA">
              <w:rPr>
                <w:rFonts w:ascii="Times New Roman" w:hAnsi="Times New Roman"/>
                <w:sz w:val="20"/>
              </w:rPr>
              <w:t>221</w:t>
            </w:r>
          </w:p>
        </w:tc>
      </w:tr>
      <w:tr w:rsidR="00F403F1" w:rsidRPr="00F706AA" w:rsidTr="00A4227D">
        <w:tc>
          <w:tcPr>
            <w:tcW w:w="4412" w:type="dxa"/>
            <w:gridSpan w:val="3"/>
            <w:tcBorders>
              <w:bottom w:val="single" w:sz="4" w:space="0" w:color="000000"/>
            </w:tcBorders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C51651">
              <w:rPr>
                <w:rFonts w:ascii="Arial" w:hAnsi="Arial" w:cs="Arial"/>
                <w:sz w:val="20"/>
              </w:rPr>
              <w:t xml:space="preserve">1. Short-term financial liabilities 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03F1" w:rsidRPr="00F706AA" w:rsidRDefault="00F403F1" w:rsidP="00A4227D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27</w:t>
            </w:r>
            <w:r w:rsidRPr="00F706AA">
              <w:rPr>
                <w:rFonts w:ascii="Times New Roman" w:hAnsi="Times New Roman"/>
                <w:sz w:val="20"/>
              </w:rPr>
              <w:t>890</w:t>
            </w:r>
          </w:p>
        </w:tc>
      </w:tr>
      <w:tr w:rsidR="00F403F1" w:rsidRPr="00F706AA" w:rsidTr="00A4227D">
        <w:tc>
          <w:tcPr>
            <w:tcW w:w="4412" w:type="dxa"/>
            <w:gridSpan w:val="3"/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C51651">
              <w:rPr>
                <w:rFonts w:ascii="Arial" w:hAnsi="Arial" w:cs="Arial"/>
                <w:sz w:val="20"/>
              </w:rPr>
              <w:t xml:space="preserve"> 3. Operating liabilities 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03F1" w:rsidRPr="00F706AA" w:rsidRDefault="00F403F1" w:rsidP="00A4227D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60</w:t>
            </w:r>
            <w:r w:rsidRPr="00F706AA">
              <w:rPr>
                <w:rFonts w:ascii="Times New Roman" w:hAnsi="Times New Roman"/>
                <w:sz w:val="20"/>
              </w:rPr>
              <w:t>675</w:t>
            </w:r>
          </w:p>
        </w:tc>
      </w:tr>
      <w:tr w:rsidR="00F403F1" w:rsidRPr="00F706AA" w:rsidTr="00A4227D">
        <w:tc>
          <w:tcPr>
            <w:tcW w:w="4412" w:type="dxa"/>
            <w:gridSpan w:val="3"/>
            <w:tcBorders>
              <w:bottom w:val="single" w:sz="4" w:space="0" w:color="000000"/>
            </w:tcBorders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C51651">
              <w:rPr>
                <w:rFonts w:ascii="Arial" w:hAnsi="Arial" w:cs="Arial"/>
                <w:sz w:val="20"/>
              </w:rPr>
              <w:t xml:space="preserve">4. Other short-term liabilities 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03F1" w:rsidRPr="00F706AA" w:rsidRDefault="00F403F1" w:rsidP="00A4227D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13</w:t>
            </w:r>
            <w:r w:rsidRPr="00F706AA">
              <w:rPr>
                <w:rFonts w:ascii="Times New Roman" w:hAnsi="Times New Roman"/>
                <w:sz w:val="20"/>
              </w:rPr>
              <w:t>042</w:t>
            </w:r>
          </w:p>
        </w:tc>
      </w:tr>
      <w:tr w:rsidR="00F403F1" w:rsidRPr="00F706AA" w:rsidTr="00A4227D">
        <w:tc>
          <w:tcPr>
            <w:tcW w:w="4412" w:type="dxa"/>
            <w:gridSpan w:val="3"/>
            <w:tcBorders>
              <w:bottom w:val="nil"/>
            </w:tcBorders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C51651">
              <w:rPr>
                <w:rFonts w:ascii="Arial" w:hAnsi="Arial" w:cs="Arial"/>
                <w:sz w:val="20"/>
              </w:rPr>
              <w:t xml:space="preserve">5. Liabilities derived from VAT and other public </w:t>
            </w:r>
          </w:p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C51651">
              <w:rPr>
                <w:rFonts w:ascii="Arial" w:hAnsi="Arial" w:cs="Arial"/>
                <w:sz w:val="20"/>
              </w:rPr>
              <w:t>revenues and deferred expenses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03F1" w:rsidRPr="00F706AA" w:rsidRDefault="00F403F1" w:rsidP="00A4227D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  <w:r w:rsidRPr="00F706AA">
              <w:rPr>
                <w:rFonts w:ascii="Times New Roman" w:hAnsi="Times New Roman"/>
                <w:sz w:val="20"/>
              </w:rPr>
              <w:t>066</w:t>
            </w:r>
          </w:p>
        </w:tc>
      </w:tr>
      <w:tr w:rsidR="00F403F1" w:rsidRPr="00F706AA" w:rsidTr="00A4227D">
        <w:tc>
          <w:tcPr>
            <w:tcW w:w="4412" w:type="dxa"/>
            <w:gridSpan w:val="3"/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C51651">
              <w:rPr>
                <w:rFonts w:ascii="Arial" w:hAnsi="Arial" w:cs="Arial"/>
                <w:sz w:val="20"/>
              </w:rPr>
              <w:t xml:space="preserve"> 6.Liabilities derived from tax on profit 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03F1" w:rsidRPr="00F706AA" w:rsidRDefault="00F403F1" w:rsidP="00A4227D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  <w:r w:rsidRPr="00F706AA">
              <w:rPr>
                <w:rFonts w:ascii="Times New Roman" w:hAnsi="Times New Roman"/>
                <w:sz w:val="20"/>
              </w:rPr>
              <w:t>548</w:t>
            </w:r>
          </w:p>
        </w:tc>
      </w:tr>
      <w:tr w:rsidR="00F403F1" w:rsidRPr="00F706AA" w:rsidTr="00A4227D">
        <w:tc>
          <w:tcPr>
            <w:tcW w:w="4412" w:type="dxa"/>
            <w:gridSpan w:val="3"/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C51651">
              <w:rPr>
                <w:rFonts w:ascii="Arial" w:hAnsi="Arial" w:cs="Arial"/>
                <w:b/>
                <w:bCs/>
                <w:sz w:val="20"/>
              </w:rPr>
              <w:t xml:space="preserve">G. TOTAL LIABILITIES 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03F1" w:rsidRPr="00F706AA" w:rsidRDefault="00F403F1" w:rsidP="00A4227D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242</w:t>
            </w:r>
            <w:r w:rsidRPr="00F706AA">
              <w:rPr>
                <w:rFonts w:ascii="Times New Roman" w:hAnsi="Times New Roman"/>
                <w:sz w:val="20"/>
              </w:rPr>
              <w:t>145</w:t>
            </w:r>
          </w:p>
        </w:tc>
      </w:tr>
      <w:tr w:rsidR="00F403F1" w:rsidRPr="00F706AA" w:rsidTr="00A4227D">
        <w:tc>
          <w:tcPr>
            <w:tcW w:w="4412" w:type="dxa"/>
            <w:gridSpan w:val="3"/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</w:rPr>
            </w:pPr>
            <w:r w:rsidRPr="00C51651">
              <w:rPr>
                <w:rFonts w:ascii="Arial" w:hAnsi="Arial" w:cs="Arial"/>
                <w:b/>
                <w:bCs/>
                <w:sz w:val="20"/>
              </w:rPr>
              <w:t>D. OFF-BALANCE SHEET LIABILITIES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03F1" w:rsidRPr="00F706AA" w:rsidRDefault="00F403F1" w:rsidP="00A4227D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12</w:t>
            </w:r>
            <w:r w:rsidRPr="00F706AA">
              <w:rPr>
                <w:rFonts w:ascii="Times New Roman" w:hAnsi="Times New Roman"/>
                <w:sz w:val="20"/>
              </w:rPr>
              <w:t>036</w:t>
            </w:r>
          </w:p>
        </w:tc>
      </w:tr>
      <w:tr w:rsidR="00F403F1" w:rsidRPr="00C51651" w:rsidTr="00A4227D">
        <w:trPr>
          <w:gridAfter w:val="2"/>
          <w:wAfter w:w="7546" w:type="dxa"/>
        </w:trPr>
        <w:tc>
          <w:tcPr>
            <w:tcW w:w="1671" w:type="dxa"/>
            <w:tcBorders>
              <w:left w:val="nil"/>
              <w:bottom w:val="single" w:sz="4" w:space="0" w:color="000000"/>
              <w:right w:val="nil"/>
            </w:tcBorders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671" w:type="dxa"/>
            <w:tcBorders>
              <w:left w:val="nil"/>
              <w:bottom w:val="single" w:sz="4" w:space="0" w:color="000000"/>
              <w:right w:val="nil"/>
            </w:tcBorders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F403F1" w:rsidRPr="00C51651" w:rsidTr="00A4227D">
        <w:tc>
          <w:tcPr>
            <w:tcW w:w="4412" w:type="dxa"/>
            <w:gridSpan w:val="3"/>
            <w:tcBorders>
              <w:top w:val="single" w:sz="4" w:space="0" w:color="000000"/>
              <w:bottom w:val="nil"/>
            </w:tcBorders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sz w:val="20"/>
              </w:rPr>
            </w:pPr>
          </w:p>
        </w:tc>
        <w:tc>
          <w:tcPr>
            <w:tcW w:w="1619" w:type="dxa"/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51651">
              <w:rPr>
                <w:rFonts w:ascii="Arial" w:hAnsi="Arial" w:cs="Arial"/>
                <w:b/>
                <w:bCs/>
                <w:sz w:val="20"/>
              </w:rPr>
              <w:t>31.12.20</w:t>
            </w:r>
            <w:r>
              <w:rPr>
                <w:rFonts w:ascii="Arial" w:hAnsi="Arial" w:cs="Arial"/>
                <w:b/>
                <w:bCs/>
                <w:sz w:val="20"/>
              </w:rPr>
              <w:t>12</w:t>
            </w:r>
            <w:r w:rsidRPr="00C51651">
              <w:rPr>
                <w:rFonts w:ascii="Arial" w:hAnsi="Arial" w:cs="Arial"/>
                <w:b/>
                <w:bCs/>
                <w:sz w:val="20"/>
              </w:rPr>
              <w:t>.</w:t>
            </w:r>
          </w:p>
        </w:tc>
      </w:tr>
      <w:tr w:rsidR="00F403F1" w:rsidRPr="00C51651" w:rsidTr="00A4227D">
        <w:tc>
          <w:tcPr>
            <w:tcW w:w="4412" w:type="dxa"/>
            <w:gridSpan w:val="3"/>
            <w:tcBorders>
              <w:bottom w:val="nil"/>
            </w:tcBorders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sz w:val="20"/>
              </w:rPr>
            </w:pPr>
            <w:r w:rsidRPr="00C51651">
              <w:rPr>
                <w:rFonts w:ascii="Arial" w:hAnsi="Arial" w:cs="Arial"/>
                <w:b/>
                <w:bCs/>
                <w:i/>
                <w:sz w:val="20"/>
              </w:rPr>
              <w:t>PROFIT AND LOSS ACCOUNT</w:t>
            </w:r>
          </w:p>
        </w:tc>
        <w:tc>
          <w:tcPr>
            <w:tcW w:w="1619" w:type="dxa"/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51651">
              <w:rPr>
                <w:rFonts w:ascii="Arial" w:hAnsi="Arial" w:cs="Arial"/>
                <w:b/>
                <w:bCs/>
                <w:sz w:val="20"/>
              </w:rPr>
              <w:t>1€=</w:t>
            </w:r>
            <w:r>
              <w:rPr>
                <w:rFonts w:ascii="Arial" w:hAnsi="Arial" w:cs="Arial"/>
                <w:b/>
                <w:bCs/>
                <w:sz w:val="20"/>
              </w:rPr>
              <w:t>113.2</w:t>
            </w:r>
            <w:r w:rsidRPr="00C51651">
              <w:rPr>
                <w:rFonts w:ascii="Arial" w:hAnsi="Arial" w:cs="Arial"/>
                <w:b/>
                <w:bCs/>
                <w:sz w:val="20"/>
              </w:rPr>
              <w:t xml:space="preserve"> DIN</w:t>
            </w:r>
          </w:p>
        </w:tc>
      </w:tr>
      <w:tr w:rsidR="00F403F1" w:rsidRPr="00C51651" w:rsidTr="00A4227D">
        <w:tc>
          <w:tcPr>
            <w:tcW w:w="4412" w:type="dxa"/>
            <w:gridSpan w:val="3"/>
            <w:tcBorders>
              <w:bottom w:val="nil"/>
            </w:tcBorders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</w:rPr>
            </w:pPr>
            <w:r w:rsidRPr="00C51651">
              <w:rPr>
                <w:rFonts w:ascii="Arial" w:hAnsi="Arial" w:cs="Arial"/>
                <w:b/>
                <w:bCs/>
                <w:sz w:val="20"/>
              </w:rPr>
              <w:t>A. OPERATING INCOME AND EXPENSES</w:t>
            </w:r>
          </w:p>
        </w:tc>
        <w:tc>
          <w:tcPr>
            <w:tcW w:w="1619" w:type="dxa"/>
            <w:tcBorders>
              <w:bottom w:val="nil"/>
            </w:tcBorders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F403F1" w:rsidRPr="00F706AA" w:rsidTr="00A4227D">
        <w:tc>
          <w:tcPr>
            <w:tcW w:w="4412" w:type="dxa"/>
            <w:gridSpan w:val="3"/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</w:rPr>
            </w:pPr>
            <w:r w:rsidRPr="00C51651">
              <w:rPr>
                <w:rFonts w:ascii="Arial" w:hAnsi="Arial" w:cs="Arial"/>
                <w:b/>
                <w:bCs/>
                <w:sz w:val="20"/>
              </w:rPr>
              <w:t>I.OPERATING INCOME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03F1" w:rsidRPr="00F706AA" w:rsidRDefault="00F403F1" w:rsidP="00A4227D">
            <w:pPr>
              <w:spacing w:before="100" w:beforeAutospacing="1" w:after="100" w:afterAutospacing="1"/>
              <w:jc w:val="righ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 w:val="20"/>
              </w:rPr>
              <w:t>468</w:t>
            </w:r>
            <w:r w:rsidRPr="00F706AA">
              <w:rPr>
                <w:rFonts w:ascii="Tahoma" w:hAnsi="Tahoma" w:cs="Tahoma"/>
                <w:sz w:val="20"/>
              </w:rPr>
              <w:t>982</w:t>
            </w:r>
          </w:p>
        </w:tc>
      </w:tr>
      <w:tr w:rsidR="00F403F1" w:rsidRPr="00F706AA" w:rsidTr="00A4227D">
        <w:tc>
          <w:tcPr>
            <w:tcW w:w="4412" w:type="dxa"/>
            <w:gridSpan w:val="3"/>
            <w:tcBorders>
              <w:bottom w:val="single" w:sz="4" w:space="0" w:color="000000"/>
            </w:tcBorders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C51651">
              <w:rPr>
                <w:rFonts w:ascii="Arial" w:hAnsi="Arial" w:cs="Arial"/>
                <w:sz w:val="20"/>
              </w:rPr>
              <w:t xml:space="preserve">1.Sales of goods 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03F1" w:rsidRPr="00F706AA" w:rsidRDefault="00F403F1" w:rsidP="00A4227D">
            <w:pPr>
              <w:spacing w:before="100" w:beforeAutospacing="1" w:after="100" w:afterAutospacing="1"/>
              <w:jc w:val="righ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 w:val="20"/>
              </w:rPr>
              <w:t>468</w:t>
            </w:r>
            <w:r w:rsidRPr="00F706AA">
              <w:rPr>
                <w:rFonts w:ascii="Tahoma" w:hAnsi="Tahoma" w:cs="Tahoma"/>
                <w:sz w:val="20"/>
              </w:rPr>
              <w:t>112</w:t>
            </w:r>
          </w:p>
        </w:tc>
      </w:tr>
      <w:tr w:rsidR="00F403F1" w:rsidRPr="00F706AA" w:rsidTr="00A4227D">
        <w:tc>
          <w:tcPr>
            <w:tcW w:w="4412" w:type="dxa"/>
            <w:gridSpan w:val="3"/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C51651">
              <w:rPr>
                <w:rFonts w:ascii="Arial" w:hAnsi="Arial" w:cs="Arial"/>
                <w:sz w:val="20"/>
              </w:rPr>
              <w:t xml:space="preserve">5. Other operating income 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03F1" w:rsidRPr="00F706AA" w:rsidRDefault="00F403F1" w:rsidP="00A4227D">
            <w:pPr>
              <w:spacing w:before="100" w:beforeAutospacing="1" w:after="100" w:afterAutospacing="1"/>
              <w:jc w:val="right"/>
              <w:rPr>
                <w:rFonts w:ascii="Tahoma" w:hAnsi="Tahoma" w:cs="Tahoma"/>
                <w:szCs w:val="24"/>
              </w:rPr>
            </w:pPr>
            <w:r w:rsidRPr="00F706AA">
              <w:rPr>
                <w:rFonts w:ascii="Tahoma" w:hAnsi="Tahoma" w:cs="Tahoma"/>
                <w:sz w:val="20"/>
              </w:rPr>
              <w:t>870</w:t>
            </w:r>
          </w:p>
        </w:tc>
      </w:tr>
      <w:tr w:rsidR="00F403F1" w:rsidRPr="00F706AA" w:rsidTr="00A4227D">
        <w:tc>
          <w:tcPr>
            <w:tcW w:w="4412" w:type="dxa"/>
            <w:gridSpan w:val="3"/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</w:rPr>
            </w:pPr>
            <w:r w:rsidRPr="00C51651">
              <w:rPr>
                <w:rFonts w:ascii="Arial" w:hAnsi="Arial" w:cs="Arial"/>
                <w:b/>
                <w:bCs/>
                <w:sz w:val="20"/>
              </w:rPr>
              <w:t>II. OPERATING EXPENSES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03F1" w:rsidRPr="00F706AA" w:rsidRDefault="00F403F1" w:rsidP="00A4227D">
            <w:pPr>
              <w:spacing w:before="100" w:beforeAutospacing="1" w:after="100" w:afterAutospacing="1"/>
              <w:jc w:val="righ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 w:val="20"/>
              </w:rPr>
              <w:t>414</w:t>
            </w:r>
            <w:r w:rsidRPr="00F706AA">
              <w:rPr>
                <w:rFonts w:ascii="Tahoma" w:hAnsi="Tahoma" w:cs="Tahoma"/>
                <w:sz w:val="20"/>
              </w:rPr>
              <w:t>142</w:t>
            </w:r>
          </w:p>
        </w:tc>
      </w:tr>
      <w:tr w:rsidR="00F403F1" w:rsidRPr="00F706AA" w:rsidTr="00A4227D">
        <w:tc>
          <w:tcPr>
            <w:tcW w:w="4412" w:type="dxa"/>
            <w:gridSpan w:val="3"/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C51651">
              <w:rPr>
                <w:rFonts w:ascii="Arial" w:hAnsi="Arial" w:cs="Arial"/>
                <w:sz w:val="20"/>
              </w:rPr>
              <w:t xml:space="preserve">1. Cost of goods sold 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03F1" w:rsidRPr="00F706AA" w:rsidRDefault="00F403F1" w:rsidP="00A4227D">
            <w:pPr>
              <w:spacing w:before="100" w:beforeAutospacing="1" w:after="100" w:afterAutospacing="1"/>
              <w:jc w:val="righ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 w:val="20"/>
              </w:rPr>
              <w:t>298</w:t>
            </w:r>
            <w:r w:rsidRPr="00F706AA">
              <w:rPr>
                <w:rFonts w:ascii="Tahoma" w:hAnsi="Tahoma" w:cs="Tahoma"/>
                <w:sz w:val="20"/>
              </w:rPr>
              <w:t>337</w:t>
            </w:r>
          </w:p>
        </w:tc>
      </w:tr>
      <w:tr w:rsidR="00F403F1" w:rsidRPr="00F706AA" w:rsidTr="00A4227D">
        <w:tc>
          <w:tcPr>
            <w:tcW w:w="4412" w:type="dxa"/>
            <w:gridSpan w:val="3"/>
            <w:tcBorders>
              <w:bottom w:val="single" w:sz="4" w:space="0" w:color="000000"/>
            </w:tcBorders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C51651">
              <w:rPr>
                <w:rFonts w:ascii="Arial" w:hAnsi="Arial" w:cs="Arial"/>
                <w:sz w:val="20"/>
              </w:rPr>
              <w:t xml:space="preserve">2. Raw material costs 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03F1" w:rsidRPr="00F706AA" w:rsidRDefault="00F403F1" w:rsidP="00A4227D">
            <w:pPr>
              <w:spacing w:before="100" w:beforeAutospacing="1" w:after="100" w:afterAutospacing="1"/>
              <w:jc w:val="righ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 w:val="20"/>
              </w:rPr>
              <w:t>15</w:t>
            </w:r>
            <w:r w:rsidRPr="00F706AA">
              <w:rPr>
                <w:rFonts w:ascii="Tahoma" w:hAnsi="Tahoma" w:cs="Tahoma"/>
                <w:sz w:val="20"/>
              </w:rPr>
              <w:t>312</w:t>
            </w:r>
          </w:p>
        </w:tc>
      </w:tr>
      <w:tr w:rsidR="00F403F1" w:rsidRPr="00F706AA" w:rsidTr="00A4227D">
        <w:tc>
          <w:tcPr>
            <w:tcW w:w="4412" w:type="dxa"/>
            <w:gridSpan w:val="3"/>
            <w:tcBorders>
              <w:bottom w:val="single" w:sz="4" w:space="0" w:color="000000"/>
            </w:tcBorders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C51651">
              <w:rPr>
                <w:rFonts w:ascii="Arial" w:hAnsi="Arial" w:cs="Arial"/>
                <w:sz w:val="20"/>
              </w:rPr>
              <w:t>3. Salaries, wages and other</w:t>
            </w:r>
          </w:p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C51651">
              <w:rPr>
                <w:rFonts w:ascii="Arial" w:hAnsi="Arial" w:cs="Arial"/>
                <w:sz w:val="20"/>
              </w:rPr>
              <w:t>personnel indemnities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03F1" w:rsidRPr="00F706AA" w:rsidRDefault="00F403F1" w:rsidP="00A4227D">
            <w:pPr>
              <w:spacing w:before="100" w:beforeAutospacing="1" w:after="100" w:afterAutospacing="1"/>
              <w:jc w:val="righ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 w:val="20"/>
              </w:rPr>
              <w:t>56</w:t>
            </w:r>
            <w:r w:rsidRPr="00F706AA">
              <w:rPr>
                <w:rFonts w:ascii="Tahoma" w:hAnsi="Tahoma" w:cs="Tahoma"/>
                <w:sz w:val="20"/>
              </w:rPr>
              <w:t>761</w:t>
            </w:r>
          </w:p>
        </w:tc>
      </w:tr>
      <w:tr w:rsidR="00F403F1" w:rsidRPr="00F706AA" w:rsidTr="00A4227D">
        <w:tc>
          <w:tcPr>
            <w:tcW w:w="4412" w:type="dxa"/>
            <w:gridSpan w:val="3"/>
            <w:tcBorders>
              <w:bottom w:val="nil"/>
            </w:tcBorders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C51651">
              <w:rPr>
                <w:rFonts w:ascii="Arial" w:hAnsi="Arial" w:cs="Arial"/>
                <w:sz w:val="20"/>
              </w:rPr>
              <w:t>4. Depreciation and provision</w:t>
            </w:r>
          </w:p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C51651">
              <w:rPr>
                <w:rFonts w:ascii="Arial" w:hAnsi="Arial" w:cs="Arial"/>
                <w:sz w:val="20"/>
              </w:rPr>
              <w:t>costs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03F1" w:rsidRPr="00F706AA" w:rsidRDefault="00F403F1" w:rsidP="00A4227D">
            <w:pPr>
              <w:spacing w:before="100" w:beforeAutospacing="1" w:after="100" w:afterAutospacing="1"/>
              <w:jc w:val="righ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 w:val="20"/>
              </w:rPr>
              <w:t>13</w:t>
            </w:r>
            <w:r w:rsidRPr="00F706AA">
              <w:rPr>
                <w:rFonts w:ascii="Tahoma" w:hAnsi="Tahoma" w:cs="Tahoma"/>
                <w:sz w:val="20"/>
              </w:rPr>
              <w:t>950</w:t>
            </w:r>
          </w:p>
        </w:tc>
      </w:tr>
      <w:tr w:rsidR="00F403F1" w:rsidRPr="00F706AA" w:rsidTr="00A4227D">
        <w:tc>
          <w:tcPr>
            <w:tcW w:w="4412" w:type="dxa"/>
            <w:gridSpan w:val="3"/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C51651">
              <w:rPr>
                <w:rFonts w:ascii="Arial" w:hAnsi="Arial" w:cs="Arial"/>
                <w:sz w:val="20"/>
              </w:rPr>
              <w:t xml:space="preserve">5. Other operating expenses 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03F1" w:rsidRPr="00F706AA" w:rsidRDefault="00F403F1" w:rsidP="00A4227D">
            <w:pPr>
              <w:spacing w:before="100" w:beforeAutospacing="1" w:after="100" w:afterAutospacing="1"/>
              <w:jc w:val="righ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 w:val="20"/>
              </w:rPr>
              <w:t>29</w:t>
            </w:r>
            <w:r w:rsidRPr="00F706AA">
              <w:rPr>
                <w:rFonts w:ascii="Tahoma" w:hAnsi="Tahoma" w:cs="Tahoma"/>
                <w:sz w:val="20"/>
              </w:rPr>
              <w:t>782</w:t>
            </w:r>
          </w:p>
        </w:tc>
      </w:tr>
      <w:tr w:rsidR="00F403F1" w:rsidRPr="00F706AA" w:rsidTr="00A4227D">
        <w:tc>
          <w:tcPr>
            <w:tcW w:w="4412" w:type="dxa"/>
            <w:gridSpan w:val="3"/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51651">
              <w:rPr>
                <w:rFonts w:ascii="Arial" w:hAnsi="Arial" w:cs="Arial"/>
                <w:b/>
                <w:bCs/>
                <w:sz w:val="18"/>
                <w:szCs w:val="18"/>
              </w:rPr>
              <w:t>III. OPERATING PROFIT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03F1" w:rsidRPr="00F706AA" w:rsidRDefault="00F403F1" w:rsidP="00A4227D">
            <w:pPr>
              <w:spacing w:before="100" w:beforeAutospacing="1" w:after="100" w:afterAutospacing="1"/>
              <w:jc w:val="righ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 w:val="20"/>
              </w:rPr>
              <w:t>54</w:t>
            </w:r>
            <w:r w:rsidRPr="00F706AA">
              <w:rPr>
                <w:rFonts w:ascii="Tahoma" w:hAnsi="Tahoma" w:cs="Tahoma"/>
                <w:sz w:val="20"/>
              </w:rPr>
              <w:t>840</w:t>
            </w:r>
          </w:p>
        </w:tc>
      </w:tr>
      <w:tr w:rsidR="00F403F1" w:rsidRPr="00F706AA" w:rsidTr="00A4227D">
        <w:tc>
          <w:tcPr>
            <w:tcW w:w="4412" w:type="dxa"/>
            <w:gridSpan w:val="3"/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5165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V. FINANCIAL INCOME 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03F1" w:rsidRPr="00F706AA" w:rsidRDefault="00F403F1" w:rsidP="00A4227D">
            <w:pPr>
              <w:spacing w:before="100" w:beforeAutospacing="1" w:after="100" w:afterAutospacing="1"/>
              <w:jc w:val="righ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 w:val="20"/>
              </w:rPr>
              <w:t>6</w:t>
            </w:r>
            <w:r w:rsidRPr="00F706AA">
              <w:rPr>
                <w:rFonts w:ascii="Tahoma" w:hAnsi="Tahoma" w:cs="Tahoma"/>
                <w:sz w:val="20"/>
              </w:rPr>
              <w:t>303</w:t>
            </w:r>
          </w:p>
        </w:tc>
      </w:tr>
      <w:tr w:rsidR="00F403F1" w:rsidRPr="00F706AA" w:rsidTr="00A4227D">
        <w:tc>
          <w:tcPr>
            <w:tcW w:w="4412" w:type="dxa"/>
            <w:gridSpan w:val="3"/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5165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VI. FINANCIAL EXPENSES 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03F1" w:rsidRPr="00F706AA" w:rsidRDefault="00F403F1" w:rsidP="00A4227D">
            <w:pPr>
              <w:spacing w:before="100" w:beforeAutospacing="1" w:after="100" w:afterAutospacing="1"/>
              <w:jc w:val="righ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 w:val="20"/>
              </w:rPr>
              <w:t>12</w:t>
            </w:r>
            <w:r w:rsidRPr="00F706AA">
              <w:rPr>
                <w:rFonts w:ascii="Tahoma" w:hAnsi="Tahoma" w:cs="Tahoma"/>
                <w:sz w:val="20"/>
              </w:rPr>
              <w:t>856</w:t>
            </w:r>
          </w:p>
        </w:tc>
      </w:tr>
      <w:tr w:rsidR="00F403F1" w:rsidRPr="00F706AA" w:rsidTr="00A4227D">
        <w:tc>
          <w:tcPr>
            <w:tcW w:w="4412" w:type="dxa"/>
            <w:gridSpan w:val="3"/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5165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VII. OTHER INCOME 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03F1" w:rsidRPr="00F706AA" w:rsidRDefault="00F403F1" w:rsidP="00A4227D">
            <w:pPr>
              <w:spacing w:before="100" w:beforeAutospacing="1" w:after="100" w:afterAutospacing="1"/>
              <w:jc w:val="righ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 w:val="20"/>
              </w:rPr>
              <w:t>22</w:t>
            </w:r>
            <w:r w:rsidRPr="00F706AA">
              <w:rPr>
                <w:rFonts w:ascii="Tahoma" w:hAnsi="Tahoma" w:cs="Tahoma"/>
                <w:sz w:val="20"/>
              </w:rPr>
              <w:t>869</w:t>
            </w:r>
          </w:p>
        </w:tc>
      </w:tr>
      <w:tr w:rsidR="00F403F1" w:rsidRPr="00F706AA" w:rsidTr="00A4227D">
        <w:tc>
          <w:tcPr>
            <w:tcW w:w="4412" w:type="dxa"/>
            <w:gridSpan w:val="3"/>
            <w:tcBorders>
              <w:bottom w:val="single" w:sz="4" w:space="0" w:color="000000"/>
            </w:tcBorders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5165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VIII. OTHER EXPENSES 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03F1" w:rsidRPr="00F706AA" w:rsidRDefault="00F403F1" w:rsidP="00A4227D">
            <w:pPr>
              <w:spacing w:before="100" w:beforeAutospacing="1" w:after="100" w:afterAutospacing="1"/>
              <w:jc w:val="right"/>
              <w:rPr>
                <w:rFonts w:ascii="Tahoma" w:hAnsi="Tahoma" w:cs="Tahoma"/>
                <w:szCs w:val="24"/>
              </w:rPr>
            </w:pPr>
            <w:r w:rsidRPr="00F706AA">
              <w:rPr>
                <w:rFonts w:ascii="Tahoma" w:hAnsi="Tahoma" w:cs="Tahoma"/>
                <w:sz w:val="20"/>
              </w:rPr>
              <w:t>22.813</w:t>
            </w:r>
          </w:p>
        </w:tc>
      </w:tr>
      <w:tr w:rsidR="00F403F1" w:rsidRPr="00F706AA" w:rsidTr="00A4227D">
        <w:tc>
          <w:tcPr>
            <w:tcW w:w="4412" w:type="dxa"/>
            <w:gridSpan w:val="3"/>
            <w:tcBorders>
              <w:bottom w:val="nil"/>
            </w:tcBorders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5165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IX. PROFIT FROM REGULAR BUSINESS </w:t>
            </w:r>
          </w:p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51651">
              <w:rPr>
                <w:rFonts w:ascii="Arial" w:hAnsi="Arial" w:cs="Arial"/>
                <w:b/>
                <w:bCs/>
                <w:sz w:val="18"/>
                <w:szCs w:val="18"/>
              </w:rPr>
              <w:t>OPERATIONS BEFORE TAX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03F1" w:rsidRPr="00F706AA" w:rsidRDefault="00F403F1" w:rsidP="00A4227D">
            <w:pPr>
              <w:spacing w:before="100" w:beforeAutospacing="1" w:after="100" w:afterAutospacing="1"/>
              <w:jc w:val="righ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 w:val="20"/>
              </w:rPr>
              <w:t>48</w:t>
            </w:r>
            <w:r w:rsidRPr="00F706AA">
              <w:rPr>
                <w:rFonts w:ascii="Tahoma" w:hAnsi="Tahoma" w:cs="Tahoma"/>
                <w:sz w:val="20"/>
              </w:rPr>
              <w:t>343</w:t>
            </w:r>
          </w:p>
        </w:tc>
      </w:tr>
      <w:tr w:rsidR="00F403F1" w:rsidRPr="00C51651" w:rsidTr="00A4227D">
        <w:tc>
          <w:tcPr>
            <w:tcW w:w="4412" w:type="dxa"/>
            <w:gridSpan w:val="3"/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5165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X. LOSS FROM REGULAR BUSINESS </w:t>
            </w:r>
          </w:p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51651">
              <w:rPr>
                <w:rFonts w:ascii="Arial" w:hAnsi="Arial" w:cs="Arial"/>
                <w:b/>
                <w:bCs/>
                <w:sz w:val="18"/>
                <w:szCs w:val="18"/>
              </w:rPr>
              <w:t>OPERATIONS BEFORE TAX</w:t>
            </w:r>
          </w:p>
        </w:tc>
        <w:tc>
          <w:tcPr>
            <w:tcW w:w="1619" w:type="dxa"/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F403F1" w:rsidRPr="00C51651" w:rsidTr="00A4227D">
        <w:tc>
          <w:tcPr>
            <w:tcW w:w="4412" w:type="dxa"/>
            <w:gridSpan w:val="3"/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51651">
              <w:rPr>
                <w:rFonts w:ascii="Arial" w:hAnsi="Arial" w:cs="Arial"/>
                <w:b/>
                <w:bCs/>
                <w:sz w:val="18"/>
                <w:szCs w:val="18"/>
              </w:rPr>
              <w:t>XI. NET PROFIT OF BUSINESSES TO BE CEASED</w:t>
            </w:r>
          </w:p>
        </w:tc>
        <w:tc>
          <w:tcPr>
            <w:tcW w:w="1619" w:type="dxa"/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F403F1" w:rsidRPr="00C51651" w:rsidTr="00A4227D">
        <w:tc>
          <w:tcPr>
            <w:tcW w:w="4412" w:type="dxa"/>
            <w:gridSpan w:val="3"/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51651">
              <w:rPr>
                <w:rFonts w:ascii="Arial" w:hAnsi="Arial" w:cs="Arial"/>
                <w:b/>
                <w:bCs/>
                <w:sz w:val="18"/>
                <w:szCs w:val="18"/>
              </w:rPr>
              <w:t>XII. NET LOSS OF BUSINESSES TO BE CEASED</w:t>
            </w:r>
          </w:p>
        </w:tc>
        <w:tc>
          <w:tcPr>
            <w:tcW w:w="1619" w:type="dxa"/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F403F1" w:rsidRPr="00F706AA" w:rsidTr="00A4227D">
        <w:tc>
          <w:tcPr>
            <w:tcW w:w="4412" w:type="dxa"/>
            <w:gridSpan w:val="3"/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51651">
              <w:rPr>
                <w:rFonts w:ascii="Arial" w:hAnsi="Arial" w:cs="Arial"/>
                <w:b/>
                <w:bCs/>
                <w:sz w:val="18"/>
                <w:szCs w:val="18"/>
              </w:rPr>
              <w:t>B. PROFIT BEFORE TAX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03F1" w:rsidRPr="00F706AA" w:rsidRDefault="00F403F1" w:rsidP="00A4227D">
            <w:pPr>
              <w:spacing w:before="100" w:beforeAutospacing="1" w:after="100" w:afterAutospacing="1"/>
              <w:jc w:val="righ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 w:val="20"/>
              </w:rPr>
              <w:t>48</w:t>
            </w:r>
            <w:r w:rsidRPr="00F706AA">
              <w:rPr>
                <w:rFonts w:ascii="Tahoma" w:hAnsi="Tahoma" w:cs="Tahoma"/>
                <w:sz w:val="20"/>
              </w:rPr>
              <w:t>343</w:t>
            </w:r>
          </w:p>
        </w:tc>
      </w:tr>
      <w:tr w:rsidR="00F403F1" w:rsidRPr="00F706AA" w:rsidTr="00A4227D">
        <w:tc>
          <w:tcPr>
            <w:tcW w:w="4412" w:type="dxa"/>
            <w:gridSpan w:val="3"/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51651">
              <w:rPr>
                <w:rFonts w:ascii="Arial" w:hAnsi="Arial" w:cs="Arial"/>
                <w:sz w:val="20"/>
              </w:rPr>
              <w:t>1. Tax expense of a period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03F1" w:rsidRPr="00F706AA" w:rsidRDefault="00F403F1" w:rsidP="00A4227D">
            <w:pPr>
              <w:spacing w:before="100" w:beforeAutospacing="1" w:after="100" w:afterAutospacing="1"/>
              <w:jc w:val="righ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 w:val="20"/>
              </w:rPr>
              <w:t>2</w:t>
            </w:r>
            <w:r w:rsidRPr="00F706AA">
              <w:rPr>
                <w:rFonts w:ascii="Tahoma" w:hAnsi="Tahoma" w:cs="Tahoma"/>
                <w:sz w:val="20"/>
              </w:rPr>
              <w:t>696</w:t>
            </w:r>
          </w:p>
        </w:tc>
      </w:tr>
      <w:tr w:rsidR="00F403F1" w:rsidRPr="00F706AA" w:rsidTr="00A4227D">
        <w:tc>
          <w:tcPr>
            <w:tcW w:w="4412" w:type="dxa"/>
            <w:gridSpan w:val="3"/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C51651">
              <w:rPr>
                <w:rFonts w:ascii="Arial" w:hAnsi="Arial" w:cs="Arial"/>
                <w:sz w:val="20"/>
              </w:rPr>
              <w:t>2. Deferred tax expense of a period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03F1" w:rsidRPr="00F706AA" w:rsidRDefault="00F403F1" w:rsidP="00A4227D">
            <w:pPr>
              <w:spacing w:before="100" w:beforeAutospacing="1" w:after="100" w:afterAutospacing="1"/>
              <w:jc w:val="right"/>
              <w:rPr>
                <w:rFonts w:ascii="Tahoma" w:hAnsi="Tahoma" w:cs="Tahoma"/>
                <w:szCs w:val="24"/>
              </w:rPr>
            </w:pPr>
            <w:r w:rsidRPr="00F706AA">
              <w:rPr>
                <w:rFonts w:ascii="Tahoma" w:hAnsi="Tahoma" w:cs="Tahoma"/>
                <w:sz w:val="20"/>
              </w:rPr>
              <w:t>0</w:t>
            </w:r>
          </w:p>
        </w:tc>
      </w:tr>
      <w:tr w:rsidR="00F403F1" w:rsidRPr="00F706AA" w:rsidTr="00A4227D">
        <w:tc>
          <w:tcPr>
            <w:tcW w:w="4412" w:type="dxa"/>
            <w:gridSpan w:val="3"/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C51651">
              <w:rPr>
                <w:rFonts w:ascii="Arial" w:hAnsi="Arial" w:cs="Arial"/>
                <w:sz w:val="20"/>
              </w:rPr>
              <w:t>3. Deferred tax income of a period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03F1" w:rsidRPr="00F706AA" w:rsidRDefault="00F403F1" w:rsidP="00A4227D">
            <w:pPr>
              <w:spacing w:before="100" w:beforeAutospacing="1" w:after="100" w:afterAutospacing="1"/>
              <w:jc w:val="righ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 w:val="20"/>
              </w:rPr>
              <w:t>1</w:t>
            </w:r>
            <w:r w:rsidRPr="00F706AA">
              <w:rPr>
                <w:rFonts w:ascii="Tahoma" w:hAnsi="Tahoma" w:cs="Tahoma"/>
                <w:sz w:val="20"/>
              </w:rPr>
              <w:t>017</w:t>
            </w:r>
          </w:p>
        </w:tc>
      </w:tr>
      <w:tr w:rsidR="00F403F1" w:rsidRPr="00F706AA" w:rsidTr="00A4227D">
        <w:tc>
          <w:tcPr>
            <w:tcW w:w="4412" w:type="dxa"/>
            <w:gridSpan w:val="3"/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51651">
              <w:rPr>
                <w:rFonts w:ascii="Arial" w:hAnsi="Arial" w:cs="Arial"/>
                <w:sz w:val="18"/>
                <w:szCs w:val="18"/>
              </w:rPr>
              <w:lastRenderedPageBreak/>
              <w:t>ð</w:t>
            </w:r>
            <w:r w:rsidRPr="00C5165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. NET PROFIT 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03F1" w:rsidRPr="00F706AA" w:rsidRDefault="00F403F1" w:rsidP="00A4227D">
            <w:pPr>
              <w:spacing w:before="100" w:beforeAutospacing="1" w:after="100" w:afterAutospacing="1"/>
              <w:jc w:val="right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 w:val="20"/>
              </w:rPr>
              <w:t>46</w:t>
            </w:r>
            <w:r w:rsidRPr="00F706AA">
              <w:rPr>
                <w:rFonts w:ascii="Tahoma" w:hAnsi="Tahoma" w:cs="Tahoma"/>
                <w:sz w:val="20"/>
              </w:rPr>
              <w:t>664</w:t>
            </w:r>
          </w:p>
        </w:tc>
      </w:tr>
      <w:tr w:rsidR="00F403F1" w:rsidRPr="00C51651" w:rsidTr="00A4227D">
        <w:tc>
          <w:tcPr>
            <w:tcW w:w="4412" w:type="dxa"/>
            <w:gridSpan w:val="3"/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5165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E. NET LOSS </w:t>
            </w:r>
          </w:p>
        </w:tc>
        <w:tc>
          <w:tcPr>
            <w:tcW w:w="1619" w:type="dxa"/>
          </w:tcPr>
          <w:p w:rsidR="00F403F1" w:rsidRPr="00C51651" w:rsidRDefault="00F403F1" w:rsidP="00A4227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0"/>
              </w:rPr>
            </w:pPr>
          </w:p>
        </w:tc>
      </w:tr>
    </w:tbl>
    <w:p w:rsidR="0054676C" w:rsidRDefault="0054676C">
      <w:bookmarkStart w:id="0" w:name="_GoBack"/>
      <w:bookmarkEnd w:id="0"/>
    </w:p>
    <w:sectPr w:rsidR="00546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3F1"/>
    <w:rsid w:val="0054676C"/>
    <w:rsid w:val="00F4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8B1D8-B558-4997-88B8-B50433DB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niklos</dc:creator>
  <cp:keywords/>
  <dc:description/>
  <cp:lastModifiedBy>niklos</cp:lastModifiedBy>
  <cp:revision>1</cp:revision>
  <dcterms:created xsi:type="dcterms:W3CDTF">2017-02-12T23:27:00Z</dcterms:created>
  <dcterms:modified xsi:type="dcterms:W3CDTF">2017-02-12T23:30:00Z</dcterms:modified>
</cp:coreProperties>
</file>