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560CF">
      <w:pPr>
        <w:pStyle w:val="36"/>
      </w:pPr>
      <w:r>
        <w:t>Website Development Proposal</w:t>
      </w:r>
    </w:p>
    <w:p w14:paraId="3E6CFD83">
      <w:pPr>
        <w:pStyle w:val="2"/>
      </w:pPr>
      <w:r>
        <w:t>Project Overview</w:t>
      </w:r>
    </w:p>
    <w:p w14:paraId="45C893A7">
      <w:r>
        <w:t>Development of a user-friendly e-commerce website to showcase company details and sell skincare products, including product display, videos, cart, secure checkout, and order management.</w:t>
      </w:r>
    </w:p>
    <w:p w14:paraId="1BF2F13F">
      <w:pPr>
        <w:pStyle w:val="2"/>
      </w:pPr>
      <w:r>
        <w:t>Scope of Work</w:t>
      </w:r>
    </w:p>
    <w:p w14:paraId="312676FB">
      <w:r>
        <w:t>User Website</w:t>
      </w:r>
      <w:r>
        <w:rPr>
          <w:rFonts w:hint="default"/>
          <w:lang w:val="en-US"/>
        </w:rPr>
        <w:t xml:space="preserve"> (Desktop and Mobile compatible)</w:t>
      </w:r>
      <w:r>
        <w:t>:</w:t>
      </w:r>
    </w:p>
    <w:p w14:paraId="309D81FC">
      <w:pPr>
        <w:pStyle w:val="23"/>
      </w:pPr>
      <w:r>
        <w:t>Display company details and brand information</w:t>
      </w:r>
    </w:p>
    <w:p w14:paraId="5AA48A8D">
      <w:pPr>
        <w:pStyle w:val="23"/>
      </w:pPr>
      <w:r>
        <w:t>Product listing with images and videos</w:t>
      </w:r>
    </w:p>
    <w:p w14:paraId="3869F83D">
      <w:pPr>
        <w:pStyle w:val="23"/>
      </w:pPr>
      <w:r>
        <w:t>Product detail pages with descriptions</w:t>
      </w:r>
    </w:p>
    <w:p w14:paraId="57C866E2">
      <w:pPr>
        <w:pStyle w:val="23"/>
      </w:pPr>
      <w:r>
        <w:t>Add to cart functionality</w:t>
      </w:r>
    </w:p>
    <w:p w14:paraId="59FC22BC">
      <w:pPr>
        <w:pStyle w:val="23"/>
      </w:pPr>
      <w:r>
        <w:t>Secure checkout (online payment only)</w:t>
      </w:r>
    </w:p>
    <w:p w14:paraId="3B6FD30A">
      <w:pPr>
        <w:pStyle w:val="23"/>
      </w:pPr>
      <w:r>
        <w:t>User login (Google / Email / Mobile OTP)</w:t>
      </w:r>
    </w:p>
    <w:p w14:paraId="5D76D247">
      <w:pPr>
        <w:pStyle w:val="23"/>
      </w:pPr>
      <w:r>
        <w:t>Order tracking</w:t>
      </w:r>
    </w:p>
    <w:p w14:paraId="1B0E1280">
      <w:r>
        <w:br w:type="textWrapping"/>
      </w:r>
      <w:r>
        <w:t>Admin Panel:</w:t>
      </w:r>
    </w:p>
    <w:p w14:paraId="7FD39D01">
      <w:pPr>
        <w:pStyle w:val="23"/>
      </w:pPr>
      <w:r>
        <w:t>Add/edit/delete products</w:t>
      </w:r>
    </w:p>
    <w:p w14:paraId="58CDF5F5">
      <w:pPr>
        <w:pStyle w:val="23"/>
      </w:pPr>
      <w:r>
        <w:t>Upload product images/videos</w:t>
      </w:r>
    </w:p>
    <w:p w14:paraId="4284EA7C">
      <w:pPr>
        <w:pStyle w:val="23"/>
      </w:pPr>
      <w:r>
        <w:t>View customer orders</w:t>
      </w:r>
    </w:p>
    <w:p w14:paraId="309ECE05">
      <w:pPr>
        <w:pStyle w:val="23"/>
      </w:pPr>
      <w:r>
        <w:t>Update order status</w:t>
      </w:r>
    </w:p>
    <w:p w14:paraId="709FE4F9">
      <w:pPr>
        <w:pStyle w:val="2"/>
      </w:pPr>
      <w:r>
        <w:t>Timeline</w:t>
      </w:r>
    </w:p>
    <w:p w14:paraId="4FDFF3F4">
      <w:r>
        <w:t>Estimated delivery: 4</w:t>
      </w:r>
      <w:r>
        <w:rPr>
          <w:rFonts w:hint="default"/>
          <w:lang w:val="en-US"/>
        </w:rPr>
        <w:t>-5</w:t>
      </w:r>
      <w:r>
        <w:t xml:space="preserve"> weeks</w:t>
      </w:r>
    </w:p>
    <w:p w14:paraId="0D019AC3">
      <w:pPr>
        <w:pStyle w:val="2"/>
      </w:pPr>
      <w:r>
        <w:t>Cost</w:t>
      </w:r>
    </w:p>
    <w:p w14:paraId="45F995D6">
      <w:r>
        <w:t>Total Project Cost: ₹</w:t>
      </w:r>
      <w:r>
        <w:rPr>
          <w:rFonts w:hint="default"/>
          <w:lang w:val="en-US"/>
        </w:rPr>
        <w:t>30</w:t>
      </w:r>
      <w:r>
        <w:t>,000</w:t>
      </w:r>
      <w:r>
        <w:br w:type="textWrapping"/>
      </w:r>
      <w:r>
        <w:t>(Includes login system and payment setup)</w:t>
      </w:r>
    </w:p>
    <w:p w14:paraId="5A91F7CF">
      <w:pPr>
        <w:pStyle w:val="2"/>
      </w:pPr>
      <w:r>
        <w:t>Optional Add-on</w:t>
      </w:r>
    </w:p>
    <w:p w14:paraId="638BFEC2">
      <w:r>
        <w:t>Automated WhatsApp notifications (order confirmation / updates) can be added at additional cost.</w:t>
      </w:r>
    </w:p>
    <w:p w14:paraId="70C547A0">
      <w:pPr>
        <w:pStyle w:val="2"/>
      </w:pPr>
      <w:r>
        <w:t>Additional Costs (Client Responsibility)</w:t>
      </w:r>
    </w:p>
    <w:p w14:paraId="69594BCC">
      <w:pPr>
        <w:pStyle w:val="23"/>
      </w:pPr>
      <w:r>
        <w:t>Domain name: approx ₹800 – ₹1,500/year</w:t>
      </w:r>
    </w:p>
    <w:p w14:paraId="4E7E53E3">
      <w:pPr>
        <w:pStyle w:val="23"/>
      </w:pPr>
      <w:r>
        <w:t>Website hosting: approx ₹2,000 – ₹6,000/year</w:t>
      </w:r>
    </w:p>
    <w:p w14:paraId="36E03376">
      <w:pPr>
        <w:pStyle w:val="23"/>
      </w:pPr>
      <w:r>
        <w:t>Database hosting: approx ₹0 – ₹3,000/year</w:t>
      </w:r>
      <w:bookmarkStart w:id="0" w:name="_GoBack"/>
      <w:bookmarkEnd w:id="0"/>
    </w:p>
    <w:p w14:paraId="3F6F834F">
      <w:pPr>
        <w:pStyle w:val="23"/>
      </w:pPr>
      <w:r>
        <w:t>Payment gateway charges: approx 2% per transaction</w:t>
      </w:r>
    </w:p>
    <w:p w14:paraId="7D7D2CD4">
      <w:pPr>
        <w:pStyle w:val="23"/>
      </w:pPr>
      <w:r>
        <w:t>WhatsApp/SMS service charges (if used): based on usage</w:t>
      </w:r>
    </w:p>
    <w:p w14:paraId="7C9BB931">
      <w:pPr>
        <w:pStyle w:val="2"/>
      </w:pPr>
      <w:r>
        <w:t>Exclusions</w:t>
      </w:r>
    </w:p>
    <w:p w14:paraId="2FFE6F40">
      <w:pPr>
        <w:pStyle w:val="23"/>
      </w:pPr>
      <w:r>
        <w:t>Future feature additions</w:t>
      </w:r>
    </w:p>
    <w:p w14:paraId="1D0174B3">
      <w:pPr>
        <w:pStyle w:val="23"/>
      </w:pPr>
      <w:r>
        <w:t>Major design changes after approval</w:t>
      </w:r>
    </w:p>
    <w:p w14:paraId="3CB8CEB9">
      <w:pPr>
        <w:pStyle w:val="23"/>
      </w:pPr>
      <w:r>
        <w:t>Renewal charges for domain/hosting/services</w:t>
      </w:r>
    </w:p>
    <w:p w14:paraId="4EE9664F">
      <w:r>
        <w:br w:type="textWrapping"/>
      </w:r>
      <w:r>
        <w:t>Regards,</w:t>
      </w:r>
      <w:r>
        <w:br w:type="textWrapping"/>
      </w:r>
      <w:r>
        <w:t>Srihari</w:t>
      </w:r>
      <w:r>
        <w:br w:type="textWrapping"/>
      </w:r>
      <w:r>
        <w:t>Web Developer</w:t>
      </w:r>
    </w:p>
    <w:sectPr>
      <w:headerReference r:id="rId5" w:type="default"/>
      <w:pgSz w:w="12240" w:h="15840"/>
      <w:pgMar w:top="1440" w:right="1800" w:bottom="1440" w:left="1800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B6F62">
    <w:pPr>
      <w:pStyle w:val="19"/>
      <w:jc w:val="right"/>
    </w:pPr>
    <w:r>
      <w:rPr>
        <w:rFonts w:hint="default"/>
        <w:lang w:val="en-US"/>
      </w:rPr>
      <w:t xml:space="preserve">    </w:t>
    </w:r>
    <w:r>
      <w:t>Date: 01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750ED"/>
    <w:rsid w:val="1DDE41EC"/>
    <w:rsid w:val="516B45E5"/>
    <w:rsid w:val="66A002EC"/>
    <w:rsid w:val="7EC6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1119</Characters>
  <Lines>0</Lines>
  <Paragraphs>0</Paragraphs>
  <TotalTime>6</TotalTime>
  <ScaleCrop>false</ScaleCrop>
  <LinksUpToDate>false</LinksUpToDate>
  <CharactersWithSpaces>1254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18MECH025 Kamaleshraj k</cp:lastModifiedBy>
  <dcterms:modified xsi:type="dcterms:W3CDTF">2026-04-01T13:22:07Z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eyJoZGlkIjoiZDQ4YzE2YWZmZDc3MzBhNDBlMmM1ZjIwMzc4OTM1OGYiLCJ1c2VySWQiOiI1NjcyMTIyOTI1MzMifQ==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801E654DA25F49CFAFAA7CFEBAC3B22D_12</vt:lpwstr>
  </property>
</Properties>
</file>