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7BF5C8" w14:textId="77FCB499" w:rsidR="00D15632" w:rsidRPr="00772D7E" w:rsidRDefault="00D07B0B" w:rsidP="00772D7E">
      <w:pPr>
        <w:pStyle w:val="NoSpacing"/>
        <w:jc w:val="center"/>
        <w:rPr>
          <w:b/>
          <w:bCs/>
          <w:sz w:val="22"/>
          <w:szCs w:val="22"/>
        </w:rPr>
      </w:pPr>
      <w:r w:rsidRPr="00772D7E">
        <w:rPr>
          <w:b/>
          <w:bCs/>
          <w:sz w:val="22"/>
          <w:szCs w:val="22"/>
        </w:rPr>
        <w:t>SIVA KRISHNA</w:t>
      </w:r>
    </w:p>
    <w:p w14:paraId="7690DC69" w14:textId="77777777" w:rsidR="009C20D8" w:rsidRPr="00772D7E" w:rsidRDefault="009C20D8" w:rsidP="00942823">
      <w:pPr>
        <w:pStyle w:val="NoSpacing"/>
        <w:rPr>
          <w:sz w:val="22"/>
          <w:szCs w:val="22"/>
        </w:rPr>
      </w:pPr>
    </w:p>
    <w:p w14:paraId="2E64916C" w14:textId="12BBEA58" w:rsidR="007A5791" w:rsidRPr="00772D7E" w:rsidRDefault="009C20D8" w:rsidP="00942823">
      <w:pPr>
        <w:pStyle w:val="NoSpacing"/>
        <w:rPr>
          <w:sz w:val="22"/>
          <w:szCs w:val="22"/>
        </w:rPr>
      </w:pPr>
      <w:r w:rsidRPr="00772D7E">
        <w:rPr>
          <w:bCs/>
          <w:color w:val="C00000"/>
          <w:sz w:val="22"/>
          <w:szCs w:val="22"/>
        </w:rPr>
        <w:sym w:font="Wingdings" w:char="F02A"/>
      </w:r>
      <w:r w:rsidRPr="00772D7E">
        <w:rPr>
          <w:bCs/>
          <w:sz w:val="22"/>
          <w:szCs w:val="22"/>
        </w:rPr>
        <w:t xml:space="preserve">:  </w:t>
      </w:r>
      <w:proofErr w:type="gramStart"/>
      <w:r w:rsidR="00F01EE7" w:rsidRPr="00F01EE7">
        <w:rPr>
          <w:color w:val="0000FF"/>
          <w:sz w:val="22"/>
          <w:szCs w:val="22"/>
        </w:rPr>
        <w:t>sivakrishna.dba</w:t>
      </w:r>
      <w:proofErr w:type="gramEnd"/>
      <w:r w:rsidR="00F01EE7" w:rsidRPr="00F01EE7">
        <w:rPr>
          <w:color w:val="0000FF"/>
          <w:sz w:val="22"/>
          <w:szCs w:val="22"/>
        </w:rPr>
        <w:t>11</w:t>
      </w:r>
      <w:hyperlink r:id="rId7" w:history="1">
        <w:r w:rsidR="003B55A8" w:rsidRPr="00F01EE7">
          <w:rPr>
            <w:color w:val="0000FF"/>
            <w:sz w:val="22"/>
            <w:szCs w:val="22"/>
          </w:rPr>
          <w:t>@gmail.com</w:t>
        </w:r>
      </w:hyperlink>
      <w:r w:rsidR="003B55A8" w:rsidRPr="00772D7E">
        <w:rPr>
          <w:sz w:val="22"/>
          <w:szCs w:val="22"/>
        </w:rPr>
        <w:t xml:space="preserve">                                        </w:t>
      </w:r>
    </w:p>
    <w:p w14:paraId="632B97A7" w14:textId="172ED42E" w:rsidR="005F5DD7" w:rsidRPr="00772D7E" w:rsidRDefault="009C20D8" w:rsidP="00942823">
      <w:pPr>
        <w:pStyle w:val="NoSpacing"/>
        <w:rPr>
          <w:sz w:val="22"/>
          <w:szCs w:val="22"/>
        </w:rPr>
      </w:pPr>
      <w:r w:rsidRPr="00772D7E">
        <w:rPr>
          <w:noProof/>
          <w:color w:val="C00000"/>
          <w:sz w:val="22"/>
          <w:szCs w:val="22"/>
        </w:rPr>
        <mc:AlternateContent>
          <mc:Choice Requires="wps">
            <w:drawing>
              <wp:anchor distT="0" distB="0" distL="114300" distR="114300" simplePos="0" relativeHeight="251658240" behindDoc="1" locked="0" layoutInCell="1" allowOverlap="1" wp14:anchorId="064C90EA" wp14:editId="4260139F">
                <wp:simplePos x="0" y="0"/>
                <wp:positionH relativeFrom="column">
                  <wp:posOffset>-276225</wp:posOffset>
                </wp:positionH>
                <wp:positionV relativeFrom="paragraph">
                  <wp:posOffset>200660</wp:posOffset>
                </wp:positionV>
                <wp:extent cx="6829425" cy="45719"/>
                <wp:effectExtent l="0" t="0" r="9525" b="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29425" cy="45719"/>
                        </a:xfrm>
                        <a:prstGeom prst="rect">
                          <a:avLst/>
                        </a:prstGeom>
                        <a:solidFill>
                          <a:srgbClr val="33339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1D3B154" id="Rectangle 2" o:spid="_x0000_s1026" style="position:absolute;margin-left:-21.75pt;margin-top:15.8pt;width:537.75pt;height:3.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jlHfAIAAPoEAAAOAAAAZHJzL2Uyb0RvYy54bWysVNuO0zAQfUfiHyy/d3MhvSRqutrtUoS0&#10;wIqFD3Btp7FwbGO7TQvi3xk7bWnhBSHy4Hjs8fGZmTOe3+47iXbcOqFVjbObFCOuqGZCbWr8+dNq&#10;NMPIeaIYkVrxGh+4w7eLly/mval4rlstGbcIQJSrelPj1ntTJYmjLe+Iu9GGK9hstO2IB9NuEmZJ&#10;D+idTPI0nSS9tsxYTblzsPowbOJFxG8aTv2HpnHcI1lj4ObjaOO4DmOymJNqY4lpBT3SIP/AoiNC&#10;waVnqAfiCdpa8QdUJ6jVTjf+huou0U0jKI8xQDRZ+ls0zy0xPMYCyXHmnCb3/2Dp+92TRYLVOMdI&#10;kQ5K9BGSRtRGcpSH9PTGVeD1bJ5sCNCZR02/OKT0sgUvfmet7ltOGJDKgn9ydSAYDo6idf9OM0An&#10;W69jpvaN7QIg5ADtY0EO54LwvUcUFiezvCzyMUYU9orxNCvjDaQ6HTbW+TdcdyhMamyBegQnu0fn&#10;AxlSnVwieS0FWwkpo2E366W0aEdAG6/gK0/o7tJNquCsdDg2IA4rwBHuCHuBbaz19zLLi/Q+L0er&#10;yWw6KlbFeFRO09kozcr7cpIWZfGw+hEIZkXVCsa4ehSKn3SXFX9X12MHDIqJykN9jcsxJCrGdcne&#10;XQaZxu+YwqsgO+GhDaXoajw7O5Eq1PW1YhA2qTwRcpgn1/RjliEHp3/MSlRBKPwgoLVmBxCB1VAk&#10;aEN4MGDSavsNox6ar8bu65ZYjpF8q0BIZVYUoVujAXXPwbCXO+vLHaIoQNXYYzRMl37o8K2xYtPC&#10;TVlMjNJ3IL5GRGEEYQ6sjpKFBosRHB+D0MGXdvT69WQtfgIAAP//AwBQSwMEFAAGAAgAAAAhAPh/&#10;ijDfAAAACgEAAA8AAABkcnMvZG93bnJldi54bWxMj8FOg0AQhu8mvsNmTLyYdilYQihL09SYGG9W&#10;Dh637BRQdpawS4tv7/RkjzPz5Z/vL7az7cUZR985UrBaRiCQamc6ahRUn6+LDIQPmozuHaGCX/Sw&#10;Le/vCp0bd6EPPB9CIziEfK4VtCEMuZS+btFqv3QDEt9ObrQ68Dg20oz6wuG2l3EUpdLqjvhDqwfc&#10;t1j/HCarIEpdvP6a99/vL09JtWuGt2pCp9Tjw7zbgAg4h38YrvqsDiU7Hd1ExoteweI5WTOqIFml&#10;IK5AlMTc7sibLANZFvK2QvkHAAD//wMAUEsBAi0AFAAGAAgAAAAhALaDOJL+AAAA4QEAABMAAAAA&#10;AAAAAAAAAAAAAAAAAFtDb250ZW50X1R5cGVzXS54bWxQSwECLQAUAAYACAAAACEAOP0h/9YAAACU&#10;AQAACwAAAAAAAAAAAAAAAAAvAQAAX3JlbHMvLnJlbHNQSwECLQAUAAYACAAAACEAxto5R3wCAAD6&#10;BAAADgAAAAAAAAAAAAAAAAAuAgAAZHJzL2Uyb0RvYy54bWxQSwECLQAUAAYACAAAACEA+H+KMN8A&#10;AAAKAQAADwAAAAAAAAAAAAAAAADWBAAAZHJzL2Rvd25yZXYueG1sUEsFBgAAAAAEAAQA8wAAAOIF&#10;AAAAAA==&#10;" fillcolor="#339" stroked="f"/>
            </w:pict>
          </mc:Fallback>
        </mc:AlternateContent>
      </w:r>
      <w:r w:rsidRPr="00772D7E">
        <w:rPr>
          <w:color w:val="C00000"/>
          <w:sz w:val="22"/>
          <w:szCs w:val="22"/>
        </w:rPr>
        <w:sym w:font="Wingdings" w:char="F028"/>
      </w:r>
      <w:r w:rsidRPr="00772D7E">
        <w:rPr>
          <w:sz w:val="22"/>
          <w:szCs w:val="22"/>
        </w:rPr>
        <w:t xml:space="preserve">: </w:t>
      </w:r>
      <w:r w:rsidR="0098297E" w:rsidRPr="00772D7E">
        <w:rPr>
          <w:sz w:val="22"/>
          <w:szCs w:val="22"/>
        </w:rPr>
        <w:t xml:space="preserve"> </w:t>
      </w:r>
      <w:r w:rsidR="0098297E" w:rsidRPr="00772D7E">
        <w:rPr>
          <w:color w:val="0000FF"/>
          <w:sz w:val="22"/>
          <w:szCs w:val="22"/>
        </w:rPr>
        <w:t>+91 9</w:t>
      </w:r>
      <w:r w:rsidR="00003904">
        <w:rPr>
          <w:color w:val="0000FF"/>
          <w:sz w:val="22"/>
          <w:szCs w:val="22"/>
        </w:rPr>
        <w:t>440</w:t>
      </w:r>
      <w:r w:rsidR="00A172E0" w:rsidRPr="00772D7E">
        <w:rPr>
          <w:sz w:val="22"/>
          <w:szCs w:val="22"/>
        </w:rPr>
        <w:tab/>
      </w:r>
      <w:r w:rsidR="00A172E0" w:rsidRPr="00772D7E">
        <w:rPr>
          <w:sz w:val="22"/>
          <w:szCs w:val="22"/>
        </w:rPr>
        <w:tab/>
      </w:r>
      <w:r w:rsidR="00A172E0" w:rsidRPr="00772D7E">
        <w:rPr>
          <w:sz w:val="22"/>
          <w:szCs w:val="22"/>
        </w:rPr>
        <w:tab/>
      </w:r>
    </w:p>
    <w:p w14:paraId="1A65BD15" w14:textId="77777777" w:rsidR="005F5DD7" w:rsidRPr="00772D7E" w:rsidRDefault="005F5DD7" w:rsidP="00942823">
      <w:pPr>
        <w:pStyle w:val="NoSpacing"/>
        <w:rPr>
          <w:sz w:val="22"/>
          <w:szCs w:val="22"/>
        </w:rPr>
      </w:pPr>
    </w:p>
    <w:p w14:paraId="4C13992F" w14:textId="77777777" w:rsidR="005F5DD7" w:rsidRPr="00772D7E" w:rsidRDefault="00A172E0" w:rsidP="00942823">
      <w:pPr>
        <w:pStyle w:val="NoSpacing"/>
        <w:rPr>
          <w:b/>
          <w:caps/>
          <w:color w:val="1F497D" w:themeColor="text2"/>
          <w:sz w:val="22"/>
          <w:szCs w:val="22"/>
          <w:u w:val="single"/>
        </w:rPr>
      </w:pPr>
      <w:r w:rsidRPr="00772D7E">
        <w:rPr>
          <w:b/>
          <w:caps/>
          <w:color w:val="1F497D" w:themeColor="text2"/>
          <w:sz w:val="22"/>
          <w:szCs w:val="22"/>
          <w:u w:val="single"/>
        </w:rPr>
        <w:t>Objective:</w:t>
      </w:r>
    </w:p>
    <w:p w14:paraId="26E86FA6" w14:textId="77777777" w:rsidR="005F5DD7" w:rsidRPr="00772D7E" w:rsidRDefault="005F5DD7" w:rsidP="00942823">
      <w:pPr>
        <w:pStyle w:val="NoSpacing"/>
        <w:rPr>
          <w:bCs/>
          <w:sz w:val="22"/>
          <w:szCs w:val="22"/>
        </w:rPr>
      </w:pPr>
    </w:p>
    <w:p w14:paraId="3E100966" w14:textId="216C641B" w:rsidR="005F5DD7" w:rsidRPr="00772D7E" w:rsidRDefault="007A5791" w:rsidP="00942823">
      <w:pPr>
        <w:pStyle w:val="NoSpacing"/>
        <w:rPr>
          <w:bCs/>
          <w:sz w:val="22"/>
          <w:szCs w:val="22"/>
        </w:rPr>
      </w:pPr>
      <w:r w:rsidRPr="00772D7E">
        <w:rPr>
          <w:bCs/>
          <w:sz w:val="22"/>
          <w:szCs w:val="22"/>
        </w:rPr>
        <w:t xml:space="preserve">      </w:t>
      </w:r>
      <w:r w:rsidR="00A172E0" w:rsidRPr="00772D7E">
        <w:rPr>
          <w:bCs/>
          <w:sz w:val="22"/>
          <w:szCs w:val="22"/>
        </w:rPr>
        <w:t xml:space="preserve">A responsible &amp; challenging position in an organization that could help augment my knowledge &amp; </w:t>
      </w:r>
      <w:r w:rsidR="00E1708C" w:rsidRPr="00772D7E">
        <w:rPr>
          <w:bCs/>
          <w:sz w:val="22"/>
          <w:szCs w:val="22"/>
        </w:rPr>
        <w:t>skills &amp;</w:t>
      </w:r>
      <w:r w:rsidR="00302BD7" w:rsidRPr="00772D7E">
        <w:rPr>
          <w:bCs/>
          <w:sz w:val="22"/>
          <w:szCs w:val="22"/>
          <w:lang w:val="en-IN"/>
        </w:rPr>
        <w:t xml:space="preserve">   Responsible charging person or nation that could </w:t>
      </w:r>
      <w:r w:rsidR="0080509A" w:rsidRPr="00772D7E">
        <w:rPr>
          <w:bCs/>
          <w:sz w:val="22"/>
          <w:szCs w:val="22"/>
          <w:lang w:val="en-IN"/>
        </w:rPr>
        <w:t xml:space="preserve">help </w:t>
      </w:r>
      <w:r w:rsidR="0080509A" w:rsidRPr="00772D7E">
        <w:rPr>
          <w:bCs/>
          <w:sz w:val="22"/>
          <w:szCs w:val="22"/>
        </w:rPr>
        <w:t>offer</w:t>
      </w:r>
      <w:r w:rsidR="00A172E0" w:rsidRPr="00772D7E">
        <w:rPr>
          <w:bCs/>
          <w:sz w:val="22"/>
          <w:szCs w:val="22"/>
        </w:rPr>
        <w:t xml:space="preserve"> opportunities for growth based on achievements.</w:t>
      </w:r>
    </w:p>
    <w:p w14:paraId="08455C95" w14:textId="77777777" w:rsidR="005F5DD7" w:rsidRPr="00772D7E" w:rsidRDefault="005F5DD7" w:rsidP="00942823">
      <w:pPr>
        <w:pStyle w:val="NoSpacing"/>
        <w:rPr>
          <w:bCs/>
          <w:sz w:val="22"/>
          <w:szCs w:val="22"/>
        </w:rPr>
      </w:pPr>
    </w:p>
    <w:p w14:paraId="67FD8164" w14:textId="77777777" w:rsidR="005F5DD7" w:rsidRPr="00772D7E" w:rsidRDefault="00A172E0" w:rsidP="00942823">
      <w:pPr>
        <w:pStyle w:val="NoSpacing"/>
        <w:rPr>
          <w:b/>
          <w:color w:val="1F497D" w:themeColor="text2"/>
          <w:sz w:val="22"/>
          <w:szCs w:val="22"/>
          <w:u w:val="single"/>
        </w:rPr>
      </w:pPr>
      <w:r w:rsidRPr="00772D7E">
        <w:rPr>
          <w:b/>
          <w:color w:val="1F497D" w:themeColor="text2"/>
          <w:sz w:val="22"/>
          <w:szCs w:val="22"/>
          <w:u w:val="single"/>
        </w:rPr>
        <w:t>PROFESSIONAL EXPERIENCE:</w:t>
      </w:r>
    </w:p>
    <w:p w14:paraId="0359BB30" w14:textId="77777777" w:rsidR="005F5DD7" w:rsidRPr="00772D7E" w:rsidRDefault="005F5DD7" w:rsidP="00942823">
      <w:pPr>
        <w:pStyle w:val="NoSpacing"/>
        <w:rPr>
          <w:bCs/>
          <w:sz w:val="22"/>
          <w:szCs w:val="22"/>
        </w:rPr>
      </w:pPr>
    </w:p>
    <w:p w14:paraId="246EDC75" w14:textId="280A8F5F" w:rsidR="003C5C0F" w:rsidRPr="00772D7E" w:rsidRDefault="003C5C0F" w:rsidP="00942823">
      <w:pPr>
        <w:pStyle w:val="NoSpacing"/>
        <w:rPr>
          <w:sz w:val="22"/>
          <w:szCs w:val="22"/>
        </w:rPr>
      </w:pPr>
      <w:r w:rsidRPr="00772D7E">
        <w:rPr>
          <w:sz w:val="22"/>
          <w:szCs w:val="22"/>
        </w:rPr>
        <w:t xml:space="preserve">                                 </w:t>
      </w:r>
      <w:r w:rsidR="00B47779" w:rsidRPr="00772D7E">
        <w:rPr>
          <w:sz w:val="22"/>
          <w:szCs w:val="22"/>
        </w:rPr>
        <w:t xml:space="preserve">    Currently Working in</w:t>
      </w:r>
      <w:r w:rsidR="0007405D" w:rsidRPr="00772D7E">
        <w:rPr>
          <w:sz w:val="22"/>
          <w:szCs w:val="22"/>
        </w:rPr>
        <w:t xml:space="preserve"> </w:t>
      </w:r>
      <w:proofErr w:type="spellStart"/>
      <w:r w:rsidR="00807C0D" w:rsidRPr="00772D7E">
        <w:rPr>
          <w:sz w:val="22"/>
          <w:szCs w:val="22"/>
        </w:rPr>
        <w:t>Sunoida</w:t>
      </w:r>
      <w:proofErr w:type="spellEnd"/>
      <w:r w:rsidR="00807C0D" w:rsidRPr="00772D7E">
        <w:rPr>
          <w:sz w:val="22"/>
          <w:szCs w:val="22"/>
        </w:rPr>
        <w:t xml:space="preserve"> solutions </w:t>
      </w:r>
      <w:proofErr w:type="spellStart"/>
      <w:r w:rsidR="00807C0D" w:rsidRPr="00772D7E">
        <w:rPr>
          <w:sz w:val="22"/>
          <w:szCs w:val="22"/>
        </w:rPr>
        <w:t>pvt</w:t>
      </w:r>
      <w:proofErr w:type="spellEnd"/>
      <w:r w:rsidR="00807C0D" w:rsidRPr="00772D7E">
        <w:rPr>
          <w:sz w:val="22"/>
          <w:szCs w:val="22"/>
        </w:rPr>
        <w:t xml:space="preserve"> </w:t>
      </w:r>
      <w:proofErr w:type="gramStart"/>
      <w:r w:rsidR="00807C0D" w:rsidRPr="00772D7E">
        <w:rPr>
          <w:sz w:val="22"/>
          <w:szCs w:val="22"/>
        </w:rPr>
        <w:t xml:space="preserve">Ltd </w:t>
      </w:r>
      <w:r w:rsidR="00A62113" w:rsidRPr="00772D7E">
        <w:rPr>
          <w:sz w:val="22"/>
          <w:szCs w:val="22"/>
        </w:rPr>
        <w:t>,</w:t>
      </w:r>
      <w:proofErr w:type="gramEnd"/>
      <w:r w:rsidRPr="00772D7E">
        <w:rPr>
          <w:sz w:val="22"/>
          <w:szCs w:val="22"/>
        </w:rPr>
        <w:t xml:space="preserve"> </w:t>
      </w:r>
      <w:r w:rsidR="00753E82" w:rsidRPr="00772D7E">
        <w:rPr>
          <w:sz w:val="22"/>
          <w:szCs w:val="22"/>
        </w:rPr>
        <w:t>possess</w:t>
      </w:r>
      <w:r w:rsidRPr="00772D7E">
        <w:rPr>
          <w:sz w:val="22"/>
          <w:szCs w:val="22"/>
        </w:rPr>
        <w:t xml:space="preserve"> around </w:t>
      </w:r>
      <w:r w:rsidR="00F00A0B" w:rsidRPr="00772D7E">
        <w:rPr>
          <w:sz w:val="22"/>
          <w:szCs w:val="22"/>
        </w:rPr>
        <w:t>9</w:t>
      </w:r>
      <w:r w:rsidR="00505B6A" w:rsidRPr="00772D7E">
        <w:rPr>
          <w:sz w:val="22"/>
          <w:szCs w:val="22"/>
        </w:rPr>
        <w:t xml:space="preserve"> </w:t>
      </w:r>
      <w:r w:rsidRPr="00772D7E">
        <w:rPr>
          <w:sz w:val="22"/>
          <w:szCs w:val="22"/>
        </w:rPr>
        <w:t xml:space="preserve">years of experience as an Oracle Database Administrator supporting 24*7 production </w:t>
      </w:r>
      <w:r w:rsidR="00B13992" w:rsidRPr="00772D7E">
        <w:rPr>
          <w:sz w:val="22"/>
          <w:szCs w:val="22"/>
        </w:rPr>
        <w:t>databases</w:t>
      </w:r>
      <w:r w:rsidRPr="00772D7E">
        <w:rPr>
          <w:sz w:val="22"/>
          <w:szCs w:val="22"/>
        </w:rPr>
        <w:t xml:space="preserve">, Installation, Configuration, Upgrades, </w:t>
      </w:r>
      <w:r w:rsidR="00505B6A" w:rsidRPr="00772D7E">
        <w:rPr>
          <w:sz w:val="22"/>
          <w:szCs w:val="22"/>
        </w:rPr>
        <w:t>Patching, migration,</w:t>
      </w:r>
      <w:r w:rsidRPr="00772D7E">
        <w:rPr>
          <w:sz w:val="22"/>
          <w:szCs w:val="22"/>
        </w:rPr>
        <w:t xml:space="preserve"> Performance Tuning, Backup and Recovery, Cloning, Space management, Database security and au</w:t>
      </w:r>
      <w:r w:rsidR="00A170C1" w:rsidRPr="00772D7E">
        <w:rPr>
          <w:sz w:val="22"/>
          <w:szCs w:val="22"/>
        </w:rPr>
        <w:t>diting. Good experience</w:t>
      </w:r>
      <w:r w:rsidR="00160201" w:rsidRPr="00772D7E">
        <w:rPr>
          <w:sz w:val="22"/>
          <w:szCs w:val="22"/>
        </w:rPr>
        <w:t xml:space="preserve"> on </w:t>
      </w:r>
      <w:r w:rsidR="00505B6A" w:rsidRPr="00772D7E">
        <w:rPr>
          <w:color w:val="FF0000"/>
          <w:sz w:val="22"/>
          <w:szCs w:val="22"/>
        </w:rPr>
        <w:t xml:space="preserve">Golden Gate classic/Integration </w:t>
      </w:r>
      <w:r w:rsidR="00A62113" w:rsidRPr="00772D7E">
        <w:rPr>
          <w:color w:val="FF0000"/>
          <w:sz w:val="22"/>
          <w:szCs w:val="22"/>
        </w:rPr>
        <w:t>capture</w:t>
      </w:r>
      <w:r w:rsidR="00A62113" w:rsidRPr="00772D7E">
        <w:rPr>
          <w:sz w:val="22"/>
          <w:szCs w:val="22"/>
        </w:rPr>
        <w:t>,</w:t>
      </w:r>
      <w:r w:rsidR="007154C9" w:rsidRPr="00772D7E">
        <w:rPr>
          <w:sz w:val="22"/>
          <w:szCs w:val="22"/>
        </w:rPr>
        <w:t xml:space="preserve"> </w:t>
      </w:r>
      <w:r w:rsidR="007154C9" w:rsidRPr="00772D7E">
        <w:rPr>
          <w:color w:val="FF0000"/>
          <w:sz w:val="22"/>
          <w:szCs w:val="22"/>
        </w:rPr>
        <w:t>RAC</w:t>
      </w:r>
      <w:r w:rsidR="00160201" w:rsidRPr="00772D7E">
        <w:rPr>
          <w:color w:val="FF0000"/>
          <w:sz w:val="22"/>
          <w:szCs w:val="22"/>
        </w:rPr>
        <w:t xml:space="preserve"> </w:t>
      </w:r>
      <w:r w:rsidR="003B55A8" w:rsidRPr="00772D7E">
        <w:rPr>
          <w:color w:val="FF0000"/>
          <w:sz w:val="22"/>
          <w:szCs w:val="22"/>
        </w:rPr>
        <w:t xml:space="preserve">and Knowledge on AWS EC2 and RDS on </w:t>
      </w:r>
      <w:r w:rsidR="00CE79D1" w:rsidRPr="00772D7E">
        <w:rPr>
          <w:color w:val="FF0000"/>
          <w:sz w:val="22"/>
          <w:szCs w:val="22"/>
        </w:rPr>
        <w:t>various</w:t>
      </w:r>
      <w:r w:rsidR="003B55A8" w:rsidRPr="00772D7E">
        <w:rPr>
          <w:color w:val="FF0000"/>
          <w:sz w:val="22"/>
          <w:szCs w:val="22"/>
        </w:rPr>
        <w:t xml:space="preserve"> environments.</w:t>
      </w:r>
      <w:r w:rsidR="00A62113" w:rsidRPr="00772D7E">
        <w:rPr>
          <w:color w:val="FF0000"/>
          <w:sz w:val="22"/>
          <w:szCs w:val="22"/>
        </w:rPr>
        <w:t xml:space="preserve"> </w:t>
      </w:r>
      <w:r w:rsidR="003B55A8" w:rsidRPr="00772D7E">
        <w:rPr>
          <w:sz w:val="22"/>
          <w:szCs w:val="22"/>
        </w:rPr>
        <w:t xml:space="preserve"> </w:t>
      </w:r>
      <w:r w:rsidRPr="00772D7E">
        <w:rPr>
          <w:sz w:val="22"/>
          <w:szCs w:val="22"/>
        </w:rPr>
        <w:t>Possess client facing experience including onsite Have b</w:t>
      </w:r>
      <w:r w:rsidR="00A170C1" w:rsidRPr="00772D7E">
        <w:rPr>
          <w:sz w:val="22"/>
          <w:szCs w:val="22"/>
        </w:rPr>
        <w:t>een handling couple of production</w:t>
      </w:r>
      <w:r w:rsidR="00B47779" w:rsidRPr="00772D7E">
        <w:rPr>
          <w:sz w:val="22"/>
          <w:szCs w:val="22"/>
        </w:rPr>
        <w:t xml:space="preserve"> database scaling up to large size </w:t>
      </w:r>
      <w:r w:rsidR="00A170C1" w:rsidRPr="00772D7E">
        <w:rPr>
          <w:sz w:val="22"/>
          <w:szCs w:val="22"/>
        </w:rPr>
        <w:t>DB (in TB size)</w:t>
      </w:r>
      <w:r w:rsidRPr="00772D7E">
        <w:rPr>
          <w:sz w:val="22"/>
          <w:szCs w:val="22"/>
        </w:rPr>
        <w:t xml:space="preserve">. </w:t>
      </w:r>
      <w:r w:rsidR="00B47779" w:rsidRPr="00772D7E">
        <w:rPr>
          <w:sz w:val="22"/>
          <w:szCs w:val="22"/>
        </w:rPr>
        <w:t>Have b</w:t>
      </w:r>
      <w:r w:rsidRPr="00772D7E">
        <w:rPr>
          <w:sz w:val="22"/>
          <w:szCs w:val="22"/>
        </w:rPr>
        <w:t>een handling problem management and escalations. Have been working Global Dba team supporting database from diff</w:t>
      </w:r>
      <w:r w:rsidR="00B47779" w:rsidRPr="00772D7E">
        <w:rPr>
          <w:sz w:val="22"/>
          <w:szCs w:val="22"/>
        </w:rPr>
        <w:t>erent regions APAC/ EMEA/ AMER.a</w:t>
      </w:r>
      <w:r w:rsidRPr="00772D7E">
        <w:rPr>
          <w:sz w:val="22"/>
          <w:szCs w:val="22"/>
        </w:rPr>
        <w:t xml:space="preserve">long with managing </w:t>
      </w:r>
      <w:r w:rsidR="00B47779" w:rsidRPr="00772D7E">
        <w:rPr>
          <w:sz w:val="22"/>
          <w:szCs w:val="22"/>
        </w:rPr>
        <w:t>operations;</w:t>
      </w:r>
      <w:r w:rsidRPr="00772D7E">
        <w:rPr>
          <w:sz w:val="22"/>
          <w:szCs w:val="22"/>
        </w:rPr>
        <w:t xml:space="preserve"> have been actively involved in operation maturity, alert reduction and automations.   Have been involved in resource and project planning, talent management and project delivery based on </w:t>
      </w:r>
      <w:r w:rsidR="00BE5F61" w:rsidRPr="00772D7E">
        <w:rPr>
          <w:sz w:val="22"/>
          <w:szCs w:val="22"/>
        </w:rPr>
        <w:t>SLA.</w:t>
      </w:r>
      <w:r w:rsidRPr="00772D7E">
        <w:rPr>
          <w:sz w:val="22"/>
          <w:szCs w:val="22"/>
        </w:rPr>
        <w:t xml:space="preserve">  H</w:t>
      </w:r>
      <w:r w:rsidR="00505B6A" w:rsidRPr="00772D7E">
        <w:rPr>
          <w:sz w:val="22"/>
          <w:szCs w:val="22"/>
        </w:rPr>
        <w:t>ave been an active player in DBa</w:t>
      </w:r>
      <w:r w:rsidRPr="00772D7E">
        <w:rPr>
          <w:sz w:val="22"/>
          <w:szCs w:val="22"/>
        </w:rPr>
        <w:t>a</w:t>
      </w:r>
      <w:r w:rsidR="00B47779" w:rsidRPr="00772D7E">
        <w:rPr>
          <w:sz w:val="22"/>
          <w:szCs w:val="22"/>
        </w:rPr>
        <w:t>S have b</w:t>
      </w:r>
      <w:r w:rsidRPr="00772D7E">
        <w:rPr>
          <w:sz w:val="22"/>
          <w:szCs w:val="22"/>
        </w:rPr>
        <w:t xml:space="preserve">een actively involved in Various project and activities of implementations, data center migration, DR testing, </w:t>
      </w:r>
      <w:proofErr w:type="gramStart"/>
      <w:r w:rsidRPr="00772D7E">
        <w:rPr>
          <w:sz w:val="22"/>
          <w:szCs w:val="22"/>
        </w:rPr>
        <w:t>Infra</w:t>
      </w:r>
      <w:proofErr w:type="gramEnd"/>
      <w:r w:rsidRPr="00772D7E">
        <w:rPr>
          <w:sz w:val="22"/>
          <w:szCs w:val="22"/>
        </w:rPr>
        <w:t xml:space="preserve"> weekends, Patch rollout and transitions and automation.</w:t>
      </w:r>
    </w:p>
    <w:p w14:paraId="4C0C3AF0" w14:textId="77777777" w:rsidR="005F5DD7" w:rsidRPr="00772D7E" w:rsidRDefault="005F5DD7" w:rsidP="00942823">
      <w:pPr>
        <w:pStyle w:val="NoSpacing"/>
        <w:rPr>
          <w:bCs/>
          <w:sz w:val="22"/>
          <w:szCs w:val="22"/>
        </w:rPr>
      </w:pPr>
    </w:p>
    <w:p w14:paraId="0C3DD924" w14:textId="41FF12EB" w:rsidR="005F5DD7" w:rsidRDefault="00A172E0" w:rsidP="00942823">
      <w:pPr>
        <w:pStyle w:val="NoSpacing"/>
        <w:rPr>
          <w:b/>
          <w:color w:val="1F497D" w:themeColor="text2"/>
          <w:sz w:val="22"/>
          <w:szCs w:val="22"/>
          <w:u w:val="single"/>
        </w:rPr>
      </w:pPr>
      <w:r w:rsidRPr="00772D7E">
        <w:rPr>
          <w:b/>
          <w:color w:val="1F497D" w:themeColor="text2"/>
          <w:sz w:val="22"/>
          <w:szCs w:val="22"/>
          <w:u w:val="single"/>
        </w:rPr>
        <w:t xml:space="preserve">Expertise </w:t>
      </w:r>
      <w:r w:rsidR="00C53422" w:rsidRPr="00772D7E">
        <w:rPr>
          <w:b/>
          <w:color w:val="1F497D" w:themeColor="text2"/>
          <w:sz w:val="22"/>
          <w:szCs w:val="22"/>
          <w:u w:val="single"/>
        </w:rPr>
        <w:t>Summary:</w:t>
      </w:r>
    </w:p>
    <w:p w14:paraId="7185A82C" w14:textId="77777777" w:rsidR="00772D7E" w:rsidRPr="00772D7E" w:rsidRDefault="00772D7E" w:rsidP="00942823">
      <w:pPr>
        <w:pStyle w:val="NoSpacing"/>
        <w:rPr>
          <w:b/>
          <w:color w:val="1F497D" w:themeColor="text2"/>
          <w:sz w:val="22"/>
          <w:szCs w:val="22"/>
          <w:u w:val="single"/>
        </w:rPr>
      </w:pPr>
    </w:p>
    <w:p w14:paraId="3BBFE649" w14:textId="77777777" w:rsidR="00B13992" w:rsidRPr="00772D7E" w:rsidRDefault="00B13992" w:rsidP="00942823">
      <w:pPr>
        <w:pStyle w:val="NoSpacing"/>
        <w:numPr>
          <w:ilvl w:val="0"/>
          <w:numId w:val="28"/>
        </w:numPr>
        <w:rPr>
          <w:sz w:val="22"/>
          <w:szCs w:val="22"/>
        </w:rPr>
      </w:pPr>
      <w:r w:rsidRPr="00772D7E">
        <w:rPr>
          <w:sz w:val="22"/>
          <w:szCs w:val="22"/>
        </w:rPr>
        <w:t>Coordinating with scripting team for toolkit deployment and modifying scripts as per need</w:t>
      </w:r>
    </w:p>
    <w:p w14:paraId="4BF25ECD" w14:textId="21A0FA14" w:rsidR="00B47B07" w:rsidRPr="00772D7E" w:rsidRDefault="00B47B07" w:rsidP="00942823">
      <w:pPr>
        <w:pStyle w:val="NoSpacing"/>
        <w:numPr>
          <w:ilvl w:val="0"/>
          <w:numId w:val="28"/>
        </w:numPr>
        <w:rPr>
          <w:rFonts w:eastAsia="Calibri"/>
          <w:sz w:val="22"/>
          <w:szCs w:val="22"/>
        </w:rPr>
      </w:pPr>
      <w:r w:rsidRPr="00772D7E">
        <w:rPr>
          <w:rFonts w:eastAsia="Calibri"/>
          <w:sz w:val="22"/>
          <w:szCs w:val="22"/>
        </w:rPr>
        <w:t>Good exposure in AWS</w:t>
      </w:r>
      <w:r w:rsidR="00873DED" w:rsidRPr="00772D7E">
        <w:rPr>
          <w:rFonts w:eastAsia="Calibri"/>
          <w:sz w:val="22"/>
          <w:szCs w:val="22"/>
        </w:rPr>
        <w:t xml:space="preserve"> </w:t>
      </w:r>
      <w:r w:rsidR="0038369D" w:rsidRPr="00772D7E">
        <w:rPr>
          <w:rFonts w:eastAsia="Calibri"/>
          <w:sz w:val="22"/>
          <w:szCs w:val="22"/>
        </w:rPr>
        <w:t>Cloud services</w:t>
      </w:r>
      <w:r w:rsidRPr="00772D7E">
        <w:rPr>
          <w:rFonts w:eastAsia="Calibri"/>
          <w:sz w:val="22"/>
          <w:szCs w:val="22"/>
        </w:rPr>
        <w:t xml:space="preserve"> (EC2, </w:t>
      </w:r>
      <w:proofErr w:type="gramStart"/>
      <w:r w:rsidRPr="00772D7E">
        <w:rPr>
          <w:rFonts w:eastAsia="Calibri"/>
          <w:sz w:val="22"/>
          <w:szCs w:val="22"/>
        </w:rPr>
        <w:t>RDS,  Cloud</w:t>
      </w:r>
      <w:proofErr w:type="gramEnd"/>
      <w:r w:rsidRPr="00772D7E">
        <w:rPr>
          <w:rFonts w:eastAsia="Calibri"/>
          <w:sz w:val="22"/>
          <w:szCs w:val="22"/>
        </w:rPr>
        <w:t xml:space="preserve"> Formation)</w:t>
      </w:r>
      <w:r w:rsidR="00CD458F" w:rsidRPr="00772D7E">
        <w:rPr>
          <w:rFonts w:eastAsia="Calibri"/>
          <w:sz w:val="22"/>
          <w:szCs w:val="22"/>
        </w:rPr>
        <w:t>.</w:t>
      </w:r>
    </w:p>
    <w:p w14:paraId="2C2BC7F9" w14:textId="77777777" w:rsidR="00CD458F" w:rsidRPr="00772D7E" w:rsidRDefault="00CD458F" w:rsidP="00942823">
      <w:pPr>
        <w:pStyle w:val="NoSpacing"/>
        <w:numPr>
          <w:ilvl w:val="0"/>
          <w:numId w:val="28"/>
        </w:numPr>
        <w:rPr>
          <w:rFonts w:eastAsia="Calibri"/>
          <w:sz w:val="22"/>
          <w:szCs w:val="22"/>
        </w:rPr>
      </w:pPr>
      <w:r w:rsidRPr="00772D7E">
        <w:rPr>
          <w:rFonts w:eastAsia="Calibri"/>
          <w:sz w:val="22"/>
          <w:szCs w:val="22"/>
        </w:rPr>
        <w:t>Tested all recovery scenarios for RDS in AWS (PITR, recovery using Snapshot)</w:t>
      </w:r>
    </w:p>
    <w:p w14:paraId="26A36BB5" w14:textId="77777777" w:rsidR="00B13992" w:rsidRPr="00772D7E" w:rsidRDefault="00B13992" w:rsidP="00942823">
      <w:pPr>
        <w:pStyle w:val="NoSpacing"/>
        <w:numPr>
          <w:ilvl w:val="0"/>
          <w:numId w:val="28"/>
        </w:numPr>
        <w:rPr>
          <w:sz w:val="22"/>
          <w:szCs w:val="22"/>
        </w:rPr>
      </w:pPr>
      <w:r w:rsidRPr="00772D7E">
        <w:rPr>
          <w:sz w:val="22"/>
          <w:szCs w:val="22"/>
        </w:rPr>
        <w:t xml:space="preserve">Handling Golden </w:t>
      </w:r>
      <w:r w:rsidR="00357459" w:rsidRPr="00772D7E">
        <w:rPr>
          <w:sz w:val="22"/>
          <w:szCs w:val="22"/>
        </w:rPr>
        <w:t>Gate</w:t>
      </w:r>
      <w:r w:rsidRPr="00772D7E">
        <w:rPr>
          <w:sz w:val="22"/>
          <w:szCs w:val="22"/>
        </w:rPr>
        <w:t xml:space="preserve"> Replication Databases</w:t>
      </w:r>
      <w:r w:rsidR="00505B6A" w:rsidRPr="00772D7E">
        <w:rPr>
          <w:sz w:val="22"/>
          <w:szCs w:val="22"/>
        </w:rPr>
        <w:t xml:space="preserve"> in classic /Integration </w:t>
      </w:r>
      <w:r w:rsidR="00A62113" w:rsidRPr="00772D7E">
        <w:rPr>
          <w:sz w:val="22"/>
          <w:szCs w:val="22"/>
        </w:rPr>
        <w:t>mode.</w:t>
      </w:r>
    </w:p>
    <w:p w14:paraId="6667C6D5" w14:textId="77777777" w:rsidR="00505B6A" w:rsidRPr="00772D7E" w:rsidRDefault="00505B6A" w:rsidP="00942823">
      <w:pPr>
        <w:pStyle w:val="NoSpacing"/>
        <w:numPr>
          <w:ilvl w:val="0"/>
          <w:numId w:val="28"/>
        </w:numPr>
        <w:rPr>
          <w:sz w:val="22"/>
          <w:szCs w:val="22"/>
        </w:rPr>
      </w:pPr>
      <w:r w:rsidRPr="00772D7E">
        <w:rPr>
          <w:sz w:val="22"/>
          <w:szCs w:val="22"/>
        </w:rPr>
        <w:t xml:space="preserve">Good </w:t>
      </w:r>
      <w:r w:rsidR="001D003A" w:rsidRPr="00772D7E">
        <w:rPr>
          <w:sz w:val="22"/>
          <w:szCs w:val="22"/>
        </w:rPr>
        <w:t>experience</w:t>
      </w:r>
      <w:r w:rsidRPr="00772D7E">
        <w:rPr>
          <w:sz w:val="22"/>
          <w:szCs w:val="22"/>
        </w:rPr>
        <w:t xml:space="preserve"> in </w:t>
      </w:r>
      <w:r w:rsidR="001D003A" w:rsidRPr="00772D7E">
        <w:rPr>
          <w:sz w:val="22"/>
          <w:szCs w:val="22"/>
        </w:rPr>
        <w:t>Golden</w:t>
      </w:r>
      <w:r w:rsidRPr="00772D7E">
        <w:rPr>
          <w:sz w:val="22"/>
          <w:szCs w:val="22"/>
        </w:rPr>
        <w:t xml:space="preserve"> gate XAG configuration/</w:t>
      </w:r>
      <w:r w:rsidR="00A62113" w:rsidRPr="00772D7E">
        <w:rPr>
          <w:sz w:val="22"/>
          <w:szCs w:val="22"/>
        </w:rPr>
        <w:t>installation.</w:t>
      </w:r>
    </w:p>
    <w:p w14:paraId="3643CF8B" w14:textId="77777777" w:rsidR="00505B6A" w:rsidRPr="00772D7E" w:rsidRDefault="00A62113" w:rsidP="00942823">
      <w:pPr>
        <w:pStyle w:val="NoSpacing"/>
        <w:numPr>
          <w:ilvl w:val="0"/>
          <w:numId w:val="28"/>
        </w:numPr>
        <w:rPr>
          <w:sz w:val="22"/>
          <w:szCs w:val="22"/>
        </w:rPr>
      </w:pPr>
      <w:r w:rsidRPr="00772D7E">
        <w:rPr>
          <w:sz w:val="22"/>
          <w:szCs w:val="22"/>
        </w:rPr>
        <w:t>Handling knowledge</w:t>
      </w:r>
      <w:r w:rsidR="00505B6A" w:rsidRPr="00772D7E">
        <w:rPr>
          <w:sz w:val="22"/>
          <w:szCs w:val="22"/>
        </w:rPr>
        <w:t xml:space="preserve"> Policy managed/Admin based RAC Databases in 11g/12c.</w:t>
      </w:r>
    </w:p>
    <w:p w14:paraId="627DCC21" w14:textId="238DA762" w:rsidR="00B13992" w:rsidRPr="00772D7E" w:rsidRDefault="00B13992" w:rsidP="00942823">
      <w:pPr>
        <w:pStyle w:val="NoSpacing"/>
        <w:numPr>
          <w:ilvl w:val="0"/>
          <w:numId w:val="28"/>
        </w:numPr>
        <w:rPr>
          <w:bCs/>
          <w:sz w:val="22"/>
          <w:szCs w:val="22"/>
        </w:rPr>
      </w:pPr>
      <w:r w:rsidRPr="00772D7E">
        <w:rPr>
          <w:sz w:val="22"/>
          <w:szCs w:val="22"/>
        </w:rPr>
        <w:t xml:space="preserve">Good </w:t>
      </w:r>
      <w:r w:rsidRPr="00772D7E">
        <w:rPr>
          <w:bCs/>
          <w:sz w:val="22"/>
          <w:szCs w:val="22"/>
        </w:rPr>
        <w:t>Experience in Production Database environments (12c, 11g</w:t>
      </w:r>
      <w:r w:rsidR="00114669" w:rsidRPr="00772D7E">
        <w:rPr>
          <w:bCs/>
          <w:sz w:val="22"/>
          <w:szCs w:val="22"/>
        </w:rPr>
        <w:t xml:space="preserve"> </w:t>
      </w:r>
      <w:r w:rsidR="00A62113" w:rsidRPr="00772D7E">
        <w:rPr>
          <w:bCs/>
          <w:sz w:val="22"/>
          <w:szCs w:val="22"/>
        </w:rPr>
        <w:t>RAC</w:t>
      </w:r>
      <w:r w:rsidR="00C158B8" w:rsidRPr="00772D7E">
        <w:rPr>
          <w:bCs/>
          <w:sz w:val="22"/>
          <w:szCs w:val="22"/>
        </w:rPr>
        <w:t xml:space="preserve">, </w:t>
      </w:r>
      <w:r w:rsidR="002420EA" w:rsidRPr="00772D7E">
        <w:rPr>
          <w:bCs/>
          <w:sz w:val="22"/>
          <w:szCs w:val="22"/>
        </w:rPr>
        <w:t>Goldengate)</w:t>
      </w:r>
      <w:r w:rsidRPr="00772D7E">
        <w:rPr>
          <w:bCs/>
          <w:sz w:val="22"/>
          <w:szCs w:val="22"/>
        </w:rPr>
        <w:t>.</w:t>
      </w:r>
    </w:p>
    <w:p w14:paraId="0F0CF684" w14:textId="77777777" w:rsidR="00B13992" w:rsidRPr="00772D7E" w:rsidRDefault="0038369D" w:rsidP="00942823">
      <w:pPr>
        <w:pStyle w:val="NoSpacing"/>
        <w:numPr>
          <w:ilvl w:val="0"/>
          <w:numId w:val="28"/>
        </w:numPr>
        <w:rPr>
          <w:sz w:val="22"/>
          <w:szCs w:val="22"/>
        </w:rPr>
      </w:pPr>
      <w:r w:rsidRPr="00772D7E">
        <w:rPr>
          <w:sz w:val="22"/>
          <w:szCs w:val="22"/>
        </w:rPr>
        <w:t>Handling Performance</w:t>
      </w:r>
      <w:r w:rsidR="00B13992" w:rsidRPr="00772D7E">
        <w:rPr>
          <w:sz w:val="22"/>
          <w:szCs w:val="22"/>
        </w:rPr>
        <w:t xml:space="preserve"> tuning related </w:t>
      </w:r>
      <w:proofErr w:type="spellStart"/>
      <w:r w:rsidR="00B13992" w:rsidRPr="00772D7E">
        <w:rPr>
          <w:sz w:val="22"/>
          <w:szCs w:val="22"/>
        </w:rPr>
        <w:t>sql</w:t>
      </w:r>
      <w:proofErr w:type="spellEnd"/>
      <w:r w:rsidR="00B13992" w:rsidRPr="00772D7E">
        <w:rPr>
          <w:sz w:val="22"/>
          <w:szCs w:val="22"/>
        </w:rPr>
        <w:t xml:space="preserve"> plan issues (using SPB plan), Diagnosing and comparing historical session, </w:t>
      </w:r>
      <w:proofErr w:type="spellStart"/>
      <w:r w:rsidR="00B13992" w:rsidRPr="00772D7E">
        <w:rPr>
          <w:sz w:val="22"/>
          <w:szCs w:val="22"/>
        </w:rPr>
        <w:t>sql</w:t>
      </w:r>
      <w:proofErr w:type="spellEnd"/>
      <w:r w:rsidR="00B13992" w:rsidRPr="00772D7E">
        <w:rPr>
          <w:sz w:val="22"/>
          <w:szCs w:val="22"/>
        </w:rPr>
        <w:t xml:space="preserve"> and database performance with current performance and also mining old logs if required. Troubleshooting internal errors reported. </w:t>
      </w:r>
    </w:p>
    <w:p w14:paraId="7F59E856" w14:textId="77777777" w:rsidR="00B13992" w:rsidRPr="00772D7E" w:rsidRDefault="00B13992" w:rsidP="00942823">
      <w:pPr>
        <w:pStyle w:val="NoSpacing"/>
        <w:numPr>
          <w:ilvl w:val="0"/>
          <w:numId w:val="28"/>
        </w:numPr>
        <w:rPr>
          <w:sz w:val="22"/>
          <w:szCs w:val="22"/>
        </w:rPr>
      </w:pPr>
      <w:r w:rsidRPr="00772D7E">
        <w:rPr>
          <w:sz w:val="22"/>
          <w:szCs w:val="22"/>
        </w:rPr>
        <w:t xml:space="preserve">Troubleshooting performance issues, wait events and suggesting   performance improvement plans and </w:t>
      </w:r>
      <w:proofErr w:type="spellStart"/>
      <w:r w:rsidRPr="00772D7E">
        <w:rPr>
          <w:sz w:val="22"/>
          <w:szCs w:val="22"/>
        </w:rPr>
        <w:t>sql</w:t>
      </w:r>
      <w:proofErr w:type="spellEnd"/>
      <w:r w:rsidRPr="00772D7E">
        <w:rPr>
          <w:sz w:val="22"/>
          <w:szCs w:val="22"/>
        </w:rPr>
        <w:t xml:space="preserve"> profiling using OEM1</w:t>
      </w:r>
      <w:r w:rsidR="00E00E26" w:rsidRPr="00772D7E">
        <w:rPr>
          <w:sz w:val="22"/>
          <w:szCs w:val="22"/>
        </w:rPr>
        <w:t>3</w:t>
      </w:r>
      <w:r w:rsidR="005475E1" w:rsidRPr="00772D7E">
        <w:rPr>
          <w:sz w:val="22"/>
          <w:szCs w:val="22"/>
        </w:rPr>
        <w:t>c, OEM</w:t>
      </w:r>
      <w:r w:rsidR="00801EDC" w:rsidRPr="00772D7E">
        <w:rPr>
          <w:sz w:val="22"/>
          <w:szCs w:val="22"/>
        </w:rPr>
        <w:t>12c</w:t>
      </w:r>
      <w:r w:rsidRPr="00772D7E">
        <w:rPr>
          <w:sz w:val="22"/>
          <w:szCs w:val="22"/>
        </w:rPr>
        <w:t>. Diagnose core dumps and internal errors</w:t>
      </w:r>
    </w:p>
    <w:p w14:paraId="373328E6" w14:textId="77777777" w:rsidR="00B13992" w:rsidRPr="00772D7E" w:rsidRDefault="00B13992" w:rsidP="00942823">
      <w:pPr>
        <w:pStyle w:val="NoSpacing"/>
        <w:numPr>
          <w:ilvl w:val="0"/>
          <w:numId w:val="28"/>
        </w:numPr>
        <w:rPr>
          <w:sz w:val="22"/>
          <w:szCs w:val="22"/>
        </w:rPr>
      </w:pPr>
      <w:r w:rsidRPr="00772D7E">
        <w:rPr>
          <w:sz w:val="22"/>
          <w:szCs w:val="22"/>
        </w:rPr>
        <w:t>Handling Restore point creation/drop, Data guard flashback, activation and switchover.</w:t>
      </w:r>
    </w:p>
    <w:p w14:paraId="40B4CA8F" w14:textId="77777777" w:rsidR="00B13992" w:rsidRPr="00772D7E" w:rsidRDefault="00B13992" w:rsidP="00942823">
      <w:pPr>
        <w:pStyle w:val="NoSpacing"/>
        <w:numPr>
          <w:ilvl w:val="0"/>
          <w:numId w:val="28"/>
        </w:numPr>
        <w:rPr>
          <w:sz w:val="22"/>
          <w:szCs w:val="22"/>
        </w:rPr>
      </w:pPr>
      <w:r w:rsidRPr="00772D7E">
        <w:rPr>
          <w:sz w:val="22"/>
          <w:szCs w:val="22"/>
        </w:rPr>
        <w:t xml:space="preserve">Working On ticketing </w:t>
      </w:r>
      <w:r w:rsidR="00F23A1F" w:rsidRPr="00772D7E">
        <w:rPr>
          <w:sz w:val="22"/>
          <w:szCs w:val="22"/>
        </w:rPr>
        <w:t>tools (</w:t>
      </w:r>
      <w:r w:rsidR="00114669" w:rsidRPr="00772D7E">
        <w:rPr>
          <w:sz w:val="22"/>
          <w:szCs w:val="22"/>
        </w:rPr>
        <w:t>Remedy &amp; SNOW)</w:t>
      </w:r>
      <w:r w:rsidRPr="00772D7E">
        <w:rPr>
          <w:sz w:val="22"/>
          <w:szCs w:val="22"/>
        </w:rPr>
        <w:t>.</w:t>
      </w:r>
    </w:p>
    <w:p w14:paraId="72CBA2F8" w14:textId="77777777" w:rsidR="00B13992" w:rsidRPr="00772D7E" w:rsidRDefault="00B13992" w:rsidP="00942823">
      <w:pPr>
        <w:pStyle w:val="NoSpacing"/>
        <w:numPr>
          <w:ilvl w:val="0"/>
          <w:numId w:val="28"/>
        </w:numPr>
        <w:rPr>
          <w:sz w:val="22"/>
          <w:szCs w:val="22"/>
        </w:rPr>
      </w:pPr>
      <w:r w:rsidRPr="00772D7E">
        <w:rPr>
          <w:sz w:val="22"/>
          <w:szCs w:val="22"/>
        </w:rPr>
        <w:t>Hands on OEM, agent and Grid /Oms installation, upgrade, management and troubleshooting.</w:t>
      </w:r>
    </w:p>
    <w:p w14:paraId="0937E7D4" w14:textId="77777777" w:rsidR="00B13992" w:rsidRPr="00772D7E" w:rsidRDefault="00B13992" w:rsidP="00942823">
      <w:pPr>
        <w:pStyle w:val="NoSpacing"/>
        <w:numPr>
          <w:ilvl w:val="0"/>
          <w:numId w:val="28"/>
        </w:numPr>
        <w:rPr>
          <w:sz w:val="22"/>
          <w:szCs w:val="22"/>
        </w:rPr>
      </w:pPr>
      <w:r w:rsidRPr="00772D7E">
        <w:rPr>
          <w:sz w:val="22"/>
          <w:szCs w:val="22"/>
        </w:rPr>
        <w:t>Software installation and DB creation, fixing inventory issues, oracle home cloning.</w:t>
      </w:r>
    </w:p>
    <w:p w14:paraId="40C55A80" w14:textId="77777777" w:rsidR="00B13992" w:rsidRPr="00772D7E" w:rsidRDefault="00B13992" w:rsidP="00942823">
      <w:pPr>
        <w:pStyle w:val="NoSpacing"/>
        <w:numPr>
          <w:ilvl w:val="0"/>
          <w:numId w:val="28"/>
        </w:numPr>
        <w:rPr>
          <w:sz w:val="22"/>
          <w:szCs w:val="22"/>
        </w:rPr>
      </w:pPr>
      <w:r w:rsidRPr="00772D7E">
        <w:rPr>
          <w:sz w:val="22"/>
          <w:szCs w:val="22"/>
        </w:rPr>
        <w:t>Have been performing Capacity planning and involved in other Operation Maturity, alerts     Reduction, automation activities, Database security implementation and SLA management</w:t>
      </w:r>
    </w:p>
    <w:p w14:paraId="6B440DEC" w14:textId="77777777" w:rsidR="00B13992" w:rsidRPr="00772D7E" w:rsidRDefault="00B13992" w:rsidP="00942823">
      <w:pPr>
        <w:pStyle w:val="NoSpacing"/>
        <w:numPr>
          <w:ilvl w:val="0"/>
          <w:numId w:val="28"/>
        </w:numPr>
        <w:rPr>
          <w:sz w:val="22"/>
          <w:szCs w:val="22"/>
        </w:rPr>
      </w:pPr>
      <w:r w:rsidRPr="00772D7E">
        <w:rPr>
          <w:sz w:val="22"/>
          <w:szCs w:val="22"/>
        </w:rPr>
        <w:t>Managing database on OCFS.</w:t>
      </w:r>
    </w:p>
    <w:p w14:paraId="2CD704CE" w14:textId="77777777" w:rsidR="00B13992" w:rsidRPr="00772D7E" w:rsidRDefault="00B13992" w:rsidP="00942823">
      <w:pPr>
        <w:pStyle w:val="NoSpacing"/>
        <w:numPr>
          <w:ilvl w:val="0"/>
          <w:numId w:val="28"/>
        </w:numPr>
        <w:rPr>
          <w:sz w:val="22"/>
          <w:szCs w:val="22"/>
        </w:rPr>
      </w:pPr>
      <w:r w:rsidRPr="00772D7E">
        <w:rPr>
          <w:sz w:val="22"/>
          <w:szCs w:val="22"/>
        </w:rPr>
        <w:t>Managing and administering all Production &amp; Development databases of Oracle10g and 11g versions.</w:t>
      </w:r>
    </w:p>
    <w:p w14:paraId="4FE0263B" w14:textId="65EA330B" w:rsidR="00B13992" w:rsidRPr="00772D7E" w:rsidRDefault="00B13992" w:rsidP="00942823">
      <w:pPr>
        <w:pStyle w:val="NoSpacing"/>
        <w:numPr>
          <w:ilvl w:val="0"/>
          <w:numId w:val="28"/>
        </w:numPr>
        <w:rPr>
          <w:sz w:val="22"/>
          <w:szCs w:val="22"/>
        </w:rPr>
      </w:pPr>
      <w:r w:rsidRPr="00772D7E">
        <w:rPr>
          <w:bCs/>
          <w:sz w:val="22"/>
          <w:szCs w:val="22"/>
        </w:rPr>
        <w:lastRenderedPageBreak/>
        <w:t>Installation of Oracle 12c,</w:t>
      </w:r>
      <w:r w:rsidRPr="00772D7E">
        <w:rPr>
          <w:sz w:val="22"/>
          <w:szCs w:val="22"/>
        </w:rPr>
        <w:t>11g R2/R1 ,10g R</w:t>
      </w:r>
      <w:r w:rsidR="00302BD7" w:rsidRPr="00772D7E">
        <w:rPr>
          <w:sz w:val="22"/>
          <w:szCs w:val="22"/>
        </w:rPr>
        <w:t xml:space="preserve">2, </w:t>
      </w:r>
      <w:r w:rsidR="006F3E50" w:rsidRPr="00772D7E">
        <w:rPr>
          <w:sz w:val="22"/>
          <w:szCs w:val="22"/>
        </w:rPr>
        <w:t>Golden</w:t>
      </w:r>
      <w:r w:rsidR="006F3E50" w:rsidRPr="00772D7E">
        <w:rPr>
          <w:sz w:val="22"/>
          <w:szCs w:val="22"/>
          <w:lang w:val="en-IN"/>
        </w:rPr>
        <w:t xml:space="preserve"> </w:t>
      </w:r>
      <w:r w:rsidR="006F3E50" w:rsidRPr="00772D7E">
        <w:rPr>
          <w:sz w:val="22"/>
          <w:szCs w:val="22"/>
        </w:rPr>
        <w:t>gate</w:t>
      </w:r>
      <w:r w:rsidR="00114669" w:rsidRPr="00772D7E">
        <w:rPr>
          <w:sz w:val="22"/>
          <w:szCs w:val="22"/>
        </w:rPr>
        <w:t xml:space="preserve"> </w:t>
      </w:r>
      <w:r w:rsidRPr="00772D7E">
        <w:rPr>
          <w:sz w:val="22"/>
          <w:szCs w:val="22"/>
        </w:rPr>
        <w:t xml:space="preserve"> </w:t>
      </w:r>
      <w:r w:rsidRPr="00772D7E">
        <w:rPr>
          <w:bCs/>
          <w:sz w:val="22"/>
          <w:szCs w:val="22"/>
        </w:rPr>
        <w:t xml:space="preserve"> on </w:t>
      </w:r>
      <w:r w:rsidRPr="00772D7E">
        <w:rPr>
          <w:sz w:val="22"/>
          <w:szCs w:val="22"/>
        </w:rPr>
        <w:t>various platform:  Solaris, Red Hat / Oracle Linux</w:t>
      </w:r>
    </w:p>
    <w:p w14:paraId="652785A4" w14:textId="77777777" w:rsidR="00B13992" w:rsidRPr="00772D7E" w:rsidRDefault="00B13992" w:rsidP="00942823">
      <w:pPr>
        <w:pStyle w:val="NoSpacing"/>
        <w:numPr>
          <w:ilvl w:val="0"/>
          <w:numId w:val="28"/>
        </w:numPr>
        <w:rPr>
          <w:bCs/>
          <w:sz w:val="22"/>
          <w:szCs w:val="22"/>
        </w:rPr>
      </w:pPr>
      <w:r w:rsidRPr="00772D7E">
        <w:rPr>
          <w:bCs/>
          <w:sz w:val="22"/>
          <w:szCs w:val="22"/>
        </w:rPr>
        <w:t xml:space="preserve">Installation of </w:t>
      </w:r>
      <w:r w:rsidR="00114669" w:rsidRPr="00772D7E">
        <w:rPr>
          <w:bCs/>
          <w:sz w:val="22"/>
          <w:szCs w:val="22"/>
        </w:rPr>
        <w:t>1</w:t>
      </w:r>
      <w:r w:rsidR="000B6149" w:rsidRPr="00772D7E">
        <w:rPr>
          <w:bCs/>
          <w:sz w:val="22"/>
          <w:szCs w:val="22"/>
        </w:rPr>
        <w:t>2c</w:t>
      </w:r>
      <w:r w:rsidR="00114669" w:rsidRPr="00772D7E">
        <w:rPr>
          <w:bCs/>
          <w:sz w:val="22"/>
          <w:szCs w:val="22"/>
        </w:rPr>
        <w:t xml:space="preserve"> </w:t>
      </w:r>
      <w:r w:rsidR="00F30480" w:rsidRPr="00772D7E">
        <w:rPr>
          <w:bCs/>
          <w:sz w:val="22"/>
          <w:szCs w:val="22"/>
        </w:rPr>
        <w:t>RAC, Golden gate XAG</w:t>
      </w:r>
      <w:r w:rsidR="00F04523" w:rsidRPr="00772D7E">
        <w:rPr>
          <w:bCs/>
          <w:sz w:val="22"/>
          <w:szCs w:val="22"/>
        </w:rPr>
        <w:t xml:space="preserve"> configuration</w:t>
      </w:r>
      <w:r w:rsidRPr="00772D7E">
        <w:rPr>
          <w:bCs/>
          <w:sz w:val="22"/>
          <w:szCs w:val="22"/>
        </w:rPr>
        <w:t xml:space="preserve"> </w:t>
      </w:r>
      <w:r w:rsidR="00F04523" w:rsidRPr="00772D7E">
        <w:rPr>
          <w:bCs/>
          <w:sz w:val="22"/>
          <w:szCs w:val="22"/>
        </w:rPr>
        <w:t>RHEL 6.0.</w:t>
      </w:r>
    </w:p>
    <w:p w14:paraId="383EC71C" w14:textId="77777777" w:rsidR="00F04523" w:rsidRPr="00772D7E" w:rsidRDefault="00F04523" w:rsidP="00942823">
      <w:pPr>
        <w:pStyle w:val="NoSpacing"/>
        <w:numPr>
          <w:ilvl w:val="0"/>
          <w:numId w:val="28"/>
        </w:numPr>
        <w:rPr>
          <w:bCs/>
          <w:sz w:val="22"/>
          <w:szCs w:val="22"/>
        </w:rPr>
      </w:pPr>
      <w:r w:rsidRPr="00772D7E">
        <w:rPr>
          <w:bCs/>
          <w:sz w:val="22"/>
          <w:szCs w:val="22"/>
        </w:rPr>
        <w:t xml:space="preserve">RDS and EC2/GG-Hub configured on AWS </w:t>
      </w:r>
      <w:r w:rsidR="00F30480" w:rsidRPr="00772D7E">
        <w:rPr>
          <w:bCs/>
          <w:sz w:val="22"/>
          <w:szCs w:val="22"/>
        </w:rPr>
        <w:t>cloud.</w:t>
      </w:r>
    </w:p>
    <w:p w14:paraId="5B69518A" w14:textId="77777777" w:rsidR="00B13992" w:rsidRPr="00772D7E" w:rsidRDefault="00B13992" w:rsidP="00942823">
      <w:pPr>
        <w:pStyle w:val="NoSpacing"/>
        <w:numPr>
          <w:ilvl w:val="0"/>
          <w:numId w:val="28"/>
        </w:numPr>
        <w:rPr>
          <w:bCs/>
          <w:sz w:val="22"/>
          <w:szCs w:val="22"/>
        </w:rPr>
      </w:pPr>
      <w:r w:rsidRPr="00772D7E">
        <w:rPr>
          <w:bCs/>
          <w:sz w:val="22"/>
          <w:szCs w:val="22"/>
        </w:rPr>
        <w:t>Creation of Monitoring Tools &amp; automation DBA tasks using Shell scripts</w:t>
      </w:r>
    </w:p>
    <w:p w14:paraId="726A0933" w14:textId="77777777" w:rsidR="00B13992" w:rsidRPr="00772D7E" w:rsidRDefault="00B13992" w:rsidP="00942823">
      <w:pPr>
        <w:pStyle w:val="NoSpacing"/>
        <w:numPr>
          <w:ilvl w:val="0"/>
          <w:numId w:val="28"/>
        </w:numPr>
        <w:rPr>
          <w:snapToGrid w:val="0"/>
          <w:sz w:val="22"/>
          <w:szCs w:val="22"/>
        </w:rPr>
      </w:pPr>
      <w:r w:rsidRPr="00772D7E">
        <w:rPr>
          <w:bCs/>
          <w:sz w:val="22"/>
          <w:szCs w:val="22"/>
        </w:rPr>
        <w:t xml:space="preserve">Knowledge of loading data to Oracle from different sources using Export/Import </w:t>
      </w:r>
    </w:p>
    <w:p w14:paraId="68EFE335" w14:textId="77777777" w:rsidR="00B13992" w:rsidRPr="00772D7E" w:rsidRDefault="00B13992" w:rsidP="00942823">
      <w:pPr>
        <w:pStyle w:val="NoSpacing"/>
        <w:numPr>
          <w:ilvl w:val="0"/>
          <w:numId w:val="28"/>
        </w:numPr>
        <w:rPr>
          <w:snapToGrid w:val="0"/>
          <w:sz w:val="22"/>
          <w:szCs w:val="22"/>
        </w:rPr>
      </w:pPr>
      <w:r w:rsidRPr="00772D7E">
        <w:rPr>
          <w:snapToGrid w:val="0"/>
          <w:sz w:val="22"/>
          <w:szCs w:val="22"/>
        </w:rPr>
        <w:t xml:space="preserve">Experience providing </w:t>
      </w:r>
      <w:r w:rsidRPr="00772D7E">
        <w:rPr>
          <w:sz w:val="22"/>
          <w:szCs w:val="22"/>
        </w:rPr>
        <w:t>24X7 on-call support to maintain all Databases up and running in Production environment</w:t>
      </w:r>
      <w:r w:rsidRPr="00772D7E">
        <w:rPr>
          <w:snapToGrid w:val="0"/>
          <w:sz w:val="22"/>
          <w:szCs w:val="22"/>
        </w:rPr>
        <w:t xml:space="preserve">. </w:t>
      </w:r>
    </w:p>
    <w:p w14:paraId="55EC67DB" w14:textId="77777777" w:rsidR="00B13992" w:rsidRPr="00772D7E" w:rsidRDefault="00B13992" w:rsidP="00942823">
      <w:pPr>
        <w:pStyle w:val="NoSpacing"/>
        <w:numPr>
          <w:ilvl w:val="0"/>
          <w:numId w:val="28"/>
        </w:numPr>
        <w:rPr>
          <w:snapToGrid w:val="0"/>
          <w:sz w:val="22"/>
          <w:szCs w:val="22"/>
        </w:rPr>
      </w:pPr>
      <w:r w:rsidRPr="00772D7E">
        <w:rPr>
          <w:snapToGrid w:val="0"/>
          <w:sz w:val="22"/>
          <w:szCs w:val="22"/>
        </w:rPr>
        <w:t>Experience on space management including creation and maintenance of Data-files and Table spaces and other Database Structures like Rollback segments.</w:t>
      </w:r>
    </w:p>
    <w:p w14:paraId="69592335" w14:textId="77777777" w:rsidR="00B13992" w:rsidRPr="00772D7E" w:rsidRDefault="00B13992" w:rsidP="00942823">
      <w:pPr>
        <w:pStyle w:val="NoSpacing"/>
        <w:numPr>
          <w:ilvl w:val="0"/>
          <w:numId w:val="28"/>
        </w:numPr>
        <w:rPr>
          <w:sz w:val="22"/>
          <w:szCs w:val="22"/>
        </w:rPr>
      </w:pPr>
      <w:r w:rsidRPr="00772D7E">
        <w:rPr>
          <w:sz w:val="22"/>
          <w:szCs w:val="22"/>
        </w:rPr>
        <w:t>Managing Oracle Instance, database storage structure, schema objects.</w:t>
      </w:r>
    </w:p>
    <w:p w14:paraId="1BA8A29D" w14:textId="77777777" w:rsidR="00B13992" w:rsidRPr="00772D7E" w:rsidRDefault="00B13992" w:rsidP="00942823">
      <w:pPr>
        <w:pStyle w:val="NoSpacing"/>
        <w:numPr>
          <w:ilvl w:val="0"/>
          <w:numId w:val="28"/>
        </w:numPr>
        <w:rPr>
          <w:sz w:val="22"/>
          <w:szCs w:val="22"/>
        </w:rPr>
      </w:pPr>
      <w:r w:rsidRPr="00772D7E">
        <w:rPr>
          <w:bCs/>
          <w:sz w:val="22"/>
          <w:szCs w:val="22"/>
          <w:lang w:val="en-GB"/>
        </w:rPr>
        <w:t>Monitoring the growth of Table spaces and taking proper action</w:t>
      </w:r>
      <w:r w:rsidRPr="00772D7E">
        <w:rPr>
          <w:sz w:val="22"/>
          <w:szCs w:val="22"/>
        </w:rPr>
        <w:t>.</w:t>
      </w:r>
    </w:p>
    <w:p w14:paraId="2F732C44" w14:textId="77777777" w:rsidR="00B13992" w:rsidRPr="00772D7E" w:rsidRDefault="00B13992" w:rsidP="00942823">
      <w:pPr>
        <w:pStyle w:val="NoSpacing"/>
        <w:numPr>
          <w:ilvl w:val="0"/>
          <w:numId w:val="28"/>
        </w:numPr>
        <w:rPr>
          <w:sz w:val="22"/>
          <w:szCs w:val="22"/>
        </w:rPr>
      </w:pPr>
      <w:r w:rsidRPr="00772D7E">
        <w:rPr>
          <w:sz w:val="22"/>
          <w:szCs w:val="22"/>
        </w:rPr>
        <w:t>Monitoring and Dropping Database Users, Roles, Privileges and Profiles.</w:t>
      </w:r>
    </w:p>
    <w:p w14:paraId="7075EE43" w14:textId="77777777" w:rsidR="00B13992" w:rsidRPr="00772D7E" w:rsidRDefault="00B13992" w:rsidP="00942823">
      <w:pPr>
        <w:pStyle w:val="NoSpacing"/>
        <w:numPr>
          <w:ilvl w:val="0"/>
          <w:numId w:val="28"/>
        </w:numPr>
        <w:rPr>
          <w:sz w:val="22"/>
          <w:szCs w:val="22"/>
        </w:rPr>
      </w:pPr>
      <w:r w:rsidRPr="00772D7E">
        <w:rPr>
          <w:sz w:val="22"/>
          <w:szCs w:val="22"/>
        </w:rPr>
        <w:t>Have been actively involved in transition of projects. Worked closely with client managers for Bugs fix, service improvements, new feature implementations and major activity planning’s</w:t>
      </w:r>
    </w:p>
    <w:p w14:paraId="77427E11" w14:textId="0C5B1174" w:rsidR="001D003A" w:rsidRPr="00772D7E" w:rsidRDefault="001D003A" w:rsidP="00942823">
      <w:pPr>
        <w:pStyle w:val="NoSpacing"/>
        <w:numPr>
          <w:ilvl w:val="0"/>
          <w:numId w:val="28"/>
        </w:numPr>
        <w:rPr>
          <w:sz w:val="22"/>
          <w:szCs w:val="22"/>
        </w:rPr>
      </w:pPr>
      <w:r w:rsidRPr="00772D7E">
        <w:rPr>
          <w:sz w:val="22"/>
          <w:szCs w:val="22"/>
        </w:rPr>
        <w:t xml:space="preserve">Refreshed / Cloned the Dev and Test databases with PROD data. </w:t>
      </w:r>
    </w:p>
    <w:p w14:paraId="4CEB4A96" w14:textId="1CB9411F" w:rsidR="001D003A" w:rsidRPr="00772D7E" w:rsidRDefault="001D003A" w:rsidP="00942823">
      <w:pPr>
        <w:pStyle w:val="NoSpacing"/>
        <w:numPr>
          <w:ilvl w:val="0"/>
          <w:numId w:val="28"/>
        </w:numPr>
        <w:rPr>
          <w:sz w:val="22"/>
          <w:szCs w:val="22"/>
        </w:rPr>
      </w:pPr>
      <w:r w:rsidRPr="00772D7E">
        <w:rPr>
          <w:sz w:val="22"/>
          <w:szCs w:val="22"/>
        </w:rPr>
        <w:t>Writing Shell scripts for the system and databases for effective functionality and report generations.</w:t>
      </w:r>
    </w:p>
    <w:p w14:paraId="7999326F" w14:textId="0A03FBA9" w:rsidR="003B0ECF" w:rsidRPr="00772D7E" w:rsidRDefault="002D3F63" w:rsidP="00942823">
      <w:pPr>
        <w:pStyle w:val="NoSpacing"/>
        <w:numPr>
          <w:ilvl w:val="0"/>
          <w:numId w:val="28"/>
        </w:numPr>
        <w:rPr>
          <w:sz w:val="22"/>
          <w:szCs w:val="22"/>
        </w:rPr>
      </w:pPr>
      <w:r w:rsidRPr="00772D7E">
        <w:rPr>
          <w:sz w:val="22"/>
          <w:szCs w:val="22"/>
        </w:rPr>
        <w:t>Set up Couchbase DB configuration based on application request.</w:t>
      </w:r>
    </w:p>
    <w:p w14:paraId="0530B348" w14:textId="77777777" w:rsidR="001D003A" w:rsidRPr="00772D7E" w:rsidRDefault="001D003A" w:rsidP="00942823">
      <w:pPr>
        <w:pStyle w:val="NoSpacing"/>
        <w:rPr>
          <w:sz w:val="22"/>
          <w:szCs w:val="22"/>
        </w:rPr>
      </w:pPr>
    </w:p>
    <w:p w14:paraId="385A7473" w14:textId="49DD6C29" w:rsidR="00FA2F81" w:rsidRPr="00982F95" w:rsidRDefault="00FA2F81" w:rsidP="00942823">
      <w:pPr>
        <w:pStyle w:val="NoSpacing"/>
        <w:rPr>
          <w:rFonts w:eastAsia="Calibri"/>
          <w:color w:val="000080"/>
          <w:sz w:val="22"/>
          <w:szCs w:val="22"/>
          <w:u w:val="single"/>
        </w:rPr>
      </w:pPr>
      <w:r w:rsidRPr="00982F95">
        <w:rPr>
          <w:rFonts w:eastAsia="Calibri"/>
          <w:color w:val="000080"/>
          <w:sz w:val="22"/>
          <w:szCs w:val="22"/>
          <w:u w:val="single"/>
        </w:rPr>
        <w:t xml:space="preserve">Technical </w:t>
      </w:r>
      <w:proofErr w:type="gramStart"/>
      <w:r w:rsidRPr="00982F95">
        <w:rPr>
          <w:rFonts w:eastAsia="Calibri"/>
          <w:color w:val="000080"/>
          <w:sz w:val="22"/>
          <w:szCs w:val="22"/>
          <w:u w:val="single"/>
        </w:rPr>
        <w:t xml:space="preserve">Skill </w:t>
      </w:r>
      <w:r w:rsidR="00982F95" w:rsidRPr="00982F95">
        <w:rPr>
          <w:rFonts w:eastAsia="Calibri"/>
          <w:color w:val="000080"/>
          <w:sz w:val="22"/>
          <w:szCs w:val="22"/>
          <w:u w:val="single"/>
        </w:rPr>
        <w:t>:</w:t>
      </w:r>
      <w:proofErr w:type="gramEnd"/>
    </w:p>
    <w:p w14:paraId="01322876" w14:textId="77777777" w:rsidR="00D46B83" w:rsidRPr="00772D7E" w:rsidRDefault="00D46B83" w:rsidP="00942823">
      <w:pPr>
        <w:pStyle w:val="NoSpacing"/>
        <w:rPr>
          <w:rFonts w:eastAsia="Calibri"/>
          <w:color w:val="000080"/>
          <w:sz w:val="22"/>
          <w:szCs w:val="22"/>
          <w:u w:val="single"/>
        </w:rPr>
      </w:pPr>
    </w:p>
    <w:p w14:paraId="7C46F1AF" w14:textId="77777777" w:rsidR="00FA2F81" w:rsidRPr="00772D7E" w:rsidRDefault="00FA2F81" w:rsidP="00942823">
      <w:pPr>
        <w:pStyle w:val="NoSpacing"/>
        <w:rPr>
          <w:rFonts w:eastAsia="Calibri"/>
          <w:sz w:val="22"/>
          <w:szCs w:val="22"/>
        </w:rPr>
      </w:pPr>
    </w:p>
    <w:tbl>
      <w:tblPr>
        <w:tblW w:w="0" w:type="auto"/>
        <w:tblInd w:w="108" w:type="dxa"/>
        <w:tblCellMar>
          <w:left w:w="10" w:type="dxa"/>
          <w:right w:w="10" w:type="dxa"/>
        </w:tblCellMar>
        <w:tblLook w:val="0000" w:firstRow="0" w:lastRow="0" w:firstColumn="0" w:lastColumn="0" w:noHBand="0" w:noVBand="0"/>
      </w:tblPr>
      <w:tblGrid>
        <w:gridCol w:w="2539"/>
        <w:gridCol w:w="6573"/>
      </w:tblGrid>
      <w:tr w:rsidR="00FA2F81" w:rsidRPr="00772D7E" w14:paraId="35712DDE" w14:textId="77777777" w:rsidTr="00FA2F81">
        <w:trPr>
          <w:trHeight w:val="326"/>
        </w:trPr>
        <w:tc>
          <w:tcPr>
            <w:tcW w:w="2539" w:type="dxa"/>
            <w:tcBorders>
              <w:top w:val="single" w:sz="12" w:space="0" w:color="9F87B7"/>
              <w:left w:val="single" w:sz="12" w:space="0" w:color="9F87B7"/>
              <w:bottom w:val="single" w:sz="12" w:space="0" w:color="9F87B7"/>
              <w:right w:val="single" w:sz="12" w:space="0" w:color="9F87B7"/>
            </w:tcBorders>
            <w:shd w:val="clear" w:color="auto" w:fill="auto"/>
            <w:tcMar>
              <w:left w:w="108" w:type="dxa"/>
              <w:right w:w="108" w:type="dxa"/>
            </w:tcMar>
          </w:tcPr>
          <w:p w14:paraId="48B2B6F8" w14:textId="77777777" w:rsidR="00FA2F81" w:rsidRPr="00982F95" w:rsidRDefault="00FA2F81" w:rsidP="00942823">
            <w:pPr>
              <w:pStyle w:val="NoSpacing"/>
              <w:rPr>
                <w:rFonts w:eastAsia="Calibri"/>
                <w:b/>
                <w:bCs/>
                <w:sz w:val="22"/>
                <w:szCs w:val="22"/>
              </w:rPr>
            </w:pPr>
            <w:r w:rsidRPr="00982F95">
              <w:rPr>
                <w:rFonts w:eastAsia="Calibri"/>
                <w:b/>
                <w:bCs/>
                <w:sz w:val="22"/>
                <w:szCs w:val="22"/>
              </w:rPr>
              <w:t>Databases</w:t>
            </w:r>
          </w:p>
        </w:tc>
        <w:tc>
          <w:tcPr>
            <w:tcW w:w="6573" w:type="dxa"/>
            <w:tcBorders>
              <w:top w:val="single" w:sz="12" w:space="0" w:color="9F87B7"/>
              <w:left w:val="single" w:sz="12" w:space="0" w:color="9F87B7"/>
              <w:bottom w:val="single" w:sz="12" w:space="0" w:color="9F87B7"/>
              <w:right w:val="single" w:sz="12" w:space="0" w:color="9F87B7"/>
            </w:tcBorders>
            <w:shd w:val="clear" w:color="auto" w:fill="auto"/>
            <w:tcMar>
              <w:left w:w="108" w:type="dxa"/>
              <w:right w:w="108" w:type="dxa"/>
            </w:tcMar>
          </w:tcPr>
          <w:p w14:paraId="0B2218CC" w14:textId="77777777" w:rsidR="0001134A" w:rsidRPr="00772D7E" w:rsidRDefault="00FA2F81" w:rsidP="00942823">
            <w:pPr>
              <w:pStyle w:val="NoSpacing"/>
              <w:rPr>
                <w:rFonts w:eastAsia="Calibri"/>
                <w:sz w:val="22"/>
                <w:szCs w:val="22"/>
              </w:rPr>
            </w:pPr>
            <w:r w:rsidRPr="00772D7E">
              <w:rPr>
                <w:rFonts w:eastAsia="Calibri"/>
                <w:sz w:val="22"/>
                <w:szCs w:val="22"/>
              </w:rPr>
              <w:t xml:space="preserve">Oracle 10g &amp; 11g, Oracle 10g, 11g &amp; 12C RAC, </w:t>
            </w:r>
            <w:proofErr w:type="gramStart"/>
            <w:r w:rsidRPr="00772D7E">
              <w:rPr>
                <w:rFonts w:eastAsia="Calibri"/>
                <w:sz w:val="22"/>
                <w:szCs w:val="22"/>
              </w:rPr>
              <w:t>Oracle  10</w:t>
            </w:r>
            <w:proofErr w:type="gramEnd"/>
            <w:r w:rsidRPr="00772D7E">
              <w:rPr>
                <w:rFonts w:eastAsia="Calibri"/>
                <w:sz w:val="22"/>
                <w:szCs w:val="22"/>
              </w:rPr>
              <w:t>g, 11g &amp; 12C  Data Guard, Oracle Golden Gate 12.1.2.1,11.2.1.1,</w:t>
            </w:r>
          </w:p>
          <w:p w14:paraId="361DEF46" w14:textId="77777777" w:rsidR="00FA2F81" w:rsidRPr="00772D7E" w:rsidRDefault="00FA2F81" w:rsidP="00942823">
            <w:pPr>
              <w:pStyle w:val="NoSpacing"/>
              <w:rPr>
                <w:rFonts w:eastAsia="Calibri"/>
                <w:sz w:val="22"/>
                <w:szCs w:val="22"/>
              </w:rPr>
            </w:pPr>
            <w:r w:rsidRPr="00772D7E">
              <w:rPr>
                <w:rFonts w:eastAsia="Calibri"/>
                <w:sz w:val="22"/>
                <w:szCs w:val="22"/>
              </w:rPr>
              <w:t>MS-</w:t>
            </w:r>
            <w:r w:rsidR="00D32380" w:rsidRPr="00772D7E">
              <w:rPr>
                <w:rFonts w:eastAsia="Calibri"/>
                <w:sz w:val="22"/>
                <w:szCs w:val="22"/>
              </w:rPr>
              <w:t>SQL</w:t>
            </w:r>
          </w:p>
        </w:tc>
      </w:tr>
      <w:tr w:rsidR="00FA2F81" w:rsidRPr="00772D7E" w14:paraId="7B9700AD" w14:textId="77777777" w:rsidTr="00FA2F81">
        <w:trPr>
          <w:trHeight w:val="326"/>
        </w:trPr>
        <w:tc>
          <w:tcPr>
            <w:tcW w:w="2539" w:type="dxa"/>
            <w:tcBorders>
              <w:top w:val="single" w:sz="12" w:space="0" w:color="9F87B7"/>
              <w:left w:val="single" w:sz="12" w:space="0" w:color="9F87B7"/>
              <w:bottom w:val="single" w:sz="12" w:space="0" w:color="9F87B7"/>
              <w:right w:val="single" w:sz="12" w:space="0" w:color="9F87B7"/>
            </w:tcBorders>
            <w:shd w:val="clear" w:color="auto" w:fill="auto"/>
            <w:tcMar>
              <w:left w:w="108" w:type="dxa"/>
              <w:right w:w="108" w:type="dxa"/>
            </w:tcMar>
          </w:tcPr>
          <w:p w14:paraId="51F96488" w14:textId="77777777" w:rsidR="00FA2F81" w:rsidRPr="00982F95" w:rsidRDefault="00FA2F81" w:rsidP="00942823">
            <w:pPr>
              <w:pStyle w:val="NoSpacing"/>
              <w:rPr>
                <w:rFonts w:eastAsia="Calibri"/>
                <w:b/>
                <w:bCs/>
                <w:sz w:val="22"/>
                <w:szCs w:val="22"/>
              </w:rPr>
            </w:pPr>
            <w:r w:rsidRPr="00982F95">
              <w:rPr>
                <w:rFonts w:eastAsia="Calibri"/>
                <w:b/>
                <w:bCs/>
                <w:sz w:val="22"/>
                <w:szCs w:val="22"/>
              </w:rPr>
              <w:t xml:space="preserve">Cloud </w:t>
            </w:r>
          </w:p>
        </w:tc>
        <w:tc>
          <w:tcPr>
            <w:tcW w:w="6573" w:type="dxa"/>
            <w:tcBorders>
              <w:top w:val="single" w:sz="12" w:space="0" w:color="9F87B7"/>
              <w:left w:val="single" w:sz="12" w:space="0" w:color="9F87B7"/>
              <w:bottom w:val="single" w:sz="12" w:space="0" w:color="9F87B7"/>
              <w:right w:val="single" w:sz="12" w:space="0" w:color="9F87B7"/>
            </w:tcBorders>
            <w:shd w:val="clear" w:color="auto" w:fill="auto"/>
            <w:tcMar>
              <w:left w:w="108" w:type="dxa"/>
              <w:right w:w="108" w:type="dxa"/>
            </w:tcMar>
          </w:tcPr>
          <w:p w14:paraId="679288CD" w14:textId="77777777" w:rsidR="00FA2F81" w:rsidRPr="00772D7E" w:rsidRDefault="00FA2F81" w:rsidP="00942823">
            <w:pPr>
              <w:pStyle w:val="NoSpacing"/>
              <w:rPr>
                <w:rFonts w:eastAsia="Calibri"/>
                <w:sz w:val="22"/>
                <w:szCs w:val="22"/>
              </w:rPr>
            </w:pPr>
            <w:r w:rsidRPr="00772D7E">
              <w:rPr>
                <w:rFonts w:eastAsia="Calibri"/>
                <w:sz w:val="22"/>
                <w:szCs w:val="22"/>
              </w:rPr>
              <w:t xml:space="preserve">AWS </w:t>
            </w:r>
          </w:p>
        </w:tc>
      </w:tr>
      <w:tr w:rsidR="00FA2F81" w:rsidRPr="00772D7E" w14:paraId="5BF82058" w14:textId="77777777" w:rsidTr="00FA2F81">
        <w:trPr>
          <w:trHeight w:val="326"/>
        </w:trPr>
        <w:tc>
          <w:tcPr>
            <w:tcW w:w="2539" w:type="dxa"/>
            <w:tcBorders>
              <w:top w:val="single" w:sz="12" w:space="0" w:color="9F87B7"/>
              <w:left w:val="single" w:sz="12" w:space="0" w:color="9F87B7"/>
              <w:bottom w:val="single" w:sz="12" w:space="0" w:color="9F87B7"/>
              <w:right w:val="single" w:sz="12" w:space="0" w:color="9F87B7"/>
            </w:tcBorders>
            <w:shd w:val="clear" w:color="auto" w:fill="auto"/>
            <w:tcMar>
              <w:left w:w="108" w:type="dxa"/>
              <w:right w:w="108" w:type="dxa"/>
            </w:tcMar>
          </w:tcPr>
          <w:p w14:paraId="6B01F5BD" w14:textId="77777777" w:rsidR="00FA2F81" w:rsidRPr="00982F95" w:rsidRDefault="00FA2F81" w:rsidP="00942823">
            <w:pPr>
              <w:pStyle w:val="NoSpacing"/>
              <w:rPr>
                <w:rFonts w:eastAsia="Calibri"/>
                <w:b/>
                <w:bCs/>
                <w:sz w:val="22"/>
                <w:szCs w:val="22"/>
              </w:rPr>
            </w:pPr>
            <w:r w:rsidRPr="00982F95">
              <w:rPr>
                <w:rFonts w:eastAsia="Calibri"/>
                <w:b/>
                <w:bCs/>
                <w:sz w:val="22"/>
                <w:szCs w:val="22"/>
              </w:rPr>
              <w:t xml:space="preserve">Open source </w:t>
            </w:r>
          </w:p>
        </w:tc>
        <w:tc>
          <w:tcPr>
            <w:tcW w:w="6573" w:type="dxa"/>
            <w:tcBorders>
              <w:top w:val="single" w:sz="12" w:space="0" w:color="9F87B7"/>
              <w:left w:val="single" w:sz="12" w:space="0" w:color="9F87B7"/>
              <w:bottom w:val="single" w:sz="12" w:space="0" w:color="9F87B7"/>
              <w:right w:val="single" w:sz="12" w:space="0" w:color="9F87B7"/>
            </w:tcBorders>
            <w:shd w:val="clear" w:color="auto" w:fill="auto"/>
            <w:tcMar>
              <w:left w:w="108" w:type="dxa"/>
              <w:right w:w="108" w:type="dxa"/>
            </w:tcMar>
          </w:tcPr>
          <w:p w14:paraId="453D4E78" w14:textId="77777777" w:rsidR="00FA2F81" w:rsidRPr="00772D7E" w:rsidRDefault="00FA6056" w:rsidP="00942823">
            <w:pPr>
              <w:pStyle w:val="NoSpacing"/>
              <w:rPr>
                <w:rFonts w:eastAsia="Calibri"/>
                <w:sz w:val="22"/>
                <w:szCs w:val="22"/>
              </w:rPr>
            </w:pPr>
            <w:r w:rsidRPr="00772D7E">
              <w:rPr>
                <w:rFonts w:eastAsia="Calibri"/>
                <w:sz w:val="22"/>
                <w:szCs w:val="22"/>
              </w:rPr>
              <w:t>Couchbase</w:t>
            </w:r>
            <w:r w:rsidR="00FA2F81" w:rsidRPr="00772D7E">
              <w:rPr>
                <w:rFonts w:eastAsia="Calibri"/>
                <w:sz w:val="22"/>
                <w:szCs w:val="22"/>
              </w:rPr>
              <w:t xml:space="preserve"> DB</w:t>
            </w:r>
          </w:p>
        </w:tc>
      </w:tr>
      <w:tr w:rsidR="00FA2F81" w:rsidRPr="00772D7E" w14:paraId="5D083B83" w14:textId="77777777" w:rsidTr="00FA2F81">
        <w:trPr>
          <w:trHeight w:val="171"/>
        </w:trPr>
        <w:tc>
          <w:tcPr>
            <w:tcW w:w="2539" w:type="dxa"/>
            <w:tcBorders>
              <w:top w:val="single" w:sz="12" w:space="0" w:color="9F87B7"/>
              <w:left w:val="single" w:sz="12" w:space="0" w:color="9F87B7"/>
              <w:bottom w:val="single" w:sz="12" w:space="0" w:color="9F87B7"/>
              <w:right w:val="single" w:sz="12" w:space="0" w:color="9F87B7"/>
            </w:tcBorders>
            <w:shd w:val="clear" w:color="auto" w:fill="auto"/>
            <w:tcMar>
              <w:left w:w="108" w:type="dxa"/>
              <w:right w:w="108" w:type="dxa"/>
            </w:tcMar>
          </w:tcPr>
          <w:p w14:paraId="142305E5" w14:textId="77777777" w:rsidR="00FA2F81" w:rsidRPr="00982F95" w:rsidRDefault="00FA2F81" w:rsidP="00942823">
            <w:pPr>
              <w:pStyle w:val="NoSpacing"/>
              <w:rPr>
                <w:rFonts w:eastAsia="Calibri"/>
                <w:b/>
                <w:bCs/>
                <w:sz w:val="22"/>
                <w:szCs w:val="22"/>
              </w:rPr>
            </w:pPr>
            <w:r w:rsidRPr="00982F95">
              <w:rPr>
                <w:rFonts w:eastAsia="Calibri"/>
                <w:b/>
                <w:bCs/>
                <w:sz w:val="22"/>
                <w:szCs w:val="22"/>
              </w:rPr>
              <w:t>Operating Systems</w:t>
            </w:r>
          </w:p>
        </w:tc>
        <w:tc>
          <w:tcPr>
            <w:tcW w:w="6573" w:type="dxa"/>
            <w:tcBorders>
              <w:top w:val="single" w:sz="12" w:space="0" w:color="9F87B7"/>
              <w:left w:val="single" w:sz="12" w:space="0" w:color="9F87B7"/>
              <w:bottom w:val="single" w:sz="12" w:space="0" w:color="9F87B7"/>
              <w:right w:val="single" w:sz="12" w:space="0" w:color="9F87B7"/>
            </w:tcBorders>
            <w:shd w:val="clear" w:color="auto" w:fill="auto"/>
            <w:tcMar>
              <w:left w:w="108" w:type="dxa"/>
              <w:right w:w="108" w:type="dxa"/>
            </w:tcMar>
          </w:tcPr>
          <w:p w14:paraId="1EA5E328" w14:textId="77777777" w:rsidR="00FA2F81" w:rsidRPr="00772D7E" w:rsidRDefault="00FA2F81" w:rsidP="00942823">
            <w:pPr>
              <w:pStyle w:val="NoSpacing"/>
              <w:rPr>
                <w:rFonts w:eastAsia="Calibri"/>
                <w:sz w:val="22"/>
                <w:szCs w:val="22"/>
              </w:rPr>
            </w:pPr>
            <w:r w:rsidRPr="00772D7E">
              <w:rPr>
                <w:rFonts w:eastAsia="Calibri"/>
                <w:sz w:val="22"/>
                <w:szCs w:val="22"/>
              </w:rPr>
              <w:t>Unix/Solaris/Linux/HP-UX/Windows</w:t>
            </w:r>
          </w:p>
        </w:tc>
      </w:tr>
      <w:tr w:rsidR="00FA2F81" w:rsidRPr="00772D7E" w14:paraId="1AA6FABA" w14:textId="77777777" w:rsidTr="00FA2F81">
        <w:trPr>
          <w:trHeight w:val="180"/>
        </w:trPr>
        <w:tc>
          <w:tcPr>
            <w:tcW w:w="2539" w:type="dxa"/>
            <w:tcBorders>
              <w:top w:val="single" w:sz="12" w:space="0" w:color="9F87B7"/>
              <w:left w:val="single" w:sz="12" w:space="0" w:color="9F87B7"/>
              <w:bottom w:val="single" w:sz="12" w:space="0" w:color="9F87B7"/>
              <w:right w:val="single" w:sz="12" w:space="0" w:color="9F87B7"/>
            </w:tcBorders>
            <w:shd w:val="clear" w:color="auto" w:fill="auto"/>
            <w:tcMar>
              <w:left w:w="108" w:type="dxa"/>
              <w:right w:w="108" w:type="dxa"/>
            </w:tcMar>
          </w:tcPr>
          <w:p w14:paraId="1FE00375" w14:textId="77777777" w:rsidR="00FA2F81" w:rsidRPr="00982F95" w:rsidRDefault="00FA2F81" w:rsidP="00942823">
            <w:pPr>
              <w:pStyle w:val="NoSpacing"/>
              <w:rPr>
                <w:rFonts w:eastAsia="Calibri"/>
                <w:b/>
                <w:bCs/>
                <w:sz w:val="22"/>
                <w:szCs w:val="22"/>
              </w:rPr>
            </w:pPr>
            <w:r w:rsidRPr="00982F95">
              <w:rPr>
                <w:rFonts w:eastAsia="Calibri"/>
                <w:b/>
                <w:bCs/>
                <w:sz w:val="22"/>
                <w:szCs w:val="22"/>
              </w:rPr>
              <w:t xml:space="preserve">Languages </w:t>
            </w:r>
          </w:p>
        </w:tc>
        <w:tc>
          <w:tcPr>
            <w:tcW w:w="6573" w:type="dxa"/>
            <w:tcBorders>
              <w:top w:val="single" w:sz="12" w:space="0" w:color="9F87B7"/>
              <w:left w:val="single" w:sz="12" w:space="0" w:color="9F87B7"/>
              <w:bottom w:val="single" w:sz="12" w:space="0" w:color="9F87B7"/>
              <w:right w:val="single" w:sz="12" w:space="0" w:color="9F87B7"/>
            </w:tcBorders>
            <w:shd w:val="clear" w:color="auto" w:fill="auto"/>
            <w:tcMar>
              <w:left w:w="108" w:type="dxa"/>
              <w:right w:w="108" w:type="dxa"/>
            </w:tcMar>
          </w:tcPr>
          <w:p w14:paraId="6FF1646F" w14:textId="77777777" w:rsidR="00FA2F81" w:rsidRPr="00772D7E" w:rsidRDefault="00FA2F81" w:rsidP="00942823">
            <w:pPr>
              <w:pStyle w:val="NoSpacing"/>
              <w:rPr>
                <w:rFonts w:eastAsia="Calibri"/>
                <w:sz w:val="22"/>
                <w:szCs w:val="22"/>
              </w:rPr>
            </w:pPr>
            <w:r w:rsidRPr="00772D7E">
              <w:rPr>
                <w:rFonts w:eastAsia="Calibri"/>
                <w:sz w:val="22"/>
                <w:szCs w:val="22"/>
              </w:rPr>
              <w:t xml:space="preserve">Oracle </w:t>
            </w:r>
            <w:r w:rsidR="00F71B37" w:rsidRPr="00772D7E">
              <w:rPr>
                <w:rFonts w:eastAsia="Calibri"/>
                <w:sz w:val="22"/>
                <w:szCs w:val="22"/>
              </w:rPr>
              <w:t>SQL, Pl</w:t>
            </w:r>
            <w:r w:rsidR="00100903" w:rsidRPr="00772D7E">
              <w:rPr>
                <w:rFonts w:eastAsia="Calibri"/>
                <w:sz w:val="22"/>
                <w:szCs w:val="22"/>
              </w:rPr>
              <w:t>/</w:t>
            </w:r>
            <w:r w:rsidR="00F71B37" w:rsidRPr="00772D7E">
              <w:rPr>
                <w:rFonts w:eastAsia="Calibri"/>
                <w:sz w:val="22"/>
                <w:szCs w:val="22"/>
              </w:rPr>
              <w:t xml:space="preserve">SQL, </w:t>
            </w:r>
            <w:r w:rsidR="006030A9" w:rsidRPr="00772D7E">
              <w:rPr>
                <w:rFonts w:eastAsia="Calibri"/>
                <w:sz w:val="22"/>
                <w:szCs w:val="22"/>
              </w:rPr>
              <w:t>Java, shell</w:t>
            </w:r>
            <w:r w:rsidR="00100903" w:rsidRPr="00772D7E">
              <w:rPr>
                <w:rFonts w:eastAsia="Calibri"/>
                <w:sz w:val="22"/>
                <w:szCs w:val="22"/>
              </w:rPr>
              <w:t xml:space="preserve"> </w:t>
            </w:r>
            <w:r w:rsidR="008948E4" w:rsidRPr="00772D7E">
              <w:rPr>
                <w:rFonts w:eastAsia="Calibri"/>
                <w:sz w:val="22"/>
                <w:szCs w:val="22"/>
              </w:rPr>
              <w:t>scripting, Python</w:t>
            </w:r>
            <w:r w:rsidR="00100903" w:rsidRPr="00772D7E">
              <w:rPr>
                <w:rFonts w:eastAsia="Calibri"/>
                <w:sz w:val="22"/>
                <w:szCs w:val="22"/>
              </w:rPr>
              <w:t xml:space="preserve"> 3.5</w:t>
            </w:r>
          </w:p>
        </w:tc>
      </w:tr>
      <w:tr w:rsidR="00FA2F81" w:rsidRPr="00772D7E" w14:paraId="7846797B" w14:textId="77777777" w:rsidTr="00FA2F81">
        <w:trPr>
          <w:trHeight w:val="351"/>
        </w:trPr>
        <w:tc>
          <w:tcPr>
            <w:tcW w:w="2539" w:type="dxa"/>
            <w:tcBorders>
              <w:top w:val="single" w:sz="12" w:space="0" w:color="9F87B7"/>
              <w:left w:val="single" w:sz="12" w:space="0" w:color="9F87B7"/>
              <w:bottom w:val="single" w:sz="12" w:space="0" w:color="9F87B7"/>
              <w:right w:val="single" w:sz="12" w:space="0" w:color="9F87B7"/>
            </w:tcBorders>
            <w:shd w:val="clear" w:color="auto" w:fill="auto"/>
            <w:tcMar>
              <w:left w:w="108" w:type="dxa"/>
              <w:right w:w="108" w:type="dxa"/>
            </w:tcMar>
          </w:tcPr>
          <w:p w14:paraId="12ED638D" w14:textId="77777777" w:rsidR="00FA2F81" w:rsidRPr="00982F95" w:rsidRDefault="00FA2F81" w:rsidP="00942823">
            <w:pPr>
              <w:pStyle w:val="NoSpacing"/>
              <w:rPr>
                <w:rFonts w:eastAsia="Calibri"/>
                <w:b/>
                <w:bCs/>
                <w:sz w:val="22"/>
                <w:szCs w:val="22"/>
              </w:rPr>
            </w:pPr>
            <w:r w:rsidRPr="00982F95">
              <w:rPr>
                <w:rFonts w:eastAsia="Calibri"/>
                <w:b/>
                <w:bCs/>
                <w:sz w:val="22"/>
                <w:szCs w:val="22"/>
              </w:rPr>
              <w:t>Tools</w:t>
            </w:r>
          </w:p>
        </w:tc>
        <w:tc>
          <w:tcPr>
            <w:tcW w:w="6573" w:type="dxa"/>
            <w:tcBorders>
              <w:top w:val="single" w:sz="12" w:space="0" w:color="9F87B7"/>
              <w:left w:val="single" w:sz="12" w:space="0" w:color="9F87B7"/>
              <w:bottom w:val="single" w:sz="12" w:space="0" w:color="9F87B7"/>
              <w:right w:val="single" w:sz="12" w:space="0" w:color="9F87B7"/>
            </w:tcBorders>
            <w:shd w:val="clear" w:color="auto" w:fill="auto"/>
            <w:tcMar>
              <w:left w:w="108" w:type="dxa"/>
              <w:right w:w="108" w:type="dxa"/>
            </w:tcMar>
          </w:tcPr>
          <w:p w14:paraId="3810D19E" w14:textId="77777777" w:rsidR="00FA2F81" w:rsidRPr="00772D7E" w:rsidRDefault="00FA2F81" w:rsidP="00942823">
            <w:pPr>
              <w:pStyle w:val="NoSpacing"/>
              <w:rPr>
                <w:rFonts w:eastAsia="Calibri"/>
                <w:sz w:val="22"/>
                <w:szCs w:val="22"/>
              </w:rPr>
            </w:pPr>
            <w:r w:rsidRPr="00772D7E">
              <w:rPr>
                <w:rFonts w:eastAsia="Calibri"/>
                <w:sz w:val="22"/>
                <w:szCs w:val="22"/>
              </w:rPr>
              <w:t>Oracle Enterprise Manager,</w:t>
            </w:r>
            <w:r w:rsidR="007731C0" w:rsidRPr="00772D7E">
              <w:rPr>
                <w:rFonts w:eastAsia="Calibri"/>
                <w:sz w:val="22"/>
                <w:szCs w:val="22"/>
              </w:rPr>
              <w:t xml:space="preserve"> SQL Plan Base,</w:t>
            </w:r>
            <w:r w:rsidRPr="00772D7E">
              <w:rPr>
                <w:rFonts w:eastAsia="Calibri"/>
                <w:sz w:val="22"/>
                <w:szCs w:val="22"/>
              </w:rPr>
              <w:t xml:space="preserve"> Export/Import, Data Pump, RMAN Backup, SQL Loader, Explain Plan and TK </w:t>
            </w:r>
            <w:r w:rsidR="00F71B37" w:rsidRPr="00772D7E">
              <w:rPr>
                <w:rFonts w:eastAsia="Calibri"/>
                <w:sz w:val="22"/>
                <w:szCs w:val="22"/>
              </w:rPr>
              <w:t xml:space="preserve">Proof, </w:t>
            </w:r>
            <w:proofErr w:type="spellStart"/>
            <w:r w:rsidR="00F71B37" w:rsidRPr="00772D7E">
              <w:rPr>
                <w:rFonts w:eastAsia="Calibri"/>
                <w:sz w:val="22"/>
                <w:szCs w:val="22"/>
              </w:rPr>
              <w:t>agctl</w:t>
            </w:r>
            <w:proofErr w:type="spellEnd"/>
            <w:r w:rsidR="007731C0" w:rsidRPr="00772D7E">
              <w:rPr>
                <w:rFonts w:eastAsia="Calibri"/>
                <w:sz w:val="22"/>
                <w:szCs w:val="22"/>
              </w:rPr>
              <w:t>,</w:t>
            </w:r>
            <w:r w:rsidRPr="00772D7E">
              <w:rPr>
                <w:rFonts w:eastAsia="Calibri"/>
                <w:sz w:val="22"/>
                <w:szCs w:val="22"/>
              </w:rPr>
              <w:t xml:space="preserve"> </w:t>
            </w:r>
            <w:proofErr w:type="spellStart"/>
            <w:r w:rsidRPr="00772D7E">
              <w:rPr>
                <w:rFonts w:eastAsia="Calibri"/>
                <w:sz w:val="22"/>
                <w:szCs w:val="22"/>
              </w:rPr>
              <w:t>Crsctl</w:t>
            </w:r>
            <w:proofErr w:type="spellEnd"/>
            <w:r w:rsidRPr="00772D7E">
              <w:rPr>
                <w:rFonts w:eastAsia="Calibri"/>
                <w:sz w:val="22"/>
                <w:szCs w:val="22"/>
              </w:rPr>
              <w:t xml:space="preserve">, </w:t>
            </w:r>
            <w:proofErr w:type="spellStart"/>
            <w:r w:rsidRPr="00772D7E">
              <w:rPr>
                <w:rFonts w:eastAsia="Calibri"/>
                <w:sz w:val="22"/>
                <w:szCs w:val="22"/>
              </w:rPr>
              <w:t>Srvctl</w:t>
            </w:r>
            <w:proofErr w:type="spellEnd"/>
            <w:r w:rsidRPr="00772D7E">
              <w:rPr>
                <w:rFonts w:eastAsia="Calibri"/>
                <w:sz w:val="22"/>
                <w:szCs w:val="22"/>
              </w:rPr>
              <w:t xml:space="preserve">, </w:t>
            </w:r>
            <w:proofErr w:type="spellStart"/>
            <w:proofErr w:type="gramStart"/>
            <w:r w:rsidRPr="00772D7E">
              <w:rPr>
                <w:rFonts w:eastAsia="Calibri"/>
                <w:sz w:val="22"/>
                <w:szCs w:val="22"/>
              </w:rPr>
              <w:t>Ocrconfig</w:t>
            </w:r>
            <w:r w:rsidR="007731C0" w:rsidRPr="00772D7E">
              <w:rPr>
                <w:rFonts w:eastAsia="Calibri"/>
                <w:sz w:val="22"/>
                <w:szCs w:val="22"/>
              </w:rPr>
              <w:t>,TFA</w:t>
            </w:r>
            <w:proofErr w:type="gramEnd"/>
            <w:r w:rsidR="007731C0" w:rsidRPr="00772D7E">
              <w:rPr>
                <w:rFonts w:eastAsia="Calibri"/>
                <w:sz w:val="22"/>
                <w:szCs w:val="22"/>
              </w:rPr>
              <w:t>,OSWatcher</w:t>
            </w:r>
            <w:proofErr w:type="spellEnd"/>
          </w:p>
        </w:tc>
      </w:tr>
    </w:tbl>
    <w:p w14:paraId="42AF50C8" w14:textId="77777777" w:rsidR="00FA2F81" w:rsidRPr="00772D7E" w:rsidRDefault="00FA2F81" w:rsidP="00942823">
      <w:pPr>
        <w:pStyle w:val="NoSpacing"/>
        <w:rPr>
          <w:rFonts w:eastAsia="Calibri"/>
          <w:color w:val="000080"/>
          <w:sz w:val="22"/>
          <w:szCs w:val="22"/>
          <w:u w:val="single"/>
        </w:rPr>
      </w:pPr>
    </w:p>
    <w:p w14:paraId="16222C42" w14:textId="77777777" w:rsidR="00FA2F81" w:rsidRPr="00982F95" w:rsidRDefault="00FA2F81" w:rsidP="00942823">
      <w:pPr>
        <w:pStyle w:val="NoSpacing"/>
        <w:rPr>
          <w:rFonts w:eastAsia="Calibri"/>
          <w:b/>
          <w:bCs/>
          <w:color w:val="000080"/>
          <w:sz w:val="22"/>
          <w:szCs w:val="22"/>
          <w:u w:val="single"/>
        </w:rPr>
      </w:pPr>
      <w:r w:rsidRPr="00982F95">
        <w:rPr>
          <w:rFonts w:eastAsia="Calibri"/>
          <w:b/>
          <w:bCs/>
          <w:color w:val="000080"/>
          <w:sz w:val="22"/>
          <w:szCs w:val="22"/>
          <w:u w:val="single"/>
        </w:rPr>
        <w:t xml:space="preserve">Professional </w:t>
      </w:r>
      <w:proofErr w:type="gramStart"/>
      <w:r w:rsidRPr="00982F95">
        <w:rPr>
          <w:rFonts w:eastAsia="Calibri"/>
          <w:b/>
          <w:bCs/>
          <w:color w:val="000080"/>
          <w:sz w:val="22"/>
          <w:szCs w:val="22"/>
          <w:u w:val="single"/>
        </w:rPr>
        <w:t>Experience</w:t>
      </w:r>
      <w:r w:rsidR="00100903" w:rsidRPr="00982F95">
        <w:rPr>
          <w:rFonts w:eastAsia="Calibri"/>
          <w:b/>
          <w:bCs/>
          <w:color w:val="000080"/>
          <w:sz w:val="22"/>
          <w:szCs w:val="22"/>
          <w:u w:val="single"/>
        </w:rPr>
        <w:t xml:space="preserve"> :</w:t>
      </w:r>
      <w:proofErr w:type="gramEnd"/>
    </w:p>
    <w:p w14:paraId="3808A669" w14:textId="77777777" w:rsidR="00100903" w:rsidRPr="00772D7E" w:rsidRDefault="00100903" w:rsidP="00942823">
      <w:pPr>
        <w:pStyle w:val="NoSpacing"/>
        <w:rPr>
          <w:rFonts w:eastAsia="Calibri"/>
          <w:color w:val="000080"/>
          <w:sz w:val="22"/>
          <w:szCs w:val="22"/>
          <w:u w:val="single"/>
        </w:rPr>
      </w:pPr>
    </w:p>
    <w:p w14:paraId="3EE4DA18" w14:textId="77777777" w:rsidR="00FA2F81" w:rsidRPr="00772D7E" w:rsidRDefault="00FA2F81" w:rsidP="00942823">
      <w:pPr>
        <w:pStyle w:val="NoSpacing"/>
        <w:rPr>
          <w:rFonts w:eastAsia="Calibri"/>
          <w:color w:val="000080"/>
          <w:sz w:val="22"/>
          <w:szCs w:val="22"/>
          <w:u w:val="single"/>
        </w:rPr>
      </w:pPr>
    </w:p>
    <w:tbl>
      <w:tblPr>
        <w:tblW w:w="0" w:type="auto"/>
        <w:tblInd w:w="-15" w:type="dxa"/>
        <w:tblCellMar>
          <w:left w:w="10" w:type="dxa"/>
          <w:right w:w="10" w:type="dxa"/>
        </w:tblCellMar>
        <w:tblLook w:val="0000" w:firstRow="0" w:lastRow="0" w:firstColumn="0" w:lastColumn="0" w:noHBand="0" w:noVBand="0"/>
      </w:tblPr>
      <w:tblGrid>
        <w:gridCol w:w="3271"/>
        <w:gridCol w:w="3119"/>
        <w:gridCol w:w="2955"/>
      </w:tblGrid>
      <w:tr w:rsidR="00083855" w:rsidRPr="00772D7E" w14:paraId="4380A698" w14:textId="77777777" w:rsidTr="00460164">
        <w:trPr>
          <w:cantSplit/>
          <w:trHeight w:val="339"/>
        </w:trPr>
        <w:tc>
          <w:tcPr>
            <w:tcW w:w="3271" w:type="dxa"/>
            <w:tcBorders>
              <w:top w:val="single" w:sz="12" w:space="0" w:color="9F87B7"/>
              <w:left w:val="single" w:sz="12" w:space="0" w:color="9F87B7"/>
              <w:bottom w:val="single" w:sz="12" w:space="0" w:color="9F87B7"/>
              <w:right w:val="single" w:sz="12" w:space="0" w:color="9F87B7"/>
            </w:tcBorders>
            <w:shd w:val="clear" w:color="auto" w:fill="C6D9F1" w:themeFill="text2" w:themeFillTint="33"/>
            <w:tcMar>
              <w:left w:w="108" w:type="dxa"/>
              <w:right w:w="108" w:type="dxa"/>
            </w:tcMar>
          </w:tcPr>
          <w:p w14:paraId="6C8F9D4A" w14:textId="77777777" w:rsidR="00FA2F81" w:rsidRPr="00772D7E" w:rsidRDefault="00FA2F81" w:rsidP="00942823">
            <w:pPr>
              <w:pStyle w:val="NoSpacing"/>
              <w:rPr>
                <w:rFonts w:eastAsia="Calibri"/>
                <w:sz w:val="22"/>
                <w:szCs w:val="22"/>
              </w:rPr>
            </w:pPr>
            <w:r w:rsidRPr="00772D7E">
              <w:rPr>
                <w:rFonts w:eastAsia="Calibri"/>
                <w:color w:val="000080"/>
                <w:sz w:val="22"/>
                <w:szCs w:val="22"/>
              </w:rPr>
              <w:t xml:space="preserve">Organization and Location </w:t>
            </w:r>
          </w:p>
        </w:tc>
        <w:tc>
          <w:tcPr>
            <w:tcW w:w="3119" w:type="dxa"/>
            <w:tcBorders>
              <w:top w:val="single" w:sz="12" w:space="0" w:color="9F87B7"/>
              <w:left w:val="single" w:sz="12" w:space="0" w:color="9F87B7"/>
              <w:bottom w:val="single" w:sz="12" w:space="0" w:color="9F87B7"/>
              <w:right w:val="single" w:sz="12" w:space="0" w:color="9F87B7"/>
            </w:tcBorders>
            <w:shd w:val="clear" w:color="auto" w:fill="C6D9F1" w:themeFill="text2" w:themeFillTint="33"/>
            <w:tcMar>
              <w:left w:w="108" w:type="dxa"/>
              <w:right w:w="108" w:type="dxa"/>
            </w:tcMar>
          </w:tcPr>
          <w:p w14:paraId="5C92002A" w14:textId="77777777" w:rsidR="00FA2F81" w:rsidRPr="00772D7E" w:rsidRDefault="00FA2F81" w:rsidP="00942823">
            <w:pPr>
              <w:pStyle w:val="NoSpacing"/>
              <w:rPr>
                <w:rFonts w:eastAsia="Calibri"/>
                <w:sz w:val="22"/>
                <w:szCs w:val="22"/>
              </w:rPr>
            </w:pPr>
            <w:r w:rsidRPr="00772D7E">
              <w:rPr>
                <w:rFonts w:eastAsia="Calibri"/>
                <w:color w:val="000080"/>
                <w:sz w:val="22"/>
                <w:szCs w:val="22"/>
              </w:rPr>
              <w:t xml:space="preserve">                    Period</w:t>
            </w:r>
          </w:p>
        </w:tc>
        <w:tc>
          <w:tcPr>
            <w:tcW w:w="2955" w:type="dxa"/>
            <w:tcBorders>
              <w:top w:val="single" w:sz="12" w:space="0" w:color="9F87B7"/>
              <w:left w:val="single" w:sz="12" w:space="0" w:color="9F87B7"/>
              <w:bottom w:val="single" w:sz="12" w:space="0" w:color="9F87B7"/>
              <w:right w:val="single" w:sz="12" w:space="0" w:color="9F87B7"/>
            </w:tcBorders>
            <w:shd w:val="clear" w:color="auto" w:fill="C6D9F1" w:themeFill="text2" w:themeFillTint="33"/>
            <w:tcMar>
              <w:left w:w="108" w:type="dxa"/>
              <w:right w:w="108" w:type="dxa"/>
            </w:tcMar>
          </w:tcPr>
          <w:p w14:paraId="681D34D4" w14:textId="77777777" w:rsidR="00FA2F81" w:rsidRPr="00772D7E" w:rsidRDefault="00FA2F81" w:rsidP="00942823">
            <w:pPr>
              <w:pStyle w:val="NoSpacing"/>
              <w:rPr>
                <w:rFonts w:eastAsia="Calibri"/>
                <w:sz w:val="22"/>
                <w:szCs w:val="22"/>
              </w:rPr>
            </w:pPr>
            <w:r w:rsidRPr="00772D7E">
              <w:rPr>
                <w:rFonts w:eastAsia="Calibri"/>
                <w:color w:val="000080"/>
                <w:sz w:val="22"/>
                <w:szCs w:val="22"/>
              </w:rPr>
              <w:t>Roles</w:t>
            </w:r>
          </w:p>
        </w:tc>
      </w:tr>
      <w:tr w:rsidR="00460164" w:rsidRPr="00772D7E" w14:paraId="2DD29820" w14:textId="77777777" w:rsidTr="00460164">
        <w:trPr>
          <w:trHeight w:val="600"/>
        </w:trPr>
        <w:tc>
          <w:tcPr>
            <w:tcW w:w="3271" w:type="dxa"/>
            <w:tcBorders>
              <w:top w:val="single" w:sz="12" w:space="0" w:color="9F87B7"/>
              <w:left w:val="single" w:sz="12" w:space="0" w:color="9F87B7"/>
              <w:bottom w:val="single" w:sz="12" w:space="0" w:color="9F87B7"/>
              <w:right w:val="single" w:sz="12" w:space="0" w:color="9F87B7"/>
            </w:tcBorders>
            <w:shd w:val="clear" w:color="auto" w:fill="auto"/>
            <w:tcMar>
              <w:left w:w="108" w:type="dxa"/>
              <w:right w:w="108" w:type="dxa"/>
            </w:tcMar>
          </w:tcPr>
          <w:p w14:paraId="3983FF8B" w14:textId="610F5ADA" w:rsidR="00FA2F81" w:rsidRPr="00772D7E" w:rsidRDefault="00836AC0" w:rsidP="00942823">
            <w:pPr>
              <w:pStyle w:val="NoSpacing"/>
              <w:rPr>
                <w:rFonts w:eastAsia="Calibri"/>
                <w:sz w:val="22"/>
                <w:szCs w:val="22"/>
              </w:rPr>
            </w:pPr>
            <w:proofErr w:type="spellStart"/>
            <w:r w:rsidRPr="00772D7E">
              <w:rPr>
                <w:rFonts w:eastAsia="Calibri"/>
                <w:sz w:val="22"/>
                <w:szCs w:val="22"/>
              </w:rPr>
              <w:t>Sunoida</w:t>
            </w:r>
            <w:proofErr w:type="spellEnd"/>
            <w:r w:rsidRPr="00772D7E">
              <w:rPr>
                <w:rFonts w:eastAsia="Calibri"/>
                <w:sz w:val="22"/>
                <w:szCs w:val="22"/>
              </w:rPr>
              <w:t xml:space="preserve"> Solutions </w:t>
            </w:r>
            <w:proofErr w:type="spellStart"/>
            <w:r w:rsidRPr="00772D7E">
              <w:rPr>
                <w:rFonts w:eastAsia="Calibri"/>
                <w:sz w:val="22"/>
                <w:szCs w:val="22"/>
              </w:rPr>
              <w:t>pvt</w:t>
            </w:r>
            <w:proofErr w:type="spellEnd"/>
            <w:r w:rsidRPr="00772D7E">
              <w:rPr>
                <w:rFonts w:eastAsia="Calibri"/>
                <w:sz w:val="22"/>
                <w:szCs w:val="22"/>
              </w:rPr>
              <w:t xml:space="preserve"> Ltd</w:t>
            </w:r>
          </w:p>
        </w:tc>
        <w:tc>
          <w:tcPr>
            <w:tcW w:w="3119" w:type="dxa"/>
            <w:tcBorders>
              <w:top w:val="single" w:sz="12" w:space="0" w:color="9F87B7"/>
              <w:left w:val="single" w:sz="12" w:space="0" w:color="9F87B7"/>
              <w:bottom w:val="single" w:sz="12" w:space="0" w:color="9F87B7"/>
              <w:right w:val="single" w:sz="12" w:space="0" w:color="9F87B7"/>
            </w:tcBorders>
            <w:shd w:val="clear" w:color="auto" w:fill="auto"/>
            <w:tcMar>
              <w:left w:w="108" w:type="dxa"/>
              <w:right w:w="108" w:type="dxa"/>
            </w:tcMar>
          </w:tcPr>
          <w:p w14:paraId="17EF47AC" w14:textId="38A11042" w:rsidR="00FA2F81" w:rsidRPr="00772D7E" w:rsidRDefault="00836AC0" w:rsidP="00942823">
            <w:pPr>
              <w:pStyle w:val="NoSpacing"/>
              <w:rPr>
                <w:rFonts w:eastAsia="Calibri"/>
                <w:sz w:val="22"/>
                <w:szCs w:val="22"/>
              </w:rPr>
            </w:pPr>
            <w:r w:rsidRPr="00772D7E">
              <w:rPr>
                <w:rFonts w:eastAsia="Calibri"/>
                <w:sz w:val="22"/>
                <w:szCs w:val="22"/>
              </w:rPr>
              <w:t>Sep</w:t>
            </w:r>
            <w:r w:rsidR="00834EFA" w:rsidRPr="00772D7E">
              <w:rPr>
                <w:rFonts w:eastAsia="Calibri"/>
                <w:sz w:val="22"/>
                <w:szCs w:val="22"/>
              </w:rPr>
              <w:t>-201</w:t>
            </w:r>
            <w:r w:rsidRPr="00772D7E">
              <w:rPr>
                <w:rFonts w:eastAsia="Calibri"/>
                <w:sz w:val="22"/>
                <w:szCs w:val="22"/>
              </w:rPr>
              <w:t>9</w:t>
            </w:r>
            <w:r w:rsidR="00834EFA" w:rsidRPr="00772D7E">
              <w:rPr>
                <w:rFonts w:eastAsia="Calibri"/>
                <w:sz w:val="22"/>
                <w:szCs w:val="22"/>
              </w:rPr>
              <w:t xml:space="preserve"> </w:t>
            </w:r>
            <w:r w:rsidR="00FA2F81" w:rsidRPr="00772D7E">
              <w:rPr>
                <w:rFonts w:eastAsia="Calibri"/>
                <w:sz w:val="22"/>
                <w:szCs w:val="22"/>
              </w:rPr>
              <w:t xml:space="preserve">to </w:t>
            </w:r>
            <w:r w:rsidRPr="00772D7E">
              <w:rPr>
                <w:rFonts w:eastAsia="Calibri"/>
                <w:sz w:val="22"/>
                <w:szCs w:val="22"/>
              </w:rPr>
              <w:t>Till Date</w:t>
            </w:r>
          </w:p>
          <w:p w14:paraId="519D5299" w14:textId="77777777" w:rsidR="00FA2F81" w:rsidRPr="00772D7E" w:rsidRDefault="00FA2F81" w:rsidP="00942823">
            <w:pPr>
              <w:pStyle w:val="NoSpacing"/>
              <w:rPr>
                <w:rFonts w:eastAsia="Calibri"/>
                <w:sz w:val="22"/>
                <w:szCs w:val="22"/>
              </w:rPr>
            </w:pPr>
          </w:p>
        </w:tc>
        <w:tc>
          <w:tcPr>
            <w:tcW w:w="2955" w:type="dxa"/>
            <w:tcBorders>
              <w:top w:val="single" w:sz="12" w:space="0" w:color="9F87B7"/>
              <w:left w:val="single" w:sz="12" w:space="0" w:color="9F87B7"/>
              <w:bottom w:val="single" w:sz="12" w:space="0" w:color="9F87B7"/>
              <w:right w:val="single" w:sz="12" w:space="0" w:color="9F87B7"/>
            </w:tcBorders>
            <w:shd w:val="clear" w:color="auto" w:fill="auto"/>
            <w:tcMar>
              <w:left w:w="108" w:type="dxa"/>
              <w:right w:w="108" w:type="dxa"/>
            </w:tcMar>
            <w:vAlign w:val="center"/>
          </w:tcPr>
          <w:p w14:paraId="1B768B81" w14:textId="77777777" w:rsidR="00FA2F81" w:rsidRPr="00772D7E" w:rsidRDefault="003E4158" w:rsidP="00942823">
            <w:pPr>
              <w:pStyle w:val="NoSpacing"/>
              <w:rPr>
                <w:rFonts w:eastAsia="Calibri"/>
                <w:sz w:val="22"/>
                <w:szCs w:val="22"/>
              </w:rPr>
            </w:pPr>
            <w:r w:rsidRPr="00772D7E">
              <w:rPr>
                <w:rFonts w:eastAsia="Calibri"/>
                <w:sz w:val="22"/>
                <w:szCs w:val="22"/>
              </w:rPr>
              <w:t>Senior Database Administrator</w:t>
            </w:r>
          </w:p>
        </w:tc>
      </w:tr>
      <w:tr w:rsidR="00460164" w:rsidRPr="00772D7E" w14:paraId="48250EC6" w14:textId="77777777" w:rsidTr="00460164">
        <w:trPr>
          <w:trHeight w:val="600"/>
        </w:trPr>
        <w:tc>
          <w:tcPr>
            <w:tcW w:w="3271" w:type="dxa"/>
            <w:tcBorders>
              <w:top w:val="single" w:sz="12" w:space="0" w:color="9F87B7"/>
              <w:left w:val="single" w:sz="12" w:space="0" w:color="9F87B7"/>
              <w:bottom w:val="single" w:sz="12" w:space="0" w:color="9F87B7"/>
              <w:right w:val="single" w:sz="12" w:space="0" w:color="9F87B7"/>
            </w:tcBorders>
            <w:shd w:val="clear" w:color="auto" w:fill="auto"/>
            <w:tcMar>
              <w:left w:w="108" w:type="dxa"/>
              <w:right w:w="108" w:type="dxa"/>
            </w:tcMar>
          </w:tcPr>
          <w:p w14:paraId="11809BDC" w14:textId="77777777" w:rsidR="007346A3" w:rsidRPr="00772D7E" w:rsidRDefault="007346A3" w:rsidP="007346A3">
            <w:pPr>
              <w:pStyle w:val="NoSpacing"/>
              <w:rPr>
                <w:sz w:val="22"/>
                <w:szCs w:val="22"/>
              </w:rPr>
            </w:pPr>
            <w:proofErr w:type="spellStart"/>
            <w:r w:rsidRPr="00772D7E">
              <w:rPr>
                <w:sz w:val="22"/>
                <w:szCs w:val="22"/>
              </w:rPr>
              <w:t>MindCraft</w:t>
            </w:r>
            <w:proofErr w:type="spellEnd"/>
            <w:r w:rsidRPr="00772D7E">
              <w:rPr>
                <w:sz w:val="22"/>
                <w:szCs w:val="22"/>
              </w:rPr>
              <w:t xml:space="preserve"> software </w:t>
            </w:r>
            <w:proofErr w:type="spellStart"/>
            <w:r w:rsidRPr="00772D7E">
              <w:rPr>
                <w:sz w:val="22"/>
                <w:szCs w:val="22"/>
              </w:rPr>
              <w:t>pvt</w:t>
            </w:r>
            <w:proofErr w:type="spellEnd"/>
            <w:r w:rsidRPr="00772D7E">
              <w:rPr>
                <w:sz w:val="22"/>
                <w:szCs w:val="22"/>
              </w:rPr>
              <w:t xml:space="preserve"> Ltd</w:t>
            </w:r>
          </w:p>
          <w:p w14:paraId="6891B2B0" w14:textId="3C9DA992" w:rsidR="00FA2F81" w:rsidRPr="00772D7E" w:rsidRDefault="00FA2F81" w:rsidP="00942823">
            <w:pPr>
              <w:pStyle w:val="NoSpacing"/>
              <w:rPr>
                <w:rFonts w:eastAsia="Calibri"/>
                <w:sz w:val="22"/>
                <w:szCs w:val="22"/>
              </w:rPr>
            </w:pPr>
            <w:r w:rsidRPr="00772D7E">
              <w:rPr>
                <w:rFonts w:eastAsia="Calibri"/>
                <w:sz w:val="22"/>
                <w:szCs w:val="22"/>
              </w:rPr>
              <w:t>(</w:t>
            </w:r>
            <w:r w:rsidR="00B24711" w:rsidRPr="00772D7E">
              <w:rPr>
                <w:rFonts w:eastAsia="Calibri"/>
                <w:sz w:val="22"/>
                <w:szCs w:val="22"/>
              </w:rPr>
              <w:t>Mumbai</w:t>
            </w:r>
            <w:r w:rsidRPr="00772D7E">
              <w:rPr>
                <w:rFonts w:eastAsia="Calibri"/>
                <w:sz w:val="22"/>
                <w:szCs w:val="22"/>
              </w:rPr>
              <w:t>)</w:t>
            </w:r>
          </w:p>
        </w:tc>
        <w:tc>
          <w:tcPr>
            <w:tcW w:w="3119" w:type="dxa"/>
            <w:tcBorders>
              <w:top w:val="single" w:sz="12" w:space="0" w:color="9F87B7"/>
              <w:left w:val="single" w:sz="12" w:space="0" w:color="9F87B7"/>
              <w:bottom w:val="single" w:sz="12" w:space="0" w:color="9F87B7"/>
              <w:right w:val="single" w:sz="12" w:space="0" w:color="9F87B7"/>
            </w:tcBorders>
            <w:shd w:val="clear" w:color="auto" w:fill="auto"/>
            <w:tcMar>
              <w:left w:w="108" w:type="dxa"/>
              <w:right w:w="108" w:type="dxa"/>
            </w:tcMar>
          </w:tcPr>
          <w:p w14:paraId="388105B9" w14:textId="6B6F4AC3" w:rsidR="00FA2F81" w:rsidRPr="00772D7E" w:rsidRDefault="00B24711" w:rsidP="00942823">
            <w:pPr>
              <w:pStyle w:val="NoSpacing"/>
              <w:rPr>
                <w:rFonts w:eastAsia="Calibri"/>
                <w:sz w:val="22"/>
                <w:szCs w:val="22"/>
              </w:rPr>
            </w:pPr>
            <w:r w:rsidRPr="00772D7E">
              <w:rPr>
                <w:rFonts w:eastAsia="Calibri"/>
                <w:sz w:val="22"/>
                <w:szCs w:val="22"/>
              </w:rPr>
              <w:t>Apr</w:t>
            </w:r>
            <w:r w:rsidR="00FA2F81" w:rsidRPr="00772D7E">
              <w:rPr>
                <w:rFonts w:eastAsia="Calibri"/>
                <w:sz w:val="22"/>
                <w:szCs w:val="22"/>
              </w:rPr>
              <w:t xml:space="preserve"> </w:t>
            </w:r>
            <w:r w:rsidR="00834EFA" w:rsidRPr="00772D7E">
              <w:rPr>
                <w:rFonts w:eastAsia="Calibri"/>
                <w:sz w:val="22"/>
                <w:szCs w:val="22"/>
              </w:rPr>
              <w:t xml:space="preserve">- </w:t>
            </w:r>
            <w:r w:rsidR="00FA2F81" w:rsidRPr="00772D7E">
              <w:rPr>
                <w:rFonts w:eastAsia="Calibri"/>
                <w:sz w:val="22"/>
                <w:szCs w:val="22"/>
              </w:rPr>
              <w:t>201</w:t>
            </w:r>
            <w:r w:rsidRPr="00772D7E">
              <w:rPr>
                <w:rFonts w:eastAsia="Calibri"/>
                <w:sz w:val="22"/>
                <w:szCs w:val="22"/>
              </w:rPr>
              <w:t>8</w:t>
            </w:r>
            <w:r w:rsidR="00FA2F81" w:rsidRPr="00772D7E">
              <w:rPr>
                <w:rFonts w:eastAsia="Calibri"/>
                <w:sz w:val="22"/>
                <w:szCs w:val="22"/>
              </w:rPr>
              <w:t xml:space="preserve"> to </w:t>
            </w:r>
            <w:r w:rsidRPr="00772D7E">
              <w:rPr>
                <w:rFonts w:eastAsia="Calibri"/>
                <w:sz w:val="22"/>
                <w:szCs w:val="22"/>
              </w:rPr>
              <w:t>Aug</w:t>
            </w:r>
            <w:r w:rsidR="00834EFA" w:rsidRPr="00772D7E">
              <w:rPr>
                <w:rFonts w:eastAsia="Calibri"/>
                <w:sz w:val="22"/>
                <w:szCs w:val="22"/>
              </w:rPr>
              <w:t xml:space="preserve"> </w:t>
            </w:r>
            <w:r w:rsidR="001D4037" w:rsidRPr="00772D7E">
              <w:rPr>
                <w:rFonts w:eastAsia="Calibri"/>
                <w:sz w:val="22"/>
                <w:szCs w:val="22"/>
              </w:rPr>
              <w:t>- 201</w:t>
            </w:r>
            <w:r w:rsidRPr="00772D7E">
              <w:rPr>
                <w:rFonts w:eastAsia="Calibri"/>
                <w:sz w:val="22"/>
                <w:szCs w:val="22"/>
              </w:rPr>
              <w:t>9</w:t>
            </w:r>
          </w:p>
          <w:p w14:paraId="48C55762" w14:textId="77777777" w:rsidR="00FA2F81" w:rsidRPr="00772D7E" w:rsidRDefault="00FA2F81" w:rsidP="00942823">
            <w:pPr>
              <w:pStyle w:val="NoSpacing"/>
              <w:rPr>
                <w:rFonts w:eastAsia="Calibri"/>
                <w:sz w:val="22"/>
                <w:szCs w:val="22"/>
              </w:rPr>
            </w:pPr>
          </w:p>
        </w:tc>
        <w:tc>
          <w:tcPr>
            <w:tcW w:w="2955" w:type="dxa"/>
            <w:tcBorders>
              <w:top w:val="single" w:sz="12" w:space="0" w:color="9F87B7"/>
              <w:left w:val="single" w:sz="12" w:space="0" w:color="9F87B7"/>
              <w:bottom w:val="single" w:sz="12" w:space="0" w:color="9F87B7"/>
              <w:right w:val="single" w:sz="12" w:space="0" w:color="9F87B7"/>
            </w:tcBorders>
            <w:shd w:val="clear" w:color="auto" w:fill="auto"/>
            <w:tcMar>
              <w:left w:w="108" w:type="dxa"/>
              <w:right w:w="108" w:type="dxa"/>
            </w:tcMar>
            <w:vAlign w:val="center"/>
          </w:tcPr>
          <w:p w14:paraId="55B627E3" w14:textId="4E1551EF" w:rsidR="00FA2F81" w:rsidRPr="00772D7E" w:rsidRDefault="00FA2F81" w:rsidP="00942823">
            <w:pPr>
              <w:pStyle w:val="NoSpacing"/>
              <w:rPr>
                <w:rFonts w:eastAsia="Calibri"/>
                <w:sz w:val="22"/>
                <w:szCs w:val="22"/>
              </w:rPr>
            </w:pPr>
            <w:r w:rsidRPr="00772D7E">
              <w:rPr>
                <w:rFonts w:eastAsia="Calibri"/>
                <w:sz w:val="22"/>
                <w:szCs w:val="22"/>
              </w:rPr>
              <w:t xml:space="preserve">Senior </w:t>
            </w:r>
            <w:r w:rsidR="00B24711" w:rsidRPr="00772D7E">
              <w:rPr>
                <w:rFonts w:eastAsia="Calibri"/>
                <w:sz w:val="22"/>
                <w:szCs w:val="22"/>
              </w:rPr>
              <w:t>Software Engineer</w:t>
            </w:r>
          </w:p>
        </w:tc>
      </w:tr>
      <w:tr w:rsidR="00460164" w:rsidRPr="00772D7E" w14:paraId="65711C36" w14:textId="77777777" w:rsidTr="00460164">
        <w:trPr>
          <w:trHeight w:val="600"/>
        </w:trPr>
        <w:tc>
          <w:tcPr>
            <w:tcW w:w="3271" w:type="dxa"/>
            <w:tcBorders>
              <w:top w:val="single" w:sz="12" w:space="0" w:color="9F87B7"/>
              <w:left w:val="single" w:sz="12" w:space="0" w:color="9F87B7"/>
              <w:bottom w:val="single" w:sz="12" w:space="0" w:color="9F87B7"/>
              <w:right w:val="single" w:sz="12" w:space="0" w:color="9F87B7"/>
            </w:tcBorders>
            <w:shd w:val="clear" w:color="auto" w:fill="auto"/>
            <w:tcMar>
              <w:left w:w="108" w:type="dxa"/>
              <w:right w:w="108" w:type="dxa"/>
            </w:tcMar>
          </w:tcPr>
          <w:p w14:paraId="50B49D91" w14:textId="71571732" w:rsidR="00834EFA" w:rsidRPr="00772D7E" w:rsidRDefault="008624B4" w:rsidP="00942823">
            <w:pPr>
              <w:pStyle w:val="NoSpacing"/>
              <w:rPr>
                <w:rFonts w:eastAsia="Calibri"/>
                <w:sz w:val="22"/>
                <w:szCs w:val="22"/>
              </w:rPr>
            </w:pPr>
            <w:r w:rsidRPr="00772D7E">
              <w:rPr>
                <w:rFonts w:eastAsia="Calibri"/>
                <w:sz w:val="22"/>
                <w:szCs w:val="22"/>
              </w:rPr>
              <w:t>IDBI Intech</w:t>
            </w:r>
            <w:r w:rsidR="00834EFA" w:rsidRPr="00772D7E">
              <w:rPr>
                <w:rFonts w:eastAsia="Calibri"/>
                <w:sz w:val="22"/>
                <w:szCs w:val="22"/>
              </w:rPr>
              <w:t xml:space="preserve"> </w:t>
            </w:r>
            <w:proofErr w:type="spellStart"/>
            <w:r w:rsidR="00834EFA" w:rsidRPr="00772D7E">
              <w:rPr>
                <w:rFonts w:eastAsia="Calibri"/>
                <w:sz w:val="22"/>
                <w:szCs w:val="22"/>
              </w:rPr>
              <w:t>pvt</w:t>
            </w:r>
            <w:proofErr w:type="spellEnd"/>
            <w:r w:rsidR="00834EFA" w:rsidRPr="00772D7E">
              <w:rPr>
                <w:rFonts w:eastAsia="Calibri"/>
                <w:sz w:val="22"/>
                <w:szCs w:val="22"/>
              </w:rPr>
              <w:t xml:space="preserve"> Ltd</w:t>
            </w:r>
          </w:p>
          <w:p w14:paraId="3C0DA323" w14:textId="337EF8C5" w:rsidR="00FA2F81" w:rsidRPr="00772D7E" w:rsidRDefault="00FA2F81" w:rsidP="00942823">
            <w:pPr>
              <w:pStyle w:val="NoSpacing"/>
              <w:rPr>
                <w:rFonts w:eastAsia="Calibri"/>
                <w:sz w:val="22"/>
                <w:szCs w:val="22"/>
              </w:rPr>
            </w:pPr>
            <w:r w:rsidRPr="00772D7E">
              <w:rPr>
                <w:rFonts w:eastAsia="Calibri"/>
                <w:sz w:val="22"/>
                <w:szCs w:val="22"/>
              </w:rPr>
              <w:t>(</w:t>
            </w:r>
            <w:r w:rsidR="007F07E8" w:rsidRPr="00772D7E">
              <w:rPr>
                <w:rFonts w:eastAsia="Calibri"/>
                <w:sz w:val="22"/>
                <w:szCs w:val="22"/>
              </w:rPr>
              <w:t>Mumbai</w:t>
            </w:r>
            <w:r w:rsidRPr="00772D7E">
              <w:rPr>
                <w:rFonts w:eastAsia="Calibri"/>
                <w:sz w:val="22"/>
                <w:szCs w:val="22"/>
              </w:rPr>
              <w:t>)</w:t>
            </w:r>
          </w:p>
        </w:tc>
        <w:tc>
          <w:tcPr>
            <w:tcW w:w="3119" w:type="dxa"/>
            <w:tcBorders>
              <w:top w:val="single" w:sz="12" w:space="0" w:color="9F87B7"/>
              <w:left w:val="single" w:sz="12" w:space="0" w:color="9F87B7"/>
              <w:bottom w:val="single" w:sz="12" w:space="0" w:color="9F87B7"/>
              <w:right w:val="single" w:sz="12" w:space="0" w:color="9F87B7"/>
            </w:tcBorders>
            <w:shd w:val="clear" w:color="auto" w:fill="auto"/>
            <w:tcMar>
              <w:left w:w="108" w:type="dxa"/>
              <w:right w:w="108" w:type="dxa"/>
            </w:tcMar>
          </w:tcPr>
          <w:p w14:paraId="723838EC" w14:textId="4282A718" w:rsidR="00FA2F81" w:rsidRPr="00772D7E" w:rsidRDefault="008624B4" w:rsidP="00942823">
            <w:pPr>
              <w:pStyle w:val="NoSpacing"/>
              <w:rPr>
                <w:rFonts w:eastAsia="Calibri"/>
                <w:sz w:val="22"/>
                <w:szCs w:val="22"/>
              </w:rPr>
            </w:pPr>
            <w:r w:rsidRPr="00772D7E">
              <w:rPr>
                <w:rFonts w:eastAsia="Calibri"/>
                <w:sz w:val="22"/>
                <w:szCs w:val="22"/>
              </w:rPr>
              <w:t>Mar</w:t>
            </w:r>
            <w:r w:rsidR="00834EFA" w:rsidRPr="00772D7E">
              <w:rPr>
                <w:rFonts w:eastAsia="Calibri"/>
                <w:sz w:val="22"/>
                <w:szCs w:val="22"/>
              </w:rPr>
              <w:t xml:space="preserve">- </w:t>
            </w:r>
            <w:r w:rsidR="00FA2F81" w:rsidRPr="00772D7E">
              <w:rPr>
                <w:rFonts w:eastAsia="Calibri"/>
                <w:sz w:val="22"/>
                <w:szCs w:val="22"/>
              </w:rPr>
              <w:t>201</w:t>
            </w:r>
            <w:r w:rsidR="00834EFA" w:rsidRPr="00772D7E">
              <w:rPr>
                <w:rFonts w:eastAsia="Calibri"/>
                <w:sz w:val="22"/>
                <w:szCs w:val="22"/>
              </w:rPr>
              <w:t>3</w:t>
            </w:r>
            <w:r w:rsidR="00FA2F81" w:rsidRPr="00772D7E">
              <w:rPr>
                <w:rFonts w:eastAsia="Calibri"/>
                <w:sz w:val="22"/>
                <w:szCs w:val="22"/>
              </w:rPr>
              <w:t xml:space="preserve"> </w:t>
            </w:r>
            <w:proofErr w:type="gramStart"/>
            <w:r w:rsidR="00FA2F81" w:rsidRPr="00772D7E">
              <w:rPr>
                <w:rFonts w:eastAsia="Calibri"/>
                <w:sz w:val="22"/>
                <w:szCs w:val="22"/>
              </w:rPr>
              <w:t xml:space="preserve">to  </w:t>
            </w:r>
            <w:r w:rsidR="00834EFA" w:rsidRPr="00772D7E">
              <w:rPr>
                <w:rFonts w:eastAsia="Calibri"/>
                <w:sz w:val="22"/>
                <w:szCs w:val="22"/>
              </w:rPr>
              <w:t>-</w:t>
            </w:r>
            <w:proofErr w:type="gramEnd"/>
            <w:r w:rsidR="00834EFA" w:rsidRPr="00772D7E">
              <w:rPr>
                <w:rFonts w:eastAsia="Calibri"/>
                <w:sz w:val="22"/>
                <w:szCs w:val="22"/>
              </w:rPr>
              <w:t xml:space="preserve"> </w:t>
            </w:r>
            <w:r w:rsidRPr="00772D7E">
              <w:rPr>
                <w:rFonts w:eastAsia="Calibri"/>
                <w:sz w:val="22"/>
                <w:szCs w:val="22"/>
              </w:rPr>
              <w:t xml:space="preserve">Apr - </w:t>
            </w:r>
            <w:r w:rsidR="00FA2F81" w:rsidRPr="00772D7E">
              <w:rPr>
                <w:rFonts w:eastAsia="Calibri"/>
                <w:sz w:val="22"/>
                <w:szCs w:val="22"/>
              </w:rPr>
              <w:t>201</w:t>
            </w:r>
            <w:r w:rsidRPr="00772D7E">
              <w:rPr>
                <w:rFonts w:eastAsia="Calibri"/>
                <w:sz w:val="22"/>
                <w:szCs w:val="22"/>
              </w:rPr>
              <w:t>8</w:t>
            </w:r>
          </w:p>
          <w:p w14:paraId="71ECB350" w14:textId="77777777" w:rsidR="00FA2F81" w:rsidRPr="00772D7E" w:rsidRDefault="00FA2F81" w:rsidP="00942823">
            <w:pPr>
              <w:pStyle w:val="NoSpacing"/>
              <w:rPr>
                <w:rFonts w:eastAsia="Calibri"/>
                <w:sz w:val="22"/>
                <w:szCs w:val="22"/>
              </w:rPr>
            </w:pPr>
          </w:p>
        </w:tc>
        <w:tc>
          <w:tcPr>
            <w:tcW w:w="2955" w:type="dxa"/>
            <w:tcBorders>
              <w:top w:val="single" w:sz="12" w:space="0" w:color="9F87B7"/>
              <w:left w:val="single" w:sz="12" w:space="0" w:color="9F87B7"/>
              <w:bottom w:val="single" w:sz="12" w:space="0" w:color="9F87B7"/>
              <w:right w:val="single" w:sz="12" w:space="0" w:color="9F87B7"/>
            </w:tcBorders>
            <w:shd w:val="clear" w:color="auto" w:fill="auto"/>
            <w:tcMar>
              <w:left w:w="108" w:type="dxa"/>
              <w:right w:w="108" w:type="dxa"/>
            </w:tcMar>
            <w:vAlign w:val="center"/>
          </w:tcPr>
          <w:p w14:paraId="20A7EE63" w14:textId="287FE01A" w:rsidR="00FA2F81" w:rsidRPr="00772D7E" w:rsidRDefault="008624B4" w:rsidP="00942823">
            <w:pPr>
              <w:pStyle w:val="NoSpacing"/>
              <w:rPr>
                <w:rFonts w:eastAsia="Calibri"/>
                <w:sz w:val="22"/>
                <w:szCs w:val="22"/>
              </w:rPr>
            </w:pPr>
            <w:r w:rsidRPr="00772D7E">
              <w:rPr>
                <w:rFonts w:eastAsia="Calibri"/>
                <w:sz w:val="22"/>
                <w:szCs w:val="22"/>
              </w:rPr>
              <w:t>Oracle SQL PLSQL and Application support Engineer</w:t>
            </w:r>
          </w:p>
        </w:tc>
      </w:tr>
    </w:tbl>
    <w:p w14:paraId="3F543210" w14:textId="77777777" w:rsidR="00D46B83" w:rsidRPr="00772D7E" w:rsidRDefault="00D46B83" w:rsidP="00942823">
      <w:pPr>
        <w:pStyle w:val="NoSpacing"/>
        <w:rPr>
          <w:bCs/>
          <w:sz w:val="22"/>
          <w:szCs w:val="22"/>
          <w:u w:val="single"/>
        </w:rPr>
      </w:pPr>
    </w:p>
    <w:p w14:paraId="5064386E" w14:textId="77777777" w:rsidR="00982F95" w:rsidRDefault="00982F95" w:rsidP="00942823">
      <w:pPr>
        <w:pStyle w:val="NoSpacing"/>
        <w:rPr>
          <w:bCs/>
          <w:color w:val="1F497D" w:themeColor="text2"/>
          <w:sz w:val="22"/>
          <w:szCs w:val="22"/>
          <w:u w:val="single"/>
        </w:rPr>
      </w:pPr>
    </w:p>
    <w:p w14:paraId="35FD462D" w14:textId="77777777" w:rsidR="00982F95" w:rsidRDefault="00982F95" w:rsidP="00942823">
      <w:pPr>
        <w:pStyle w:val="NoSpacing"/>
        <w:rPr>
          <w:bCs/>
          <w:color w:val="1F497D" w:themeColor="text2"/>
          <w:sz w:val="22"/>
          <w:szCs w:val="22"/>
          <w:u w:val="single"/>
        </w:rPr>
      </w:pPr>
    </w:p>
    <w:p w14:paraId="1C115F9D" w14:textId="2FD5BE96" w:rsidR="005F5DD7" w:rsidRPr="00772D7E" w:rsidRDefault="00D46B83" w:rsidP="00942823">
      <w:pPr>
        <w:pStyle w:val="NoSpacing"/>
        <w:rPr>
          <w:bCs/>
          <w:color w:val="1F497D" w:themeColor="text2"/>
          <w:sz w:val="22"/>
          <w:szCs w:val="22"/>
          <w:u w:val="single"/>
        </w:rPr>
      </w:pPr>
      <w:r w:rsidRPr="00772D7E">
        <w:rPr>
          <w:bCs/>
          <w:color w:val="1F497D" w:themeColor="text2"/>
          <w:sz w:val="22"/>
          <w:szCs w:val="22"/>
          <w:u w:val="single"/>
        </w:rPr>
        <w:t>P</w:t>
      </w:r>
      <w:r w:rsidR="00A172E0" w:rsidRPr="00772D7E">
        <w:rPr>
          <w:bCs/>
          <w:color w:val="1F497D" w:themeColor="text2"/>
          <w:sz w:val="22"/>
          <w:szCs w:val="22"/>
          <w:u w:val="single"/>
        </w:rPr>
        <w:t>rofessional Experience:</w:t>
      </w:r>
    </w:p>
    <w:p w14:paraId="183E5EA6" w14:textId="4AFFCF75" w:rsidR="00505B6A" w:rsidRPr="003C5E95" w:rsidRDefault="00C90A20" w:rsidP="00942823">
      <w:pPr>
        <w:pStyle w:val="NoSpacing"/>
        <w:rPr>
          <w:color w:val="943634"/>
          <w:sz w:val="22"/>
          <w:szCs w:val="22"/>
          <w:u w:val="single"/>
        </w:rPr>
      </w:pPr>
      <w:r w:rsidRPr="00772D7E">
        <w:rPr>
          <w:color w:val="943634"/>
          <w:sz w:val="22"/>
          <w:szCs w:val="22"/>
          <w:u w:val="single"/>
        </w:rPr>
        <w:t>Project#</w:t>
      </w:r>
      <w:proofErr w:type="gramStart"/>
      <w:r w:rsidRPr="00772D7E">
        <w:rPr>
          <w:color w:val="943634"/>
          <w:sz w:val="22"/>
          <w:szCs w:val="22"/>
          <w:u w:val="single"/>
        </w:rPr>
        <w:t>1</w:t>
      </w:r>
      <w:r w:rsidR="00E94C88" w:rsidRPr="00772D7E">
        <w:rPr>
          <w:color w:val="943634"/>
          <w:sz w:val="22"/>
          <w:szCs w:val="22"/>
          <w:u w:val="single"/>
        </w:rPr>
        <w:t xml:space="preserve"> :</w:t>
      </w:r>
      <w:proofErr w:type="gramEnd"/>
    </w:p>
    <w:p w14:paraId="2BC1C8B1" w14:textId="0A1F72B7" w:rsidR="00505B6A" w:rsidRPr="00772D7E" w:rsidRDefault="00505B6A" w:rsidP="00942823">
      <w:pPr>
        <w:pStyle w:val="NoSpacing"/>
        <w:rPr>
          <w:sz w:val="22"/>
          <w:szCs w:val="22"/>
        </w:rPr>
      </w:pPr>
      <w:r w:rsidRPr="003C5E95">
        <w:rPr>
          <w:b/>
          <w:bCs/>
          <w:sz w:val="22"/>
          <w:szCs w:val="22"/>
        </w:rPr>
        <w:t>Current   Organization</w:t>
      </w:r>
      <w:r w:rsidRPr="00772D7E">
        <w:rPr>
          <w:sz w:val="22"/>
          <w:szCs w:val="22"/>
        </w:rPr>
        <w:t xml:space="preserve"> </w:t>
      </w:r>
      <w:r w:rsidR="00287D35" w:rsidRPr="00772D7E">
        <w:rPr>
          <w:sz w:val="22"/>
          <w:szCs w:val="22"/>
        </w:rPr>
        <w:tab/>
      </w:r>
      <w:r w:rsidR="00C90A20" w:rsidRPr="00772D7E">
        <w:rPr>
          <w:sz w:val="22"/>
          <w:szCs w:val="22"/>
        </w:rPr>
        <w:t xml:space="preserve">: </w:t>
      </w:r>
      <w:proofErr w:type="spellStart"/>
      <w:r w:rsidR="009269F1" w:rsidRPr="0054525C">
        <w:rPr>
          <w:b/>
          <w:bCs/>
          <w:sz w:val="22"/>
          <w:szCs w:val="22"/>
        </w:rPr>
        <w:t>Sunoida</w:t>
      </w:r>
      <w:proofErr w:type="spellEnd"/>
      <w:r w:rsidR="009269F1" w:rsidRPr="0054525C">
        <w:rPr>
          <w:b/>
          <w:bCs/>
          <w:sz w:val="22"/>
          <w:szCs w:val="22"/>
        </w:rPr>
        <w:t xml:space="preserve"> Solutions </w:t>
      </w:r>
      <w:proofErr w:type="spellStart"/>
      <w:r w:rsidR="009269F1" w:rsidRPr="0054525C">
        <w:rPr>
          <w:b/>
          <w:bCs/>
          <w:sz w:val="22"/>
          <w:szCs w:val="22"/>
        </w:rPr>
        <w:t>pvt</w:t>
      </w:r>
      <w:proofErr w:type="spellEnd"/>
      <w:r w:rsidR="009269F1" w:rsidRPr="0054525C">
        <w:rPr>
          <w:b/>
          <w:bCs/>
          <w:sz w:val="22"/>
          <w:szCs w:val="22"/>
        </w:rPr>
        <w:t xml:space="preserve"> Ltd</w:t>
      </w:r>
    </w:p>
    <w:p w14:paraId="738095CB" w14:textId="6C7014AB" w:rsidR="009269F1" w:rsidRPr="00772D7E" w:rsidRDefault="009269F1" w:rsidP="00942823">
      <w:pPr>
        <w:pStyle w:val="NoSpacing"/>
        <w:rPr>
          <w:sz w:val="22"/>
          <w:szCs w:val="22"/>
        </w:rPr>
      </w:pPr>
      <w:r w:rsidRPr="003C5E95">
        <w:rPr>
          <w:b/>
          <w:bCs/>
          <w:sz w:val="22"/>
          <w:szCs w:val="22"/>
        </w:rPr>
        <w:t>Client</w:t>
      </w:r>
      <w:r w:rsidRPr="00772D7E">
        <w:rPr>
          <w:sz w:val="22"/>
          <w:szCs w:val="22"/>
        </w:rPr>
        <w:t xml:space="preserve">                                </w:t>
      </w:r>
      <w:r w:rsidR="003C5E95">
        <w:rPr>
          <w:sz w:val="22"/>
          <w:szCs w:val="22"/>
        </w:rPr>
        <w:t xml:space="preserve">        </w:t>
      </w:r>
      <w:proofErr w:type="gramStart"/>
      <w:r w:rsidR="003C5E95">
        <w:rPr>
          <w:sz w:val="22"/>
          <w:szCs w:val="22"/>
        </w:rPr>
        <w:t xml:space="preserve">  </w:t>
      </w:r>
      <w:r w:rsidRPr="00772D7E">
        <w:rPr>
          <w:sz w:val="22"/>
          <w:szCs w:val="22"/>
        </w:rPr>
        <w:t>:</w:t>
      </w:r>
      <w:proofErr w:type="gramEnd"/>
      <w:r w:rsidRPr="00772D7E">
        <w:rPr>
          <w:sz w:val="22"/>
          <w:szCs w:val="22"/>
        </w:rPr>
        <w:t xml:space="preserve"> United Bank </w:t>
      </w:r>
      <w:r w:rsidR="00C266B1" w:rsidRPr="00772D7E">
        <w:rPr>
          <w:sz w:val="22"/>
          <w:szCs w:val="22"/>
        </w:rPr>
        <w:t xml:space="preserve">Africa  </w:t>
      </w:r>
      <w:r w:rsidRPr="00772D7E">
        <w:rPr>
          <w:sz w:val="22"/>
          <w:szCs w:val="22"/>
        </w:rPr>
        <w:t>(UBA Nigeria</w:t>
      </w:r>
      <w:r w:rsidR="000B755C" w:rsidRPr="00772D7E">
        <w:rPr>
          <w:sz w:val="22"/>
          <w:szCs w:val="22"/>
        </w:rPr>
        <w:t>)</w:t>
      </w:r>
    </w:p>
    <w:p w14:paraId="443D0598" w14:textId="77777777" w:rsidR="00820BEC" w:rsidRPr="00772D7E" w:rsidRDefault="00505B6A" w:rsidP="00942823">
      <w:pPr>
        <w:pStyle w:val="NoSpacing"/>
        <w:rPr>
          <w:sz w:val="22"/>
          <w:szCs w:val="22"/>
        </w:rPr>
      </w:pPr>
      <w:r w:rsidRPr="003C5E95">
        <w:rPr>
          <w:b/>
          <w:bCs/>
          <w:sz w:val="22"/>
          <w:szCs w:val="22"/>
        </w:rPr>
        <w:t>Environment</w:t>
      </w:r>
      <w:r w:rsidRPr="00772D7E">
        <w:rPr>
          <w:sz w:val="22"/>
          <w:szCs w:val="22"/>
        </w:rPr>
        <w:t xml:space="preserve">                  </w:t>
      </w:r>
      <w:r w:rsidR="00287D35" w:rsidRPr="00772D7E">
        <w:rPr>
          <w:sz w:val="22"/>
          <w:szCs w:val="22"/>
        </w:rPr>
        <w:tab/>
      </w:r>
      <w:r w:rsidR="00A37E55" w:rsidRPr="00772D7E">
        <w:rPr>
          <w:sz w:val="22"/>
          <w:szCs w:val="22"/>
        </w:rPr>
        <w:t>:</w:t>
      </w:r>
      <w:r w:rsidRPr="00772D7E">
        <w:rPr>
          <w:sz w:val="22"/>
          <w:szCs w:val="22"/>
        </w:rPr>
        <w:t xml:space="preserve">  Oracle</w:t>
      </w:r>
      <w:r w:rsidR="00886F23" w:rsidRPr="00772D7E">
        <w:rPr>
          <w:sz w:val="22"/>
          <w:szCs w:val="22"/>
        </w:rPr>
        <w:t>12c,11g</w:t>
      </w:r>
      <w:r w:rsidRPr="00772D7E">
        <w:rPr>
          <w:sz w:val="22"/>
          <w:szCs w:val="22"/>
        </w:rPr>
        <w:t xml:space="preserve">, Golden </w:t>
      </w:r>
      <w:r w:rsidR="00D34DA6" w:rsidRPr="00772D7E">
        <w:rPr>
          <w:sz w:val="22"/>
          <w:szCs w:val="22"/>
        </w:rPr>
        <w:t>gate, MS</w:t>
      </w:r>
      <w:r w:rsidR="00387BBE" w:rsidRPr="00772D7E">
        <w:rPr>
          <w:sz w:val="22"/>
          <w:szCs w:val="22"/>
        </w:rPr>
        <w:t>-</w:t>
      </w:r>
      <w:r w:rsidR="00D34DA6" w:rsidRPr="00772D7E">
        <w:rPr>
          <w:sz w:val="22"/>
          <w:szCs w:val="22"/>
        </w:rPr>
        <w:t xml:space="preserve">     </w:t>
      </w:r>
      <w:r w:rsidR="009856B3" w:rsidRPr="00772D7E">
        <w:rPr>
          <w:sz w:val="22"/>
          <w:szCs w:val="22"/>
        </w:rPr>
        <w:t xml:space="preserve">                   </w:t>
      </w:r>
    </w:p>
    <w:p w14:paraId="1A4474DC" w14:textId="23189F04" w:rsidR="00820BEC" w:rsidRPr="00772D7E" w:rsidRDefault="00820BEC" w:rsidP="00942823">
      <w:pPr>
        <w:pStyle w:val="NoSpacing"/>
        <w:rPr>
          <w:sz w:val="22"/>
          <w:szCs w:val="22"/>
        </w:rPr>
      </w:pPr>
      <w:r w:rsidRPr="00772D7E">
        <w:rPr>
          <w:sz w:val="22"/>
          <w:szCs w:val="22"/>
        </w:rPr>
        <w:t xml:space="preserve">                                               </w:t>
      </w:r>
      <w:r w:rsidR="003C5E95">
        <w:rPr>
          <w:sz w:val="22"/>
          <w:szCs w:val="22"/>
        </w:rPr>
        <w:t xml:space="preserve">       </w:t>
      </w:r>
      <w:r w:rsidR="003C5E95">
        <w:t xml:space="preserve">  </w:t>
      </w:r>
      <w:r w:rsidR="00BF05C1" w:rsidRPr="00772D7E">
        <w:rPr>
          <w:sz w:val="22"/>
          <w:szCs w:val="22"/>
        </w:rPr>
        <w:t xml:space="preserve">SQL, </w:t>
      </w:r>
      <w:r w:rsidR="008078B7" w:rsidRPr="00772D7E">
        <w:rPr>
          <w:sz w:val="22"/>
          <w:szCs w:val="22"/>
        </w:rPr>
        <w:t>AWS, Couchbase</w:t>
      </w:r>
      <w:r w:rsidR="00FF69B5" w:rsidRPr="00772D7E">
        <w:rPr>
          <w:sz w:val="22"/>
          <w:szCs w:val="22"/>
        </w:rPr>
        <w:t xml:space="preserve"> </w:t>
      </w:r>
      <w:r w:rsidR="00BF05C1" w:rsidRPr="00772D7E">
        <w:rPr>
          <w:sz w:val="22"/>
          <w:szCs w:val="22"/>
        </w:rPr>
        <w:t>DB, RHEL</w:t>
      </w:r>
      <w:r w:rsidR="00505B6A" w:rsidRPr="00772D7E">
        <w:rPr>
          <w:sz w:val="22"/>
          <w:szCs w:val="22"/>
        </w:rPr>
        <w:t>6.</w:t>
      </w:r>
      <w:r w:rsidR="00A82F2E" w:rsidRPr="00772D7E">
        <w:rPr>
          <w:sz w:val="22"/>
          <w:szCs w:val="22"/>
        </w:rPr>
        <w:t>5, Solaris</w:t>
      </w:r>
      <w:r w:rsidR="00505B6A" w:rsidRPr="00772D7E">
        <w:rPr>
          <w:sz w:val="22"/>
          <w:szCs w:val="22"/>
        </w:rPr>
        <w:t xml:space="preserve"> </w:t>
      </w:r>
      <w:r w:rsidR="00D34DA6" w:rsidRPr="00772D7E">
        <w:rPr>
          <w:sz w:val="22"/>
          <w:szCs w:val="22"/>
        </w:rPr>
        <w:t xml:space="preserve">5.4, </w:t>
      </w:r>
    </w:p>
    <w:p w14:paraId="4F43DD7C" w14:textId="6F7787BF" w:rsidR="00505B6A" w:rsidRPr="00772D7E" w:rsidRDefault="00820BEC" w:rsidP="00942823">
      <w:pPr>
        <w:pStyle w:val="NoSpacing"/>
        <w:rPr>
          <w:sz w:val="22"/>
          <w:szCs w:val="22"/>
        </w:rPr>
      </w:pPr>
      <w:r w:rsidRPr="00772D7E">
        <w:rPr>
          <w:sz w:val="22"/>
          <w:szCs w:val="22"/>
        </w:rPr>
        <w:t xml:space="preserve">                                               </w:t>
      </w:r>
      <w:r w:rsidR="003C5E95">
        <w:rPr>
          <w:sz w:val="22"/>
          <w:szCs w:val="22"/>
        </w:rPr>
        <w:t xml:space="preserve">         </w:t>
      </w:r>
      <w:r w:rsidR="00D34DA6" w:rsidRPr="00772D7E">
        <w:rPr>
          <w:sz w:val="22"/>
          <w:szCs w:val="22"/>
        </w:rPr>
        <w:t>Windows</w:t>
      </w:r>
      <w:r w:rsidR="00387BBE" w:rsidRPr="00772D7E">
        <w:rPr>
          <w:sz w:val="22"/>
          <w:szCs w:val="22"/>
        </w:rPr>
        <w:t xml:space="preserve"> 10</w:t>
      </w:r>
    </w:p>
    <w:p w14:paraId="7994B569" w14:textId="03E16301" w:rsidR="00505B6A" w:rsidRPr="00772D7E" w:rsidRDefault="00505B6A" w:rsidP="00942823">
      <w:pPr>
        <w:pStyle w:val="NoSpacing"/>
        <w:rPr>
          <w:sz w:val="22"/>
          <w:szCs w:val="22"/>
        </w:rPr>
      </w:pPr>
      <w:r w:rsidRPr="003C5E95">
        <w:rPr>
          <w:b/>
          <w:bCs/>
          <w:sz w:val="18"/>
          <w:szCs w:val="18"/>
        </w:rPr>
        <w:t>LOCTION</w:t>
      </w:r>
      <w:r w:rsidRPr="00772D7E">
        <w:rPr>
          <w:sz w:val="22"/>
          <w:szCs w:val="22"/>
        </w:rPr>
        <w:t xml:space="preserve">                 </w:t>
      </w:r>
      <w:r w:rsidR="00560347" w:rsidRPr="00772D7E">
        <w:rPr>
          <w:sz w:val="22"/>
          <w:szCs w:val="22"/>
        </w:rPr>
        <w:tab/>
      </w:r>
      <w:r w:rsidR="003C5E95">
        <w:rPr>
          <w:sz w:val="22"/>
          <w:szCs w:val="22"/>
        </w:rPr>
        <w:t xml:space="preserve">            </w:t>
      </w:r>
      <w:proofErr w:type="gramStart"/>
      <w:r w:rsidR="003C5E95">
        <w:rPr>
          <w:sz w:val="22"/>
          <w:szCs w:val="22"/>
        </w:rPr>
        <w:t xml:space="preserve">  </w:t>
      </w:r>
      <w:r w:rsidR="00560347" w:rsidRPr="00772D7E">
        <w:rPr>
          <w:sz w:val="22"/>
          <w:szCs w:val="22"/>
        </w:rPr>
        <w:t>:</w:t>
      </w:r>
      <w:proofErr w:type="gramEnd"/>
      <w:r w:rsidR="00287D35" w:rsidRPr="00772D7E">
        <w:rPr>
          <w:sz w:val="22"/>
          <w:szCs w:val="22"/>
        </w:rPr>
        <w:t xml:space="preserve"> </w:t>
      </w:r>
      <w:r w:rsidR="00D57392" w:rsidRPr="00772D7E">
        <w:rPr>
          <w:sz w:val="22"/>
          <w:szCs w:val="22"/>
        </w:rPr>
        <w:t xml:space="preserve"> </w:t>
      </w:r>
      <w:r w:rsidR="009269F1" w:rsidRPr="00772D7E">
        <w:rPr>
          <w:sz w:val="22"/>
          <w:szCs w:val="22"/>
        </w:rPr>
        <w:t>Chennai</w:t>
      </w:r>
      <w:r w:rsidR="00C90A20" w:rsidRPr="00772D7E">
        <w:rPr>
          <w:sz w:val="22"/>
          <w:szCs w:val="22"/>
        </w:rPr>
        <w:t xml:space="preserve"> </w:t>
      </w:r>
    </w:p>
    <w:p w14:paraId="59007567" w14:textId="4DECF56C" w:rsidR="00505B6A" w:rsidRPr="00772D7E" w:rsidRDefault="00505B6A" w:rsidP="00942823">
      <w:pPr>
        <w:pStyle w:val="NoSpacing"/>
        <w:rPr>
          <w:sz w:val="22"/>
          <w:szCs w:val="22"/>
        </w:rPr>
      </w:pPr>
      <w:r w:rsidRPr="003C5E95">
        <w:rPr>
          <w:b/>
          <w:bCs/>
          <w:sz w:val="18"/>
          <w:szCs w:val="18"/>
        </w:rPr>
        <w:t>DESIGNATION</w:t>
      </w:r>
      <w:r w:rsidRPr="00772D7E">
        <w:rPr>
          <w:sz w:val="22"/>
          <w:szCs w:val="22"/>
        </w:rPr>
        <w:t xml:space="preserve">         </w:t>
      </w:r>
      <w:r w:rsidR="00560347" w:rsidRPr="00772D7E">
        <w:rPr>
          <w:sz w:val="22"/>
          <w:szCs w:val="22"/>
        </w:rPr>
        <w:tab/>
      </w:r>
      <w:r w:rsidR="003C5E95">
        <w:rPr>
          <w:sz w:val="22"/>
          <w:szCs w:val="22"/>
        </w:rPr>
        <w:t xml:space="preserve">            </w:t>
      </w:r>
      <w:proofErr w:type="gramStart"/>
      <w:r w:rsidR="003C5E95">
        <w:rPr>
          <w:sz w:val="22"/>
          <w:szCs w:val="22"/>
        </w:rPr>
        <w:t xml:space="preserve">  </w:t>
      </w:r>
      <w:r w:rsidR="00560347" w:rsidRPr="00772D7E">
        <w:rPr>
          <w:sz w:val="22"/>
          <w:szCs w:val="22"/>
        </w:rPr>
        <w:t>:</w:t>
      </w:r>
      <w:proofErr w:type="gramEnd"/>
      <w:r w:rsidRPr="00772D7E">
        <w:rPr>
          <w:sz w:val="22"/>
          <w:szCs w:val="22"/>
        </w:rPr>
        <w:t xml:space="preserve"> </w:t>
      </w:r>
      <w:r w:rsidR="00C90A20" w:rsidRPr="00772D7E">
        <w:rPr>
          <w:sz w:val="22"/>
          <w:szCs w:val="22"/>
        </w:rPr>
        <w:t>S</w:t>
      </w:r>
      <w:r w:rsidR="00387BBE" w:rsidRPr="00772D7E">
        <w:rPr>
          <w:sz w:val="22"/>
          <w:szCs w:val="22"/>
        </w:rPr>
        <w:t xml:space="preserve">enior </w:t>
      </w:r>
      <w:r w:rsidR="00C90A20" w:rsidRPr="00772D7E">
        <w:rPr>
          <w:sz w:val="22"/>
          <w:szCs w:val="22"/>
        </w:rPr>
        <w:t>D</w:t>
      </w:r>
      <w:r w:rsidR="00387BBE" w:rsidRPr="00772D7E">
        <w:rPr>
          <w:sz w:val="22"/>
          <w:szCs w:val="22"/>
        </w:rPr>
        <w:t xml:space="preserve">atabase Administrates </w:t>
      </w:r>
    </w:p>
    <w:p w14:paraId="01A4DECB" w14:textId="77777777" w:rsidR="00505B6A" w:rsidRPr="00772D7E" w:rsidRDefault="00505B6A" w:rsidP="00942823">
      <w:pPr>
        <w:pStyle w:val="NoSpacing"/>
        <w:rPr>
          <w:sz w:val="22"/>
          <w:szCs w:val="22"/>
        </w:rPr>
      </w:pPr>
      <w:r w:rsidRPr="00772D7E">
        <w:rPr>
          <w:sz w:val="22"/>
          <w:szCs w:val="22"/>
        </w:rPr>
        <w:t xml:space="preserve"> </w:t>
      </w:r>
      <w:r w:rsidRPr="003C5E95">
        <w:rPr>
          <w:b/>
          <w:bCs/>
          <w:sz w:val="22"/>
          <w:szCs w:val="22"/>
        </w:rPr>
        <w:t>Tool</w:t>
      </w:r>
      <w:r w:rsidRPr="00772D7E">
        <w:rPr>
          <w:sz w:val="22"/>
          <w:szCs w:val="22"/>
        </w:rPr>
        <w:t xml:space="preserve">      </w:t>
      </w:r>
      <w:r w:rsidRPr="00772D7E">
        <w:rPr>
          <w:sz w:val="22"/>
          <w:szCs w:val="22"/>
        </w:rPr>
        <w:tab/>
      </w:r>
      <w:r w:rsidRPr="00772D7E">
        <w:rPr>
          <w:sz w:val="22"/>
          <w:szCs w:val="22"/>
        </w:rPr>
        <w:tab/>
      </w:r>
      <w:r w:rsidR="008B7F5A" w:rsidRPr="00772D7E">
        <w:rPr>
          <w:sz w:val="22"/>
          <w:szCs w:val="22"/>
        </w:rPr>
        <w:t xml:space="preserve">        </w:t>
      </w:r>
      <w:r w:rsidR="00A37E55" w:rsidRPr="00772D7E">
        <w:rPr>
          <w:sz w:val="22"/>
          <w:szCs w:val="22"/>
        </w:rPr>
        <w:t xml:space="preserve"> </w:t>
      </w:r>
      <w:r w:rsidR="00D34DA6" w:rsidRPr="00772D7E">
        <w:rPr>
          <w:sz w:val="22"/>
          <w:szCs w:val="22"/>
        </w:rPr>
        <w:t xml:space="preserve"> </w:t>
      </w:r>
      <w:r w:rsidR="00560347" w:rsidRPr="00772D7E">
        <w:rPr>
          <w:sz w:val="22"/>
          <w:szCs w:val="22"/>
        </w:rPr>
        <w:tab/>
        <w:t>:</w:t>
      </w:r>
      <w:r w:rsidR="00A37E55" w:rsidRPr="00772D7E">
        <w:rPr>
          <w:sz w:val="22"/>
          <w:szCs w:val="22"/>
        </w:rPr>
        <w:t xml:space="preserve"> </w:t>
      </w:r>
      <w:r w:rsidR="00C90A20" w:rsidRPr="00772D7E">
        <w:rPr>
          <w:sz w:val="22"/>
          <w:szCs w:val="22"/>
        </w:rPr>
        <w:t xml:space="preserve"> </w:t>
      </w:r>
      <w:r w:rsidR="007239FD" w:rsidRPr="00772D7E">
        <w:rPr>
          <w:sz w:val="22"/>
          <w:szCs w:val="22"/>
        </w:rPr>
        <w:t xml:space="preserve">Service </w:t>
      </w:r>
      <w:r w:rsidR="008D6722" w:rsidRPr="00772D7E">
        <w:rPr>
          <w:sz w:val="22"/>
          <w:szCs w:val="22"/>
        </w:rPr>
        <w:t>Now, GIT</w:t>
      </w:r>
      <w:r w:rsidR="008B7F5A" w:rsidRPr="00772D7E">
        <w:rPr>
          <w:sz w:val="22"/>
          <w:szCs w:val="22"/>
        </w:rPr>
        <w:t>.</w:t>
      </w:r>
    </w:p>
    <w:p w14:paraId="2D03B437" w14:textId="77777777" w:rsidR="00505B6A" w:rsidRPr="00772D7E" w:rsidRDefault="00505B6A" w:rsidP="00942823">
      <w:pPr>
        <w:pStyle w:val="NoSpacing"/>
        <w:rPr>
          <w:sz w:val="22"/>
          <w:szCs w:val="22"/>
        </w:rPr>
      </w:pPr>
      <w:r w:rsidRPr="00772D7E">
        <w:rPr>
          <w:sz w:val="22"/>
          <w:szCs w:val="22"/>
          <w:u w:val="single"/>
        </w:rPr>
        <w:t xml:space="preserve">        </w:t>
      </w:r>
    </w:p>
    <w:p w14:paraId="02256ABE" w14:textId="77777777" w:rsidR="00505B6A" w:rsidRPr="00772D7E" w:rsidRDefault="00505B6A" w:rsidP="00942823">
      <w:pPr>
        <w:pStyle w:val="NoSpacing"/>
        <w:rPr>
          <w:color w:val="1F497D" w:themeColor="text2"/>
          <w:sz w:val="22"/>
          <w:szCs w:val="22"/>
          <w:u w:val="single"/>
        </w:rPr>
      </w:pPr>
      <w:r w:rsidRPr="00772D7E">
        <w:rPr>
          <w:color w:val="1F497D" w:themeColor="text2"/>
          <w:sz w:val="22"/>
          <w:szCs w:val="22"/>
          <w:u w:val="single"/>
        </w:rPr>
        <w:t>Responsibilities:</w:t>
      </w:r>
    </w:p>
    <w:p w14:paraId="707CA1F2" w14:textId="77777777" w:rsidR="00505B6A" w:rsidRPr="00772D7E" w:rsidRDefault="00505B6A" w:rsidP="00942823">
      <w:pPr>
        <w:pStyle w:val="NoSpacing"/>
        <w:rPr>
          <w:bCs/>
          <w:sz w:val="22"/>
          <w:szCs w:val="22"/>
        </w:rPr>
      </w:pPr>
    </w:p>
    <w:p w14:paraId="3EFBDDBB" w14:textId="77777777" w:rsidR="00F0386E" w:rsidRPr="00772D7E" w:rsidRDefault="00F0386E" w:rsidP="00942823">
      <w:pPr>
        <w:pStyle w:val="NoSpacing"/>
        <w:numPr>
          <w:ilvl w:val="0"/>
          <w:numId w:val="29"/>
        </w:numPr>
        <w:rPr>
          <w:sz w:val="22"/>
          <w:szCs w:val="22"/>
        </w:rPr>
      </w:pPr>
      <w:r w:rsidRPr="00772D7E">
        <w:rPr>
          <w:sz w:val="22"/>
          <w:szCs w:val="22"/>
        </w:rPr>
        <w:t>Handling AWS Cloud RDS instances and snapshot restores.</w:t>
      </w:r>
    </w:p>
    <w:p w14:paraId="5F761271" w14:textId="77777777" w:rsidR="00F0386E" w:rsidRPr="00772D7E" w:rsidRDefault="00F0386E" w:rsidP="00942823">
      <w:pPr>
        <w:pStyle w:val="NoSpacing"/>
        <w:numPr>
          <w:ilvl w:val="0"/>
          <w:numId w:val="29"/>
        </w:numPr>
        <w:rPr>
          <w:sz w:val="22"/>
          <w:szCs w:val="22"/>
        </w:rPr>
      </w:pPr>
      <w:r w:rsidRPr="00772D7E">
        <w:rPr>
          <w:sz w:val="22"/>
          <w:szCs w:val="22"/>
        </w:rPr>
        <w:t>Handling EC2 instances and GG-HUB related operation from both source and target replica DB.</w:t>
      </w:r>
    </w:p>
    <w:p w14:paraId="4FAE6C24" w14:textId="77777777" w:rsidR="00F0386E" w:rsidRPr="00772D7E" w:rsidRDefault="00F0386E" w:rsidP="00942823">
      <w:pPr>
        <w:pStyle w:val="NoSpacing"/>
        <w:numPr>
          <w:ilvl w:val="0"/>
          <w:numId w:val="29"/>
        </w:numPr>
        <w:rPr>
          <w:sz w:val="22"/>
          <w:szCs w:val="22"/>
        </w:rPr>
      </w:pPr>
      <w:r w:rsidRPr="00772D7E">
        <w:rPr>
          <w:sz w:val="22"/>
          <w:szCs w:val="22"/>
        </w:rPr>
        <w:t>Managing MS-SQL related operations and support Failover operations.</w:t>
      </w:r>
    </w:p>
    <w:p w14:paraId="71777AEA" w14:textId="77777777" w:rsidR="00C90A20" w:rsidRPr="00772D7E" w:rsidRDefault="00C90A20" w:rsidP="00942823">
      <w:pPr>
        <w:pStyle w:val="NoSpacing"/>
        <w:numPr>
          <w:ilvl w:val="0"/>
          <w:numId w:val="29"/>
        </w:numPr>
        <w:rPr>
          <w:sz w:val="22"/>
          <w:szCs w:val="22"/>
        </w:rPr>
      </w:pPr>
      <w:r w:rsidRPr="00772D7E">
        <w:rPr>
          <w:sz w:val="22"/>
          <w:szCs w:val="22"/>
        </w:rPr>
        <w:t xml:space="preserve">Managing Golden gate classic/Integrate capture mode with </w:t>
      </w:r>
      <w:r w:rsidR="00A170C1" w:rsidRPr="00772D7E">
        <w:rPr>
          <w:sz w:val="22"/>
          <w:szCs w:val="22"/>
        </w:rPr>
        <w:t>XAG.</w:t>
      </w:r>
    </w:p>
    <w:p w14:paraId="0FB35B0C" w14:textId="77777777" w:rsidR="001D003A" w:rsidRPr="00772D7E" w:rsidRDefault="001D003A" w:rsidP="00942823">
      <w:pPr>
        <w:pStyle w:val="NoSpacing"/>
        <w:numPr>
          <w:ilvl w:val="0"/>
          <w:numId w:val="29"/>
        </w:numPr>
        <w:rPr>
          <w:sz w:val="22"/>
          <w:szCs w:val="22"/>
        </w:rPr>
      </w:pPr>
      <w:r w:rsidRPr="00772D7E">
        <w:rPr>
          <w:sz w:val="22"/>
          <w:szCs w:val="22"/>
        </w:rPr>
        <w:t xml:space="preserve">Handling Golden </w:t>
      </w:r>
      <w:r w:rsidR="00A170C1" w:rsidRPr="00772D7E">
        <w:rPr>
          <w:sz w:val="22"/>
          <w:szCs w:val="22"/>
        </w:rPr>
        <w:t>gate Resync</w:t>
      </w:r>
      <w:r w:rsidRPr="00772D7E">
        <w:rPr>
          <w:sz w:val="22"/>
          <w:szCs w:val="22"/>
        </w:rPr>
        <w:t xml:space="preserve"> with RMAN/</w:t>
      </w:r>
      <w:r w:rsidR="00A170C1" w:rsidRPr="00772D7E">
        <w:rPr>
          <w:sz w:val="22"/>
          <w:szCs w:val="22"/>
        </w:rPr>
        <w:t>data pump</w:t>
      </w:r>
      <w:r w:rsidRPr="00772D7E">
        <w:rPr>
          <w:sz w:val="22"/>
          <w:szCs w:val="22"/>
        </w:rPr>
        <w:t>.</w:t>
      </w:r>
    </w:p>
    <w:p w14:paraId="6EB88E88" w14:textId="77777777" w:rsidR="00C90A20" w:rsidRPr="00772D7E" w:rsidRDefault="00C90A20" w:rsidP="00942823">
      <w:pPr>
        <w:pStyle w:val="NoSpacing"/>
        <w:numPr>
          <w:ilvl w:val="0"/>
          <w:numId w:val="29"/>
        </w:numPr>
        <w:rPr>
          <w:sz w:val="22"/>
          <w:szCs w:val="22"/>
        </w:rPr>
      </w:pPr>
      <w:r w:rsidRPr="00772D7E">
        <w:rPr>
          <w:sz w:val="22"/>
          <w:szCs w:val="22"/>
        </w:rPr>
        <w:t>Managing Policy/Admin type of RAC Databases in 11g/12c.</w:t>
      </w:r>
    </w:p>
    <w:p w14:paraId="3940F9EF" w14:textId="77777777" w:rsidR="00505B6A" w:rsidRPr="00772D7E" w:rsidRDefault="00C90A20" w:rsidP="00942823">
      <w:pPr>
        <w:pStyle w:val="NoSpacing"/>
        <w:numPr>
          <w:ilvl w:val="0"/>
          <w:numId w:val="29"/>
        </w:numPr>
        <w:rPr>
          <w:sz w:val="22"/>
          <w:szCs w:val="22"/>
        </w:rPr>
      </w:pPr>
      <w:r w:rsidRPr="00772D7E">
        <w:rPr>
          <w:sz w:val="22"/>
          <w:szCs w:val="22"/>
        </w:rPr>
        <w:t>Upgraded 11g to 12c with GRID &amp; RDBMS</w:t>
      </w:r>
      <w:r w:rsidR="00E1124C" w:rsidRPr="00772D7E">
        <w:rPr>
          <w:sz w:val="22"/>
          <w:szCs w:val="22"/>
        </w:rPr>
        <w:t>.</w:t>
      </w:r>
      <w:r w:rsidRPr="00772D7E">
        <w:rPr>
          <w:sz w:val="22"/>
          <w:szCs w:val="22"/>
        </w:rPr>
        <w:t xml:space="preserve"> </w:t>
      </w:r>
    </w:p>
    <w:p w14:paraId="0CC1097D" w14:textId="77777777" w:rsidR="00505B6A" w:rsidRPr="00772D7E" w:rsidRDefault="00505B6A" w:rsidP="00942823">
      <w:pPr>
        <w:pStyle w:val="NoSpacing"/>
        <w:numPr>
          <w:ilvl w:val="0"/>
          <w:numId w:val="29"/>
        </w:numPr>
        <w:rPr>
          <w:sz w:val="22"/>
          <w:szCs w:val="22"/>
        </w:rPr>
      </w:pPr>
      <w:r w:rsidRPr="00772D7E">
        <w:rPr>
          <w:sz w:val="22"/>
          <w:szCs w:val="22"/>
        </w:rPr>
        <w:t xml:space="preserve">Managing data </w:t>
      </w:r>
      <w:r w:rsidR="005C752E" w:rsidRPr="00772D7E">
        <w:rPr>
          <w:sz w:val="22"/>
          <w:szCs w:val="22"/>
        </w:rPr>
        <w:t>guard with</w:t>
      </w:r>
      <w:r w:rsidR="00C90A20" w:rsidRPr="00772D7E">
        <w:rPr>
          <w:sz w:val="22"/>
          <w:szCs w:val="22"/>
        </w:rPr>
        <w:t xml:space="preserve"> </w:t>
      </w:r>
      <w:r w:rsidR="008B7F5A" w:rsidRPr="00772D7E">
        <w:rPr>
          <w:sz w:val="22"/>
          <w:szCs w:val="22"/>
        </w:rPr>
        <w:t>Physical</w:t>
      </w:r>
      <w:r w:rsidR="00C90A20" w:rsidRPr="00772D7E">
        <w:rPr>
          <w:sz w:val="22"/>
          <w:szCs w:val="22"/>
        </w:rPr>
        <w:t xml:space="preserve">/logical </w:t>
      </w:r>
      <w:r w:rsidRPr="00772D7E">
        <w:rPr>
          <w:sz w:val="22"/>
          <w:szCs w:val="22"/>
        </w:rPr>
        <w:t>for RAC</w:t>
      </w:r>
      <w:r w:rsidR="00FE6D09" w:rsidRPr="00772D7E">
        <w:rPr>
          <w:sz w:val="22"/>
          <w:szCs w:val="22"/>
        </w:rPr>
        <w:t xml:space="preserve"> and Exadata</w:t>
      </w:r>
      <w:r w:rsidRPr="00772D7E">
        <w:rPr>
          <w:sz w:val="22"/>
          <w:szCs w:val="22"/>
        </w:rPr>
        <w:t xml:space="preserve"> and Single instance</w:t>
      </w:r>
      <w:r w:rsidR="00C90A20" w:rsidRPr="00772D7E">
        <w:rPr>
          <w:sz w:val="22"/>
          <w:szCs w:val="22"/>
        </w:rPr>
        <w:t xml:space="preserve"> </w:t>
      </w:r>
    </w:p>
    <w:p w14:paraId="6495B4B5" w14:textId="77777777" w:rsidR="00505B6A" w:rsidRPr="00772D7E" w:rsidRDefault="00505B6A" w:rsidP="00942823">
      <w:pPr>
        <w:pStyle w:val="NoSpacing"/>
        <w:numPr>
          <w:ilvl w:val="0"/>
          <w:numId w:val="29"/>
        </w:numPr>
        <w:rPr>
          <w:sz w:val="22"/>
          <w:szCs w:val="22"/>
        </w:rPr>
      </w:pPr>
      <w:r w:rsidRPr="00772D7E">
        <w:rPr>
          <w:sz w:val="22"/>
          <w:szCs w:val="22"/>
        </w:rPr>
        <w:t xml:space="preserve">PSU and </w:t>
      </w:r>
      <w:r w:rsidR="0038460C" w:rsidRPr="00772D7E">
        <w:rPr>
          <w:sz w:val="22"/>
          <w:szCs w:val="22"/>
        </w:rPr>
        <w:t>one-off</w:t>
      </w:r>
      <w:r w:rsidRPr="00772D7E">
        <w:rPr>
          <w:sz w:val="22"/>
          <w:szCs w:val="22"/>
        </w:rPr>
        <w:t xml:space="preserve"> patchin</w:t>
      </w:r>
      <w:r w:rsidR="008B7F5A" w:rsidRPr="00772D7E">
        <w:rPr>
          <w:sz w:val="22"/>
          <w:szCs w:val="22"/>
        </w:rPr>
        <w:t>g (rolling) to cluster and RDBMS &amp; GRID</w:t>
      </w:r>
      <w:r w:rsidRPr="00772D7E">
        <w:rPr>
          <w:sz w:val="22"/>
          <w:szCs w:val="22"/>
        </w:rPr>
        <w:t xml:space="preserve"> </w:t>
      </w:r>
      <w:r w:rsidR="007C7FF1" w:rsidRPr="00772D7E">
        <w:rPr>
          <w:sz w:val="22"/>
          <w:szCs w:val="22"/>
        </w:rPr>
        <w:t>home, MS</w:t>
      </w:r>
      <w:r w:rsidR="00786441" w:rsidRPr="00772D7E">
        <w:rPr>
          <w:sz w:val="22"/>
          <w:szCs w:val="22"/>
        </w:rPr>
        <w:t>-</w:t>
      </w:r>
      <w:proofErr w:type="spellStart"/>
      <w:r w:rsidR="00786441" w:rsidRPr="00772D7E">
        <w:rPr>
          <w:sz w:val="22"/>
          <w:szCs w:val="22"/>
        </w:rPr>
        <w:t>Sql</w:t>
      </w:r>
      <w:proofErr w:type="spellEnd"/>
    </w:p>
    <w:p w14:paraId="5E427BB6" w14:textId="77777777" w:rsidR="00505B6A" w:rsidRPr="00772D7E" w:rsidRDefault="00A62113" w:rsidP="00942823">
      <w:pPr>
        <w:pStyle w:val="NoSpacing"/>
        <w:numPr>
          <w:ilvl w:val="0"/>
          <w:numId w:val="29"/>
        </w:numPr>
        <w:rPr>
          <w:sz w:val="22"/>
          <w:szCs w:val="22"/>
        </w:rPr>
      </w:pPr>
      <w:r w:rsidRPr="00772D7E">
        <w:rPr>
          <w:sz w:val="22"/>
          <w:szCs w:val="22"/>
        </w:rPr>
        <w:t>Manage 10g,11g</w:t>
      </w:r>
      <w:r w:rsidR="00505B6A" w:rsidRPr="00772D7E">
        <w:rPr>
          <w:sz w:val="22"/>
          <w:szCs w:val="22"/>
        </w:rPr>
        <w:t xml:space="preserve"> &amp; 12c </w:t>
      </w:r>
      <w:r w:rsidR="00CE19ED" w:rsidRPr="00772D7E">
        <w:rPr>
          <w:sz w:val="22"/>
          <w:szCs w:val="22"/>
        </w:rPr>
        <w:t>RAC having</w:t>
      </w:r>
      <w:r w:rsidR="00505B6A" w:rsidRPr="00772D7E">
        <w:rPr>
          <w:sz w:val="22"/>
          <w:szCs w:val="22"/>
        </w:rPr>
        <w:t xml:space="preserve"> oracle restart, scan listener and services configured</w:t>
      </w:r>
      <w:r w:rsidR="00CD458F" w:rsidRPr="00772D7E">
        <w:rPr>
          <w:sz w:val="22"/>
          <w:szCs w:val="22"/>
        </w:rPr>
        <w:t>.</w:t>
      </w:r>
    </w:p>
    <w:p w14:paraId="3790EDE7" w14:textId="77777777" w:rsidR="00505B6A" w:rsidRPr="00772D7E" w:rsidRDefault="00505B6A" w:rsidP="00942823">
      <w:pPr>
        <w:pStyle w:val="NoSpacing"/>
        <w:numPr>
          <w:ilvl w:val="0"/>
          <w:numId w:val="29"/>
        </w:numPr>
        <w:rPr>
          <w:sz w:val="22"/>
          <w:szCs w:val="22"/>
        </w:rPr>
      </w:pPr>
      <w:r w:rsidRPr="00772D7E">
        <w:rPr>
          <w:sz w:val="22"/>
          <w:szCs w:val="22"/>
        </w:rPr>
        <w:t>Managing Service request</w:t>
      </w:r>
      <w:r w:rsidR="00A62113" w:rsidRPr="00772D7E">
        <w:rPr>
          <w:sz w:val="22"/>
          <w:szCs w:val="22"/>
        </w:rPr>
        <w:t xml:space="preserve"> through </w:t>
      </w:r>
      <w:r w:rsidR="00CE19ED" w:rsidRPr="00772D7E">
        <w:rPr>
          <w:sz w:val="22"/>
          <w:szCs w:val="22"/>
        </w:rPr>
        <w:t>Change,</w:t>
      </w:r>
      <w:r w:rsidRPr="00772D7E">
        <w:rPr>
          <w:sz w:val="22"/>
          <w:szCs w:val="22"/>
        </w:rPr>
        <w:t xml:space="preserve"> incid</w:t>
      </w:r>
      <w:r w:rsidR="00A62113" w:rsidRPr="00772D7E">
        <w:rPr>
          <w:sz w:val="22"/>
          <w:szCs w:val="22"/>
        </w:rPr>
        <w:t xml:space="preserve">ent tickets and problem tickets with organization and ITIL process </w:t>
      </w:r>
    </w:p>
    <w:p w14:paraId="4E038943" w14:textId="77777777" w:rsidR="00505B6A" w:rsidRPr="00772D7E" w:rsidRDefault="00505B6A" w:rsidP="00942823">
      <w:pPr>
        <w:pStyle w:val="NoSpacing"/>
        <w:numPr>
          <w:ilvl w:val="0"/>
          <w:numId w:val="29"/>
        </w:numPr>
        <w:rPr>
          <w:sz w:val="22"/>
          <w:szCs w:val="22"/>
        </w:rPr>
      </w:pPr>
      <w:r w:rsidRPr="00772D7E">
        <w:rPr>
          <w:sz w:val="22"/>
          <w:szCs w:val="22"/>
        </w:rPr>
        <w:t>Rebuild Oracle inventory when corrupted.</w:t>
      </w:r>
    </w:p>
    <w:p w14:paraId="78B5C114" w14:textId="77777777" w:rsidR="00505B6A" w:rsidRPr="00772D7E" w:rsidRDefault="00505B6A" w:rsidP="00942823">
      <w:pPr>
        <w:pStyle w:val="NoSpacing"/>
        <w:numPr>
          <w:ilvl w:val="0"/>
          <w:numId w:val="29"/>
        </w:numPr>
        <w:rPr>
          <w:sz w:val="22"/>
          <w:szCs w:val="22"/>
        </w:rPr>
      </w:pPr>
      <w:r w:rsidRPr="00772D7E">
        <w:rPr>
          <w:sz w:val="22"/>
          <w:szCs w:val="22"/>
        </w:rPr>
        <w:t>Capacity planning: Estimating the storage requirement based on going usage.</w:t>
      </w:r>
    </w:p>
    <w:p w14:paraId="6FBD1220" w14:textId="77777777" w:rsidR="00505B6A" w:rsidRPr="00772D7E" w:rsidRDefault="00505B6A" w:rsidP="00942823">
      <w:pPr>
        <w:pStyle w:val="NoSpacing"/>
        <w:numPr>
          <w:ilvl w:val="0"/>
          <w:numId w:val="29"/>
        </w:numPr>
        <w:rPr>
          <w:sz w:val="22"/>
          <w:szCs w:val="22"/>
        </w:rPr>
      </w:pPr>
      <w:r w:rsidRPr="00772D7E">
        <w:rPr>
          <w:sz w:val="22"/>
          <w:szCs w:val="22"/>
        </w:rPr>
        <w:t>Working with Oracle support for fi</w:t>
      </w:r>
      <w:r w:rsidR="00A62113" w:rsidRPr="00772D7E">
        <w:rPr>
          <w:sz w:val="22"/>
          <w:szCs w:val="22"/>
        </w:rPr>
        <w:t xml:space="preserve">xes and escalations and ALL quarterly PSU &amp; one off </w:t>
      </w:r>
      <w:r w:rsidR="00326DB0" w:rsidRPr="00772D7E">
        <w:rPr>
          <w:sz w:val="22"/>
          <w:szCs w:val="22"/>
        </w:rPr>
        <w:t>and bug</w:t>
      </w:r>
      <w:r w:rsidR="00A62113" w:rsidRPr="00772D7E">
        <w:rPr>
          <w:sz w:val="22"/>
          <w:szCs w:val="22"/>
        </w:rPr>
        <w:t xml:space="preserve"> fix patches </w:t>
      </w:r>
    </w:p>
    <w:p w14:paraId="436D4B30" w14:textId="77777777" w:rsidR="00505B6A" w:rsidRPr="00772D7E" w:rsidRDefault="00505B6A" w:rsidP="00942823">
      <w:pPr>
        <w:pStyle w:val="NoSpacing"/>
        <w:numPr>
          <w:ilvl w:val="0"/>
          <w:numId w:val="29"/>
        </w:numPr>
        <w:rPr>
          <w:sz w:val="22"/>
          <w:szCs w:val="22"/>
        </w:rPr>
      </w:pPr>
      <w:r w:rsidRPr="00772D7E">
        <w:rPr>
          <w:sz w:val="22"/>
          <w:szCs w:val="22"/>
        </w:rPr>
        <w:t>Maintaining object stats and restoring old stats if required</w:t>
      </w:r>
    </w:p>
    <w:p w14:paraId="52EA4A20" w14:textId="77777777" w:rsidR="00505B6A" w:rsidRPr="00772D7E" w:rsidRDefault="00505B6A" w:rsidP="00942823">
      <w:pPr>
        <w:pStyle w:val="NoSpacing"/>
        <w:numPr>
          <w:ilvl w:val="0"/>
          <w:numId w:val="29"/>
        </w:numPr>
        <w:rPr>
          <w:sz w:val="22"/>
          <w:szCs w:val="22"/>
        </w:rPr>
      </w:pPr>
      <w:r w:rsidRPr="00772D7E">
        <w:rPr>
          <w:sz w:val="22"/>
          <w:szCs w:val="22"/>
        </w:rPr>
        <w:t>Troubleshooting</w:t>
      </w:r>
      <w:r w:rsidR="00A62113" w:rsidRPr="00772D7E">
        <w:rPr>
          <w:sz w:val="22"/>
          <w:szCs w:val="22"/>
        </w:rPr>
        <w:t xml:space="preserve"> Golden gate replication issues in classic and integrated capture mode 11g and 12c </w:t>
      </w:r>
    </w:p>
    <w:p w14:paraId="012A97BA" w14:textId="77777777" w:rsidR="00505B6A" w:rsidRPr="00772D7E" w:rsidRDefault="00505B6A" w:rsidP="00942823">
      <w:pPr>
        <w:pStyle w:val="NoSpacing"/>
        <w:numPr>
          <w:ilvl w:val="0"/>
          <w:numId w:val="29"/>
        </w:numPr>
        <w:rPr>
          <w:sz w:val="22"/>
          <w:szCs w:val="22"/>
        </w:rPr>
      </w:pPr>
      <w:r w:rsidRPr="00772D7E">
        <w:rPr>
          <w:sz w:val="22"/>
          <w:szCs w:val="22"/>
        </w:rPr>
        <w:t>Involved in alert reduction and other service improvement programs.</w:t>
      </w:r>
    </w:p>
    <w:p w14:paraId="5A0B75D6" w14:textId="77777777" w:rsidR="00505B6A" w:rsidRPr="00772D7E" w:rsidRDefault="00505B6A" w:rsidP="00942823">
      <w:pPr>
        <w:pStyle w:val="NoSpacing"/>
        <w:numPr>
          <w:ilvl w:val="0"/>
          <w:numId w:val="29"/>
        </w:numPr>
        <w:rPr>
          <w:sz w:val="22"/>
          <w:szCs w:val="22"/>
        </w:rPr>
      </w:pPr>
      <w:r w:rsidRPr="00772D7E">
        <w:rPr>
          <w:sz w:val="22"/>
          <w:szCs w:val="22"/>
        </w:rPr>
        <w:t>Troubleshooting performance issues and submission of RCA.</w:t>
      </w:r>
    </w:p>
    <w:p w14:paraId="04B48696" w14:textId="77777777" w:rsidR="00505B6A" w:rsidRPr="00772D7E" w:rsidRDefault="00A62113" w:rsidP="00942823">
      <w:pPr>
        <w:pStyle w:val="NoSpacing"/>
        <w:numPr>
          <w:ilvl w:val="0"/>
          <w:numId w:val="29"/>
        </w:numPr>
        <w:rPr>
          <w:sz w:val="22"/>
          <w:szCs w:val="22"/>
        </w:rPr>
      </w:pPr>
      <w:r w:rsidRPr="00772D7E">
        <w:rPr>
          <w:sz w:val="22"/>
          <w:szCs w:val="22"/>
        </w:rPr>
        <w:t xml:space="preserve">Managing wallet configuration in golden gate and RMAN </w:t>
      </w:r>
      <w:r w:rsidR="007372C5" w:rsidRPr="00772D7E">
        <w:rPr>
          <w:sz w:val="22"/>
          <w:szCs w:val="22"/>
        </w:rPr>
        <w:t>backups.</w:t>
      </w:r>
    </w:p>
    <w:p w14:paraId="1C9BE064" w14:textId="38884245" w:rsidR="00180BD6" w:rsidRPr="00772D7E" w:rsidRDefault="00180BD6" w:rsidP="00942823">
      <w:pPr>
        <w:pStyle w:val="NoSpacing"/>
        <w:numPr>
          <w:ilvl w:val="0"/>
          <w:numId w:val="29"/>
        </w:numPr>
        <w:rPr>
          <w:sz w:val="22"/>
          <w:szCs w:val="22"/>
        </w:rPr>
      </w:pPr>
      <w:r w:rsidRPr="00772D7E">
        <w:rPr>
          <w:sz w:val="22"/>
          <w:szCs w:val="22"/>
        </w:rPr>
        <w:t>Used Data Pump import to load data into tables.</w:t>
      </w:r>
    </w:p>
    <w:p w14:paraId="22FC2323" w14:textId="5E632150" w:rsidR="00180BD6" w:rsidRPr="00772D7E" w:rsidRDefault="00180BD6" w:rsidP="00942823">
      <w:pPr>
        <w:pStyle w:val="NoSpacing"/>
        <w:numPr>
          <w:ilvl w:val="0"/>
          <w:numId w:val="29"/>
        </w:numPr>
        <w:rPr>
          <w:sz w:val="22"/>
          <w:szCs w:val="22"/>
        </w:rPr>
      </w:pPr>
      <w:r w:rsidRPr="00772D7E">
        <w:rPr>
          <w:sz w:val="22"/>
          <w:szCs w:val="22"/>
        </w:rPr>
        <w:t>Performed backup using Oracle Data Pump export and Import.</w:t>
      </w:r>
    </w:p>
    <w:p w14:paraId="3DDCC224" w14:textId="1C01E882" w:rsidR="00180BD6" w:rsidRPr="00772D7E" w:rsidRDefault="00180BD6" w:rsidP="00942823">
      <w:pPr>
        <w:pStyle w:val="NoSpacing"/>
        <w:numPr>
          <w:ilvl w:val="0"/>
          <w:numId w:val="29"/>
        </w:numPr>
        <w:rPr>
          <w:sz w:val="22"/>
          <w:szCs w:val="22"/>
        </w:rPr>
      </w:pPr>
      <w:r w:rsidRPr="00772D7E">
        <w:rPr>
          <w:sz w:val="22"/>
          <w:szCs w:val="22"/>
        </w:rPr>
        <w:t>Configured the e-mail Notification for the alerts generated with the help OEM Grid Control.</w:t>
      </w:r>
    </w:p>
    <w:p w14:paraId="5910C368" w14:textId="10419307" w:rsidR="00E34FA6" w:rsidRPr="00772D7E" w:rsidRDefault="00180BD6" w:rsidP="00942823">
      <w:pPr>
        <w:pStyle w:val="NoSpacing"/>
        <w:numPr>
          <w:ilvl w:val="0"/>
          <w:numId w:val="29"/>
        </w:numPr>
        <w:rPr>
          <w:sz w:val="22"/>
          <w:szCs w:val="22"/>
        </w:rPr>
      </w:pPr>
      <w:r w:rsidRPr="00772D7E">
        <w:rPr>
          <w:sz w:val="22"/>
          <w:szCs w:val="22"/>
        </w:rPr>
        <w:t xml:space="preserve">Regularly monitor Production databases with the help of OEM Grid </w:t>
      </w:r>
      <w:r w:rsidR="003F06A8" w:rsidRPr="00772D7E">
        <w:rPr>
          <w:sz w:val="22"/>
          <w:szCs w:val="22"/>
        </w:rPr>
        <w:t>Control. Troubleshooting the OEM13c,12c Agent issues and fixing. Grid</w:t>
      </w:r>
      <w:r w:rsidR="00F0386E" w:rsidRPr="00772D7E">
        <w:rPr>
          <w:sz w:val="22"/>
          <w:szCs w:val="22"/>
        </w:rPr>
        <w:t xml:space="preserve"> and Agent management: Monitoring alerts and targets using OEM grid. And troubleshooting agent’s unavailability, Upgrading target agents</w:t>
      </w:r>
      <w:r w:rsidR="00A82F2E" w:rsidRPr="00772D7E">
        <w:rPr>
          <w:sz w:val="22"/>
          <w:szCs w:val="22"/>
        </w:rPr>
        <w:t xml:space="preserve">. </w:t>
      </w:r>
    </w:p>
    <w:p w14:paraId="73254EEF" w14:textId="77777777" w:rsidR="003F06A8" w:rsidRPr="00772D7E" w:rsidRDefault="00A82F2E" w:rsidP="00942823">
      <w:pPr>
        <w:pStyle w:val="NoSpacing"/>
        <w:numPr>
          <w:ilvl w:val="0"/>
          <w:numId w:val="29"/>
        </w:numPr>
        <w:rPr>
          <w:sz w:val="22"/>
          <w:szCs w:val="22"/>
        </w:rPr>
      </w:pPr>
      <w:r w:rsidRPr="00772D7E">
        <w:rPr>
          <w:sz w:val="22"/>
          <w:szCs w:val="22"/>
        </w:rPr>
        <w:t>Performing</w:t>
      </w:r>
      <w:r w:rsidR="00A62113" w:rsidRPr="00772D7E">
        <w:rPr>
          <w:sz w:val="22"/>
          <w:szCs w:val="22"/>
        </w:rPr>
        <w:t xml:space="preserve"> clear state of the OEM Agents whenever required to keep the target and </w:t>
      </w:r>
      <w:r w:rsidR="003F06A8" w:rsidRPr="00772D7E">
        <w:rPr>
          <w:sz w:val="22"/>
          <w:szCs w:val="22"/>
        </w:rPr>
        <w:t xml:space="preserve">   </w:t>
      </w:r>
      <w:r w:rsidR="00A62113" w:rsidRPr="00772D7E">
        <w:rPr>
          <w:sz w:val="22"/>
          <w:szCs w:val="22"/>
        </w:rPr>
        <w:t>destination agents in sync.</w:t>
      </w:r>
    </w:p>
    <w:p w14:paraId="79522513" w14:textId="77777777" w:rsidR="00F0386E" w:rsidRPr="00772D7E" w:rsidRDefault="00F0386E" w:rsidP="00942823">
      <w:pPr>
        <w:pStyle w:val="NoSpacing"/>
        <w:rPr>
          <w:sz w:val="22"/>
          <w:szCs w:val="22"/>
        </w:rPr>
      </w:pPr>
    </w:p>
    <w:p w14:paraId="73DEF605" w14:textId="77777777" w:rsidR="00982F95" w:rsidRDefault="00982F95" w:rsidP="00942823">
      <w:pPr>
        <w:pStyle w:val="NoSpacing"/>
        <w:rPr>
          <w:color w:val="C00000"/>
          <w:sz w:val="22"/>
          <w:szCs w:val="22"/>
          <w:u w:val="single"/>
        </w:rPr>
      </w:pPr>
    </w:p>
    <w:p w14:paraId="19A0F2E9" w14:textId="77777777" w:rsidR="00982F95" w:rsidRDefault="00982F95" w:rsidP="00942823">
      <w:pPr>
        <w:pStyle w:val="NoSpacing"/>
        <w:rPr>
          <w:color w:val="C00000"/>
          <w:sz w:val="22"/>
          <w:szCs w:val="22"/>
          <w:u w:val="single"/>
        </w:rPr>
      </w:pPr>
    </w:p>
    <w:p w14:paraId="2DE44034" w14:textId="77777777" w:rsidR="00982F95" w:rsidRDefault="00982F95" w:rsidP="00942823">
      <w:pPr>
        <w:pStyle w:val="NoSpacing"/>
        <w:rPr>
          <w:color w:val="C00000"/>
          <w:sz w:val="22"/>
          <w:szCs w:val="22"/>
          <w:u w:val="single"/>
        </w:rPr>
      </w:pPr>
    </w:p>
    <w:p w14:paraId="7995C483" w14:textId="77777777" w:rsidR="00051237" w:rsidRDefault="00051237" w:rsidP="00942823">
      <w:pPr>
        <w:pStyle w:val="NoSpacing"/>
        <w:rPr>
          <w:color w:val="C00000"/>
          <w:sz w:val="22"/>
          <w:szCs w:val="22"/>
          <w:u w:val="single"/>
        </w:rPr>
      </w:pPr>
    </w:p>
    <w:p w14:paraId="5F654CA7" w14:textId="72246724" w:rsidR="00A62113" w:rsidRPr="00772D7E" w:rsidRDefault="00A62113" w:rsidP="00942823">
      <w:pPr>
        <w:pStyle w:val="NoSpacing"/>
        <w:rPr>
          <w:color w:val="C00000"/>
          <w:sz w:val="22"/>
          <w:szCs w:val="22"/>
          <w:u w:val="single"/>
        </w:rPr>
      </w:pPr>
      <w:r w:rsidRPr="00772D7E">
        <w:rPr>
          <w:color w:val="C00000"/>
          <w:sz w:val="22"/>
          <w:szCs w:val="22"/>
          <w:u w:val="single"/>
        </w:rPr>
        <w:lastRenderedPageBreak/>
        <w:t>Project#</w:t>
      </w:r>
      <w:proofErr w:type="gramStart"/>
      <w:r w:rsidRPr="00772D7E">
        <w:rPr>
          <w:color w:val="C00000"/>
          <w:sz w:val="22"/>
          <w:szCs w:val="22"/>
          <w:u w:val="single"/>
        </w:rPr>
        <w:t>2</w:t>
      </w:r>
      <w:r w:rsidR="00E94C88" w:rsidRPr="00772D7E">
        <w:rPr>
          <w:color w:val="C00000"/>
          <w:sz w:val="22"/>
          <w:szCs w:val="22"/>
          <w:u w:val="single"/>
        </w:rPr>
        <w:t xml:space="preserve"> :</w:t>
      </w:r>
      <w:proofErr w:type="gramEnd"/>
    </w:p>
    <w:p w14:paraId="5403FAE4" w14:textId="78558CFA" w:rsidR="00982F95" w:rsidRPr="00A15ACC" w:rsidRDefault="00A62113" w:rsidP="00982F95">
      <w:pPr>
        <w:pStyle w:val="NoSpacing"/>
        <w:rPr>
          <w:b/>
          <w:bCs/>
          <w:sz w:val="22"/>
          <w:szCs w:val="22"/>
        </w:rPr>
      </w:pPr>
      <w:r w:rsidRPr="00A15ACC">
        <w:rPr>
          <w:b/>
          <w:bCs/>
          <w:sz w:val="22"/>
          <w:szCs w:val="22"/>
        </w:rPr>
        <w:t>Previous Organization</w:t>
      </w:r>
      <w:r w:rsidR="00B2231B" w:rsidRPr="00772D7E">
        <w:rPr>
          <w:sz w:val="22"/>
          <w:szCs w:val="22"/>
        </w:rPr>
        <w:t xml:space="preserve"> </w:t>
      </w:r>
      <w:r w:rsidR="00A15ACC">
        <w:rPr>
          <w:sz w:val="22"/>
          <w:szCs w:val="22"/>
        </w:rPr>
        <w:t xml:space="preserve">          </w:t>
      </w:r>
      <w:proofErr w:type="gramStart"/>
      <w:r w:rsidR="00A15ACC">
        <w:rPr>
          <w:sz w:val="22"/>
          <w:szCs w:val="22"/>
        </w:rPr>
        <w:t xml:space="preserve"> </w:t>
      </w:r>
      <w:r w:rsidR="00982F95">
        <w:rPr>
          <w:sz w:val="22"/>
          <w:szCs w:val="22"/>
        </w:rPr>
        <w:t xml:space="preserve"> </w:t>
      </w:r>
      <w:r w:rsidR="00B47779" w:rsidRPr="00772D7E">
        <w:rPr>
          <w:sz w:val="22"/>
          <w:szCs w:val="22"/>
        </w:rPr>
        <w:t>:</w:t>
      </w:r>
      <w:proofErr w:type="gramEnd"/>
      <w:r w:rsidR="00B47779" w:rsidRPr="00772D7E">
        <w:rPr>
          <w:sz w:val="22"/>
          <w:szCs w:val="22"/>
        </w:rPr>
        <w:t xml:space="preserve"> </w:t>
      </w:r>
      <w:proofErr w:type="spellStart"/>
      <w:r w:rsidR="00982F95" w:rsidRPr="00A15ACC">
        <w:rPr>
          <w:b/>
          <w:bCs/>
          <w:sz w:val="22"/>
          <w:szCs w:val="22"/>
        </w:rPr>
        <w:t>MindCraft</w:t>
      </w:r>
      <w:proofErr w:type="spellEnd"/>
      <w:r w:rsidR="00982F95" w:rsidRPr="00A15ACC">
        <w:rPr>
          <w:b/>
          <w:bCs/>
          <w:sz w:val="22"/>
          <w:szCs w:val="22"/>
        </w:rPr>
        <w:t xml:space="preserve"> software </w:t>
      </w:r>
      <w:proofErr w:type="spellStart"/>
      <w:r w:rsidR="00982F95" w:rsidRPr="00A15ACC">
        <w:rPr>
          <w:b/>
          <w:bCs/>
          <w:sz w:val="22"/>
          <w:szCs w:val="22"/>
        </w:rPr>
        <w:t>pvt</w:t>
      </w:r>
      <w:proofErr w:type="spellEnd"/>
      <w:r w:rsidR="00982F95" w:rsidRPr="00A15ACC">
        <w:rPr>
          <w:b/>
          <w:bCs/>
          <w:sz w:val="22"/>
          <w:szCs w:val="22"/>
        </w:rPr>
        <w:t xml:space="preserve"> Ltd</w:t>
      </w:r>
    </w:p>
    <w:p w14:paraId="31E2B17B" w14:textId="050E4CBC" w:rsidR="00B342D6" w:rsidRPr="00A15ACC" w:rsidRDefault="00B342D6" w:rsidP="00942823">
      <w:pPr>
        <w:pStyle w:val="NoSpacing"/>
        <w:rPr>
          <w:b/>
          <w:bCs/>
          <w:sz w:val="22"/>
          <w:szCs w:val="22"/>
        </w:rPr>
      </w:pPr>
      <w:r w:rsidRPr="00A15ACC">
        <w:rPr>
          <w:b/>
          <w:bCs/>
          <w:sz w:val="22"/>
          <w:szCs w:val="22"/>
        </w:rPr>
        <w:t>Client</w:t>
      </w:r>
      <w:r w:rsidR="008E68E5" w:rsidRPr="00A15ACC">
        <w:rPr>
          <w:b/>
          <w:bCs/>
          <w:sz w:val="22"/>
          <w:szCs w:val="22"/>
        </w:rPr>
        <w:t xml:space="preserve">                                       </w:t>
      </w:r>
      <w:proofErr w:type="gramStart"/>
      <w:r w:rsidR="008E68E5" w:rsidRPr="00A15ACC">
        <w:rPr>
          <w:b/>
          <w:bCs/>
          <w:sz w:val="22"/>
          <w:szCs w:val="22"/>
        </w:rPr>
        <w:t xml:space="preserve">  </w:t>
      </w:r>
      <w:r w:rsidRPr="00A15ACC">
        <w:rPr>
          <w:b/>
          <w:bCs/>
          <w:sz w:val="22"/>
          <w:szCs w:val="22"/>
        </w:rPr>
        <w:t>:</w:t>
      </w:r>
      <w:proofErr w:type="gramEnd"/>
      <w:r w:rsidRPr="00A15ACC">
        <w:rPr>
          <w:b/>
          <w:bCs/>
          <w:sz w:val="22"/>
          <w:szCs w:val="22"/>
        </w:rPr>
        <w:t xml:space="preserve"> </w:t>
      </w:r>
      <w:r w:rsidR="008E68E5" w:rsidRPr="00A15ACC">
        <w:rPr>
          <w:b/>
          <w:bCs/>
          <w:sz w:val="22"/>
          <w:szCs w:val="22"/>
        </w:rPr>
        <w:t xml:space="preserve">  </w:t>
      </w:r>
      <w:r w:rsidRPr="00A15ACC">
        <w:rPr>
          <w:b/>
          <w:bCs/>
          <w:sz w:val="22"/>
          <w:szCs w:val="22"/>
        </w:rPr>
        <w:t>ICICI Bank.</w:t>
      </w:r>
    </w:p>
    <w:p w14:paraId="60BF7EBE" w14:textId="41C14BA4" w:rsidR="00B342D6" w:rsidRPr="00772D7E" w:rsidRDefault="00F748A5" w:rsidP="00942823">
      <w:pPr>
        <w:pStyle w:val="NoSpacing"/>
        <w:rPr>
          <w:sz w:val="22"/>
          <w:szCs w:val="22"/>
        </w:rPr>
      </w:pPr>
      <w:r w:rsidRPr="00A15ACC">
        <w:rPr>
          <w:b/>
          <w:sz w:val="22"/>
          <w:szCs w:val="22"/>
        </w:rPr>
        <w:t>Project</w:t>
      </w:r>
      <w:r w:rsidR="00B342D6" w:rsidRPr="00A15ACC">
        <w:rPr>
          <w:b/>
          <w:sz w:val="22"/>
          <w:szCs w:val="22"/>
        </w:rPr>
        <w:t xml:space="preserve"> Name</w:t>
      </w:r>
      <w:r w:rsidRPr="00772D7E">
        <w:rPr>
          <w:sz w:val="22"/>
          <w:szCs w:val="22"/>
        </w:rPr>
        <w:t xml:space="preserve">                    </w:t>
      </w:r>
      <w:r w:rsidR="008E68E5" w:rsidRPr="00772D7E">
        <w:rPr>
          <w:sz w:val="22"/>
          <w:szCs w:val="22"/>
        </w:rPr>
        <w:t xml:space="preserve">      </w:t>
      </w:r>
      <w:proofErr w:type="gramStart"/>
      <w:r w:rsidR="008E68E5" w:rsidRPr="00772D7E">
        <w:rPr>
          <w:sz w:val="22"/>
          <w:szCs w:val="22"/>
        </w:rPr>
        <w:t xml:space="preserve">  </w:t>
      </w:r>
      <w:r w:rsidR="00B342D6" w:rsidRPr="00772D7E">
        <w:rPr>
          <w:sz w:val="22"/>
          <w:szCs w:val="22"/>
        </w:rPr>
        <w:t>:</w:t>
      </w:r>
      <w:proofErr w:type="gramEnd"/>
      <w:r w:rsidR="00B342D6" w:rsidRPr="00772D7E">
        <w:rPr>
          <w:sz w:val="22"/>
          <w:szCs w:val="22"/>
        </w:rPr>
        <w:t xml:space="preserve"> B24ORA &amp; Fraud Management system (falcon)</w:t>
      </w:r>
    </w:p>
    <w:p w14:paraId="424C15AE" w14:textId="4EB325CE" w:rsidR="00F748A5" w:rsidRPr="00772D7E" w:rsidRDefault="00F748A5" w:rsidP="00942823">
      <w:pPr>
        <w:pStyle w:val="NoSpacing"/>
        <w:rPr>
          <w:sz w:val="22"/>
          <w:szCs w:val="22"/>
        </w:rPr>
      </w:pPr>
      <w:r w:rsidRPr="00A15ACC">
        <w:rPr>
          <w:b/>
          <w:sz w:val="22"/>
          <w:szCs w:val="22"/>
        </w:rPr>
        <w:t>Environment</w:t>
      </w:r>
      <w:r w:rsidRPr="00772D7E">
        <w:rPr>
          <w:sz w:val="22"/>
          <w:szCs w:val="22"/>
        </w:rPr>
        <w:t xml:space="preserve">                           </w:t>
      </w:r>
      <w:proofErr w:type="gramStart"/>
      <w:r w:rsidRPr="00772D7E">
        <w:rPr>
          <w:sz w:val="22"/>
          <w:szCs w:val="22"/>
        </w:rPr>
        <w:t xml:space="preserve">  :</w:t>
      </w:r>
      <w:proofErr w:type="gramEnd"/>
      <w:r w:rsidRPr="00772D7E">
        <w:rPr>
          <w:sz w:val="22"/>
          <w:szCs w:val="22"/>
        </w:rPr>
        <w:t xml:space="preserve">  Oracle12c,11g, Golden gate, MS-                        </w:t>
      </w:r>
    </w:p>
    <w:p w14:paraId="7BE8989D" w14:textId="1D73C0C2" w:rsidR="00F748A5" w:rsidRPr="00772D7E" w:rsidRDefault="00F748A5" w:rsidP="00942823">
      <w:pPr>
        <w:pStyle w:val="NoSpacing"/>
        <w:rPr>
          <w:sz w:val="22"/>
          <w:szCs w:val="22"/>
        </w:rPr>
      </w:pPr>
      <w:r w:rsidRPr="00772D7E">
        <w:rPr>
          <w:sz w:val="22"/>
          <w:szCs w:val="22"/>
        </w:rPr>
        <w:t xml:space="preserve">                                               </w:t>
      </w:r>
      <w:r w:rsidR="00A15ACC">
        <w:rPr>
          <w:sz w:val="22"/>
          <w:szCs w:val="22"/>
        </w:rPr>
        <w:t xml:space="preserve">        </w:t>
      </w:r>
      <w:r w:rsidRPr="00772D7E">
        <w:rPr>
          <w:sz w:val="22"/>
          <w:szCs w:val="22"/>
        </w:rPr>
        <w:t xml:space="preserve">SQL, AWS, Couchbase DB, RHEL6.5, Solaris 5.4, </w:t>
      </w:r>
    </w:p>
    <w:p w14:paraId="2533A829" w14:textId="05D7D048" w:rsidR="00F748A5" w:rsidRPr="00772D7E" w:rsidRDefault="00F748A5" w:rsidP="00942823">
      <w:pPr>
        <w:pStyle w:val="NoSpacing"/>
        <w:rPr>
          <w:sz w:val="22"/>
          <w:szCs w:val="22"/>
        </w:rPr>
      </w:pPr>
      <w:r w:rsidRPr="00772D7E">
        <w:rPr>
          <w:sz w:val="22"/>
          <w:szCs w:val="22"/>
        </w:rPr>
        <w:t xml:space="preserve">                                               </w:t>
      </w:r>
      <w:r w:rsidR="00A15ACC">
        <w:rPr>
          <w:sz w:val="22"/>
          <w:szCs w:val="22"/>
        </w:rPr>
        <w:t xml:space="preserve">        </w:t>
      </w:r>
      <w:r w:rsidRPr="00772D7E">
        <w:rPr>
          <w:sz w:val="22"/>
          <w:szCs w:val="22"/>
        </w:rPr>
        <w:t>Windows 10</w:t>
      </w:r>
    </w:p>
    <w:p w14:paraId="49C700BD" w14:textId="500340B8" w:rsidR="00F748A5" w:rsidRPr="00772D7E" w:rsidRDefault="00F748A5" w:rsidP="00942823">
      <w:pPr>
        <w:pStyle w:val="NoSpacing"/>
        <w:rPr>
          <w:sz w:val="22"/>
          <w:szCs w:val="22"/>
        </w:rPr>
      </w:pPr>
      <w:r w:rsidRPr="00A15ACC">
        <w:rPr>
          <w:b/>
          <w:sz w:val="18"/>
          <w:szCs w:val="18"/>
        </w:rPr>
        <w:t>LOCATION</w:t>
      </w:r>
      <w:r w:rsidRPr="00772D7E">
        <w:rPr>
          <w:sz w:val="22"/>
          <w:szCs w:val="22"/>
        </w:rPr>
        <w:t xml:space="preserve">                   </w:t>
      </w:r>
      <w:r w:rsidR="00F73308" w:rsidRPr="00772D7E">
        <w:rPr>
          <w:sz w:val="22"/>
          <w:szCs w:val="22"/>
        </w:rPr>
        <w:t xml:space="preserve">         </w:t>
      </w:r>
      <w:r w:rsidRPr="00772D7E">
        <w:rPr>
          <w:sz w:val="22"/>
          <w:szCs w:val="22"/>
        </w:rPr>
        <w:t xml:space="preserve">  </w:t>
      </w:r>
      <w:proofErr w:type="gramStart"/>
      <w:r w:rsidR="00D158D4" w:rsidRPr="00772D7E">
        <w:rPr>
          <w:sz w:val="22"/>
          <w:szCs w:val="22"/>
        </w:rPr>
        <w:t xml:space="preserve">  </w:t>
      </w:r>
      <w:r w:rsidRPr="00772D7E">
        <w:rPr>
          <w:sz w:val="22"/>
          <w:szCs w:val="22"/>
        </w:rPr>
        <w:t>:</w:t>
      </w:r>
      <w:proofErr w:type="gramEnd"/>
      <w:r w:rsidRPr="00772D7E">
        <w:rPr>
          <w:sz w:val="22"/>
          <w:szCs w:val="22"/>
        </w:rPr>
        <w:t xml:space="preserve">  Hyderabad </w:t>
      </w:r>
    </w:p>
    <w:p w14:paraId="3A80A132" w14:textId="0CD547A2" w:rsidR="00F748A5" w:rsidRPr="003713B4" w:rsidRDefault="00F748A5" w:rsidP="00942823">
      <w:pPr>
        <w:pStyle w:val="NoSpacing"/>
        <w:rPr>
          <w:sz w:val="22"/>
          <w:szCs w:val="22"/>
        </w:rPr>
      </w:pPr>
      <w:r w:rsidRPr="00A15ACC">
        <w:rPr>
          <w:b/>
          <w:bCs/>
          <w:sz w:val="18"/>
          <w:szCs w:val="18"/>
        </w:rPr>
        <w:t>DESIGNATION</w:t>
      </w:r>
      <w:r w:rsidRPr="00772D7E">
        <w:rPr>
          <w:sz w:val="22"/>
          <w:szCs w:val="22"/>
        </w:rPr>
        <w:t xml:space="preserve">                        </w:t>
      </w:r>
      <w:proofErr w:type="gramStart"/>
      <w:r w:rsidR="00D158D4" w:rsidRPr="00772D7E">
        <w:rPr>
          <w:sz w:val="22"/>
          <w:szCs w:val="22"/>
        </w:rPr>
        <w:t xml:space="preserve">  </w:t>
      </w:r>
      <w:r w:rsidRPr="00772D7E">
        <w:rPr>
          <w:sz w:val="22"/>
          <w:szCs w:val="22"/>
        </w:rPr>
        <w:t>:</w:t>
      </w:r>
      <w:proofErr w:type="gramEnd"/>
      <w:r w:rsidRPr="00772D7E">
        <w:rPr>
          <w:sz w:val="22"/>
          <w:szCs w:val="22"/>
        </w:rPr>
        <w:t xml:space="preserve"> Senior Software Engineer.</w:t>
      </w:r>
    </w:p>
    <w:p w14:paraId="2D6E2EAB" w14:textId="77777777" w:rsidR="00B342D6" w:rsidRPr="003713B4" w:rsidRDefault="00B342D6" w:rsidP="00942823">
      <w:pPr>
        <w:pStyle w:val="NoSpacing"/>
        <w:rPr>
          <w:rFonts w:eastAsia="Segoe UI"/>
          <w:b/>
          <w:bCs/>
          <w:sz w:val="22"/>
          <w:szCs w:val="22"/>
        </w:rPr>
      </w:pPr>
      <w:r w:rsidRPr="003713B4">
        <w:rPr>
          <w:rFonts w:eastAsia="Segoe UI"/>
          <w:b/>
          <w:bCs/>
          <w:sz w:val="22"/>
          <w:szCs w:val="22"/>
        </w:rPr>
        <w:t xml:space="preserve">Description:  </w:t>
      </w:r>
    </w:p>
    <w:p w14:paraId="77012252" w14:textId="77777777" w:rsidR="00B342D6" w:rsidRPr="003713B4" w:rsidRDefault="00B342D6" w:rsidP="00942823">
      <w:pPr>
        <w:pStyle w:val="NoSpacing"/>
        <w:rPr>
          <w:rFonts w:eastAsia="Segoe UI"/>
          <w:b/>
          <w:bCs/>
          <w:sz w:val="22"/>
          <w:szCs w:val="22"/>
        </w:rPr>
      </w:pPr>
      <w:r w:rsidRPr="003713B4">
        <w:rPr>
          <w:rFonts w:eastAsia="Segoe UI"/>
          <w:b/>
          <w:bCs/>
          <w:sz w:val="22"/>
          <w:szCs w:val="22"/>
        </w:rPr>
        <w:t xml:space="preserve">B24ORA Application: </w:t>
      </w:r>
    </w:p>
    <w:p w14:paraId="56A68AEC" w14:textId="6D29BFB5" w:rsidR="00B342D6" w:rsidRPr="00772D7E" w:rsidRDefault="00B342D6" w:rsidP="00942823">
      <w:pPr>
        <w:pStyle w:val="NoSpacing"/>
        <w:rPr>
          <w:rFonts w:eastAsia="Segoe UI"/>
          <w:sz w:val="22"/>
          <w:szCs w:val="22"/>
        </w:rPr>
      </w:pPr>
      <w:r w:rsidRPr="00772D7E">
        <w:rPr>
          <w:rFonts w:eastAsia="Segoe UI"/>
          <w:sz w:val="22"/>
          <w:szCs w:val="22"/>
        </w:rPr>
        <w:t xml:space="preserve">Base24 is an application where ATM transactions except for ICICI customers. Here all the type of transactions will happen like BNA, withdrawal, password change etc. Based on this data business team doing </w:t>
      </w:r>
      <w:r w:rsidR="00F73308" w:rsidRPr="00772D7E">
        <w:rPr>
          <w:rFonts w:eastAsia="Segoe UI"/>
          <w:sz w:val="22"/>
          <w:szCs w:val="22"/>
        </w:rPr>
        <w:t>two-way</w:t>
      </w:r>
      <w:r w:rsidRPr="00772D7E">
        <w:rPr>
          <w:rFonts w:eastAsia="Segoe UI"/>
          <w:sz w:val="22"/>
          <w:szCs w:val="22"/>
        </w:rPr>
        <w:t xml:space="preserve"> reconciliation on daily basis. Based on daily </w:t>
      </w:r>
      <w:r w:rsidR="00F73308" w:rsidRPr="00772D7E">
        <w:rPr>
          <w:rFonts w:eastAsia="Segoe UI"/>
          <w:sz w:val="22"/>
          <w:szCs w:val="22"/>
        </w:rPr>
        <w:t>transactions</w:t>
      </w:r>
      <w:r w:rsidRPr="00772D7E">
        <w:rPr>
          <w:rFonts w:eastAsia="Segoe UI"/>
          <w:sz w:val="22"/>
          <w:szCs w:val="22"/>
        </w:rPr>
        <w:t xml:space="preserve"> we will provide ATM transaction count to business team and vendors Like AGS, FSS, </w:t>
      </w:r>
      <w:proofErr w:type="spellStart"/>
      <w:r w:rsidRPr="00772D7E">
        <w:rPr>
          <w:rFonts w:eastAsia="Segoe UI"/>
          <w:sz w:val="22"/>
          <w:szCs w:val="22"/>
        </w:rPr>
        <w:t>Euronet</w:t>
      </w:r>
      <w:proofErr w:type="spellEnd"/>
      <w:r w:rsidRPr="00772D7E">
        <w:rPr>
          <w:rFonts w:eastAsia="Segoe UI"/>
          <w:sz w:val="22"/>
          <w:szCs w:val="22"/>
        </w:rPr>
        <w:t xml:space="preserve"> for releasing </w:t>
      </w:r>
      <w:r w:rsidR="00F73308" w:rsidRPr="00772D7E">
        <w:rPr>
          <w:rFonts w:eastAsia="Segoe UI"/>
          <w:sz w:val="22"/>
          <w:szCs w:val="22"/>
        </w:rPr>
        <w:t xml:space="preserve">the </w:t>
      </w:r>
      <w:r w:rsidRPr="00772D7E">
        <w:rPr>
          <w:rFonts w:eastAsia="Segoe UI"/>
          <w:sz w:val="22"/>
          <w:szCs w:val="22"/>
        </w:rPr>
        <w:t xml:space="preserve">billing cycle. We have automated all the business reports and </w:t>
      </w:r>
      <w:r w:rsidR="008215C9" w:rsidRPr="00772D7E">
        <w:rPr>
          <w:rFonts w:eastAsia="Segoe UI"/>
          <w:sz w:val="22"/>
          <w:szCs w:val="22"/>
        </w:rPr>
        <w:t>send</w:t>
      </w:r>
      <w:r w:rsidRPr="00772D7E">
        <w:rPr>
          <w:rFonts w:eastAsia="Segoe UI"/>
          <w:sz w:val="22"/>
          <w:szCs w:val="22"/>
        </w:rPr>
        <w:t xml:space="preserve"> those reports through mail on daily basis.</w:t>
      </w:r>
      <w:r w:rsidR="008215C9" w:rsidRPr="00772D7E">
        <w:rPr>
          <w:rFonts w:eastAsia="Segoe UI"/>
          <w:sz w:val="22"/>
          <w:szCs w:val="22"/>
        </w:rPr>
        <w:t xml:space="preserve"> Base24 is File stored transaction application and it does not have </w:t>
      </w:r>
      <w:r w:rsidR="00F73308" w:rsidRPr="00772D7E">
        <w:rPr>
          <w:rFonts w:eastAsia="Segoe UI"/>
          <w:sz w:val="22"/>
          <w:szCs w:val="22"/>
        </w:rPr>
        <w:t>Database</w:t>
      </w:r>
      <w:r w:rsidR="008215C9" w:rsidRPr="00772D7E">
        <w:rPr>
          <w:rFonts w:eastAsia="Segoe UI"/>
          <w:sz w:val="22"/>
          <w:szCs w:val="22"/>
        </w:rPr>
        <w:t xml:space="preserve">. We have built the </w:t>
      </w:r>
      <w:r w:rsidR="00F73308" w:rsidRPr="00772D7E">
        <w:rPr>
          <w:rFonts w:eastAsia="Segoe UI"/>
          <w:sz w:val="22"/>
          <w:szCs w:val="22"/>
        </w:rPr>
        <w:t>setup</w:t>
      </w:r>
      <w:r w:rsidR="008215C9" w:rsidRPr="00772D7E">
        <w:rPr>
          <w:rFonts w:eastAsia="Segoe UI"/>
          <w:sz w:val="22"/>
          <w:szCs w:val="22"/>
        </w:rPr>
        <w:t xml:space="preserve"> </w:t>
      </w:r>
      <w:r w:rsidR="00F73308" w:rsidRPr="00772D7E">
        <w:rPr>
          <w:rFonts w:eastAsia="Segoe UI"/>
          <w:sz w:val="22"/>
          <w:szCs w:val="22"/>
        </w:rPr>
        <w:t>through</w:t>
      </w:r>
      <w:r w:rsidR="008215C9" w:rsidRPr="00772D7E">
        <w:rPr>
          <w:rFonts w:eastAsia="Segoe UI"/>
          <w:sz w:val="22"/>
          <w:szCs w:val="22"/>
        </w:rPr>
        <w:t xml:space="preserve"> Golden Gate and </w:t>
      </w:r>
      <w:r w:rsidR="00F73308" w:rsidRPr="00772D7E">
        <w:rPr>
          <w:rFonts w:eastAsia="Segoe UI"/>
          <w:sz w:val="22"/>
          <w:szCs w:val="22"/>
        </w:rPr>
        <w:t>inserted</w:t>
      </w:r>
      <w:r w:rsidR="008215C9" w:rsidRPr="00772D7E">
        <w:rPr>
          <w:rFonts w:eastAsia="Segoe UI"/>
          <w:sz w:val="22"/>
          <w:szCs w:val="22"/>
        </w:rPr>
        <w:t xml:space="preserve"> the transaction details to tables to </w:t>
      </w:r>
      <w:r w:rsidR="00F73308" w:rsidRPr="00772D7E">
        <w:rPr>
          <w:rFonts w:eastAsia="Segoe UI"/>
          <w:sz w:val="22"/>
          <w:szCs w:val="22"/>
        </w:rPr>
        <w:t>the above-specified</w:t>
      </w:r>
      <w:r w:rsidR="008215C9" w:rsidRPr="00772D7E">
        <w:rPr>
          <w:rFonts w:eastAsia="Segoe UI"/>
          <w:sz w:val="22"/>
          <w:szCs w:val="22"/>
        </w:rPr>
        <w:t xml:space="preserve"> work.</w:t>
      </w:r>
    </w:p>
    <w:p w14:paraId="4E2C5681" w14:textId="77777777" w:rsidR="00B342D6" w:rsidRPr="003713B4" w:rsidRDefault="00B342D6" w:rsidP="00942823">
      <w:pPr>
        <w:pStyle w:val="NoSpacing"/>
        <w:rPr>
          <w:rFonts w:eastAsia="Segoe UI"/>
          <w:b/>
          <w:sz w:val="22"/>
          <w:szCs w:val="22"/>
        </w:rPr>
      </w:pPr>
      <w:r w:rsidRPr="003713B4">
        <w:rPr>
          <w:rFonts w:eastAsia="Segoe UI"/>
          <w:b/>
          <w:sz w:val="22"/>
          <w:szCs w:val="22"/>
        </w:rPr>
        <w:t>Falcon Application:</w:t>
      </w:r>
    </w:p>
    <w:p w14:paraId="15FF5ED8" w14:textId="5022BC62" w:rsidR="00B342D6" w:rsidRPr="00772D7E" w:rsidRDefault="00B342D6" w:rsidP="00942823">
      <w:pPr>
        <w:pStyle w:val="NoSpacing"/>
        <w:rPr>
          <w:rFonts w:eastAsia="Segoe UI"/>
          <w:sz w:val="22"/>
          <w:szCs w:val="22"/>
        </w:rPr>
      </w:pPr>
      <w:r w:rsidRPr="00772D7E">
        <w:rPr>
          <w:rFonts w:eastAsia="Segoe UI"/>
          <w:sz w:val="22"/>
          <w:szCs w:val="22"/>
        </w:rPr>
        <w:t xml:space="preserve">Falcon application is a FRAUD RISK MANAGER developed by FICO to </w:t>
      </w:r>
      <w:r w:rsidR="00F73308" w:rsidRPr="00772D7E">
        <w:rPr>
          <w:rFonts w:eastAsia="Segoe UI"/>
          <w:sz w:val="22"/>
          <w:szCs w:val="22"/>
        </w:rPr>
        <w:t>detect</w:t>
      </w:r>
      <w:r w:rsidRPr="00772D7E">
        <w:rPr>
          <w:rFonts w:eastAsia="Segoe UI"/>
          <w:sz w:val="22"/>
          <w:szCs w:val="22"/>
        </w:rPr>
        <w:t xml:space="preserve"> fraud transactions for both credit and debit cards. Fraud manager is the leading solution in </w:t>
      </w:r>
      <w:r w:rsidR="00F73308" w:rsidRPr="00772D7E">
        <w:rPr>
          <w:rFonts w:eastAsia="Segoe UI"/>
          <w:sz w:val="22"/>
          <w:szCs w:val="22"/>
        </w:rPr>
        <w:t>industry-standard</w:t>
      </w:r>
      <w:r w:rsidRPr="00772D7E">
        <w:rPr>
          <w:rFonts w:eastAsia="Segoe UI"/>
          <w:sz w:val="22"/>
          <w:szCs w:val="22"/>
        </w:rPr>
        <w:t xml:space="preserve"> in payment card fraud detection that has been extended to manage fraud across multiple products on a single platform.</w:t>
      </w:r>
      <w:r w:rsidR="00F73308" w:rsidRPr="00772D7E">
        <w:rPr>
          <w:rFonts w:eastAsia="Segoe UI"/>
          <w:sz w:val="22"/>
          <w:szCs w:val="22"/>
        </w:rPr>
        <w:t xml:space="preserve"> This Application has DATABASE and we used </w:t>
      </w:r>
      <w:r w:rsidR="00DD38A2" w:rsidRPr="00772D7E">
        <w:rPr>
          <w:rFonts w:eastAsia="Segoe UI"/>
          <w:sz w:val="22"/>
          <w:szCs w:val="22"/>
        </w:rPr>
        <w:t xml:space="preserve">a </w:t>
      </w:r>
      <w:r w:rsidR="00F73308" w:rsidRPr="00772D7E">
        <w:rPr>
          <w:rFonts w:eastAsia="Segoe UI"/>
          <w:sz w:val="22"/>
          <w:szCs w:val="22"/>
        </w:rPr>
        <w:t>golden gate configuration here like extractors/replicators to store the data another database to access other teams to analyze the customer-related issues</w:t>
      </w:r>
      <w:r w:rsidR="006741FA" w:rsidRPr="00772D7E">
        <w:rPr>
          <w:rFonts w:eastAsia="Segoe UI"/>
          <w:sz w:val="22"/>
          <w:szCs w:val="22"/>
        </w:rPr>
        <w:t>/reports</w:t>
      </w:r>
      <w:r w:rsidR="00F73308" w:rsidRPr="00772D7E">
        <w:rPr>
          <w:rFonts w:eastAsia="Segoe UI"/>
          <w:sz w:val="22"/>
          <w:szCs w:val="22"/>
        </w:rPr>
        <w:t>.</w:t>
      </w:r>
    </w:p>
    <w:p w14:paraId="00E63EFE" w14:textId="77777777" w:rsidR="00B342D6" w:rsidRPr="00772D7E" w:rsidRDefault="00B342D6" w:rsidP="00942823">
      <w:pPr>
        <w:pStyle w:val="NoSpacing"/>
        <w:numPr>
          <w:ilvl w:val="0"/>
          <w:numId w:val="30"/>
        </w:numPr>
        <w:rPr>
          <w:sz w:val="22"/>
          <w:szCs w:val="22"/>
        </w:rPr>
      </w:pPr>
      <w:r w:rsidRPr="00772D7E">
        <w:rPr>
          <w:sz w:val="22"/>
          <w:szCs w:val="22"/>
        </w:rPr>
        <w:t>Developing SQL scripts for maintaining administration tasks.</w:t>
      </w:r>
    </w:p>
    <w:p w14:paraId="1C0B446F" w14:textId="77777777" w:rsidR="00B342D6" w:rsidRPr="00772D7E" w:rsidRDefault="00B342D6" w:rsidP="00942823">
      <w:pPr>
        <w:pStyle w:val="NoSpacing"/>
        <w:numPr>
          <w:ilvl w:val="0"/>
          <w:numId w:val="30"/>
        </w:numPr>
        <w:rPr>
          <w:sz w:val="22"/>
          <w:szCs w:val="22"/>
        </w:rPr>
      </w:pPr>
      <w:r w:rsidRPr="00772D7E">
        <w:rPr>
          <w:sz w:val="22"/>
          <w:szCs w:val="22"/>
        </w:rPr>
        <w:t>Involved in developing database Jobs, profiles for application email functionality.</w:t>
      </w:r>
    </w:p>
    <w:p w14:paraId="774D059A" w14:textId="77777777" w:rsidR="00B342D6" w:rsidRPr="00772D7E" w:rsidRDefault="00B342D6" w:rsidP="00942823">
      <w:pPr>
        <w:pStyle w:val="NoSpacing"/>
        <w:numPr>
          <w:ilvl w:val="0"/>
          <w:numId w:val="30"/>
        </w:numPr>
        <w:rPr>
          <w:sz w:val="22"/>
          <w:szCs w:val="22"/>
        </w:rPr>
      </w:pPr>
      <w:r w:rsidRPr="00772D7E">
        <w:rPr>
          <w:sz w:val="22"/>
          <w:szCs w:val="22"/>
        </w:rPr>
        <w:t>Involved in changes of report functionalities.</w:t>
      </w:r>
    </w:p>
    <w:p w14:paraId="60DCE1E3" w14:textId="77777777" w:rsidR="00B342D6" w:rsidRPr="00772D7E" w:rsidRDefault="00B342D6" w:rsidP="00942823">
      <w:pPr>
        <w:pStyle w:val="NoSpacing"/>
        <w:numPr>
          <w:ilvl w:val="0"/>
          <w:numId w:val="30"/>
        </w:numPr>
        <w:rPr>
          <w:sz w:val="22"/>
          <w:szCs w:val="22"/>
        </w:rPr>
      </w:pPr>
      <w:r w:rsidRPr="00772D7E">
        <w:rPr>
          <w:sz w:val="22"/>
          <w:szCs w:val="22"/>
        </w:rPr>
        <w:t>Designed, Implemented, and maintained Database Schema, Entity relationship diagrams for Database.</w:t>
      </w:r>
    </w:p>
    <w:p w14:paraId="14D2AA25" w14:textId="52576776" w:rsidR="00B342D6" w:rsidRPr="00772D7E" w:rsidRDefault="00B342D6" w:rsidP="00942823">
      <w:pPr>
        <w:pStyle w:val="NoSpacing"/>
        <w:numPr>
          <w:ilvl w:val="0"/>
          <w:numId w:val="30"/>
        </w:numPr>
        <w:rPr>
          <w:sz w:val="22"/>
          <w:szCs w:val="22"/>
        </w:rPr>
      </w:pPr>
      <w:r w:rsidRPr="00772D7E">
        <w:rPr>
          <w:sz w:val="22"/>
          <w:szCs w:val="22"/>
        </w:rPr>
        <w:t xml:space="preserve">Developed and maintained Tables, Stored procedures, Functions and Triggers, Constraints, Indexes, Functions, Views, Defaults etc. for intermediate </w:t>
      </w:r>
      <w:r w:rsidR="008E68E5" w:rsidRPr="00772D7E">
        <w:rPr>
          <w:sz w:val="22"/>
          <w:szCs w:val="22"/>
        </w:rPr>
        <w:t>databases</w:t>
      </w:r>
      <w:r w:rsidRPr="00772D7E">
        <w:rPr>
          <w:sz w:val="22"/>
          <w:szCs w:val="22"/>
        </w:rPr>
        <w:t xml:space="preserve"> used in data transformation and cleaning.</w:t>
      </w:r>
    </w:p>
    <w:p w14:paraId="70D5F766" w14:textId="77777777" w:rsidR="00B342D6" w:rsidRPr="00772D7E" w:rsidRDefault="00B342D6" w:rsidP="00942823">
      <w:pPr>
        <w:pStyle w:val="NoSpacing"/>
        <w:numPr>
          <w:ilvl w:val="0"/>
          <w:numId w:val="30"/>
        </w:numPr>
        <w:rPr>
          <w:sz w:val="22"/>
          <w:szCs w:val="22"/>
        </w:rPr>
      </w:pPr>
      <w:r w:rsidRPr="00772D7E">
        <w:rPr>
          <w:sz w:val="22"/>
          <w:szCs w:val="22"/>
        </w:rPr>
        <w:t>Designed, Implemented, and tested data processing script for loading data to the intermediate database.</w:t>
      </w:r>
    </w:p>
    <w:p w14:paraId="0671EB02" w14:textId="2E431A1F" w:rsidR="007F5452" w:rsidRPr="00772D7E" w:rsidRDefault="007F5452" w:rsidP="00942823">
      <w:pPr>
        <w:pStyle w:val="NoSpacing"/>
        <w:numPr>
          <w:ilvl w:val="0"/>
          <w:numId w:val="30"/>
        </w:numPr>
        <w:rPr>
          <w:sz w:val="22"/>
          <w:szCs w:val="22"/>
        </w:rPr>
      </w:pPr>
      <w:r w:rsidRPr="00772D7E">
        <w:rPr>
          <w:sz w:val="22"/>
          <w:szCs w:val="22"/>
        </w:rPr>
        <w:t>Maintaining object stats and restoring old stats if required.</w:t>
      </w:r>
    </w:p>
    <w:p w14:paraId="5B5164D2" w14:textId="0E6E085A" w:rsidR="007F5452" w:rsidRPr="00772D7E" w:rsidRDefault="007F5452" w:rsidP="00942823">
      <w:pPr>
        <w:pStyle w:val="NoSpacing"/>
        <w:numPr>
          <w:ilvl w:val="0"/>
          <w:numId w:val="30"/>
        </w:numPr>
        <w:rPr>
          <w:sz w:val="22"/>
          <w:szCs w:val="22"/>
        </w:rPr>
      </w:pPr>
      <w:r w:rsidRPr="00772D7E">
        <w:rPr>
          <w:bCs/>
          <w:sz w:val="22"/>
          <w:szCs w:val="22"/>
        </w:rPr>
        <w:t>Troubleshooting Golden gate replication issues in classic and integrated capture mode 11g and 12c</w:t>
      </w:r>
      <w:r w:rsidRPr="00772D7E">
        <w:rPr>
          <w:sz w:val="22"/>
          <w:szCs w:val="22"/>
        </w:rPr>
        <w:t>.</w:t>
      </w:r>
    </w:p>
    <w:p w14:paraId="5C95C15C" w14:textId="77777777" w:rsidR="007F5452" w:rsidRPr="00772D7E" w:rsidRDefault="007F5452" w:rsidP="00942823">
      <w:pPr>
        <w:pStyle w:val="NoSpacing"/>
        <w:numPr>
          <w:ilvl w:val="0"/>
          <w:numId w:val="30"/>
        </w:numPr>
        <w:rPr>
          <w:sz w:val="22"/>
          <w:szCs w:val="22"/>
        </w:rPr>
      </w:pPr>
      <w:r w:rsidRPr="00772D7E">
        <w:rPr>
          <w:sz w:val="22"/>
          <w:szCs w:val="22"/>
        </w:rPr>
        <w:t>Involved in alert reduction and other service improvement programs.</w:t>
      </w:r>
    </w:p>
    <w:p w14:paraId="7827C4AE" w14:textId="77777777" w:rsidR="007F5452" w:rsidRPr="00772D7E" w:rsidRDefault="007F5452" w:rsidP="00942823">
      <w:pPr>
        <w:pStyle w:val="NoSpacing"/>
        <w:numPr>
          <w:ilvl w:val="0"/>
          <w:numId w:val="30"/>
        </w:numPr>
        <w:rPr>
          <w:sz w:val="22"/>
          <w:szCs w:val="22"/>
        </w:rPr>
      </w:pPr>
      <w:r w:rsidRPr="00772D7E">
        <w:rPr>
          <w:sz w:val="22"/>
          <w:szCs w:val="22"/>
        </w:rPr>
        <w:t>Troubleshooting performance issues and submission of RCA.</w:t>
      </w:r>
    </w:p>
    <w:p w14:paraId="28B13462" w14:textId="77777777" w:rsidR="007F5452" w:rsidRPr="00772D7E" w:rsidRDefault="007F5452" w:rsidP="00942823">
      <w:pPr>
        <w:pStyle w:val="NoSpacing"/>
        <w:numPr>
          <w:ilvl w:val="0"/>
          <w:numId w:val="30"/>
        </w:numPr>
        <w:rPr>
          <w:sz w:val="22"/>
          <w:szCs w:val="22"/>
        </w:rPr>
      </w:pPr>
      <w:r w:rsidRPr="00772D7E">
        <w:rPr>
          <w:sz w:val="22"/>
          <w:szCs w:val="22"/>
        </w:rPr>
        <w:t>Managing wallet configuration in golden gate and RMAN backups.</w:t>
      </w:r>
    </w:p>
    <w:p w14:paraId="3133601B" w14:textId="78BD4951" w:rsidR="007F5452" w:rsidRPr="00772D7E" w:rsidRDefault="007F5452" w:rsidP="00942823">
      <w:pPr>
        <w:pStyle w:val="NoSpacing"/>
        <w:numPr>
          <w:ilvl w:val="0"/>
          <w:numId w:val="30"/>
        </w:numPr>
        <w:rPr>
          <w:sz w:val="22"/>
          <w:szCs w:val="22"/>
        </w:rPr>
      </w:pPr>
      <w:r w:rsidRPr="00772D7E">
        <w:rPr>
          <w:sz w:val="22"/>
          <w:szCs w:val="22"/>
        </w:rPr>
        <w:t>Used Data Pump import to load data into tables.</w:t>
      </w:r>
    </w:p>
    <w:p w14:paraId="1AFAB0BF" w14:textId="10B29A8B" w:rsidR="007F5452" w:rsidRPr="00772D7E" w:rsidRDefault="007F5452" w:rsidP="00942823">
      <w:pPr>
        <w:pStyle w:val="NoSpacing"/>
        <w:numPr>
          <w:ilvl w:val="0"/>
          <w:numId w:val="30"/>
        </w:numPr>
        <w:rPr>
          <w:sz w:val="22"/>
          <w:szCs w:val="22"/>
        </w:rPr>
      </w:pPr>
      <w:r w:rsidRPr="00772D7E">
        <w:rPr>
          <w:sz w:val="22"/>
          <w:szCs w:val="22"/>
        </w:rPr>
        <w:t>Performed backup using Oracle Data Pump export and Import.</w:t>
      </w:r>
    </w:p>
    <w:p w14:paraId="1E5B4710" w14:textId="2EDF928D" w:rsidR="007F5452" w:rsidRPr="00772D7E" w:rsidRDefault="007F5452" w:rsidP="00942823">
      <w:pPr>
        <w:pStyle w:val="NoSpacing"/>
        <w:numPr>
          <w:ilvl w:val="0"/>
          <w:numId w:val="30"/>
        </w:numPr>
        <w:rPr>
          <w:sz w:val="22"/>
          <w:szCs w:val="22"/>
        </w:rPr>
      </w:pPr>
      <w:r w:rsidRPr="00772D7E">
        <w:rPr>
          <w:sz w:val="22"/>
          <w:szCs w:val="22"/>
        </w:rPr>
        <w:t>Configured the e-mail Notification for the alerts generated with the help OEM Grid Control.</w:t>
      </w:r>
    </w:p>
    <w:p w14:paraId="2EC1E2B7" w14:textId="5205ECB6" w:rsidR="007F5452" w:rsidRPr="00772D7E" w:rsidRDefault="007F5452" w:rsidP="00942823">
      <w:pPr>
        <w:pStyle w:val="NoSpacing"/>
        <w:numPr>
          <w:ilvl w:val="0"/>
          <w:numId w:val="30"/>
        </w:numPr>
        <w:rPr>
          <w:sz w:val="22"/>
          <w:szCs w:val="22"/>
        </w:rPr>
      </w:pPr>
      <w:r w:rsidRPr="00772D7E">
        <w:rPr>
          <w:sz w:val="22"/>
          <w:szCs w:val="22"/>
        </w:rPr>
        <w:t xml:space="preserve">Regularly monitor Production databases with the help of OEM Grid Control. Troubleshooting the OEM13c,12c Agent issues and fixing. Grid and Agent management: Monitoring alerts and targets using OEM grid. And troubleshooting agent’s unavailability, Upgrading target agents. </w:t>
      </w:r>
    </w:p>
    <w:p w14:paraId="5F235F45" w14:textId="6B0ABD45" w:rsidR="007F5452" w:rsidRPr="00772D7E" w:rsidRDefault="007F5452" w:rsidP="00942823">
      <w:pPr>
        <w:pStyle w:val="NoSpacing"/>
        <w:numPr>
          <w:ilvl w:val="0"/>
          <w:numId w:val="30"/>
        </w:numPr>
        <w:rPr>
          <w:sz w:val="22"/>
          <w:szCs w:val="22"/>
        </w:rPr>
      </w:pPr>
      <w:r w:rsidRPr="00772D7E">
        <w:rPr>
          <w:sz w:val="22"/>
          <w:szCs w:val="22"/>
        </w:rPr>
        <w:t>Performing clear state of the OEM Agents whenever required to keep the target and    destination agents in sync.</w:t>
      </w:r>
    </w:p>
    <w:p w14:paraId="160BECCA" w14:textId="45295620" w:rsidR="007F5452" w:rsidRPr="00772D7E" w:rsidRDefault="007F5452" w:rsidP="00942823">
      <w:pPr>
        <w:pStyle w:val="NoSpacing"/>
        <w:rPr>
          <w:sz w:val="22"/>
          <w:szCs w:val="22"/>
        </w:rPr>
      </w:pPr>
    </w:p>
    <w:p w14:paraId="0C179C70" w14:textId="1FB1249B" w:rsidR="008E68E5" w:rsidRPr="00772D7E" w:rsidRDefault="008E68E5" w:rsidP="00942823">
      <w:pPr>
        <w:pStyle w:val="NoSpacing"/>
        <w:rPr>
          <w:color w:val="C00000"/>
          <w:sz w:val="22"/>
          <w:szCs w:val="22"/>
          <w:u w:val="single"/>
        </w:rPr>
      </w:pPr>
      <w:r w:rsidRPr="00772D7E">
        <w:rPr>
          <w:color w:val="C00000"/>
          <w:sz w:val="22"/>
          <w:szCs w:val="22"/>
          <w:u w:val="single"/>
        </w:rPr>
        <w:lastRenderedPageBreak/>
        <w:t>Project#</w:t>
      </w:r>
      <w:proofErr w:type="gramStart"/>
      <w:r w:rsidRPr="00772D7E">
        <w:rPr>
          <w:color w:val="C00000"/>
          <w:sz w:val="22"/>
          <w:szCs w:val="22"/>
          <w:u w:val="single"/>
        </w:rPr>
        <w:t>3 :</w:t>
      </w:r>
      <w:proofErr w:type="gramEnd"/>
    </w:p>
    <w:p w14:paraId="40350F26" w14:textId="6C8CD0CF" w:rsidR="008E68E5" w:rsidRPr="003713B4" w:rsidRDefault="008E68E5" w:rsidP="00942823">
      <w:pPr>
        <w:pStyle w:val="NoSpacing"/>
        <w:rPr>
          <w:rFonts w:eastAsia="Segoe UI"/>
          <w:b/>
          <w:bCs/>
          <w:i/>
          <w:sz w:val="22"/>
          <w:szCs w:val="22"/>
        </w:rPr>
      </w:pPr>
      <w:r w:rsidRPr="003713B4">
        <w:rPr>
          <w:b/>
          <w:bCs/>
          <w:noProof/>
          <w:sz w:val="22"/>
          <w:szCs w:val="22"/>
        </w:rPr>
        <mc:AlternateContent>
          <mc:Choice Requires="wps">
            <w:drawing>
              <wp:anchor distT="0" distB="0" distL="114300" distR="114300" simplePos="0" relativeHeight="251660288" behindDoc="1" locked="0" layoutInCell="1" allowOverlap="1" wp14:anchorId="55BB4367" wp14:editId="5984A1C4">
                <wp:simplePos x="0" y="0"/>
                <wp:positionH relativeFrom="page">
                  <wp:posOffset>289560</wp:posOffset>
                </wp:positionH>
                <wp:positionV relativeFrom="page">
                  <wp:posOffset>172085</wp:posOffset>
                </wp:positionV>
                <wp:extent cx="0" cy="9601200"/>
                <wp:effectExtent l="13335" t="10160" r="5715" b="8890"/>
                <wp:wrapNone/>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9601200"/>
                        </a:xfrm>
                        <a:prstGeom prst="line">
                          <a:avLst/>
                        </a:prstGeom>
                        <a:noFill/>
                        <a:ln w="6096">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CBC69C" id="Straight Connector 8" o:spid="_x0000_s1026" style="position:absolute;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2.8pt,13.55pt" to="22.8pt,76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9oQrAEAAEgDAAAOAAAAZHJzL2Uyb0RvYy54bWysU01v2zAMvQ/YfxB0X+z0EKxGnB7SdZdu&#10;C9DuBzCSbAuTRYFUYuffT1I+tm63YT4IEj8eHx/p9cM8OnE0xBZ9K5eLWgrjFWrr+1Z+f3368FEK&#10;juA1OPSmlSfD8mHz/t16Co25wwGdNiQSiOdmCq0cYgxNVbEazAi8wGB8cnZII8T0pL7SBFNCH111&#10;V9erakLSgVAZ5mR9PDvlpuB3nVHxW9exicK1MnGL5aRy7vNZbdbQ9ARhsOpCA/6BxQjWp6I3qEeI&#10;IA5k/4IarSJk7OJC4Vhh11llSg+pm2X9RzcvAwRTeknicLjJxP8PVn09bv2OMnU1+5fwjOoHC4/b&#10;AXxvCoHXU0iDW2apqilwc0vJDw47EvvpC+oUA4eIRYW5ozFDpv7EXMQ+3cQ2cxTqbFTJer+ql2mQ&#10;BR2aa2Igjp8NjiJfWumszzpAA8dnjpkINNeQbPb4ZJ0rs3ReTK1c1ferksDorM7OHMbU77eOxBHy&#10;NpTvUvdNGOHB6wI2GNCfLvcI1p3vqbjzFzFy/3nZuNmjPu3oKlIaV2F5Wa28D7+/S/avH2DzEwAA&#10;//8DAFBLAwQUAAYACAAAACEAmdnUtd8AAAAJAQAADwAAAGRycy9kb3ducmV2LnhtbEyPQU/CQBCF&#10;7yT+h82YeINtUaDUbonRaMLBGIF4XrpjW9udbboLLf/e0YseX96XN99km9G24oy9rx0piGcRCKTC&#10;mZpKBYf98zQB4YMmo1tHqOCCHjb51STTqXEDveN5F0rBI+RTraAKoUul9EWFVvuZ65C4+3S91YFj&#10;X0rT64HHbSvnUbSUVtfEFyrd4WOFRbM7WQWviXxyb81Hcfka9i9Jsm3Wq+1BqZvr8eEeRMAx/MHw&#10;o8/qkLPT0Z3IeNEquFssmVQwX8UguP/NR+YWt+sYZJ7J/x/k3wAAAP//AwBQSwECLQAUAAYACAAA&#10;ACEAtoM4kv4AAADhAQAAEwAAAAAAAAAAAAAAAAAAAAAAW0NvbnRlbnRfVHlwZXNdLnhtbFBLAQIt&#10;ABQABgAIAAAAIQA4/SH/1gAAAJQBAAALAAAAAAAAAAAAAAAAAC8BAABfcmVscy8ucmVsc1BLAQIt&#10;ABQABgAIAAAAIQAqv9oQrAEAAEgDAAAOAAAAAAAAAAAAAAAAAC4CAABkcnMvZTJvRG9jLnhtbFBL&#10;AQItABQABgAIAAAAIQCZ2dS13wAAAAkBAAAPAAAAAAAAAAAAAAAAAAYEAABkcnMvZG93bnJldi54&#10;bWxQSwUGAAAAAAQABADzAAAAEgUAAAAA&#10;" strokeweight=".48pt">
                <w10:wrap anchorx="page" anchory="page"/>
              </v:line>
            </w:pict>
          </mc:Fallback>
        </mc:AlternateContent>
      </w:r>
      <w:r w:rsidRPr="003713B4">
        <w:rPr>
          <w:b/>
          <w:bCs/>
          <w:noProof/>
          <w:sz w:val="22"/>
          <w:szCs w:val="22"/>
        </w:rPr>
        <mc:AlternateContent>
          <mc:Choice Requires="wps">
            <w:drawing>
              <wp:anchor distT="0" distB="0" distL="114300" distR="114300" simplePos="0" relativeHeight="251661312" behindDoc="1" locked="0" layoutInCell="1" allowOverlap="1" wp14:anchorId="0C159AF1" wp14:editId="456DBBA4">
                <wp:simplePos x="0" y="0"/>
                <wp:positionH relativeFrom="page">
                  <wp:posOffset>7427595</wp:posOffset>
                </wp:positionH>
                <wp:positionV relativeFrom="page">
                  <wp:posOffset>172085</wp:posOffset>
                </wp:positionV>
                <wp:extent cx="0" cy="9601200"/>
                <wp:effectExtent l="7620" t="10160" r="11430" b="889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9601200"/>
                        </a:xfrm>
                        <a:prstGeom prst="line">
                          <a:avLst/>
                        </a:prstGeom>
                        <a:noFill/>
                        <a:ln w="609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216BD0" id="Straight Connector 7" o:spid="_x0000_s1026" style="position:absolute;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84.85pt,13.55pt" to="584.85pt,76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xurrAEAAEgDAAAOAAAAZHJzL2Uyb0RvYy54bWysU8mO2zAMvRfoPwi6N3YGaNAx4swh0+ll&#10;2gaY6QcwkmwLlUWBVGLn7yspS7dbUR8Eicvj4yO9fphHJ46G2KJv5XJRS2G8Qm1938pvr0/vPkjB&#10;EbwGh9608mRYPmzevllPoTF3OKDThkQC8dxMoZVDjKGpKlaDGYEXGIxPzg5phJie1FeaYEroo6vu&#10;6npVTUg6ECrDnKyPZ6fcFPyuMyp+7To2UbhWJm6xnFTOfT6rzRqaniAMVl1owD+wGMH6VPQG9QgR&#10;xIHsX1CjVYSMXVwoHCvsOqtM6SF1s6z/6OZlgGBKL0kcDjeZ+P/Bqi/Hrd9Rpq5m/xKeUX1n4XE7&#10;gO9NIfB6CmlwyyxVNQVubin5wWFHYj99Rp1i4BCxqDB3NGbI1J+Yi9inm9hmjkKdjSpZ71f1Mg2y&#10;oENzTQzE8ZPBUeRLK531WQdo4PjMMROB5hqSzR6frHNlls6LqZWr+v59SWB0VmdnDmPq91tH4gh5&#10;G8p3qftbGOHB6wI2GNAfL/cI1p3vqbjzFzFy/3nZuNmjPu3oKlIaV2F5Wa28D7++S/bPH2DzAwAA&#10;//8DAFBLAwQUAAYACAAAACEAGefqGt4AAAANAQAADwAAAGRycy9kb3ducmV2LnhtbEyPwU7DMBBE&#10;70j8g7VIXFDruIimDXEqqNQjBwrc3djEpvY6ip02/D1bcYDbzu5o9k29mYJnJzMkF1GCmBfADLZR&#10;O+wkvL/tZitgKSvUykc0Er5Ngk1zfVWrSsczvprTPneMQjBVSoLNua84T601QaV57A3S7TMOQWWS&#10;Q8f1oM4UHjxfFMWSB+WQPljVm6017XE/Bgnua0jJtuJZJH/cbe9G78qXDylvb6anR2DZTPnPDBd8&#10;QoeGmA5xRJ2YJy2W65K8EhalAHZx/G4OND3crwXwpub/WzQ/AAAA//8DAFBLAQItABQABgAIAAAA&#10;IQC2gziS/gAAAOEBAAATAAAAAAAAAAAAAAAAAAAAAABbQ29udGVudF9UeXBlc10ueG1sUEsBAi0A&#10;FAAGAAgAAAAhADj9If/WAAAAlAEAAAsAAAAAAAAAAAAAAAAALwEAAF9yZWxzLy5yZWxzUEsBAi0A&#10;FAAGAAgAAAAhANInG6usAQAASAMAAA4AAAAAAAAAAAAAAAAALgIAAGRycy9lMm9Eb2MueG1sUEsB&#10;Ai0AFAAGAAgAAAAhABnn6hreAAAADQEAAA8AAAAAAAAAAAAAAAAABgQAAGRycy9kb3ducmV2Lnht&#10;bFBLBQYAAAAABAAEAPMAAAARBQAAAAA=&#10;" strokeweight=".16931mm">
                <w10:wrap anchorx="page" anchory="page"/>
              </v:line>
            </w:pict>
          </mc:Fallback>
        </mc:AlternateContent>
      </w:r>
      <w:r w:rsidRPr="003713B4">
        <w:rPr>
          <w:b/>
          <w:bCs/>
          <w:noProof/>
          <w:sz w:val="22"/>
          <w:szCs w:val="22"/>
        </w:rPr>
        <mc:AlternateContent>
          <mc:Choice Requires="wps">
            <w:drawing>
              <wp:anchor distT="0" distB="0" distL="114300" distR="114300" simplePos="0" relativeHeight="251662336" behindDoc="1" locked="0" layoutInCell="1" allowOverlap="1" wp14:anchorId="33E5BED5" wp14:editId="39130288">
                <wp:simplePos x="0" y="0"/>
                <wp:positionH relativeFrom="page">
                  <wp:posOffset>286385</wp:posOffset>
                </wp:positionH>
                <wp:positionV relativeFrom="page">
                  <wp:posOffset>174625</wp:posOffset>
                </wp:positionV>
                <wp:extent cx="7144385" cy="0"/>
                <wp:effectExtent l="10160" t="12700" r="8255" b="635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44385" cy="0"/>
                        </a:xfrm>
                        <a:prstGeom prst="line">
                          <a:avLst/>
                        </a:prstGeom>
                        <a:noFill/>
                        <a:ln w="609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ACE0AFC" id="Straight Connector 6" o:spid="_x0000_s1026" style="position:absolute;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2.55pt,13.75pt" to="585.1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xcssQEAAEgDAAAOAAAAZHJzL2Uyb0RvYy54bWysU8Fu2zAMvQ/YPwi6L3a6tmuNOD2k6y7d&#10;FqDtBzCSbAuTRYFU4uTvJ6lJWmy3YT4Iokg+vfdEL+72oxM7Q2zRt3I+q6UwXqG2vm/ly/PDpxsp&#10;OILX4NCbVh4My7vlxw+LKTTmAgd02pBIIJ6bKbRyiDE0VcVqMCPwDIPxKdkhjRBTSH2lCaaEPrrq&#10;oq6vqwlJB0JlmNPp/WtSLgt+1xkVf3YdmyhcKxO3WFYq6yav1XIBTU8QBquONOAfWIxgfbr0DHUP&#10;EcSW7F9Qo1WEjF2cKRwr7DqrTNGQ1MzrP9Q8DRBM0ZLM4XC2if8frPqxW/k1Zepq75/CI6pfLDyu&#10;BvC9KQSeDyE93DxbVU2Bm3NLDjisSWym76hTDWwjFhf2HY0ZMukT+2L24Wy22Ueh0uGX+eXl55sr&#10;KdQpV0FzagzE8ZvBUeRNK5312QdoYPfIMROB5lSSjz0+WOfKWzovplZe17dXpYHRWZ2TuYyp36wc&#10;iR3kaShfUZUy78sIt14XsMGA/nrcR7DudZ8ud/5oRtafh42bDerDmk4mpecqLI+jlefhfVy6336A&#10;5W8AAAD//wMAUEsDBBQABgAIAAAAIQCmwowr2wAAAAkBAAAPAAAAZHJzL2Rvd25yZXYueG1sTI/N&#10;TsMwEITvSLyDtUhcEHUcUYLSOBVU6pEDBe5uvI1N/RNlnTa8Pa44wHF2RjPfNuvZO3bCkWwMEsSi&#10;AIahi9qGXsLH+/b+CRglFbRyMaCEbyRYt9dXjap1PIc3PO1Sz3JJoFpJMCkNNefUGfSKFnHAkL1D&#10;HL1KWY4916M653LveFkUj9wrG/KCUQNuDHbH3eQl2K+RyHTiRZA7bjd3k7PV66eUtzfz8wpYwjn9&#10;heGCn9GhzUz7OAVNzEl4WIqclFBWS2AXX1RFCWz/e+Ftw/9/0P4AAAD//wMAUEsBAi0AFAAGAAgA&#10;AAAhALaDOJL+AAAA4QEAABMAAAAAAAAAAAAAAAAAAAAAAFtDb250ZW50X1R5cGVzXS54bWxQSwEC&#10;LQAUAAYACAAAACEAOP0h/9YAAACUAQAACwAAAAAAAAAAAAAAAAAvAQAAX3JlbHMvLnJlbHNQSwEC&#10;LQAUAAYACAAAACEASs8XLLEBAABIAwAADgAAAAAAAAAAAAAAAAAuAgAAZHJzL2Uyb0RvYy54bWxQ&#10;SwECLQAUAAYACAAAACEApsKMK9sAAAAJAQAADwAAAAAAAAAAAAAAAAALBAAAZHJzL2Rvd25yZXYu&#10;eG1sUEsFBgAAAAAEAAQA8wAAABMFAAAAAA==&#10;" strokeweight=".16931mm">
                <w10:wrap anchorx="page" anchory="page"/>
              </v:line>
            </w:pict>
          </mc:Fallback>
        </mc:AlternateContent>
      </w:r>
      <w:r w:rsidRPr="003713B4">
        <w:rPr>
          <w:b/>
          <w:bCs/>
          <w:noProof/>
          <w:sz w:val="22"/>
          <w:szCs w:val="22"/>
        </w:rPr>
        <mc:AlternateContent>
          <mc:Choice Requires="wps">
            <w:drawing>
              <wp:anchor distT="0" distB="0" distL="114300" distR="114300" simplePos="0" relativeHeight="251663360" behindDoc="1" locked="0" layoutInCell="1" allowOverlap="1" wp14:anchorId="0FD6BC76" wp14:editId="581F8190">
                <wp:simplePos x="0" y="0"/>
                <wp:positionH relativeFrom="page">
                  <wp:posOffset>298450</wp:posOffset>
                </wp:positionH>
                <wp:positionV relativeFrom="page">
                  <wp:posOffset>187325</wp:posOffset>
                </wp:positionV>
                <wp:extent cx="7120255" cy="0"/>
                <wp:effectExtent l="12700" t="6350" r="10795" b="12700"/>
                <wp:wrapNone/>
                <wp:docPr id="5"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20255" cy="0"/>
                        </a:xfrm>
                        <a:prstGeom prst="line">
                          <a:avLst/>
                        </a:prstGeom>
                        <a:noFill/>
                        <a:ln w="609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391D69" id="Straight Connector 5" o:spid="_x0000_s1026" style="position:absolute;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3.5pt,14.75pt" to="584.15pt,1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eptsAEAAEgDAAAOAAAAZHJzL2Uyb0RvYy54bWysU8Fu2zAMvQ/YPwi6L3YCpNuMOD2k6y7d&#10;FqDdBzCSbAuVRYFU4uTvJ6lJWmy3oT4Iokg+vfdEr26PoxMHQ2zRt3I+q6UwXqG2vm/l76f7T1+k&#10;4Aheg0NvWnkyLG/XHz+sptCYBQ7otCGRQDw3U2jlEGNoqorVYEbgGQbjU7JDGiGmkPpKE0wJfXTV&#10;oq5vqglJB0JlmNPp3UtSrgt+1xkVf3UdmyhcKxO3WFYq6y6v1XoFTU8QBqvONOA/WIxgfbr0CnUH&#10;EcSe7D9Qo1WEjF2cKRwr7DqrTNGQ1Mzrv9Q8DhBM0ZLM4XC1id8PVv08bPyWMnV19I/hAdUzC4+b&#10;AXxvCoGnU0gPN89WVVPg5tqSAw5bErvpB+pUA/uIxYVjR2OGTPrEsZh9upptjlGodPh5vqgXy6UU&#10;6pKroLk0BuL43eAo8qaVzvrsAzRweOCYiUBzKcnHHu+tc+UtnRdTK2/qr8vSwOiszslcxtTvNo7E&#10;AfI0lK+oSpm3ZYR7rwvYYEB/O+8jWPeyT5c7fzYj68/Dxs0O9WlLF5PScxWW59HK8/A2Lt2vP8D6&#10;DwAAAP//AwBQSwMEFAAGAAgAAAAhAH5G5ELcAAAACQEAAA8AAABkcnMvZG93bnJldi54bWxMj8FO&#10;wzAQRO9I/IO1SFxQ66RAW0KcCir1yKGF3t3YxKb2OvI6bfh7XHGA4+ysZt7Uq9E7dtKRbEAB5bQA&#10;prENymIn4ON9M1kCoyRRSRdQC/jWBKvm+qqWlQpn3OrTLnUshyBVUoBJqa84p9ZoL2kaeo3Z+wzR&#10;y5Rl7LiK8pzDveOzophzLy3mBiN7vTa6Pe4GL8B+RSLTlq8lueNmfTc4u3jbC3F7M748A0t6TH/P&#10;cMHP6NBkpkMYUBFzAh4WeUoSMHt6BHbxy/nyHtjh98Kbmv9f0PwAAAD//wMAUEsBAi0AFAAGAAgA&#10;AAAhALaDOJL+AAAA4QEAABMAAAAAAAAAAAAAAAAAAAAAAFtDb250ZW50X1R5cGVzXS54bWxQSwEC&#10;LQAUAAYACAAAACEAOP0h/9YAAACUAQAACwAAAAAAAAAAAAAAAAAvAQAAX3JlbHMvLnJlbHNQSwEC&#10;LQAUAAYACAAAACEA3AnqbbABAABIAwAADgAAAAAAAAAAAAAAAAAuAgAAZHJzL2Uyb0RvYy54bWxQ&#10;SwECLQAUAAYACAAAACEAfkbkQtwAAAAJAQAADwAAAAAAAAAAAAAAAAAKBAAAZHJzL2Rvd25yZXYu&#10;eG1sUEsFBgAAAAAEAAQA8wAAABMFAAAAAA==&#10;" strokeweight=".16931mm">
                <w10:wrap anchorx="page" anchory="page"/>
              </v:line>
            </w:pict>
          </mc:Fallback>
        </mc:AlternateContent>
      </w:r>
      <w:r w:rsidRPr="003713B4">
        <w:rPr>
          <w:b/>
          <w:bCs/>
          <w:noProof/>
          <w:sz w:val="22"/>
          <w:szCs w:val="22"/>
        </w:rPr>
        <mc:AlternateContent>
          <mc:Choice Requires="wps">
            <w:drawing>
              <wp:anchor distT="0" distB="0" distL="114300" distR="114300" simplePos="0" relativeHeight="251664384" behindDoc="1" locked="0" layoutInCell="1" allowOverlap="1" wp14:anchorId="3C08AE7E" wp14:editId="2D4510E0">
                <wp:simplePos x="0" y="0"/>
                <wp:positionH relativeFrom="page">
                  <wp:posOffset>301625</wp:posOffset>
                </wp:positionH>
                <wp:positionV relativeFrom="page">
                  <wp:posOffset>184150</wp:posOffset>
                </wp:positionV>
                <wp:extent cx="0" cy="9577070"/>
                <wp:effectExtent l="6350" t="12700" r="12700" b="1143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9577070"/>
                        </a:xfrm>
                        <a:prstGeom prst="line">
                          <a:avLst/>
                        </a:prstGeom>
                        <a:noFill/>
                        <a:ln w="609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D6EDE5A" id="Straight Connector 4" o:spid="_x0000_s1026" style="position:absolute;z-index:-2516520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3.75pt,14.5pt" to="23.75pt,76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HMHrwEAAEgDAAAOAAAAZHJzL2Uyb0RvYy54bWysU8tu2zAQvBfoPxC815IDJG4Eyzk4TS9p&#10;ayDpB6xJSiJKcYld2rL/viT9SNDeiupAcF/D2dnV8uEwOrE3xBZ9K+ezWgrjFWrr+1b+fH369FkK&#10;juA1OPSmlUfD8mH18cNyCo25wQGdNiQSiOdmCq0cYgxNVbEazAg8w2B8CnZII8RkUl9pgimhj666&#10;qeu7akLSgVAZ5uR9PAXlquB3nVHxR9exicK1MnGL5aRybvNZrZbQ9ARhsOpMA/6BxQjWp0evUI8Q&#10;QezI/gU1WkXI2MWZwrHCrrPKlB5SN/P6j25eBgim9JLE4XCVif8frPq+X/sNZerq4F/CM6pfLDyu&#10;B/C9KQRejyENbp6lqqbAzbUkGxw2JLbTN9QpB3YRiwqHjsYMmfoThyL28Sq2OUShTk6VvPe3i0W9&#10;KIOooLkUBuL41eAo8qWVzvqsAzSwf+aYiUBzScluj0/WuTJL58XUyrv6/rYUMDqrczCnMfXbtSOx&#10;h7wN5Stdpcj7NMKd1wVsMKC/nO8RrDvd0+POn8XI/edl42aL+rihi0hpXIXlebXyPry3S/XbD7D6&#10;DQAA//8DAFBLAwQUAAYACAAAACEAgI2oxdsAAAAJAQAADwAAAGRycy9kb3ducmV2LnhtbEyPMU/D&#10;MBSEdyT+g/WQWBB1EiiBEKeCSh0ZWmB3YxOb2s+R7bTh3/NggfF0p7vv2tXsHTvqmGxAAeWiAKax&#10;D8riIODtdXN9DyxliUq6gFrAl06w6s7PWtmocMKtPu7ywKgEUyMFmJzHhvPUG+1lWoRRI3kfIXqZ&#10;ScaBqyhPVO4dr4rijntpkRaMHPXa6P6wm7wA+xlTMn35XCZ32KyvJmfrl3chLi/mp0dgWc/5Lww/&#10;+IQOHTHtw4QqMSfgtl5SUkD1QJfI/9V7yi1v6gp41/L/D7pvAAAA//8DAFBLAQItABQABgAIAAAA&#10;IQC2gziS/gAAAOEBAAATAAAAAAAAAAAAAAAAAAAAAABbQ29udGVudF9UeXBlc10ueG1sUEsBAi0A&#10;FAAGAAgAAAAhADj9If/WAAAAlAEAAAsAAAAAAAAAAAAAAAAALwEAAF9yZWxzLy5yZWxzUEsBAi0A&#10;FAAGAAgAAAAhAAt8cwevAQAASAMAAA4AAAAAAAAAAAAAAAAALgIAAGRycy9lMm9Eb2MueG1sUEsB&#10;Ai0AFAAGAAgAAAAhAICNqMXbAAAACQEAAA8AAAAAAAAAAAAAAAAACQQAAGRycy9kb3ducmV2Lnht&#10;bFBLBQYAAAAABAAEAPMAAAARBQAAAAA=&#10;" strokeweight=".16931mm">
                <w10:wrap anchorx="page" anchory="page"/>
              </v:line>
            </w:pict>
          </mc:Fallback>
        </mc:AlternateContent>
      </w:r>
      <w:r w:rsidRPr="003713B4">
        <w:rPr>
          <w:b/>
          <w:bCs/>
          <w:noProof/>
          <w:sz w:val="22"/>
          <w:szCs w:val="22"/>
        </w:rPr>
        <mc:AlternateContent>
          <mc:Choice Requires="wps">
            <w:drawing>
              <wp:anchor distT="0" distB="0" distL="114300" distR="114300" simplePos="0" relativeHeight="251665408" behindDoc="1" locked="0" layoutInCell="1" allowOverlap="1" wp14:anchorId="341AF762" wp14:editId="15343A1F">
                <wp:simplePos x="0" y="0"/>
                <wp:positionH relativeFrom="page">
                  <wp:posOffset>298450</wp:posOffset>
                </wp:positionH>
                <wp:positionV relativeFrom="page">
                  <wp:posOffset>9758045</wp:posOffset>
                </wp:positionV>
                <wp:extent cx="7120255" cy="0"/>
                <wp:effectExtent l="12700" t="13970" r="10795" b="508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20255" cy="0"/>
                        </a:xfrm>
                        <a:prstGeom prst="line">
                          <a:avLst/>
                        </a:prstGeom>
                        <a:noFill/>
                        <a:ln w="609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BE02890" id="Straight Connector 3" o:spid="_x0000_s1026" style="position:absolute;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3.5pt,768.35pt" to="584.15pt,76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eptsAEAAEgDAAAOAAAAZHJzL2Uyb0RvYy54bWysU8Fu2zAMvQ/YPwi6L3YCpNuMOD2k6y7d&#10;FqDdBzCSbAuVRYFU4uTvJ6lJWmy3oT4Iokg+vfdEr26PoxMHQ2zRt3I+q6UwXqG2vm/l76f7T1+k&#10;4Aheg0NvWnkyLG/XHz+sptCYBQ7otCGRQDw3U2jlEGNoqorVYEbgGQbjU7JDGiGmkPpKE0wJfXTV&#10;oq5vqglJB0JlmNPp3UtSrgt+1xkVf3UdmyhcKxO3WFYq6y6v1XoFTU8QBqvONOA/WIxgfbr0CnUH&#10;EcSe7D9Qo1WEjF2cKRwr7DqrTNGQ1Mzrv9Q8DhBM0ZLM4XC1id8PVv08bPyWMnV19I/hAdUzC4+b&#10;AXxvCoGnU0gPN89WVVPg5tqSAw5bErvpB+pUA/uIxYVjR2OGTPrEsZh9upptjlGodPh5vqgXy6UU&#10;6pKroLk0BuL43eAo8qaVzvrsAzRweOCYiUBzKcnHHu+tc+UtnRdTK2/qr8vSwOiszslcxtTvNo7E&#10;AfI0lK+oSpm3ZYR7rwvYYEB/O+8jWPeyT5c7fzYj68/Dxs0O9WlLF5PScxWW59HK8/A2Lt2vP8D6&#10;DwAAAP//AwBQSwMEFAAGAAgAAAAhAHERCNPdAAAADQEAAA8AAABkcnMvZG93bnJldi54bWxMj8FO&#10;wzAQRO9I/IO1SFwQdUIhqUKcCir1yIECdzc2sam9jrxOG/4e94DguLOjmTftevaOHXUkG1BAuSiA&#10;aeyDsjgIeH/b3q6AUZKopAuoBXxrgnV3edHKRoUTvurjLg0shyA1UoBJaWw4p95oL2kRRo359xmi&#10;lymfceAqylMO947fFUXFvbSYG4wc9cbo/rCbvAD7FYlMXz6X5A7bzc3kbP3yIcT11fz0CCzpOf2Z&#10;4Yyf0aHLTPswoSLmBNzXeUrK+sOyqoGdHWW1WgLb/2q8a/n/Fd0PAAAA//8DAFBLAQItABQABgAI&#10;AAAAIQC2gziS/gAAAOEBAAATAAAAAAAAAAAAAAAAAAAAAABbQ29udGVudF9UeXBlc10ueG1sUEsB&#10;Ai0AFAAGAAgAAAAhADj9If/WAAAAlAEAAAsAAAAAAAAAAAAAAAAALwEAAF9yZWxzLy5yZWxzUEsB&#10;Ai0AFAAGAAgAAAAhANwJ6m2wAQAASAMAAA4AAAAAAAAAAAAAAAAALgIAAGRycy9lMm9Eb2MueG1s&#10;UEsBAi0AFAAGAAgAAAAhAHERCNPdAAAADQEAAA8AAAAAAAAAAAAAAAAACgQAAGRycy9kb3ducmV2&#10;LnhtbFBLBQYAAAAABAAEAPMAAAAUBQAAAAA=&#10;" strokeweight=".16931mm">
                <w10:wrap anchorx="page" anchory="page"/>
              </v:line>
            </w:pict>
          </mc:Fallback>
        </mc:AlternateContent>
      </w:r>
      <w:r w:rsidRPr="003713B4">
        <w:rPr>
          <w:b/>
          <w:bCs/>
          <w:noProof/>
          <w:sz w:val="22"/>
          <w:szCs w:val="22"/>
        </w:rPr>
        <mc:AlternateContent>
          <mc:Choice Requires="wps">
            <w:drawing>
              <wp:anchor distT="0" distB="0" distL="114300" distR="114300" simplePos="0" relativeHeight="251666432" behindDoc="1" locked="0" layoutInCell="1" allowOverlap="1" wp14:anchorId="09913BC1" wp14:editId="797BA19B">
                <wp:simplePos x="0" y="0"/>
                <wp:positionH relativeFrom="page">
                  <wp:posOffset>7415530</wp:posOffset>
                </wp:positionH>
                <wp:positionV relativeFrom="page">
                  <wp:posOffset>184150</wp:posOffset>
                </wp:positionV>
                <wp:extent cx="0" cy="9577070"/>
                <wp:effectExtent l="5080" t="12700" r="13970" b="1143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9577070"/>
                        </a:xfrm>
                        <a:prstGeom prst="line">
                          <a:avLst/>
                        </a:prstGeom>
                        <a:noFill/>
                        <a:ln w="609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ABBE484" id="Straight Connector 1" o:spid="_x0000_s1026" style="position:absolute;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83.9pt,14.5pt" to="583.9pt,76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HMHrwEAAEgDAAAOAAAAZHJzL2Uyb0RvYy54bWysU8tu2zAQvBfoPxC815IDJG4Eyzk4TS9p&#10;ayDpB6xJSiJKcYld2rL/viT9SNDeiupAcF/D2dnV8uEwOrE3xBZ9K+ezWgrjFWrr+1b+fH369FkK&#10;juA1OPSmlUfD8mH18cNyCo25wQGdNiQSiOdmCq0cYgxNVbEazAg8w2B8CnZII8RkUl9pgimhj666&#10;qeu7akLSgVAZ5uR9PAXlquB3nVHxR9exicK1MnGL5aRybvNZrZbQ9ARhsOpMA/6BxQjWp0evUI8Q&#10;QezI/gU1WkXI2MWZwrHCrrPKlB5SN/P6j25eBgim9JLE4XCVif8frPq+X/sNZerq4F/CM6pfLDyu&#10;B/C9KQRejyENbp6lqqbAzbUkGxw2JLbTN9QpB3YRiwqHjsYMmfoThyL28Sq2OUShTk6VvPe3i0W9&#10;KIOooLkUBuL41eAo8qWVzvqsAzSwf+aYiUBzScluj0/WuTJL58XUyrv6/rYUMDqrczCnMfXbtSOx&#10;h7wN5Stdpcj7NMKd1wVsMKC/nO8RrDvd0+POn8XI/edl42aL+rihi0hpXIXlebXyPry3S/XbD7D6&#10;DQAA//8DAFBLAwQUAAYACAAAACEABjInr90AAAANAQAADwAAAGRycy9kb3ducmV2LnhtbEyPzU7D&#10;MBCE70i8g7VIXBB1EkQDIU4FlXrkQIG7Gy+xqX8i22nD27MVB3rb2R3NftOuZmfZAWMywQsoFwUw&#10;9H1Qxg8CPt43tw/AUpZeSRs8CvjBBKvu8qKVjQpH/4aHbR4YhfjUSAE657HhPPUanUyLMKKn21eI&#10;TmaSceAqyiOFO8urolhyJ42nD1qOuNbY77eTE2C+Y0q6L1/KZPeb9c1kTf36KcT11fz8BCzjnP/N&#10;cMIndOiIaRcmrxKzpMtlTexZQPVIpU6Ov82Opvu7ugLetfy8RfcLAAD//wMAUEsBAi0AFAAGAAgA&#10;AAAhALaDOJL+AAAA4QEAABMAAAAAAAAAAAAAAAAAAAAAAFtDb250ZW50X1R5cGVzXS54bWxQSwEC&#10;LQAUAAYACAAAACEAOP0h/9YAAACUAQAACwAAAAAAAAAAAAAAAAAvAQAAX3JlbHMvLnJlbHNQSwEC&#10;LQAUAAYACAAAACEAC3xzB68BAABIAwAADgAAAAAAAAAAAAAAAAAuAgAAZHJzL2Uyb0RvYy54bWxQ&#10;SwECLQAUAAYACAAAACEABjInr90AAAANAQAADwAAAAAAAAAAAAAAAAAJBAAAZHJzL2Rvd25yZXYu&#10;eG1sUEsFBgAAAAAEAAQA8wAAABMFAAAAAA==&#10;" strokeweight=".16931mm">
                <w10:wrap anchorx="page" anchory="page"/>
              </v:line>
            </w:pict>
          </mc:Fallback>
        </mc:AlternateContent>
      </w:r>
      <w:r w:rsidRPr="003713B4">
        <w:rPr>
          <w:rFonts w:eastAsia="Segoe UI"/>
          <w:b/>
          <w:bCs/>
          <w:sz w:val="22"/>
          <w:szCs w:val="22"/>
        </w:rPr>
        <w:t>Organization</w:t>
      </w:r>
      <w:r w:rsidR="003A0C9D" w:rsidRPr="003713B4">
        <w:rPr>
          <w:rFonts w:eastAsia="Segoe UI"/>
          <w:b/>
          <w:bCs/>
          <w:sz w:val="22"/>
          <w:szCs w:val="22"/>
        </w:rPr>
        <w:t xml:space="preserve">                </w:t>
      </w:r>
      <w:proofErr w:type="gramStart"/>
      <w:r w:rsidR="003A0C9D" w:rsidRPr="003713B4">
        <w:rPr>
          <w:rFonts w:eastAsia="Segoe UI"/>
          <w:b/>
          <w:bCs/>
          <w:sz w:val="22"/>
          <w:szCs w:val="22"/>
        </w:rPr>
        <w:t xml:space="preserve">  </w:t>
      </w:r>
      <w:r w:rsidRPr="003713B4">
        <w:rPr>
          <w:rFonts w:eastAsia="Segoe UI"/>
          <w:b/>
          <w:bCs/>
          <w:sz w:val="22"/>
          <w:szCs w:val="22"/>
        </w:rPr>
        <w:t>:</w:t>
      </w:r>
      <w:proofErr w:type="gramEnd"/>
      <w:r w:rsidRPr="003713B4">
        <w:rPr>
          <w:rFonts w:eastAsia="Segoe UI"/>
          <w:b/>
          <w:bCs/>
          <w:sz w:val="22"/>
          <w:szCs w:val="22"/>
        </w:rPr>
        <w:t xml:space="preserve"> IDBI Intech </w:t>
      </w:r>
      <w:proofErr w:type="spellStart"/>
      <w:r w:rsidRPr="003713B4">
        <w:rPr>
          <w:rFonts w:eastAsia="BatangChe"/>
          <w:b/>
          <w:bCs/>
          <w:sz w:val="22"/>
          <w:szCs w:val="22"/>
        </w:rPr>
        <w:t>pvt</w:t>
      </w:r>
      <w:proofErr w:type="spellEnd"/>
      <w:r w:rsidRPr="003713B4">
        <w:rPr>
          <w:rFonts w:eastAsia="BatangChe"/>
          <w:b/>
          <w:bCs/>
          <w:sz w:val="22"/>
          <w:szCs w:val="22"/>
        </w:rPr>
        <w:t xml:space="preserve"> Ltd</w:t>
      </w:r>
      <w:r w:rsidRPr="003713B4">
        <w:rPr>
          <w:rFonts w:eastAsia="Segoe UI"/>
          <w:b/>
          <w:bCs/>
          <w:sz w:val="22"/>
          <w:szCs w:val="22"/>
        </w:rPr>
        <w:t xml:space="preserve"> </w:t>
      </w:r>
      <w:r w:rsidRPr="003713B4">
        <w:rPr>
          <w:b/>
          <w:bCs/>
          <w:sz w:val="22"/>
          <w:szCs w:val="22"/>
        </w:rPr>
        <w:tab/>
      </w:r>
      <w:r w:rsidRPr="003713B4">
        <w:rPr>
          <w:b/>
          <w:bCs/>
          <w:sz w:val="22"/>
          <w:szCs w:val="22"/>
        </w:rPr>
        <w:tab/>
      </w:r>
      <w:r w:rsidRPr="003713B4">
        <w:rPr>
          <w:b/>
          <w:bCs/>
          <w:sz w:val="22"/>
          <w:szCs w:val="22"/>
        </w:rPr>
        <w:tab/>
      </w:r>
      <w:r w:rsidRPr="003713B4">
        <w:rPr>
          <w:b/>
          <w:bCs/>
          <w:sz w:val="22"/>
          <w:szCs w:val="22"/>
        </w:rPr>
        <w:tab/>
      </w:r>
      <w:r w:rsidRPr="003713B4">
        <w:rPr>
          <w:b/>
          <w:bCs/>
          <w:sz w:val="22"/>
          <w:szCs w:val="22"/>
        </w:rPr>
        <w:tab/>
      </w:r>
      <w:r w:rsidRPr="003713B4">
        <w:rPr>
          <w:b/>
          <w:bCs/>
          <w:sz w:val="22"/>
          <w:szCs w:val="22"/>
        </w:rPr>
        <w:tab/>
      </w:r>
      <w:r w:rsidRPr="003713B4">
        <w:rPr>
          <w:b/>
          <w:bCs/>
          <w:sz w:val="22"/>
          <w:szCs w:val="22"/>
        </w:rPr>
        <w:tab/>
        <w:t xml:space="preserve">         </w:t>
      </w:r>
    </w:p>
    <w:p w14:paraId="745706F1" w14:textId="40E745D8" w:rsidR="008E68E5" w:rsidRPr="00772D7E" w:rsidRDefault="008E68E5" w:rsidP="00942823">
      <w:pPr>
        <w:pStyle w:val="NoSpacing"/>
        <w:rPr>
          <w:sz w:val="22"/>
          <w:szCs w:val="22"/>
        </w:rPr>
      </w:pPr>
      <w:r w:rsidRPr="003713B4">
        <w:rPr>
          <w:rFonts w:eastAsia="Segoe UI"/>
          <w:b/>
          <w:bCs/>
          <w:sz w:val="22"/>
          <w:szCs w:val="22"/>
        </w:rPr>
        <w:t>Designation</w:t>
      </w:r>
      <w:r w:rsidR="003A0C9D" w:rsidRPr="00772D7E">
        <w:rPr>
          <w:rFonts w:eastAsia="Segoe UI"/>
          <w:sz w:val="22"/>
          <w:szCs w:val="22"/>
        </w:rPr>
        <w:t xml:space="preserve">                </w:t>
      </w:r>
      <w:r w:rsidR="00BE1A52" w:rsidRPr="00772D7E">
        <w:rPr>
          <w:rFonts w:eastAsia="Segoe UI"/>
          <w:sz w:val="22"/>
          <w:szCs w:val="22"/>
        </w:rPr>
        <w:t xml:space="preserve">   </w:t>
      </w:r>
      <w:proofErr w:type="gramStart"/>
      <w:r w:rsidR="003A0C9D" w:rsidRPr="00772D7E">
        <w:rPr>
          <w:rFonts w:eastAsia="Segoe UI"/>
          <w:sz w:val="22"/>
          <w:szCs w:val="22"/>
        </w:rPr>
        <w:t xml:space="preserve"> </w:t>
      </w:r>
      <w:r w:rsidR="003713B4">
        <w:rPr>
          <w:rFonts w:eastAsia="Segoe UI"/>
          <w:sz w:val="22"/>
          <w:szCs w:val="22"/>
        </w:rPr>
        <w:t xml:space="preserve"> </w:t>
      </w:r>
      <w:r w:rsidRPr="00772D7E">
        <w:rPr>
          <w:rFonts w:eastAsia="Segoe UI"/>
          <w:sz w:val="22"/>
          <w:szCs w:val="22"/>
        </w:rPr>
        <w:t>:</w:t>
      </w:r>
      <w:proofErr w:type="gramEnd"/>
      <w:r w:rsidRPr="00772D7E">
        <w:rPr>
          <w:rFonts w:eastAsia="Segoe UI"/>
          <w:sz w:val="22"/>
          <w:szCs w:val="22"/>
        </w:rPr>
        <w:t xml:space="preserve"> </w:t>
      </w:r>
      <w:r w:rsidRPr="00772D7E">
        <w:rPr>
          <w:sz w:val="22"/>
          <w:szCs w:val="22"/>
        </w:rPr>
        <w:t>Software Engineer</w:t>
      </w:r>
    </w:p>
    <w:p w14:paraId="54034B9F" w14:textId="5449B740" w:rsidR="008E68E5" w:rsidRPr="00772D7E" w:rsidRDefault="008E68E5" w:rsidP="00942823">
      <w:pPr>
        <w:pStyle w:val="NoSpacing"/>
        <w:rPr>
          <w:sz w:val="22"/>
          <w:szCs w:val="22"/>
        </w:rPr>
      </w:pPr>
      <w:r w:rsidRPr="003713B4">
        <w:rPr>
          <w:rFonts w:eastAsia="Segoe UI"/>
          <w:b/>
          <w:bCs/>
          <w:sz w:val="22"/>
          <w:szCs w:val="22"/>
        </w:rPr>
        <w:t>Client</w:t>
      </w:r>
      <w:r w:rsidR="003A0C9D" w:rsidRPr="00772D7E">
        <w:rPr>
          <w:rFonts w:eastAsia="Segoe UI"/>
          <w:sz w:val="22"/>
          <w:szCs w:val="22"/>
        </w:rPr>
        <w:t xml:space="preserve">                            </w:t>
      </w:r>
      <w:r w:rsidR="00BE1A52" w:rsidRPr="00772D7E">
        <w:rPr>
          <w:rFonts w:eastAsia="Segoe UI"/>
          <w:sz w:val="22"/>
          <w:szCs w:val="22"/>
        </w:rPr>
        <w:t xml:space="preserve"> </w:t>
      </w:r>
      <w:proofErr w:type="gramStart"/>
      <w:r w:rsidR="003A0C9D" w:rsidRPr="00772D7E">
        <w:rPr>
          <w:rFonts w:eastAsia="Segoe UI"/>
          <w:sz w:val="22"/>
          <w:szCs w:val="22"/>
        </w:rPr>
        <w:t xml:space="preserve"> </w:t>
      </w:r>
      <w:r w:rsidR="003713B4">
        <w:rPr>
          <w:rFonts w:eastAsia="Segoe UI"/>
          <w:sz w:val="22"/>
          <w:szCs w:val="22"/>
        </w:rPr>
        <w:t xml:space="preserve"> </w:t>
      </w:r>
      <w:r w:rsidRPr="00772D7E">
        <w:rPr>
          <w:rFonts w:eastAsia="Segoe UI"/>
          <w:sz w:val="22"/>
          <w:szCs w:val="22"/>
        </w:rPr>
        <w:t>:</w:t>
      </w:r>
      <w:proofErr w:type="gramEnd"/>
      <w:r w:rsidRPr="00772D7E">
        <w:rPr>
          <w:rFonts w:eastAsia="Segoe UI"/>
          <w:sz w:val="22"/>
          <w:szCs w:val="22"/>
        </w:rPr>
        <w:t xml:space="preserve"> </w:t>
      </w:r>
      <w:r w:rsidRPr="00772D7E">
        <w:rPr>
          <w:sz w:val="22"/>
          <w:szCs w:val="22"/>
        </w:rPr>
        <w:t>IDBI Bank.</w:t>
      </w:r>
    </w:p>
    <w:p w14:paraId="48A953C0" w14:textId="429B20E5" w:rsidR="003713B4" w:rsidRDefault="008E68E5" w:rsidP="00942823">
      <w:pPr>
        <w:pStyle w:val="NoSpacing"/>
        <w:rPr>
          <w:sz w:val="22"/>
          <w:szCs w:val="22"/>
        </w:rPr>
      </w:pPr>
      <w:r w:rsidRPr="003713B4">
        <w:rPr>
          <w:rFonts w:eastAsia="Segoe UI"/>
          <w:b/>
          <w:bCs/>
          <w:sz w:val="22"/>
          <w:szCs w:val="22"/>
        </w:rPr>
        <w:t>Industry</w:t>
      </w:r>
      <w:r w:rsidR="003A0C9D" w:rsidRPr="00772D7E">
        <w:rPr>
          <w:rFonts w:eastAsia="Segoe UI"/>
          <w:sz w:val="22"/>
          <w:szCs w:val="22"/>
        </w:rPr>
        <w:t xml:space="preserve">                        </w:t>
      </w:r>
      <w:proofErr w:type="gramStart"/>
      <w:r w:rsidR="00BE1A52" w:rsidRPr="00772D7E">
        <w:rPr>
          <w:rFonts w:eastAsia="Segoe UI"/>
          <w:sz w:val="22"/>
          <w:szCs w:val="22"/>
        </w:rPr>
        <w:t xml:space="preserve"> </w:t>
      </w:r>
      <w:r w:rsidR="003713B4">
        <w:rPr>
          <w:rFonts w:eastAsia="Segoe UI"/>
          <w:sz w:val="22"/>
          <w:szCs w:val="22"/>
        </w:rPr>
        <w:t xml:space="preserve"> </w:t>
      </w:r>
      <w:r w:rsidRPr="00772D7E">
        <w:rPr>
          <w:rFonts w:eastAsia="Segoe UI"/>
          <w:sz w:val="22"/>
          <w:szCs w:val="22"/>
        </w:rPr>
        <w:t>:</w:t>
      </w:r>
      <w:proofErr w:type="gramEnd"/>
      <w:r w:rsidRPr="00772D7E">
        <w:rPr>
          <w:rFonts w:eastAsia="Segoe UI"/>
          <w:sz w:val="22"/>
          <w:szCs w:val="22"/>
        </w:rPr>
        <w:t xml:space="preserve"> </w:t>
      </w:r>
      <w:r w:rsidRPr="00772D7E">
        <w:rPr>
          <w:sz w:val="22"/>
          <w:szCs w:val="22"/>
        </w:rPr>
        <w:t xml:space="preserve">Banking </w:t>
      </w:r>
      <w:r w:rsidRPr="00772D7E">
        <w:rPr>
          <w:rFonts w:eastAsia="Segoe UI"/>
          <w:sz w:val="22"/>
          <w:szCs w:val="22"/>
        </w:rPr>
        <w:t xml:space="preserve">Domain </w:t>
      </w:r>
    </w:p>
    <w:p w14:paraId="43DA38F4" w14:textId="616A35B4" w:rsidR="008E68E5" w:rsidRPr="003713B4" w:rsidRDefault="008E68E5" w:rsidP="00942823">
      <w:pPr>
        <w:pStyle w:val="NoSpacing"/>
        <w:rPr>
          <w:sz w:val="22"/>
          <w:szCs w:val="22"/>
        </w:rPr>
      </w:pPr>
      <w:r w:rsidRPr="003713B4">
        <w:rPr>
          <w:rFonts w:eastAsia="Segoe UI"/>
          <w:b/>
          <w:bCs/>
          <w:sz w:val="22"/>
          <w:szCs w:val="22"/>
        </w:rPr>
        <w:t>Environment</w:t>
      </w:r>
      <w:r w:rsidR="003A0C9D" w:rsidRPr="00772D7E">
        <w:rPr>
          <w:rFonts w:eastAsia="Segoe UI"/>
          <w:sz w:val="22"/>
          <w:szCs w:val="22"/>
        </w:rPr>
        <w:t xml:space="preserve">                </w:t>
      </w:r>
      <w:proofErr w:type="gramStart"/>
      <w:r w:rsidR="003713B4">
        <w:rPr>
          <w:rFonts w:eastAsia="Segoe UI"/>
          <w:sz w:val="22"/>
          <w:szCs w:val="22"/>
        </w:rPr>
        <w:t xml:space="preserve">  </w:t>
      </w:r>
      <w:r w:rsidRPr="00772D7E">
        <w:rPr>
          <w:rFonts w:eastAsia="Segoe UI"/>
          <w:sz w:val="22"/>
          <w:szCs w:val="22"/>
        </w:rPr>
        <w:t>:</w:t>
      </w:r>
      <w:proofErr w:type="gramEnd"/>
      <w:r w:rsidRPr="00772D7E">
        <w:rPr>
          <w:rFonts w:eastAsia="Segoe UI"/>
          <w:sz w:val="22"/>
          <w:szCs w:val="22"/>
        </w:rPr>
        <w:t xml:space="preserve"> Linux, Windows, SQL, WinSCP, Oracle SQL PLSQL</w:t>
      </w:r>
    </w:p>
    <w:p w14:paraId="25C7BA77" w14:textId="77777777" w:rsidR="008E68E5" w:rsidRPr="00772D7E" w:rsidRDefault="008E68E5" w:rsidP="00942823">
      <w:pPr>
        <w:pStyle w:val="NoSpacing"/>
        <w:rPr>
          <w:rFonts w:eastAsia="Segoe UI"/>
          <w:sz w:val="22"/>
          <w:szCs w:val="22"/>
        </w:rPr>
      </w:pPr>
    </w:p>
    <w:p w14:paraId="7A492831" w14:textId="77777777" w:rsidR="008E68E5" w:rsidRPr="006E70D6" w:rsidRDefault="008E68E5" w:rsidP="00942823">
      <w:pPr>
        <w:pStyle w:val="NoSpacing"/>
        <w:rPr>
          <w:rFonts w:eastAsia="Segoe UI"/>
          <w:b/>
          <w:bCs/>
          <w:sz w:val="22"/>
          <w:szCs w:val="22"/>
        </w:rPr>
      </w:pPr>
      <w:r w:rsidRPr="006E70D6">
        <w:rPr>
          <w:rFonts w:eastAsia="Segoe UI"/>
          <w:b/>
          <w:bCs/>
          <w:sz w:val="22"/>
          <w:szCs w:val="22"/>
        </w:rPr>
        <w:t xml:space="preserve">Product Name: IDBI Internet banking </w:t>
      </w:r>
    </w:p>
    <w:p w14:paraId="6397CC25" w14:textId="77777777" w:rsidR="008E68E5" w:rsidRPr="006E70D6" w:rsidRDefault="008E68E5" w:rsidP="00942823">
      <w:pPr>
        <w:pStyle w:val="NoSpacing"/>
        <w:rPr>
          <w:rFonts w:eastAsia="Segoe UI"/>
          <w:b/>
          <w:bCs/>
          <w:sz w:val="22"/>
          <w:szCs w:val="22"/>
        </w:rPr>
      </w:pPr>
      <w:r w:rsidRPr="006E70D6">
        <w:rPr>
          <w:rFonts w:eastAsia="Segoe UI"/>
          <w:b/>
          <w:bCs/>
          <w:sz w:val="22"/>
          <w:szCs w:val="22"/>
        </w:rPr>
        <w:t xml:space="preserve">Description:  </w:t>
      </w:r>
    </w:p>
    <w:p w14:paraId="517F9A75" w14:textId="77777777" w:rsidR="008E68E5" w:rsidRPr="00772D7E" w:rsidRDefault="008E68E5" w:rsidP="00942823">
      <w:pPr>
        <w:pStyle w:val="NoSpacing"/>
        <w:rPr>
          <w:rFonts w:eastAsia="Segoe UI"/>
          <w:sz w:val="22"/>
          <w:szCs w:val="22"/>
        </w:rPr>
      </w:pPr>
      <w:r w:rsidRPr="00772D7E">
        <w:rPr>
          <w:rFonts w:eastAsia="Segoe UI"/>
          <w:sz w:val="22"/>
          <w:szCs w:val="22"/>
        </w:rPr>
        <w:t>IDBI Bank's Net Banking application was initially using MS SQL server 2005 for transaction use, in peak payment days application was not performing up to the mark due to which there were lots of payment related issues. We analyzed all the issues and recommended our client IDBI to migrate to next higher version. It is dependent database for retail net banking users to do all transactions like (bill payments, Self/</w:t>
      </w:r>
      <w:proofErr w:type="gramStart"/>
      <w:r w:rsidRPr="00772D7E">
        <w:rPr>
          <w:rFonts w:eastAsia="Segoe UI"/>
          <w:sz w:val="22"/>
          <w:szCs w:val="22"/>
        </w:rPr>
        <w:t>TPT,IMPS</w:t>
      </w:r>
      <w:proofErr w:type="gramEnd"/>
      <w:r w:rsidRPr="00772D7E">
        <w:rPr>
          <w:rFonts w:eastAsia="Segoe UI"/>
          <w:sz w:val="22"/>
          <w:szCs w:val="22"/>
        </w:rPr>
        <w:t xml:space="preserve">, NEFT </w:t>
      </w:r>
      <w:proofErr w:type="spellStart"/>
      <w:r w:rsidRPr="00772D7E">
        <w:rPr>
          <w:rFonts w:eastAsia="Segoe UI"/>
          <w:sz w:val="22"/>
          <w:szCs w:val="22"/>
        </w:rPr>
        <w:t>etc</w:t>
      </w:r>
      <w:proofErr w:type="spellEnd"/>
      <w:r w:rsidRPr="00772D7E">
        <w:rPr>
          <w:rFonts w:eastAsia="Segoe UI"/>
          <w:sz w:val="22"/>
          <w:szCs w:val="22"/>
        </w:rPr>
        <w:t>),  In this data base stores all type of  transactions details and login details which are done through net banking .Net Banking product is developed by Infosys so with its consultation we carried out the migration and it resulted into great benefit and reduction in issues to its minimum.</w:t>
      </w:r>
    </w:p>
    <w:p w14:paraId="27554D60" w14:textId="77777777" w:rsidR="008E68E5" w:rsidRPr="00772D7E" w:rsidRDefault="008E68E5" w:rsidP="00942823">
      <w:pPr>
        <w:pStyle w:val="NoSpacing"/>
        <w:numPr>
          <w:ilvl w:val="0"/>
          <w:numId w:val="31"/>
        </w:numPr>
        <w:rPr>
          <w:rFonts w:eastAsia="Segoe UI"/>
          <w:sz w:val="22"/>
          <w:szCs w:val="22"/>
        </w:rPr>
      </w:pPr>
      <w:r w:rsidRPr="00772D7E">
        <w:rPr>
          <w:rFonts w:eastAsia="Segoe UI"/>
          <w:sz w:val="22"/>
          <w:szCs w:val="22"/>
        </w:rPr>
        <w:t>Implementation of individual dedicated payment gateways to Govt Business module Tax Payments with respect to corresponding states and central taxes. Enhancement of all data base on net banking modules. Developed reports as per business requirement on data base.</w:t>
      </w:r>
    </w:p>
    <w:p w14:paraId="0E8631AC" w14:textId="77777777" w:rsidR="008E68E5" w:rsidRPr="00772D7E" w:rsidRDefault="008E68E5" w:rsidP="00942823">
      <w:pPr>
        <w:pStyle w:val="NoSpacing"/>
        <w:numPr>
          <w:ilvl w:val="0"/>
          <w:numId w:val="31"/>
        </w:numPr>
        <w:rPr>
          <w:rFonts w:eastAsia="Segoe UI"/>
          <w:sz w:val="22"/>
          <w:szCs w:val="22"/>
        </w:rPr>
      </w:pPr>
      <w:r w:rsidRPr="00772D7E">
        <w:rPr>
          <w:rFonts w:eastAsia="Segoe UI"/>
          <w:sz w:val="22"/>
          <w:szCs w:val="22"/>
        </w:rPr>
        <w:t>Roles and Responsibilities:</w:t>
      </w:r>
    </w:p>
    <w:p w14:paraId="4D2C4623" w14:textId="77777777" w:rsidR="008E68E5" w:rsidRPr="00772D7E" w:rsidRDefault="008E68E5" w:rsidP="00942823">
      <w:pPr>
        <w:pStyle w:val="NoSpacing"/>
        <w:numPr>
          <w:ilvl w:val="0"/>
          <w:numId w:val="31"/>
        </w:numPr>
        <w:rPr>
          <w:rFonts w:eastAsia="Segoe UI"/>
          <w:sz w:val="22"/>
          <w:szCs w:val="22"/>
        </w:rPr>
      </w:pPr>
      <w:r w:rsidRPr="00772D7E">
        <w:rPr>
          <w:rFonts w:eastAsia="Segoe UI"/>
          <w:sz w:val="22"/>
          <w:szCs w:val="22"/>
        </w:rPr>
        <w:t>Understanding and Analyzing the Business requirements, completion of feasibility study</w:t>
      </w:r>
    </w:p>
    <w:p w14:paraId="368B7E76" w14:textId="77777777" w:rsidR="008E68E5" w:rsidRPr="00772D7E" w:rsidRDefault="008E68E5" w:rsidP="00942823">
      <w:pPr>
        <w:pStyle w:val="NoSpacing"/>
        <w:numPr>
          <w:ilvl w:val="0"/>
          <w:numId w:val="31"/>
        </w:numPr>
        <w:rPr>
          <w:rFonts w:eastAsia="Segoe UI"/>
          <w:sz w:val="22"/>
          <w:szCs w:val="22"/>
        </w:rPr>
      </w:pPr>
      <w:r w:rsidRPr="00772D7E">
        <w:rPr>
          <w:rFonts w:eastAsia="Segoe UI"/>
          <w:sz w:val="22"/>
          <w:szCs w:val="22"/>
        </w:rPr>
        <w:t>Independent handling of designing with logistical end to end delivery and implementation of requirements.</w:t>
      </w:r>
    </w:p>
    <w:p w14:paraId="207F553A" w14:textId="77777777" w:rsidR="008E68E5" w:rsidRPr="00772D7E" w:rsidRDefault="008E68E5" w:rsidP="00942823">
      <w:pPr>
        <w:pStyle w:val="NoSpacing"/>
        <w:numPr>
          <w:ilvl w:val="0"/>
          <w:numId w:val="31"/>
        </w:numPr>
        <w:rPr>
          <w:rFonts w:eastAsia="Segoe UI"/>
          <w:sz w:val="22"/>
          <w:szCs w:val="22"/>
        </w:rPr>
      </w:pPr>
      <w:r w:rsidRPr="00772D7E">
        <w:rPr>
          <w:rFonts w:eastAsia="Segoe UI"/>
          <w:sz w:val="22"/>
          <w:szCs w:val="22"/>
        </w:rPr>
        <w:t xml:space="preserve">Involved in creation of PL/SQL packages, procedures and functions for the GUI and database interfaces. </w:t>
      </w:r>
    </w:p>
    <w:p w14:paraId="4FF55C2C" w14:textId="77777777" w:rsidR="008E68E5" w:rsidRPr="00772D7E" w:rsidRDefault="008E68E5" w:rsidP="00942823">
      <w:pPr>
        <w:pStyle w:val="NoSpacing"/>
        <w:numPr>
          <w:ilvl w:val="0"/>
          <w:numId w:val="31"/>
        </w:numPr>
        <w:rPr>
          <w:rFonts w:eastAsia="Segoe UI"/>
          <w:sz w:val="22"/>
          <w:szCs w:val="22"/>
        </w:rPr>
      </w:pPr>
      <w:r w:rsidRPr="00772D7E">
        <w:rPr>
          <w:rFonts w:eastAsia="Segoe UI"/>
          <w:sz w:val="22"/>
          <w:szCs w:val="22"/>
        </w:rPr>
        <w:t>Creating the DB LINKS for connectivity of different DB servers and fetching the data as per requirement.</w:t>
      </w:r>
    </w:p>
    <w:p w14:paraId="12DDF67A" w14:textId="77777777" w:rsidR="008E68E5" w:rsidRPr="00772D7E" w:rsidRDefault="008E68E5" w:rsidP="00942823">
      <w:pPr>
        <w:pStyle w:val="NoSpacing"/>
        <w:numPr>
          <w:ilvl w:val="0"/>
          <w:numId w:val="31"/>
        </w:numPr>
        <w:rPr>
          <w:rFonts w:eastAsia="Segoe UI"/>
          <w:sz w:val="22"/>
          <w:szCs w:val="22"/>
        </w:rPr>
      </w:pPr>
      <w:r w:rsidRPr="00772D7E">
        <w:rPr>
          <w:rFonts w:eastAsia="Segoe UI"/>
          <w:sz w:val="22"/>
          <w:szCs w:val="22"/>
        </w:rPr>
        <w:t>Involved in Purging, Core Switch, Storage activities and space monitoring of all DB servers.</w:t>
      </w:r>
    </w:p>
    <w:p w14:paraId="68456EC6" w14:textId="77777777" w:rsidR="008E68E5" w:rsidRPr="00772D7E" w:rsidRDefault="008E68E5" w:rsidP="00942823">
      <w:pPr>
        <w:pStyle w:val="NoSpacing"/>
        <w:numPr>
          <w:ilvl w:val="0"/>
          <w:numId w:val="31"/>
        </w:numPr>
        <w:rPr>
          <w:rFonts w:eastAsia="Segoe UI"/>
          <w:sz w:val="22"/>
          <w:szCs w:val="22"/>
        </w:rPr>
      </w:pPr>
      <w:r w:rsidRPr="00772D7E">
        <w:rPr>
          <w:rFonts w:eastAsia="Segoe UI"/>
          <w:sz w:val="22"/>
          <w:szCs w:val="22"/>
        </w:rPr>
        <w:t>Involved in data base table backup and restoration and data base restoration activities.</w:t>
      </w:r>
    </w:p>
    <w:p w14:paraId="4AB79492" w14:textId="77777777" w:rsidR="008E68E5" w:rsidRPr="00772D7E" w:rsidRDefault="008E68E5" w:rsidP="00942823">
      <w:pPr>
        <w:pStyle w:val="NoSpacing"/>
        <w:numPr>
          <w:ilvl w:val="0"/>
          <w:numId w:val="31"/>
        </w:numPr>
        <w:rPr>
          <w:rFonts w:eastAsia="Segoe UI"/>
          <w:sz w:val="22"/>
          <w:szCs w:val="22"/>
        </w:rPr>
      </w:pPr>
      <w:r w:rsidRPr="00772D7E">
        <w:rPr>
          <w:rFonts w:eastAsia="Segoe UI"/>
          <w:sz w:val="22"/>
          <w:szCs w:val="22"/>
        </w:rPr>
        <w:t>Generating the MIS reports as per the client requirement.</w:t>
      </w:r>
    </w:p>
    <w:p w14:paraId="7FCB7B6E" w14:textId="77777777" w:rsidR="008E68E5" w:rsidRPr="00772D7E" w:rsidRDefault="008E68E5" w:rsidP="00942823">
      <w:pPr>
        <w:pStyle w:val="NoSpacing"/>
        <w:numPr>
          <w:ilvl w:val="0"/>
          <w:numId w:val="31"/>
        </w:numPr>
        <w:rPr>
          <w:rFonts w:eastAsia="Segoe UI"/>
          <w:sz w:val="22"/>
          <w:szCs w:val="22"/>
        </w:rPr>
      </w:pPr>
      <w:r w:rsidRPr="00772D7E">
        <w:rPr>
          <w:rFonts w:eastAsia="Segoe UI"/>
          <w:sz w:val="22"/>
          <w:szCs w:val="22"/>
        </w:rPr>
        <w:t>Played key role in the activities of DC &amp; DR in DB level.</w:t>
      </w:r>
    </w:p>
    <w:p w14:paraId="3C4B155C" w14:textId="77777777" w:rsidR="008E68E5" w:rsidRPr="00772D7E" w:rsidRDefault="008E68E5" w:rsidP="00942823">
      <w:pPr>
        <w:pStyle w:val="NoSpacing"/>
        <w:numPr>
          <w:ilvl w:val="0"/>
          <w:numId w:val="31"/>
        </w:numPr>
        <w:rPr>
          <w:rFonts w:eastAsia="Segoe UI"/>
          <w:sz w:val="22"/>
          <w:szCs w:val="22"/>
        </w:rPr>
      </w:pPr>
      <w:r w:rsidRPr="00772D7E">
        <w:rPr>
          <w:rFonts w:eastAsia="Segoe UI"/>
          <w:sz w:val="22"/>
          <w:szCs w:val="22"/>
        </w:rPr>
        <w:t>Handled Enhancements, Troubleshooting the production issues and bug fixes</w:t>
      </w:r>
    </w:p>
    <w:p w14:paraId="69D61A49" w14:textId="77777777" w:rsidR="008E68E5" w:rsidRPr="00772D7E" w:rsidRDefault="008E68E5" w:rsidP="00942823">
      <w:pPr>
        <w:pStyle w:val="NoSpacing"/>
        <w:rPr>
          <w:color w:val="C00000"/>
          <w:sz w:val="22"/>
          <w:szCs w:val="22"/>
          <w:u w:val="single"/>
        </w:rPr>
      </w:pPr>
    </w:p>
    <w:p w14:paraId="5DD9EAF5" w14:textId="77777777" w:rsidR="008E68E5" w:rsidRPr="00772D7E" w:rsidRDefault="008E68E5" w:rsidP="00942823">
      <w:pPr>
        <w:pStyle w:val="NoSpacing"/>
        <w:rPr>
          <w:sz w:val="22"/>
          <w:szCs w:val="22"/>
        </w:rPr>
      </w:pPr>
    </w:p>
    <w:p w14:paraId="7EECC569" w14:textId="77777777" w:rsidR="005A6668" w:rsidRPr="00772D7E" w:rsidRDefault="005A6668" w:rsidP="00942823">
      <w:pPr>
        <w:pStyle w:val="NoSpacing"/>
        <w:rPr>
          <w:color w:val="1F497D" w:themeColor="text2"/>
          <w:sz w:val="22"/>
          <w:szCs w:val="22"/>
          <w:u w:val="single"/>
        </w:rPr>
      </w:pPr>
      <w:r w:rsidRPr="00772D7E">
        <w:rPr>
          <w:color w:val="1F497D" w:themeColor="text2"/>
          <w:sz w:val="22"/>
          <w:szCs w:val="22"/>
          <w:u w:val="single"/>
        </w:rPr>
        <w:t>Educational Qualification:</w:t>
      </w:r>
    </w:p>
    <w:p w14:paraId="5C5E5776" w14:textId="73F5A6D5" w:rsidR="005A6668" w:rsidRPr="00772D7E" w:rsidRDefault="007F5452" w:rsidP="00942823">
      <w:pPr>
        <w:pStyle w:val="NoSpacing"/>
        <w:rPr>
          <w:sz w:val="22"/>
          <w:szCs w:val="22"/>
        </w:rPr>
      </w:pPr>
      <w:r w:rsidRPr="00772D7E">
        <w:rPr>
          <w:sz w:val="22"/>
          <w:szCs w:val="22"/>
        </w:rPr>
        <w:t>Master Of Computer Application, 2011 From Anna University, Chennai</w:t>
      </w:r>
      <w:r w:rsidR="00D875BF" w:rsidRPr="00772D7E">
        <w:rPr>
          <w:sz w:val="22"/>
          <w:szCs w:val="22"/>
        </w:rPr>
        <w:t xml:space="preserve">. </w:t>
      </w:r>
    </w:p>
    <w:p w14:paraId="2A4E2FB2" w14:textId="77777777" w:rsidR="005A6668" w:rsidRPr="00772D7E" w:rsidRDefault="005A6668" w:rsidP="00942823">
      <w:pPr>
        <w:pStyle w:val="NoSpacing"/>
        <w:rPr>
          <w:sz w:val="22"/>
          <w:szCs w:val="22"/>
        </w:rPr>
      </w:pPr>
    </w:p>
    <w:p w14:paraId="148893BD" w14:textId="77777777" w:rsidR="005A6668" w:rsidRPr="00772D7E" w:rsidRDefault="005A6668" w:rsidP="00942823">
      <w:pPr>
        <w:pStyle w:val="NoSpacing"/>
        <w:rPr>
          <w:color w:val="1F497D" w:themeColor="text2"/>
          <w:sz w:val="22"/>
          <w:szCs w:val="22"/>
          <w:u w:val="single"/>
        </w:rPr>
      </w:pPr>
      <w:r w:rsidRPr="00772D7E">
        <w:rPr>
          <w:color w:val="1F497D" w:themeColor="text2"/>
          <w:sz w:val="22"/>
          <w:szCs w:val="22"/>
          <w:u w:val="single"/>
        </w:rPr>
        <w:t>Personal Profile:</w:t>
      </w:r>
    </w:p>
    <w:p w14:paraId="5698657E" w14:textId="77777777" w:rsidR="005A6668" w:rsidRPr="00772D7E" w:rsidRDefault="005A6668" w:rsidP="00942823">
      <w:pPr>
        <w:pStyle w:val="NoSpacing"/>
        <w:rPr>
          <w:sz w:val="22"/>
          <w:szCs w:val="22"/>
        </w:rPr>
      </w:pPr>
    </w:p>
    <w:p w14:paraId="2F7A7694" w14:textId="77777777" w:rsidR="005A6668" w:rsidRPr="00772D7E" w:rsidRDefault="005A6668" w:rsidP="00942823">
      <w:pPr>
        <w:pStyle w:val="NoSpacing"/>
        <w:rPr>
          <w:sz w:val="22"/>
          <w:szCs w:val="22"/>
        </w:rPr>
      </w:pPr>
      <w:r w:rsidRPr="00772D7E">
        <w:rPr>
          <w:sz w:val="22"/>
          <w:szCs w:val="22"/>
        </w:rPr>
        <w:t>Sex</w:t>
      </w:r>
      <w:r w:rsidRPr="00772D7E">
        <w:rPr>
          <w:sz w:val="22"/>
          <w:szCs w:val="22"/>
        </w:rPr>
        <w:tab/>
      </w:r>
      <w:r w:rsidRPr="00772D7E">
        <w:rPr>
          <w:sz w:val="22"/>
          <w:szCs w:val="22"/>
        </w:rPr>
        <w:tab/>
      </w:r>
      <w:r w:rsidRPr="00772D7E">
        <w:rPr>
          <w:sz w:val="22"/>
          <w:szCs w:val="22"/>
        </w:rPr>
        <w:tab/>
        <w:t>:</w:t>
      </w:r>
      <w:r w:rsidRPr="00772D7E">
        <w:rPr>
          <w:sz w:val="22"/>
          <w:szCs w:val="22"/>
        </w:rPr>
        <w:tab/>
        <w:t>Male</w:t>
      </w:r>
    </w:p>
    <w:p w14:paraId="0823E383" w14:textId="77777777" w:rsidR="005A6668" w:rsidRPr="00772D7E" w:rsidRDefault="005A6668" w:rsidP="00942823">
      <w:pPr>
        <w:pStyle w:val="NoSpacing"/>
        <w:rPr>
          <w:sz w:val="22"/>
          <w:szCs w:val="22"/>
        </w:rPr>
      </w:pPr>
      <w:r w:rsidRPr="00772D7E">
        <w:rPr>
          <w:sz w:val="22"/>
          <w:szCs w:val="22"/>
        </w:rPr>
        <w:t>Nationality</w:t>
      </w:r>
      <w:r w:rsidRPr="00772D7E">
        <w:rPr>
          <w:sz w:val="22"/>
          <w:szCs w:val="22"/>
        </w:rPr>
        <w:tab/>
      </w:r>
      <w:r w:rsidRPr="00772D7E">
        <w:rPr>
          <w:sz w:val="22"/>
          <w:szCs w:val="22"/>
        </w:rPr>
        <w:tab/>
        <w:t>:</w:t>
      </w:r>
      <w:r w:rsidRPr="00772D7E">
        <w:rPr>
          <w:sz w:val="22"/>
          <w:szCs w:val="22"/>
        </w:rPr>
        <w:tab/>
        <w:t>Indian</w:t>
      </w:r>
    </w:p>
    <w:p w14:paraId="63DBC09A" w14:textId="3258C1F4" w:rsidR="005A6668" w:rsidRPr="00772D7E" w:rsidRDefault="005A6668" w:rsidP="00942823">
      <w:pPr>
        <w:pStyle w:val="NoSpacing"/>
        <w:rPr>
          <w:sz w:val="22"/>
          <w:szCs w:val="22"/>
        </w:rPr>
      </w:pPr>
      <w:r w:rsidRPr="00772D7E">
        <w:rPr>
          <w:sz w:val="22"/>
          <w:szCs w:val="22"/>
        </w:rPr>
        <w:t>Languages Known</w:t>
      </w:r>
      <w:r w:rsidR="007F5452" w:rsidRPr="00772D7E">
        <w:rPr>
          <w:sz w:val="22"/>
          <w:szCs w:val="22"/>
        </w:rPr>
        <w:t xml:space="preserve">       </w:t>
      </w:r>
      <w:proofErr w:type="gramStart"/>
      <w:r w:rsidR="007F5452" w:rsidRPr="00772D7E">
        <w:rPr>
          <w:sz w:val="22"/>
          <w:szCs w:val="22"/>
        </w:rPr>
        <w:t xml:space="preserve">  </w:t>
      </w:r>
      <w:r w:rsidRPr="00772D7E">
        <w:rPr>
          <w:sz w:val="22"/>
          <w:szCs w:val="22"/>
        </w:rPr>
        <w:t>:</w:t>
      </w:r>
      <w:proofErr w:type="gramEnd"/>
      <w:r w:rsidRPr="00772D7E">
        <w:rPr>
          <w:sz w:val="22"/>
          <w:szCs w:val="22"/>
        </w:rPr>
        <w:tab/>
        <w:t>English, Telugu &amp; Hindi</w:t>
      </w:r>
    </w:p>
    <w:p w14:paraId="0078ADA4" w14:textId="77777777" w:rsidR="005F5DD7" w:rsidRPr="00772D7E" w:rsidRDefault="005F5DD7" w:rsidP="00942823">
      <w:pPr>
        <w:pStyle w:val="NoSpacing"/>
        <w:rPr>
          <w:sz w:val="22"/>
          <w:szCs w:val="22"/>
        </w:rPr>
      </w:pPr>
    </w:p>
    <w:p w14:paraId="30AA09F4" w14:textId="40D2DB94" w:rsidR="007A5791" w:rsidRPr="00772D7E" w:rsidRDefault="007A5791" w:rsidP="00942823">
      <w:pPr>
        <w:pStyle w:val="NoSpacing"/>
        <w:rPr>
          <w:sz w:val="22"/>
          <w:szCs w:val="22"/>
        </w:rPr>
      </w:pPr>
      <w:r w:rsidRPr="00772D7E">
        <w:rPr>
          <w:sz w:val="22"/>
          <w:szCs w:val="22"/>
        </w:rPr>
        <w:t xml:space="preserve">                                                                                                                                                                                                                                           (</w:t>
      </w:r>
      <w:r w:rsidR="007F5452" w:rsidRPr="00772D7E">
        <w:rPr>
          <w:sz w:val="22"/>
          <w:szCs w:val="22"/>
        </w:rPr>
        <w:t>Siva Krishna</w:t>
      </w:r>
      <w:r w:rsidR="009C20D8" w:rsidRPr="00772D7E">
        <w:rPr>
          <w:sz w:val="22"/>
          <w:szCs w:val="22"/>
        </w:rPr>
        <w:t>)</w:t>
      </w:r>
    </w:p>
    <w:sectPr w:rsidR="007A5791" w:rsidRPr="00772D7E" w:rsidSect="001C35AE">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BAD0FC" w14:textId="77777777" w:rsidR="00AB2123" w:rsidRDefault="00AB2123" w:rsidP="00BA549F">
      <w:r>
        <w:separator/>
      </w:r>
    </w:p>
  </w:endnote>
  <w:endnote w:type="continuationSeparator" w:id="0">
    <w:p w14:paraId="5A8D0A1E" w14:textId="77777777" w:rsidR="00AB2123" w:rsidRDefault="00AB2123" w:rsidP="00BA54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BatangChe">
    <w:charset w:val="81"/>
    <w:family w:val="modern"/>
    <w:pitch w:val="fixed"/>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39A076" w14:textId="77777777" w:rsidR="00AB2123" w:rsidRDefault="00AB2123" w:rsidP="00BA549F">
      <w:r>
        <w:separator/>
      </w:r>
    </w:p>
  </w:footnote>
  <w:footnote w:type="continuationSeparator" w:id="0">
    <w:p w14:paraId="51E755CE" w14:textId="77777777" w:rsidR="00AB2123" w:rsidRDefault="00AB2123" w:rsidP="00BA54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6B3089F2"/>
    <w:lvl w:ilvl="0" w:tplc="40090001">
      <w:start w:val="1"/>
      <w:numFmt w:val="bullet"/>
      <w:lvlText w:val=""/>
      <w:lvlJc w:val="left"/>
      <w:pPr>
        <w:ind w:left="720" w:hanging="360"/>
      </w:pPr>
      <w:rPr>
        <w:rFonts w:ascii="Symbol" w:hAnsi="Symbol" w:hint="default"/>
      </w:rPr>
    </w:lvl>
    <w:lvl w:ilvl="1" w:tplc="40090003">
      <w:start w:val="1"/>
      <w:numFmt w:val="decimal"/>
      <w:lvlText w:val="%2."/>
      <w:lvlJc w:val="left"/>
      <w:pPr>
        <w:tabs>
          <w:tab w:val="left" w:pos="1440"/>
        </w:tabs>
        <w:ind w:left="1440" w:hanging="360"/>
      </w:pPr>
    </w:lvl>
    <w:lvl w:ilvl="2" w:tplc="40090005">
      <w:start w:val="1"/>
      <w:numFmt w:val="decimal"/>
      <w:lvlText w:val="%3."/>
      <w:lvlJc w:val="left"/>
      <w:pPr>
        <w:tabs>
          <w:tab w:val="left" w:pos="2160"/>
        </w:tabs>
        <w:ind w:left="2160" w:hanging="360"/>
      </w:pPr>
    </w:lvl>
    <w:lvl w:ilvl="3" w:tplc="40090001">
      <w:start w:val="1"/>
      <w:numFmt w:val="decimal"/>
      <w:lvlText w:val="%4."/>
      <w:lvlJc w:val="left"/>
      <w:pPr>
        <w:tabs>
          <w:tab w:val="left" w:pos="2880"/>
        </w:tabs>
        <w:ind w:left="2880" w:hanging="360"/>
      </w:pPr>
    </w:lvl>
    <w:lvl w:ilvl="4" w:tplc="40090003">
      <w:start w:val="1"/>
      <w:numFmt w:val="decimal"/>
      <w:lvlText w:val="%5."/>
      <w:lvlJc w:val="left"/>
      <w:pPr>
        <w:tabs>
          <w:tab w:val="left" w:pos="3600"/>
        </w:tabs>
        <w:ind w:left="3600" w:hanging="360"/>
      </w:pPr>
    </w:lvl>
    <w:lvl w:ilvl="5" w:tplc="40090005">
      <w:start w:val="1"/>
      <w:numFmt w:val="decimal"/>
      <w:lvlText w:val="%6."/>
      <w:lvlJc w:val="left"/>
      <w:pPr>
        <w:tabs>
          <w:tab w:val="left" w:pos="4320"/>
        </w:tabs>
        <w:ind w:left="4320" w:hanging="360"/>
      </w:pPr>
    </w:lvl>
    <w:lvl w:ilvl="6" w:tplc="40090001">
      <w:start w:val="1"/>
      <w:numFmt w:val="decimal"/>
      <w:lvlText w:val="%7."/>
      <w:lvlJc w:val="left"/>
      <w:pPr>
        <w:tabs>
          <w:tab w:val="left" w:pos="5040"/>
        </w:tabs>
        <w:ind w:left="5040" w:hanging="360"/>
      </w:pPr>
    </w:lvl>
    <w:lvl w:ilvl="7" w:tplc="40090003">
      <w:start w:val="1"/>
      <w:numFmt w:val="decimal"/>
      <w:lvlText w:val="%8."/>
      <w:lvlJc w:val="left"/>
      <w:pPr>
        <w:tabs>
          <w:tab w:val="left" w:pos="5760"/>
        </w:tabs>
        <w:ind w:left="5760" w:hanging="360"/>
      </w:pPr>
    </w:lvl>
    <w:lvl w:ilvl="8" w:tplc="40090005">
      <w:start w:val="1"/>
      <w:numFmt w:val="decimal"/>
      <w:lvlText w:val="%9."/>
      <w:lvlJc w:val="left"/>
      <w:pPr>
        <w:tabs>
          <w:tab w:val="left" w:pos="6480"/>
        </w:tabs>
        <w:ind w:left="6480" w:hanging="360"/>
      </w:pPr>
    </w:lvl>
  </w:abstractNum>
  <w:abstractNum w:abstractNumId="1" w15:restartNumberingAfterBreak="0">
    <w:nsid w:val="00000002"/>
    <w:multiLevelType w:val="hybridMultilevel"/>
    <w:tmpl w:val="F9246CD4"/>
    <w:lvl w:ilvl="0" w:tplc="40090001">
      <w:start w:val="1"/>
      <w:numFmt w:val="bullet"/>
      <w:lvlText w:val=""/>
      <w:lvlJc w:val="left"/>
      <w:pPr>
        <w:ind w:left="1080" w:hanging="360"/>
      </w:pPr>
      <w:rPr>
        <w:rFonts w:ascii="Symbol" w:hAnsi="Symbol" w:hint="default"/>
      </w:rPr>
    </w:lvl>
    <w:lvl w:ilvl="1" w:tplc="40090003">
      <w:start w:val="1"/>
      <w:numFmt w:val="decimal"/>
      <w:lvlText w:val="%2."/>
      <w:lvlJc w:val="left"/>
      <w:pPr>
        <w:tabs>
          <w:tab w:val="left" w:pos="1440"/>
        </w:tabs>
        <w:ind w:left="1440" w:hanging="360"/>
      </w:pPr>
    </w:lvl>
    <w:lvl w:ilvl="2" w:tplc="40090005">
      <w:start w:val="1"/>
      <w:numFmt w:val="decimal"/>
      <w:lvlText w:val="%3."/>
      <w:lvlJc w:val="left"/>
      <w:pPr>
        <w:tabs>
          <w:tab w:val="left" w:pos="2160"/>
        </w:tabs>
        <w:ind w:left="2160" w:hanging="360"/>
      </w:pPr>
    </w:lvl>
    <w:lvl w:ilvl="3" w:tplc="40090001">
      <w:start w:val="1"/>
      <w:numFmt w:val="decimal"/>
      <w:lvlText w:val="%4."/>
      <w:lvlJc w:val="left"/>
      <w:pPr>
        <w:tabs>
          <w:tab w:val="left" w:pos="2880"/>
        </w:tabs>
        <w:ind w:left="2880" w:hanging="360"/>
      </w:pPr>
    </w:lvl>
    <w:lvl w:ilvl="4" w:tplc="40090003">
      <w:start w:val="1"/>
      <w:numFmt w:val="decimal"/>
      <w:lvlText w:val="%5."/>
      <w:lvlJc w:val="left"/>
      <w:pPr>
        <w:tabs>
          <w:tab w:val="left" w:pos="3600"/>
        </w:tabs>
        <w:ind w:left="3600" w:hanging="360"/>
      </w:pPr>
    </w:lvl>
    <w:lvl w:ilvl="5" w:tplc="40090005">
      <w:start w:val="1"/>
      <w:numFmt w:val="decimal"/>
      <w:lvlText w:val="%6."/>
      <w:lvlJc w:val="left"/>
      <w:pPr>
        <w:tabs>
          <w:tab w:val="left" w:pos="4320"/>
        </w:tabs>
        <w:ind w:left="4320" w:hanging="360"/>
      </w:pPr>
    </w:lvl>
    <w:lvl w:ilvl="6" w:tplc="40090001">
      <w:start w:val="1"/>
      <w:numFmt w:val="decimal"/>
      <w:lvlText w:val="%7."/>
      <w:lvlJc w:val="left"/>
      <w:pPr>
        <w:tabs>
          <w:tab w:val="left" w:pos="5040"/>
        </w:tabs>
        <w:ind w:left="5040" w:hanging="360"/>
      </w:pPr>
    </w:lvl>
    <w:lvl w:ilvl="7" w:tplc="40090003">
      <w:start w:val="1"/>
      <w:numFmt w:val="decimal"/>
      <w:lvlText w:val="%8."/>
      <w:lvlJc w:val="left"/>
      <w:pPr>
        <w:tabs>
          <w:tab w:val="left" w:pos="5760"/>
        </w:tabs>
        <w:ind w:left="5760" w:hanging="360"/>
      </w:pPr>
    </w:lvl>
    <w:lvl w:ilvl="8" w:tplc="40090005">
      <w:start w:val="1"/>
      <w:numFmt w:val="decimal"/>
      <w:lvlText w:val="%9."/>
      <w:lvlJc w:val="left"/>
      <w:pPr>
        <w:tabs>
          <w:tab w:val="left" w:pos="6480"/>
        </w:tabs>
        <w:ind w:left="6480" w:hanging="360"/>
      </w:pPr>
    </w:lvl>
  </w:abstractNum>
  <w:abstractNum w:abstractNumId="2" w15:restartNumberingAfterBreak="0">
    <w:nsid w:val="00000003"/>
    <w:multiLevelType w:val="hybridMultilevel"/>
    <w:tmpl w:val="FA9600CC"/>
    <w:lvl w:ilvl="0" w:tplc="40090001">
      <w:start w:val="1"/>
      <w:numFmt w:val="bullet"/>
      <w:lvlText w:val=""/>
      <w:lvlJc w:val="left"/>
      <w:pPr>
        <w:ind w:left="720" w:hanging="360"/>
      </w:pPr>
      <w:rPr>
        <w:rFonts w:ascii="Symbol" w:hAnsi="Symbol" w:hint="default"/>
      </w:rPr>
    </w:lvl>
    <w:lvl w:ilvl="1" w:tplc="40090003">
      <w:start w:val="1"/>
      <w:numFmt w:val="decimal"/>
      <w:lvlText w:val="%2."/>
      <w:lvlJc w:val="left"/>
      <w:pPr>
        <w:tabs>
          <w:tab w:val="left" w:pos="1440"/>
        </w:tabs>
        <w:ind w:left="1440" w:hanging="360"/>
      </w:pPr>
    </w:lvl>
    <w:lvl w:ilvl="2" w:tplc="40090005">
      <w:start w:val="1"/>
      <w:numFmt w:val="decimal"/>
      <w:lvlText w:val="%3."/>
      <w:lvlJc w:val="left"/>
      <w:pPr>
        <w:tabs>
          <w:tab w:val="left" w:pos="2160"/>
        </w:tabs>
        <w:ind w:left="2160" w:hanging="360"/>
      </w:pPr>
    </w:lvl>
    <w:lvl w:ilvl="3" w:tplc="40090001">
      <w:start w:val="1"/>
      <w:numFmt w:val="decimal"/>
      <w:lvlText w:val="%4."/>
      <w:lvlJc w:val="left"/>
      <w:pPr>
        <w:tabs>
          <w:tab w:val="left" w:pos="2880"/>
        </w:tabs>
        <w:ind w:left="2880" w:hanging="360"/>
      </w:pPr>
    </w:lvl>
    <w:lvl w:ilvl="4" w:tplc="40090003">
      <w:start w:val="1"/>
      <w:numFmt w:val="decimal"/>
      <w:lvlText w:val="%5."/>
      <w:lvlJc w:val="left"/>
      <w:pPr>
        <w:tabs>
          <w:tab w:val="left" w:pos="3600"/>
        </w:tabs>
        <w:ind w:left="3600" w:hanging="360"/>
      </w:pPr>
    </w:lvl>
    <w:lvl w:ilvl="5" w:tplc="40090005">
      <w:start w:val="1"/>
      <w:numFmt w:val="decimal"/>
      <w:lvlText w:val="%6."/>
      <w:lvlJc w:val="left"/>
      <w:pPr>
        <w:tabs>
          <w:tab w:val="left" w:pos="4320"/>
        </w:tabs>
        <w:ind w:left="4320" w:hanging="360"/>
      </w:pPr>
    </w:lvl>
    <w:lvl w:ilvl="6" w:tplc="40090001">
      <w:start w:val="1"/>
      <w:numFmt w:val="decimal"/>
      <w:lvlText w:val="%7."/>
      <w:lvlJc w:val="left"/>
      <w:pPr>
        <w:tabs>
          <w:tab w:val="left" w:pos="5040"/>
        </w:tabs>
        <w:ind w:left="5040" w:hanging="360"/>
      </w:pPr>
    </w:lvl>
    <w:lvl w:ilvl="7" w:tplc="40090003">
      <w:start w:val="1"/>
      <w:numFmt w:val="decimal"/>
      <w:lvlText w:val="%8."/>
      <w:lvlJc w:val="left"/>
      <w:pPr>
        <w:tabs>
          <w:tab w:val="left" w:pos="5760"/>
        </w:tabs>
        <w:ind w:left="5760" w:hanging="360"/>
      </w:pPr>
    </w:lvl>
    <w:lvl w:ilvl="8" w:tplc="40090005">
      <w:start w:val="1"/>
      <w:numFmt w:val="decimal"/>
      <w:lvlText w:val="%9."/>
      <w:lvlJc w:val="left"/>
      <w:pPr>
        <w:tabs>
          <w:tab w:val="left" w:pos="6480"/>
        </w:tabs>
        <w:ind w:left="6480" w:hanging="360"/>
      </w:pPr>
    </w:lvl>
  </w:abstractNum>
  <w:abstractNum w:abstractNumId="3" w15:restartNumberingAfterBreak="0">
    <w:nsid w:val="00000004"/>
    <w:multiLevelType w:val="hybridMultilevel"/>
    <w:tmpl w:val="7046A188"/>
    <w:lvl w:ilvl="0" w:tplc="04090001">
      <w:start w:val="1"/>
      <w:numFmt w:val="bullet"/>
      <w:lvlText w:val=""/>
      <w:lvlJc w:val="left"/>
      <w:pPr>
        <w:tabs>
          <w:tab w:val="left" w:pos="720"/>
        </w:tabs>
        <w:ind w:left="720" w:hanging="360"/>
      </w:pPr>
      <w:rPr>
        <w:rFonts w:ascii="Symbol" w:hAnsi="Symbol" w:hint="default"/>
      </w:rPr>
    </w:lvl>
    <w:lvl w:ilvl="1" w:tplc="04090019">
      <w:start w:val="1"/>
      <w:numFmt w:val="decimal"/>
      <w:lvlText w:val="%2."/>
      <w:lvlJc w:val="left"/>
      <w:pPr>
        <w:tabs>
          <w:tab w:val="left" w:pos="1440"/>
        </w:tabs>
        <w:ind w:left="1440" w:hanging="360"/>
      </w:pPr>
    </w:lvl>
    <w:lvl w:ilvl="2" w:tplc="0409001B">
      <w:start w:val="1"/>
      <w:numFmt w:val="decimal"/>
      <w:lvlText w:val="%3."/>
      <w:lvlJc w:val="left"/>
      <w:pPr>
        <w:tabs>
          <w:tab w:val="left" w:pos="2160"/>
        </w:tabs>
        <w:ind w:left="2160" w:hanging="360"/>
      </w:pPr>
    </w:lvl>
    <w:lvl w:ilvl="3" w:tplc="0409000F">
      <w:start w:val="1"/>
      <w:numFmt w:val="decimal"/>
      <w:lvlText w:val="%4."/>
      <w:lvlJc w:val="left"/>
      <w:pPr>
        <w:tabs>
          <w:tab w:val="left" w:pos="2880"/>
        </w:tabs>
        <w:ind w:left="2880" w:hanging="360"/>
      </w:pPr>
    </w:lvl>
    <w:lvl w:ilvl="4" w:tplc="04090019">
      <w:start w:val="1"/>
      <w:numFmt w:val="decimal"/>
      <w:lvlText w:val="%5."/>
      <w:lvlJc w:val="left"/>
      <w:pPr>
        <w:tabs>
          <w:tab w:val="left" w:pos="3600"/>
        </w:tabs>
        <w:ind w:left="3600" w:hanging="360"/>
      </w:pPr>
    </w:lvl>
    <w:lvl w:ilvl="5" w:tplc="0409001B">
      <w:start w:val="1"/>
      <w:numFmt w:val="decimal"/>
      <w:lvlText w:val="%6."/>
      <w:lvlJc w:val="left"/>
      <w:pPr>
        <w:tabs>
          <w:tab w:val="left" w:pos="4320"/>
        </w:tabs>
        <w:ind w:left="4320" w:hanging="360"/>
      </w:pPr>
    </w:lvl>
    <w:lvl w:ilvl="6" w:tplc="0409000F">
      <w:start w:val="1"/>
      <w:numFmt w:val="decimal"/>
      <w:lvlText w:val="%7."/>
      <w:lvlJc w:val="left"/>
      <w:pPr>
        <w:tabs>
          <w:tab w:val="left" w:pos="5040"/>
        </w:tabs>
        <w:ind w:left="5040" w:hanging="360"/>
      </w:pPr>
    </w:lvl>
    <w:lvl w:ilvl="7" w:tplc="04090019">
      <w:start w:val="1"/>
      <w:numFmt w:val="decimal"/>
      <w:lvlText w:val="%8."/>
      <w:lvlJc w:val="left"/>
      <w:pPr>
        <w:tabs>
          <w:tab w:val="left" w:pos="5760"/>
        </w:tabs>
        <w:ind w:left="5760" w:hanging="360"/>
      </w:pPr>
    </w:lvl>
    <w:lvl w:ilvl="8" w:tplc="0409001B">
      <w:start w:val="1"/>
      <w:numFmt w:val="decimal"/>
      <w:lvlText w:val="%9."/>
      <w:lvlJc w:val="left"/>
      <w:pPr>
        <w:tabs>
          <w:tab w:val="left" w:pos="6480"/>
        </w:tabs>
        <w:ind w:left="6480" w:hanging="360"/>
      </w:pPr>
    </w:lvl>
  </w:abstractNum>
  <w:abstractNum w:abstractNumId="4" w15:restartNumberingAfterBreak="0">
    <w:nsid w:val="00000005"/>
    <w:multiLevelType w:val="hybridMultilevel"/>
    <w:tmpl w:val="B9A45F2E"/>
    <w:lvl w:ilvl="0" w:tplc="04090001">
      <w:start w:val="1"/>
      <w:numFmt w:val="bullet"/>
      <w:lvlText w:val=""/>
      <w:lvlJc w:val="left"/>
      <w:pPr>
        <w:tabs>
          <w:tab w:val="left" w:pos="720"/>
        </w:tabs>
        <w:ind w:left="720" w:hanging="360"/>
      </w:pPr>
      <w:rPr>
        <w:rFonts w:ascii="Symbol" w:hAnsi="Symbol" w:hint="default"/>
      </w:rPr>
    </w:lvl>
    <w:lvl w:ilvl="1" w:tplc="04090003">
      <w:start w:val="1"/>
      <w:numFmt w:val="decimal"/>
      <w:lvlText w:val="%2."/>
      <w:lvlJc w:val="left"/>
      <w:pPr>
        <w:tabs>
          <w:tab w:val="left" w:pos="1440"/>
        </w:tabs>
        <w:ind w:left="1440" w:hanging="360"/>
      </w:pPr>
    </w:lvl>
    <w:lvl w:ilvl="2" w:tplc="04090005">
      <w:start w:val="1"/>
      <w:numFmt w:val="decimal"/>
      <w:lvlText w:val="%3."/>
      <w:lvlJc w:val="left"/>
      <w:pPr>
        <w:tabs>
          <w:tab w:val="left" w:pos="2160"/>
        </w:tabs>
        <w:ind w:left="2160" w:hanging="360"/>
      </w:pPr>
    </w:lvl>
    <w:lvl w:ilvl="3" w:tplc="04090001">
      <w:start w:val="1"/>
      <w:numFmt w:val="decimal"/>
      <w:lvlText w:val="%4."/>
      <w:lvlJc w:val="left"/>
      <w:pPr>
        <w:tabs>
          <w:tab w:val="left" w:pos="2880"/>
        </w:tabs>
        <w:ind w:left="2880" w:hanging="360"/>
      </w:pPr>
    </w:lvl>
    <w:lvl w:ilvl="4" w:tplc="04090003">
      <w:start w:val="1"/>
      <w:numFmt w:val="decimal"/>
      <w:lvlText w:val="%5."/>
      <w:lvlJc w:val="left"/>
      <w:pPr>
        <w:tabs>
          <w:tab w:val="left" w:pos="3600"/>
        </w:tabs>
        <w:ind w:left="3600" w:hanging="360"/>
      </w:pPr>
    </w:lvl>
    <w:lvl w:ilvl="5" w:tplc="04090005">
      <w:start w:val="1"/>
      <w:numFmt w:val="decimal"/>
      <w:lvlText w:val="%6."/>
      <w:lvlJc w:val="left"/>
      <w:pPr>
        <w:tabs>
          <w:tab w:val="left" w:pos="4320"/>
        </w:tabs>
        <w:ind w:left="4320" w:hanging="360"/>
      </w:pPr>
    </w:lvl>
    <w:lvl w:ilvl="6" w:tplc="04090001">
      <w:start w:val="1"/>
      <w:numFmt w:val="decimal"/>
      <w:lvlText w:val="%7."/>
      <w:lvlJc w:val="left"/>
      <w:pPr>
        <w:tabs>
          <w:tab w:val="left" w:pos="5040"/>
        </w:tabs>
        <w:ind w:left="5040" w:hanging="360"/>
      </w:pPr>
    </w:lvl>
    <w:lvl w:ilvl="7" w:tplc="04090003">
      <w:start w:val="1"/>
      <w:numFmt w:val="decimal"/>
      <w:lvlText w:val="%8."/>
      <w:lvlJc w:val="left"/>
      <w:pPr>
        <w:tabs>
          <w:tab w:val="left" w:pos="5760"/>
        </w:tabs>
        <w:ind w:left="5760" w:hanging="360"/>
      </w:pPr>
    </w:lvl>
    <w:lvl w:ilvl="8" w:tplc="04090005">
      <w:start w:val="1"/>
      <w:numFmt w:val="decimal"/>
      <w:lvlText w:val="%9."/>
      <w:lvlJc w:val="left"/>
      <w:pPr>
        <w:tabs>
          <w:tab w:val="left" w:pos="6480"/>
        </w:tabs>
        <w:ind w:left="6480" w:hanging="360"/>
      </w:pPr>
    </w:lvl>
  </w:abstractNum>
  <w:abstractNum w:abstractNumId="5" w15:restartNumberingAfterBreak="0">
    <w:nsid w:val="00000006"/>
    <w:multiLevelType w:val="hybridMultilevel"/>
    <w:tmpl w:val="13C248DE"/>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0000007"/>
    <w:multiLevelType w:val="hybridMultilevel"/>
    <w:tmpl w:val="149624CC"/>
    <w:lvl w:ilvl="0" w:tplc="40090001">
      <w:start w:val="1"/>
      <w:numFmt w:val="bullet"/>
      <w:lvlText w:val=""/>
      <w:lvlJc w:val="left"/>
      <w:pPr>
        <w:ind w:left="1335" w:hanging="360"/>
      </w:pPr>
      <w:rPr>
        <w:rFonts w:ascii="Symbol" w:hAnsi="Symbol" w:hint="default"/>
      </w:rPr>
    </w:lvl>
    <w:lvl w:ilvl="1" w:tplc="04090003" w:tentative="1">
      <w:start w:val="1"/>
      <w:numFmt w:val="bullet"/>
      <w:lvlText w:val="o"/>
      <w:lvlJc w:val="left"/>
      <w:pPr>
        <w:ind w:left="2055" w:hanging="360"/>
      </w:pPr>
      <w:rPr>
        <w:rFonts w:ascii="Courier New" w:hAnsi="Courier New" w:cs="Courier New" w:hint="default"/>
      </w:rPr>
    </w:lvl>
    <w:lvl w:ilvl="2" w:tplc="04090005" w:tentative="1">
      <w:start w:val="1"/>
      <w:numFmt w:val="bullet"/>
      <w:lvlText w:val=""/>
      <w:lvlJc w:val="left"/>
      <w:pPr>
        <w:ind w:left="2775" w:hanging="360"/>
      </w:pPr>
      <w:rPr>
        <w:rFonts w:ascii="Wingdings" w:hAnsi="Wingdings" w:hint="default"/>
      </w:rPr>
    </w:lvl>
    <w:lvl w:ilvl="3" w:tplc="04090001" w:tentative="1">
      <w:start w:val="1"/>
      <w:numFmt w:val="bullet"/>
      <w:lvlText w:val=""/>
      <w:lvlJc w:val="left"/>
      <w:pPr>
        <w:ind w:left="3495" w:hanging="360"/>
      </w:pPr>
      <w:rPr>
        <w:rFonts w:ascii="Symbol" w:hAnsi="Symbol" w:hint="default"/>
      </w:rPr>
    </w:lvl>
    <w:lvl w:ilvl="4" w:tplc="04090003" w:tentative="1">
      <w:start w:val="1"/>
      <w:numFmt w:val="bullet"/>
      <w:lvlText w:val="o"/>
      <w:lvlJc w:val="left"/>
      <w:pPr>
        <w:ind w:left="4215" w:hanging="360"/>
      </w:pPr>
      <w:rPr>
        <w:rFonts w:ascii="Courier New" w:hAnsi="Courier New" w:cs="Courier New" w:hint="default"/>
      </w:rPr>
    </w:lvl>
    <w:lvl w:ilvl="5" w:tplc="04090005" w:tentative="1">
      <w:start w:val="1"/>
      <w:numFmt w:val="bullet"/>
      <w:lvlText w:val=""/>
      <w:lvlJc w:val="left"/>
      <w:pPr>
        <w:ind w:left="4935" w:hanging="360"/>
      </w:pPr>
      <w:rPr>
        <w:rFonts w:ascii="Wingdings" w:hAnsi="Wingdings" w:hint="default"/>
      </w:rPr>
    </w:lvl>
    <w:lvl w:ilvl="6" w:tplc="04090001" w:tentative="1">
      <w:start w:val="1"/>
      <w:numFmt w:val="bullet"/>
      <w:lvlText w:val=""/>
      <w:lvlJc w:val="left"/>
      <w:pPr>
        <w:ind w:left="5655" w:hanging="360"/>
      </w:pPr>
      <w:rPr>
        <w:rFonts w:ascii="Symbol" w:hAnsi="Symbol" w:hint="default"/>
      </w:rPr>
    </w:lvl>
    <w:lvl w:ilvl="7" w:tplc="04090003" w:tentative="1">
      <w:start w:val="1"/>
      <w:numFmt w:val="bullet"/>
      <w:lvlText w:val="o"/>
      <w:lvlJc w:val="left"/>
      <w:pPr>
        <w:ind w:left="6375" w:hanging="360"/>
      </w:pPr>
      <w:rPr>
        <w:rFonts w:ascii="Courier New" w:hAnsi="Courier New" w:cs="Courier New" w:hint="default"/>
      </w:rPr>
    </w:lvl>
    <w:lvl w:ilvl="8" w:tplc="04090005" w:tentative="1">
      <w:start w:val="1"/>
      <w:numFmt w:val="bullet"/>
      <w:lvlText w:val=""/>
      <w:lvlJc w:val="left"/>
      <w:pPr>
        <w:ind w:left="7095" w:hanging="360"/>
      </w:pPr>
      <w:rPr>
        <w:rFonts w:ascii="Wingdings" w:hAnsi="Wingdings" w:hint="default"/>
      </w:rPr>
    </w:lvl>
  </w:abstractNum>
  <w:abstractNum w:abstractNumId="7" w15:restartNumberingAfterBreak="0">
    <w:nsid w:val="00000008"/>
    <w:multiLevelType w:val="hybridMultilevel"/>
    <w:tmpl w:val="690AFD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F27A0F"/>
    <w:multiLevelType w:val="hybridMultilevel"/>
    <w:tmpl w:val="A7D62D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35D1C35"/>
    <w:multiLevelType w:val="hybridMultilevel"/>
    <w:tmpl w:val="692A0E3E"/>
    <w:lvl w:ilvl="0" w:tplc="04090001">
      <w:start w:val="1"/>
      <w:numFmt w:val="bullet"/>
      <w:lvlText w:val=""/>
      <w:lvlJc w:val="left"/>
      <w:pPr>
        <w:ind w:left="720" w:hanging="360"/>
      </w:pPr>
      <w:rPr>
        <w:rFonts w:ascii="Symbol" w:hAnsi="Symbol" w:hint="default"/>
        <w:sz w:val="16"/>
        <w:szCs w:val="16"/>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64B733C"/>
    <w:multiLevelType w:val="hybridMultilevel"/>
    <w:tmpl w:val="1FE848E8"/>
    <w:lvl w:ilvl="0" w:tplc="4AD2C68A">
      <w:start w:val="1"/>
      <w:numFmt w:val="bullet"/>
      <w:lvlText w:val=""/>
      <w:lvlJc w:val="left"/>
      <w:pPr>
        <w:tabs>
          <w:tab w:val="num" w:pos="1260"/>
        </w:tabs>
        <w:ind w:left="1260" w:hanging="288"/>
      </w:pPr>
      <w:rPr>
        <w:rFonts w:ascii="Symbol" w:hAnsi="Symbol" w:hint="default"/>
        <w:sz w:val="20"/>
        <w:szCs w:val="20"/>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11" w15:restartNumberingAfterBreak="0">
    <w:nsid w:val="1CDF5B21"/>
    <w:multiLevelType w:val="hybridMultilevel"/>
    <w:tmpl w:val="A6D0E7E4"/>
    <w:lvl w:ilvl="0" w:tplc="04090001">
      <w:start w:val="1"/>
      <w:numFmt w:val="bullet"/>
      <w:lvlText w:val=""/>
      <w:lvlJc w:val="left"/>
      <w:pPr>
        <w:ind w:left="1290" w:hanging="360"/>
      </w:pPr>
      <w:rPr>
        <w:rFonts w:ascii="Symbol" w:hAnsi="Symbol" w:hint="default"/>
      </w:rPr>
    </w:lvl>
    <w:lvl w:ilvl="1" w:tplc="04090003" w:tentative="1">
      <w:start w:val="1"/>
      <w:numFmt w:val="bullet"/>
      <w:lvlText w:val="o"/>
      <w:lvlJc w:val="left"/>
      <w:pPr>
        <w:ind w:left="2010" w:hanging="360"/>
      </w:pPr>
      <w:rPr>
        <w:rFonts w:ascii="Courier New" w:hAnsi="Courier New" w:cs="Courier New" w:hint="default"/>
      </w:rPr>
    </w:lvl>
    <w:lvl w:ilvl="2" w:tplc="04090005" w:tentative="1">
      <w:start w:val="1"/>
      <w:numFmt w:val="bullet"/>
      <w:lvlText w:val=""/>
      <w:lvlJc w:val="left"/>
      <w:pPr>
        <w:ind w:left="2730" w:hanging="360"/>
      </w:pPr>
      <w:rPr>
        <w:rFonts w:ascii="Wingdings" w:hAnsi="Wingdings" w:hint="default"/>
      </w:rPr>
    </w:lvl>
    <w:lvl w:ilvl="3" w:tplc="04090001" w:tentative="1">
      <w:start w:val="1"/>
      <w:numFmt w:val="bullet"/>
      <w:lvlText w:val=""/>
      <w:lvlJc w:val="left"/>
      <w:pPr>
        <w:ind w:left="3450" w:hanging="360"/>
      </w:pPr>
      <w:rPr>
        <w:rFonts w:ascii="Symbol" w:hAnsi="Symbol" w:hint="default"/>
      </w:rPr>
    </w:lvl>
    <w:lvl w:ilvl="4" w:tplc="04090003" w:tentative="1">
      <w:start w:val="1"/>
      <w:numFmt w:val="bullet"/>
      <w:lvlText w:val="o"/>
      <w:lvlJc w:val="left"/>
      <w:pPr>
        <w:ind w:left="4170" w:hanging="360"/>
      </w:pPr>
      <w:rPr>
        <w:rFonts w:ascii="Courier New" w:hAnsi="Courier New" w:cs="Courier New" w:hint="default"/>
      </w:rPr>
    </w:lvl>
    <w:lvl w:ilvl="5" w:tplc="04090005" w:tentative="1">
      <w:start w:val="1"/>
      <w:numFmt w:val="bullet"/>
      <w:lvlText w:val=""/>
      <w:lvlJc w:val="left"/>
      <w:pPr>
        <w:ind w:left="4890" w:hanging="360"/>
      </w:pPr>
      <w:rPr>
        <w:rFonts w:ascii="Wingdings" w:hAnsi="Wingdings" w:hint="default"/>
      </w:rPr>
    </w:lvl>
    <w:lvl w:ilvl="6" w:tplc="04090001" w:tentative="1">
      <w:start w:val="1"/>
      <w:numFmt w:val="bullet"/>
      <w:lvlText w:val=""/>
      <w:lvlJc w:val="left"/>
      <w:pPr>
        <w:ind w:left="5610" w:hanging="360"/>
      </w:pPr>
      <w:rPr>
        <w:rFonts w:ascii="Symbol" w:hAnsi="Symbol" w:hint="default"/>
      </w:rPr>
    </w:lvl>
    <w:lvl w:ilvl="7" w:tplc="04090003" w:tentative="1">
      <w:start w:val="1"/>
      <w:numFmt w:val="bullet"/>
      <w:lvlText w:val="o"/>
      <w:lvlJc w:val="left"/>
      <w:pPr>
        <w:ind w:left="6330" w:hanging="360"/>
      </w:pPr>
      <w:rPr>
        <w:rFonts w:ascii="Courier New" w:hAnsi="Courier New" w:cs="Courier New" w:hint="default"/>
      </w:rPr>
    </w:lvl>
    <w:lvl w:ilvl="8" w:tplc="04090005" w:tentative="1">
      <w:start w:val="1"/>
      <w:numFmt w:val="bullet"/>
      <w:lvlText w:val=""/>
      <w:lvlJc w:val="left"/>
      <w:pPr>
        <w:ind w:left="7050" w:hanging="360"/>
      </w:pPr>
      <w:rPr>
        <w:rFonts w:ascii="Wingdings" w:hAnsi="Wingdings" w:hint="default"/>
      </w:rPr>
    </w:lvl>
  </w:abstractNum>
  <w:abstractNum w:abstractNumId="12" w15:restartNumberingAfterBreak="0">
    <w:nsid w:val="22294015"/>
    <w:multiLevelType w:val="hybridMultilevel"/>
    <w:tmpl w:val="2D6259F4"/>
    <w:lvl w:ilvl="0" w:tplc="04090001">
      <w:start w:val="1"/>
      <w:numFmt w:val="bullet"/>
      <w:lvlText w:val=""/>
      <w:lvlJc w:val="left"/>
      <w:pPr>
        <w:ind w:left="1143" w:hanging="360"/>
      </w:pPr>
      <w:rPr>
        <w:rFonts w:ascii="Symbol" w:hAnsi="Symbol" w:hint="default"/>
      </w:rPr>
    </w:lvl>
    <w:lvl w:ilvl="1" w:tplc="04090003" w:tentative="1">
      <w:start w:val="1"/>
      <w:numFmt w:val="bullet"/>
      <w:lvlText w:val="o"/>
      <w:lvlJc w:val="left"/>
      <w:pPr>
        <w:ind w:left="1863" w:hanging="360"/>
      </w:pPr>
      <w:rPr>
        <w:rFonts w:ascii="Courier New" w:hAnsi="Courier New" w:cs="Courier New" w:hint="default"/>
      </w:rPr>
    </w:lvl>
    <w:lvl w:ilvl="2" w:tplc="04090005" w:tentative="1">
      <w:start w:val="1"/>
      <w:numFmt w:val="bullet"/>
      <w:lvlText w:val=""/>
      <w:lvlJc w:val="left"/>
      <w:pPr>
        <w:ind w:left="2583" w:hanging="360"/>
      </w:pPr>
      <w:rPr>
        <w:rFonts w:ascii="Wingdings" w:hAnsi="Wingdings" w:hint="default"/>
      </w:rPr>
    </w:lvl>
    <w:lvl w:ilvl="3" w:tplc="04090001" w:tentative="1">
      <w:start w:val="1"/>
      <w:numFmt w:val="bullet"/>
      <w:lvlText w:val=""/>
      <w:lvlJc w:val="left"/>
      <w:pPr>
        <w:ind w:left="3303" w:hanging="360"/>
      </w:pPr>
      <w:rPr>
        <w:rFonts w:ascii="Symbol" w:hAnsi="Symbol" w:hint="default"/>
      </w:rPr>
    </w:lvl>
    <w:lvl w:ilvl="4" w:tplc="04090003" w:tentative="1">
      <w:start w:val="1"/>
      <w:numFmt w:val="bullet"/>
      <w:lvlText w:val="o"/>
      <w:lvlJc w:val="left"/>
      <w:pPr>
        <w:ind w:left="4023" w:hanging="360"/>
      </w:pPr>
      <w:rPr>
        <w:rFonts w:ascii="Courier New" w:hAnsi="Courier New" w:cs="Courier New" w:hint="default"/>
      </w:rPr>
    </w:lvl>
    <w:lvl w:ilvl="5" w:tplc="04090005" w:tentative="1">
      <w:start w:val="1"/>
      <w:numFmt w:val="bullet"/>
      <w:lvlText w:val=""/>
      <w:lvlJc w:val="left"/>
      <w:pPr>
        <w:ind w:left="4743" w:hanging="360"/>
      </w:pPr>
      <w:rPr>
        <w:rFonts w:ascii="Wingdings" w:hAnsi="Wingdings" w:hint="default"/>
      </w:rPr>
    </w:lvl>
    <w:lvl w:ilvl="6" w:tplc="04090001" w:tentative="1">
      <w:start w:val="1"/>
      <w:numFmt w:val="bullet"/>
      <w:lvlText w:val=""/>
      <w:lvlJc w:val="left"/>
      <w:pPr>
        <w:ind w:left="5463" w:hanging="360"/>
      </w:pPr>
      <w:rPr>
        <w:rFonts w:ascii="Symbol" w:hAnsi="Symbol" w:hint="default"/>
      </w:rPr>
    </w:lvl>
    <w:lvl w:ilvl="7" w:tplc="04090003" w:tentative="1">
      <w:start w:val="1"/>
      <w:numFmt w:val="bullet"/>
      <w:lvlText w:val="o"/>
      <w:lvlJc w:val="left"/>
      <w:pPr>
        <w:ind w:left="6183" w:hanging="360"/>
      </w:pPr>
      <w:rPr>
        <w:rFonts w:ascii="Courier New" w:hAnsi="Courier New" w:cs="Courier New" w:hint="default"/>
      </w:rPr>
    </w:lvl>
    <w:lvl w:ilvl="8" w:tplc="04090005" w:tentative="1">
      <w:start w:val="1"/>
      <w:numFmt w:val="bullet"/>
      <w:lvlText w:val=""/>
      <w:lvlJc w:val="left"/>
      <w:pPr>
        <w:ind w:left="6903" w:hanging="360"/>
      </w:pPr>
      <w:rPr>
        <w:rFonts w:ascii="Wingdings" w:hAnsi="Wingdings" w:hint="default"/>
      </w:rPr>
    </w:lvl>
  </w:abstractNum>
  <w:abstractNum w:abstractNumId="13" w15:restartNumberingAfterBreak="0">
    <w:nsid w:val="2C405E0E"/>
    <w:multiLevelType w:val="multilevel"/>
    <w:tmpl w:val="2206B79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2CDE0300"/>
    <w:multiLevelType w:val="hybridMultilevel"/>
    <w:tmpl w:val="7A90723A"/>
    <w:lvl w:ilvl="0" w:tplc="4AD2C68A">
      <w:start w:val="1"/>
      <w:numFmt w:val="bullet"/>
      <w:lvlText w:val=""/>
      <w:lvlJc w:val="left"/>
      <w:pPr>
        <w:tabs>
          <w:tab w:val="num" w:pos="720"/>
        </w:tabs>
        <w:ind w:left="720" w:hanging="288"/>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611C7C"/>
    <w:multiLevelType w:val="hybridMultilevel"/>
    <w:tmpl w:val="E7F6857A"/>
    <w:lvl w:ilvl="0" w:tplc="04090001">
      <w:start w:val="1"/>
      <w:numFmt w:val="bullet"/>
      <w:lvlText w:val=""/>
      <w:lvlJc w:val="left"/>
      <w:pPr>
        <w:ind w:left="855" w:hanging="360"/>
      </w:pPr>
      <w:rPr>
        <w:rFonts w:ascii="Symbol" w:hAnsi="Symbol" w:hint="default"/>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16" w15:restartNumberingAfterBreak="0">
    <w:nsid w:val="3D175CB8"/>
    <w:multiLevelType w:val="hybridMultilevel"/>
    <w:tmpl w:val="B768CA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1521CBC"/>
    <w:multiLevelType w:val="multilevel"/>
    <w:tmpl w:val="3F8EB7D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43DF7339"/>
    <w:multiLevelType w:val="hybridMultilevel"/>
    <w:tmpl w:val="690AFD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49127B0"/>
    <w:multiLevelType w:val="hybridMultilevel"/>
    <w:tmpl w:val="CC3EEF7E"/>
    <w:lvl w:ilvl="0" w:tplc="40090001">
      <w:start w:val="1"/>
      <w:numFmt w:val="bullet"/>
      <w:lvlText w:val=""/>
      <w:lvlJc w:val="left"/>
      <w:pPr>
        <w:ind w:left="720" w:hanging="360"/>
      </w:pPr>
      <w:rPr>
        <w:rFonts w:ascii="Symbol" w:hAnsi="Symbol" w:hint="default"/>
      </w:rPr>
    </w:lvl>
    <w:lvl w:ilvl="1" w:tplc="40090003">
      <w:start w:val="1"/>
      <w:numFmt w:val="decimal"/>
      <w:lvlText w:val="%2."/>
      <w:lvlJc w:val="left"/>
      <w:pPr>
        <w:tabs>
          <w:tab w:val="left" w:pos="1440"/>
        </w:tabs>
        <w:ind w:left="1440" w:hanging="360"/>
      </w:pPr>
    </w:lvl>
    <w:lvl w:ilvl="2" w:tplc="40090005">
      <w:start w:val="1"/>
      <w:numFmt w:val="decimal"/>
      <w:lvlText w:val="%3."/>
      <w:lvlJc w:val="left"/>
      <w:pPr>
        <w:tabs>
          <w:tab w:val="left" w:pos="2160"/>
        </w:tabs>
        <w:ind w:left="2160" w:hanging="360"/>
      </w:pPr>
    </w:lvl>
    <w:lvl w:ilvl="3" w:tplc="40090001">
      <w:start w:val="1"/>
      <w:numFmt w:val="decimal"/>
      <w:lvlText w:val="%4."/>
      <w:lvlJc w:val="left"/>
      <w:pPr>
        <w:tabs>
          <w:tab w:val="left" w:pos="2880"/>
        </w:tabs>
        <w:ind w:left="2880" w:hanging="360"/>
      </w:pPr>
    </w:lvl>
    <w:lvl w:ilvl="4" w:tplc="40090003">
      <w:start w:val="1"/>
      <w:numFmt w:val="decimal"/>
      <w:lvlText w:val="%5."/>
      <w:lvlJc w:val="left"/>
      <w:pPr>
        <w:tabs>
          <w:tab w:val="left" w:pos="3600"/>
        </w:tabs>
        <w:ind w:left="3600" w:hanging="360"/>
      </w:pPr>
    </w:lvl>
    <w:lvl w:ilvl="5" w:tplc="40090005">
      <w:start w:val="1"/>
      <w:numFmt w:val="decimal"/>
      <w:lvlText w:val="%6."/>
      <w:lvlJc w:val="left"/>
      <w:pPr>
        <w:tabs>
          <w:tab w:val="left" w:pos="4320"/>
        </w:tabs>
        <w:ind w:left="4320" w:hanging="360"/>
      </w:pPr>
    </w:lvl>
    <w:lvl w:ilvl="6" w:tplc="40090001">
      <w:start w:val="1"/>
      <w:numFmt w:val="decimal"/>
      <w:lvlText w:val="%7."/>
      <w:lvlJc w:val="left"/>
      <w:pPr>
        <w:tabs>
          <w:tab w:val="left" w:pos="5040"/>
        </w:tabs>
        <w:ind w:left="5040" w:hanging="360"/>
      </w:pPr>
    </w:lvl>
    <w:lvl w:ilvl="7" w:tplc="40090003">
      <w:start w:val="1"/>
      <w:numFmt w:val="decimal"/>
      <w:lvlText w:val="%8."/>
      <w:lvlJc w:val="left"/>
      <w:pPr>
        <w:tabs>
          <w:tab w:val="left" w:pos="5760"/>
        </w:tabs>
        <w:ind w:left="5760" w:hanging="360"/>
      </w:pPr>
    </w:lvl>
    <w:lvl w:ilvl="8" w:tplc="40090005">
      <w:start w:val="1"/>
      <w:numFmt w:val="decimal"/>
      <w:lvlText w:val="%9."/>
      <w:lvlJc w:val="left"/>
      <w:pPr>
        <w:tabs>
          <w:tab w:val="left" w:pos="6480"/>
        </w:tabs>
        <w:ind w:left="6480" w:hanging="360"/>
      </w:pPr>
    </w:lvl>
  </w:abstractNum>
  <w:abstractNum w:abstractNumId="20" w15:restartNumberingAfterBreak="0">
    <w:nsid w:val="481334DC"/>
    <w:multiLevelType w:val="hybridMultilevel"/>
    <w:tmpl w:val="3D02DC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45B7069"/>
    <w:multiLevelType w:val="hybridMultilevel"/>
    <w:tmpl w:val="54F0F8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6575B03"/>
    <w:multiLevelType w:val="hybridMultilevel"/>
    <w:tmpl w:val="9D821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4680824"/>
    <w:multiLevelType w:val="hybridMultilevel"/>
    <w:tmpl w:val="FA2C37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768647FD"/>
    <w:multiLevelType w:val="hybridMultilevel"/>
    <w:tmpl w:val="CD98C0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7BBB7E6B"/>
    <w:multiLevelType w:val="hybridMultilevel"/>
    <w:tmpl w:val="22E03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C1F0E4F"/>
    <w:multiLevelType w:val="multilevel"/>
    <w:tmpl w:val="3208B15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1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
  </w:num>
  <w:num w:numId="8">
    <w:abstractNumId w:val="2"/>
  </w:num>
  <w:num w:numId="9">
    <w:abstractNumId w:val="4"/>
  </w:num>
  <w:num w:numId="10">
    <w:abstractNumId w:val="3"/>
  </w:num>
  <w:num w:numId="11">
    <w:abstractNumId w:val="6"/>
  </w:num>
  <w:num w:numId="12">
    <w:abstractNumId w:val="7"/>
  </w:num>
  <w:num w:numId="13">
    <w:abstractNumId w:val="11"/>
  </w:num>
  <w:num w:numId="14">
    <w:abstractNumId w:val="15"/>
  </w:num>
  <w:num w:numId="15">
    <w:abstractNumId w:val="18"/>
  </w:num>
  <w:num w:numId="16">
    <w:abstractNumId w:val="20"/>
  </w:num>
  <w:num w:numId="17">
    <w:abstractNumId w:val="22"/>
  </w:num>
  <w:num w:numId="18">
    <w:abstractNumId w:val="25"/>
  </w:num>
  <w:num w:numId="19">
    <w:abstractNumId w:val="10"/>
  </w:num>
  <w:num w:numId="20">
    <w:abstractNumId w:val="14"/>
  </w:num>
  <w:num w:numId="21">
    <w:abstractNumId w:val="12"/>
  </w:num>
  <w:num w:numId="22">
    <w:abstractNumId w:val="13"/>
  </w:num>
  <w:num w:numId="23">
    <w:abstractNumId w:val="17"/>
  </w:num>
  <w:num w:numId="24">
    <w:abstractNumId w:val="26"/>
  </w:num>
  <w:num w:numId="25">
    <w:abstractNumId w:val="23"/>
  </w:num>
  <w:num w:numId="26">
    <w:abstractNumId w:val="9"/>
  </w:num>
  <w:num w:numId="27">
    <w:abstractNumId w:val="0"/>
  </w:num>
  <w:num w:numId="28">
    <w:abstractNumId w:val="24"/>
  </w:num>
  <w:num w:numId="29">
    <w:abstractNumId w:val="8"/>
  </w:num>
  <w:num w:numId="30">
    <w:abstractNumId w:val="21"/>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DD7"/>
    <w:rsid w:val="0000002C"/>
    <w:rsid w:val="000025F1"/>
    <w:rsid w:val="00003904"/>
    <w:rsid w:val="0001134A"/>
    <w:rsid w:val="00051237"/>
    <w:rsid w:val="0007405D"/>
    <w:rsid w:val="00083855"/>
    <w:rsid w:val="00096ED9"/>
    <w:rsid w:val="000A0B1F"/>
    <w:rsid w:val="000B6149"/>
    <w:rsid w:val="000B755C"/>
    <w:rsid w:val="000C3AD3"/>
    <w:rsid w:val="000E316C"/>
    <w:rsid w:val="000F1BEA"/>
    <w:rsid w:val="000F6AA2"/>
    <w:rsid w:val="00100903"/>
    <w:rsid w:val="00114669"/>
    <w:rsid w:val="00123822"/>
    <w:rsid w:val="00160201"/>
    <w:rsid w:val="00180BD6"/>
    <w:rsid w:val="001B3727"/>
    <w:rsid w:val="001C074D"/>
    <w:rsid w:val="001C35AE"/>
    <w:rsid w:val="001D003A"/>
    <w:rsid w:val="001D1C96"/>
    <w:rsid w:val="001D4037"/>
    <w:rsid w:val="001E77C6"/>
    <w:rsid w:val="00201CFA"/>
    <w:rsid w:val="002407EE"/>
    <w:rsid w:val="002420EA"/>
    <w:rsid w:val="00256702"/>
    <w:rsid w:val="00287D35"/>
    <w:rsid w:val="00296419"/>
    <w:rsid w:val="002A4A3B"/>
    <w:rsid w:val="002D044D"/>
    <w:rsid w:val="002D3F63"/>
    <w:rsid w:val="002E114A"/>
    <w:rsid w:val="002F1DCC"/>
    <w:rsid w:val="002F6967"/>
    <w:rsid w:val="00302BD7"/>
    <w:rsid w:val="00326DB0"/>
    <w:rsid w:val="0032764C"/>
    <w:rsid w:val="00332090"/>
    <w:rsid w:val="0034104B"/>
    <w:rsid w:val="00344CF7"/>
    <w:rsid w:val="00346372"/>
    <w:rsid w:val="00357459"/>
    <w:rsid w:val="00366818"/>
    <w:rsid w:val="003713B4"/>
    <w:rsid w:val="00377C0C"/>
    <w:rsid w:val="00377E1D"/>
    <w:rsid w:val="0038369D"/>
    <w:rsid w:val="0038460C"/>
    <w:rsid w:val="00387BBE"/>
    <w:rsid w:val="00396CEB"/>
    <w:rsid w:val="003A0C9D"/>
    <w:rsid w:val="003A5E9C"/>
    <w:rsid w:val="003B0ECF"/>
    <w:rsid w:val="003B55A8"/>
    <w:rsid w:val="003C5C0F"/>
    <w:rsid w:val="003C5E95"/>
    <w:rsid w:val="003E204B"/>
    <w:rsid w:val="003E4158"/>
    <w:rsid w:val="003E533D"/>
    <w:rsid w:val="003F06A8"/>
    <w:rsid w:val="003F59A5"/>
    <w:rsid w:val="004050E8"/>
    <w:rsid w:val="004371BD"/>
    <w:rsid w:val="004447FB"/>
    <w:rsid w:val="0045141A"/>
    <w:rsid w:val="00460164"/>
    <w:rsid w:val="004C31F5"/>
    <w:rsid w:val="00505B6A"/>
    <w:rsid w:val="005067AB"/>
    <w:rsid w:val="0051461A"/>
    <w:rsid w:val="0054525C"/>
    <w:rsid w:val="005475E1"/>
    <w:rsid w:val="00560347"/>
    <w:rsid w:val="00587C9C"/>
    <w:rsid w:val="00592938"/>
    <w:rsid w:val="005A6668"/>
    <w:rsid w:val="005B55F1"/>
    <w:rsid w:val="005C0194"/>
    <w:rsid w:val="005C752E"/>
    <w:rsid w:val="005F29B4"/>
    <w:rsid w:val="005F5DD7"/>
    <w:rsid w:val="006030A9"/>
    <w:rsid w:val="006433BD"/>
    <w:rsid w:val="0064486C"/>
    <w:rsid w:val="00647143"/>
    <w:rsid w:val="006519E8"/>
    <w:rsid w:val="00654B18"/>
    <w:rsid w:val="00657B30"/>
    <w:rsid w:val="00663012"/>
    <w:rsid w:val="006741FA"/>
    <w:rsid w:val="00687699"/>
    <w:rsid w:val="006B1394"/>
    <w:rsid w:val="006C0653"/>
    <w:rsid w:val="006C0DE2"/>
    <w:rsid w:val="006E70D6"/>
    <w:rsid w:val="006F3072"/>
    <w:rsid w:val="006F3E50"/>
    <w:rsid w:val="006F4649"/>
    <w:rsid w:val="0071454A"/>
    <w:rsid w:val="007154C9"/>
    <w:rsid w:val="007239FD"/>
    <w:rsid w:val="00730F2E"/>
    <w:rsid w:val="007346A3"/>
    <w:rsid w:val="007372C5"/>
    <w:rsid w:val="00741189"/>
    <w:rsid w:val="00753E82"/>
    <w:rsid w:val="007577C0"/>
    <w:rsid w:val="00772D7E"/>
    <w:rsid w:val="007731C0"/>
    <w:rsid w:val="00786441"/>
    <w:rsid w:val="007A5791"/>
    <w:rsid w:val="007C7FF1"/>
    <w:rsid w:val="007E3447"/>
    <w:rsid w:val="007F07E8"/>
    <w:rsid w:val="007F4B90"/>
    <w:rsid w:val="007F5452"/>
    <w:rsid w:val="00801EDC"/>
    <w:rsid w:val="0080509A"/>
    <w:rsid w:val="008078B7"/>
    <w:rsid w:val="00807C0D"/>
    <w:rsid w:val="00813542"/>
    <w:rsid w:val="00817B8A"/>
    <w:rsid w:val="00820BEC"/>
    <w:rsid w:val="008215C9"/>
    <w:rsid w:val="008316C4"/>
    <w:rsid w:val="00832510"/>
    <w:rsid w:val="00834EFA"/>
    <w:rsid w:val="00836AC0"/>
    <w:rsid w:val="008624B4"/>
    <w:rsid w:val="00873DED"/>
    <w:rsid w:val="00886F23"/>
    <w:rsid w:val="00891CCF"/>
    <w:rsid w:val="008948E4"/>
    <w:rsid w:val="008A04AB"/>
    <w:rsid w:val="008A5B7B"/>
    <w:rsid w:val="008B34E9"/>
    <w:rsid w:val="008B7F5A"/>
    <w:rsid w:val="008C3A86"/>
    <w:rsid w:val="008D1DB1"/>
    <w:rsid w:val="008D6061"/>
    <w:rsid w:val="008D6722"/>
    <w:rsid w:val="008D7091"/>
    <w:rsid w:val="008D78C3"/>
    <w:rsid w:val="008E4DF5"/>
    <w:rsid w:val="008E68E5"/>
    <w:rsid w:val="008E7342"/>
    <w:rsid w:val="008F6627"/>
    <w:rsid w:val="009209A9"/>
    <w:rsid w:val="0092164E"/>
    <w:rsid w:val="009269F1"/>
    <w:rsid w:val="00931DCA"/>
    <w:rsid w:val="0093212D"/>
    <w:rsid w:val="00942823"/>
    <w:rsid w:val="009536C2"/>
    <w:rsid w:val="00957746"/>
    <w:rsid w:val="00975A8C"/>
    <w:rsid w:val="0098297E"/>
    <w:rsid w:val="00982F95"/>
    <w:rsid w:val="009856B3"/>
    <w:rsid w:val="009A2CB6"/>
    <w:rsid w:val="009B1D9F"/>
    <w:rsid w:val="009C20D8"/>
    <w:rsid w:val="00A05DE0"/>
    <w:rsid w:val="00A113B3"/>
    <w:rsid w:val="00A15ACC"/>
    <w:rsid w:val="00A170C1"/>
    <w:rsid w:val="00A172E0"/>
    <w:rsid w:val="00A356EC"/>
    <w:rsid w:val="00A37E55"/>
    <w:rsid w:val="00A37EE3"/>
    <w:rsid w:val="00A52BE9"/>
    <w:rsid w:val="00A62113"/>
    <w:rsid w:val="00A777CF"/>
    <w:rsid w:val="00A808C6"/>
    <w:rsid w:val="00A82F2E"/>
    <w:rsid w:val="00AA44EA"/>
    <w:rsid w:val="00AA4566"/>
    <w:rsid w:val="00AB092C"/>
    <w:rsid w:val="00AB2123"/>
    <w:rsid w:val="00B13992"/>
    <w:rsid w:val="00B2231B"/>
    <w:rsid w:val="00B231A8"/>
    <w:rsid w:val="00B24711"/>
    <w:rsid w:val="00B342D6"/>
    <w:rsid w:val="00B444A2"/>
    <w:rsid w:val="00B47779"/>
    <w:rsid w:val="00B47B07"/>
    <w:rsid w:val="00B729AB"/>
    <w:rsid w:val="00B95C5A"/>
    <w:rsid w:val="00BA2414"/>
    <w:rsid w:val="00BA549F"/>
    <w:rsid w:val="00BE1A52"/>
    <w:rsid w:val="00BE5F61"/>
    <w:rsid w:val="00BF05C1"/>
    <w:rsid w:val="00C158B8"/>
    <w:rsid w:val="00C266B1"/>
    <w:rsid w:val="00C53422"/>
    <w:rsid w:val="00C62355"/>
    <w:rsid w:val="00C66E9C"/>
    <w:rsid w:val="00C85591"/>
    <w:rsid w:val="00C90A20"/>
    <w:rsid w:val="00CA3857"/>
    <w:rsid w:val="00CA3E8F"/>
    <w:rsid w:val="00CB0086"/>
    <w:rsid w:val="00CC0AD8"/>
    <w:rsid w:val="00CD458F"/>
    <w:rsid w:val="00CE19ED"/>
    <w:rsid w:val="00CE79D1"/>
    <w:rsid w:val="00D008AF"/>
    <w:rsid w:val="00D01CCA"/>
    <w:rsid w:val="00D06AA4"/>
    <w:rsid w:val="00D07B0B"/>
    <w:rsid w:val="00D15632"/>
    <w:rsid w:val="00D158D4"/>
    <w:rsid w:val="00D274A6"/>
    <w:rsid w:val="00D32380"/>
    <w:rsid w:val="00D32BB5"/>
    <w:rsid w:val="00D34DA6"/>
    <w:rsid w:val="00D37B4E"/>
    <w:rsid w:val="00D46B83"/>
    <w:rsid w:val="00D57392"/>
    <w:rsid w:val="00D6210E"/>
    <w:rsid w:val="00D875BF"/>
    <w:rsid w:val="00DB6FF6"/>
    <w:rsid w:val="00DC0536"/>
    <w:rsid w:val="00DC3F30"/>
    <w:rsid w:val="00DC6FA5"/>
    <w:rsid w:val="00DD38A2"/>
    <w:rsid w:val="00DE2809"/>
    <w:rsid w:val="00DE3714"/>
    <w:rsid w:val="00DE3776"/>
    <w:rsid w:val="00E00E26"/>
    <w:rsid w:val="00E1124C"/>
    <w:rsid w:val="00E13272"/>
    <w:rsid w:val="00E13D71"/>
    <w:rsid w:val="00E1708C"/>
    <w:rsid w:val="00E34FA6"/>
    <w:rsid w:val="00E57AAF"/>
    <w:rsid w:val="00E600FA"/>
    <w:rsid w:val="00E9198F"/>
    <w:rsid w:val="00E94C88"/>
    <w:rsid w:val="00E96E8D"/>
    <w:rsid w:val="00EB006E"/>
    <w:rsid w:val="00ED3A96"/>
    <w:rsid w:val="00ED5967"/>
    <w:rsid w:val="00F00A0B"/>
    <w:rsid w:val="00F01EE7"/>
    <w:rsid w:val="00F0386E"/>
    <w:rsid w:val="00F04523"/>
    <w:rsid w:val="00F1082A"/>
    <w:rsid w:val="00F23A1F"/>
    <w:rsid w:val="00F30480"/>
    <w:rsid w:val="00F40B6A"/>
    <w:rsid w:val="00F45545"/>
    <w:rsid w:val="00F472BA"/>
    <w:rsid w:val="00F47B86"/>
    <w:rsid w:val="00F51602"/>
    <w:rsid w:val="00F5583C"/>
    <w:rsid w:val="00F674FA"/>
    <w:rsid w:val="00F71B37"/>
    <w:rsid w:val="00F73308"/>
    <w:rsid w:val="00F748A5"/>
    <w:rsid w:val="00F94D22"/>
    <w:rsid w:val="00FA1E1C"/>
    <w:rsid w:val="00FA2F81"/>
    <w:rsid w:val="00FA6056"/>
    <w:rsid w:val="00FC0362"/>
    <w:rsid w:val="00FE3081"/>
    <w:rsid w:val="00FE6D09"/>
    <w:rsid w:val="00FF43C9"/>
    <w:rsid w:val="00FF69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06844"/>
  <w15:docId w15:val="{EBF87233-730C-4018-9508-A35EA9EBF0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40" w:lineRule="auto"/>
    </w:pPr>
    <w:rPr>
      <w:rFonts w:ascii="Times New Roman" w:eastAsia="Times New Roman" w:hAnsi="Times New Roman" w:cs="Angsana New"/>
      <w:sz w:val="24"/>
      <w:szCs w:val="24"/>
    </w:rPr>
  </w:style>
  <w:style w:type="paragraph" w:styleId="Heading6">
    <w:name w:val="heading 6"/>
    <w:basedOn w:val="Normal"/>
    <w:next w:val="Normal"/>
    <w:link w:val="Heading6Char1"/>
    <w:qFormat/>
    <w:pPr>
      <w:spacing w:before="240" w:after="60"/>
      <w:outlineLvl w:val="5"/>
    </w:pPr>
    <w:rPr>
      <w:rFonts w:ascii="Calibri" w:hAnsi="Calibri" w:cs="Calibri"/>
      <w:b/>
      <w:bCs/>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6Char">
    <w:name w:val="Heading 6 Char"/>
    <w:basedOn w:val="DefaultParagraphFont"/>
    <w:uiPriority w:val="9"/>
    <w:rPr>
      <w:rFonts w:asciiTheme="majorHAnsi" w:eastAsiaTheme="majorEastAsia" w:hAnsiTheme="majorHAnsi" w:cstheme="majorBidi"/>
      <w:i/>
      <w:iCs/>
      <w:color w:val="243F60"/>
      <w:sz w:val="24"/>
      <w:szCs w:val="24"/>
    </w:rPr>
  </w:style>
  <w:style w:type="character" w:styleId="Hyperlink">
    <w:name w:val="Hyperlink"/>
    <w:basedOn w:val="DefaultParagraphFont"/>
    <w:rPr>
      <w:color w:val="0000FF"/>
      <w:u w:val="single"/>
    </w:rPr>
  </w:style>
  <w:style w:type="paragraph" w:styleId="HTMLPreformatted">
    <w:name w:val="HTML Preformatted"/>
    <w:basedOn w:val="Normal"/>
    <w:link w:val="HTMLPreformattedChar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sz w:val="20"/>
      <w:szCs w:val="20"/>
    </w:rPr>
  </w:style>
  <w:style w:type="character" w:customStyle="1" w:styleId="HTMLPreformattedChar">
    <w:name w:val="HTML Preformatted Char"/>
    <w:basedOn w:val="DefaultParagraphFont"/>
    <w:uiPriority w:val="99"/>
    <w:rPr>
      <w:rFonts w:ascii="Consolas" w:eastAsia="Times New Roman" w:hAnsi="Consolas" w:cs="Consolas"/>
      <w:sz w:val="20"/>
      <w:szCs w:val="20"/>
    </w:rPr>
  </w:style>
  <w:style w:type="paragraph" w:styleId="BodyText">
    <w:name w:val="Body Text"/>
    <w:basedOn w:val="Normal"/>
    <w:link w:val="BodyTextChar1"/>
    <w:rPr>
      <w:rFonts w:cs="Times New Roman"/>
      <w:sz w:val="16"/>
    </w:rPr>
  </w:style>
  <w:style w:type="character" w:customStyle="1" w:styleId="BodyTextChar">
    <w:name w:val="Body Text Char"/>
    <w:basedOn w:val="DefaultParagraphFont"/>
    <w:uiPriority w:val="99"/>
    <w:rPr>
      <w:rFonts w:ascii="Times New Roman" w:eastAsia="Times New Roman" w:hAnsi="Times New Roman" w:cs="Angsana New"/>
      <w:sz w:val="24"/>
      <w:szCs w:val="24"/>
    </w:rPr>
  </w:style>
  <w:style w:type="paragraph" w:styleId="Subtitle">
    <w:name w:val="Subtitle"/>
    <w:basedOn w:val="Normal"/>
    <w:next w:val="BodyText"/>
    <w:link w:val="SubtitleChar1"/>
    <w:qFormat/>
    <w:pPr>
      <w:suppressAutoHyphens/>
    </w:pPr>
    <w:rPr>
      <w:rFonts w:ascii="Garamond" w:hAnsi="Garamond" w:cs="Garamond"/>
      <w:szCs w:val="20"/>
      <w:lang w:eastAsia="zh-CN"/>
    </w:rPr>
  </w:style>
  <w:style w:type="character" w:customStyle="1" w:styleId="SubtitleChar">
    <w:name w:val="Subtitle Char"/>
    <w:basedOn w:val="DefaultParagraphFont"/>
    <w:uiPriority w:val="11"/>
    <w:rPr>
      <w:rFonts w:asciiTheme="majorHAnsi" w:eastAsiaTheme="majorEastAsia" w:hAnsiTheme="majorHAnsi" w:cstheme="majorBidi"/>
      <w:i/>
      <w:iCs/>
      <w:color w:val="4F81BD"/>
      <w:spacing w:val="15"/>
      <w:sz w:val="24"/>
      <w:szCs w:val="24"/>
    </w:rPr>
  </w:style>
  <w:style w:type="character" w:customStyle="1" w:styleId="HTMLPreformattedChar1">
    <w:name w:val="HTML Preformatted Char1"/>
    <w:basedOn w:val="DefaultParagraphFont"/>
    <w:link w:val="HTMLPreformatted"/>
    <w:rPr>
      <w:rFonts w:ascii="Courier New" w:eastAsia="Courier New" w:hAnsi="Courier New" w:cs="Angsana New"/>
      <w:sz w:val="20"/>
      <w:szCs w:val="20"/>
    </w:rPr>
  </w:style>
  <w:style w:type="character" w:customStyle="1" w:styleId="BodyTextChar1">
    <w:name w:val="Body Text Char1"/>
    <w:basedOn w:val="DefaultParagraphFont"/>
    <w:link w:val="BodyText"/>
    <w:rPr>
      <w:rFonts w:ascii="Times New Roman" w:eastAsia="Times New Roman" w:hAnsi="Times New Roman" w:cs="Times New Roman"/>
      <w:sz w:val="16"/>
      <w:szCs w:val="24"/>
    </w:rPr>
  </w:style>
  <w:style w:type="character" w:customStyle="1" w:styleId="Heading6Char1">
    <w:name w:val="Heading 6 Char1"/>
    <w:basedOn w:val="DefaultParagraphFont"/>
    <w:link w:val="Heading6"/>
    <w:rPr>
      <w:rFonts w:ascii="Calibri" w:eastAsia="Times New Roman" w:hAnsi="Calibri" w:cs="Calibri"/>
      <w:b/>
      <w:bCs/>
    </w:rPr>
  </w:style>
  <w:style w:type="character" w:customStyle="1" w:styleId="SubtitleChar1">
    <w:name w:val="Subtitle Char1"/>
    <w:basedOn w:val="DefaultParagraphFont"/>
    <w:link w:val="Subtitle"/>
    <w:rPr>
      <w:rFonts w:ascii="Garamond" w:eastAsia="Times New Roman" w:hAnsi="Garamond" w:cs="Garamond"/>
      <w:sz w:val="24"/>
      <w:szCs w:val="20"/>
      <w:lang w:eastAsia="zh-CN"/>
    </w:rPr>
  </w:style>
  <w:style w:type="paragraph" w:styleId="BalloonText">
    <w:name w:val="Balloon Text"/>
    <w:basedOn w:val="Normal"/>
    <w:link w:val="BalloonTextChar"/>
    <w:uiPriority w:val="99"/>
    <w:rPr>
      <w:rFonts w:ascii="Tahoma" w:hAnsi="Tahoma" w:cs="Tahoma"/>
      <w:sz w:val="16"/>
      <w:szCs w:val="16"/>
    </w:rPr>
  </w:style>
  <w:style w:type="character" w:customStyle="1" w:styleId="BalloonTextChar">
    <w:name w:val="Balloon Text Char"/>
    <w:basedOn w:val="DefaultParagraphFont"/>
    <w:link w:val="BalloonText"/>
    <w:uiPriority w:val="99"/>
    <w:rPr>
      <w:rFonts w:ascii="Tahoma" w:eastAsia="Times New Roman" w:hAnsi="Tahoma" w:cs="Tahoma"/>
      <w:sz w:val="16"/>
      <w:szCs w:val="16"/>
    </w:rPr>
  </w:style>
  <w:style w:type="paragraph" w:styleId="ListParagraph">
    <w:name w:val="List Paragraph"/>
    <w:basedOn w:val="Normal"/>
    <w:uiPriority w:val="34"/>
    <w:qFormat/>
    <w:pPr>
      <w:ind w:left="720"/>
      <w:contextualSpacing/>
    </w:pPr>
  </w:style>
  <w:style w:type="paragraph" w:customStyle="1" w:styleId="NormalRight">
    <w:name w:val="Normal+Right"/>
    <w:basedOn w:val="Normal"/>
    <w:rsid w:val="007A5791"/>
    <w:rPr>
      <w:rFonts w:cs="Times New Roman"/>
    </w:rPr>
  </w:style>
  <w:style w:type="character" w:styleId="UnresolvedMention">
    <w:name w:val="Unresolved Mention"/>
    <w:basedOn w:val="DefaultParagraphFont"/>
    <w:uiPriority w:val="99"/>
    <w:semiHidden/>
    <w:unhideWhenUsed/>
    <w:rsid w:val="003B55A8"/>
    <w:rPr>
      <w:color w:val="808080"/>
      <w:shd w:val="clear" w:color="auto" w:fill="E6E6E6"/>
    </w:rPr>
  </w:style>
  <w:style w:type="paragraph" w:styleId="Header">
    <w:name w:val="header"/>
    <w:basedOn w:val="Normal"/>
    <w:link w:val="HeaderChar"/>
    <w:unhideWhenUsed/>
    <w:rsid w:val="00BA549F"/>
    <w:pPr>
      <w:tabs>
        <w:tab w:val="center" w:pos="4680"/>
        <w:tab w:val="right" w:pos="9360"/>
      </w:tabs>
    </w:pPr>
  </w:style>
  <w:style w:type="character" w:customStyle="1" w:styleId="HeaderChar">
    <w:name w:val="Header Char"/>
    <w:basedOn w:val="DefaultParagraphFont"/>
    <w:link w:val="Header"/>
    <w:rsid w:val="00BA549F"/>
    <w:rPr>
      <w:rFonts w:ascii="Times New Roman" w:eastAsia="Times New Roman" w:hAnsi="Times New Roman" w:cs="Angsana New"/>
      <w:sz w:val="24"/>
      <w:szCs w:val="24"/>
    </w:rPr>
  </w:style>
  <w:style w:type="paragraph" w:styleId="Footer">
    <w:name w:val="footer"/>
    <w:basedOn w:val="Normal"/>
    <w:link w:val="FooterChar"/>
    <w:uiPriority w:val="99"/>
    <w:unhideWhenUsed/>
    <w:rsid w:val="00BA549F"/>
    <w:pPr>
      <w:tabs>
        <w:tab w:val="center" w:pos="4680"/>
        <w:tab w:val="right" w:pos="9360"/>
      </w:tabs>
    </w:pPr>
  </w:style>
  <w:style w:type="character" w:customStyle="1" w:styleId="FooterChar">
    <w:name w:val="Footer Char"/>
    <w:basedOn w:val="DefaultParagraphFont"/>
    <w:link w:val="Footer"/>
    <w:uiPriority w:val="99"/>
    <w:rsid w:val="00BA549F"/>
    <w:rPr>
      <w:rFonts w:ascii="Times New Roman" w:eastAsia="Times New Roman" w:hAnsi="Times New Roman" w:cs="Angsana New"/>
      <w:sz w:val="24"/>
      <w:szCs w:val="24"/>
    </w:rPr>
  </w:style>
  <w:style w:type="paragraph" w:styleId="PlainText">
    <w:name w:val="Plain Text"/>
    <w:basedOn w:val="Normal"/>
    <w:link w:val="PlainTextChar"/>
    <w:uiPriority w:val="99"/>
    <w:rsid w:val="008E68E5"/>
    <w:rPr>
      <w:rFonts w:ascii="Courier New" w:hAnsi="Courier New" w:cs="Times New Roman"/>
      <w:sz w:val="20"/>
      <w:szCs w:val="20"/>
      <w:lang w:val="x-none" w:eastAsia="x-none"/>
    </w:rPr>
  </w:style>
  <w:style w:type="character" w:customStyle="1" w:styleId="PlainTextChar">
    <w:name w:val="Plain Text Char"/>
    <w:basedOn w:val="DefaultParagraphFont"/>
    <w:link w:val="PlainText"/>
    <w:uiPriority w:val="99"/>
    <w:rsid w:val="008E68E5"/>
    <w:rPr>
      <w:rFonts w:ascii="Courier New" w:eastAsia="Times New Roman" w:hAnsi="Courier New" w:cs="Times New Roman"/>
      <w:sz w:val="20"/>
      <w:szCs w:val="20"/>
      <w:lang w:val="x-none" w:eastAsia="x-none"/>
    </w:rPr>
  </w:style>
  <w:style w:type="paragraph" w:styleId="NoSpacing">
    <w:name w:val="No Spacing"/>
    <w:uiPriority w:val="1"/>
    <w:qFormat/>
    <w:rsid w:val="0007405D"/>
    <w:pPr>
      <w:spacing w:after="0" w:line="240" w:lineRule="auto"/>
    </w:pPr>
    <w:rPr>
      <w:rFonts w:ascii="Times New Roman" w:eastAsia="Times New Roman" w:hAnsi="Times New Roman" w:cs="Angsana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kondareddydba9@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85</TotalTime>
  <Pages>5</Pages>
  <Words>2072</Words>
  <Characters>11811</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TCSL</Company>
  <LinksUpToDate>false</LinksUpToDate>
  <CharactersWithSpaces>13856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Akash Pawar</dc:creator>
  <cp:lastModifiedBy>prasadvmforu@gmail.com</cp:lastModifiedBy>
  <cp:revision>135</cp:revision>
  <cp:lastPrinted>2017-11-25T14:59:00Z</cp:lastPrinted>
  <dcterms:created xsi:type="dcterms:W3CDTF">2022-01-23T09:17:00Z</dcterms:created>
  <dcterms:modified xsi:type="dcterms:W3CDTF">2022-02-05T11:40:00Z</dcterms:modified>
</cp:coreProperties>
</file>