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+1-460-396-2074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2020-08-01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2022-10-01 to 2024-08-01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2024-01-01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Python, Java, Angular, Node.js, Spring Boot, Redis, MongoDB, Elasticsearch, AWS, CI/CD, Git, Jenkins, TensorFlow,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