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david.lopez@gmail.com | +1-380-608-2245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Microsoft</w:t>
      </w:r>
    </w:p>
    <w:p>
      <w:r>
        <w:t>2023-01-01 to 2023-11-01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(2019-08-01 - 2023-05-01)</w:t>
      </w:r>
    </w:p>
    <w:p>
      <w:r>
        <w:t>GPA: 3.31</w:t>
      </w:r>
    </w:p>
    <w:p>
      <w:pPr>
        <w:pStyle w:val="Heading2"/>
      </w:pPr>
      <w:r>
        <w:t>Master of Business Administration</w:t>
      </w:r>
    </w:p>
    <w:p>
      <w:r>
        <w:t>Pacific Western University (2025-08-01 - 2027-05-01)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Spring Boot, Node.js, Flask, Elasticsearch, Redis, Google Cloud, Azure, Scrum,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