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Lopez</w:t>
      </w:r>
    </w:p>
    <w:p>
      <w:pPr>
        <w:jc w:val="center"/>
      </w:pPr>
      <w:r>
        <w:t>michael.lopez@gmail.com | +1-457-907-3381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2022-04-01 to 2024-04-01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JPMorgan Chase</w:t>
      </w:r>
    </w:p>
    <w:p>
      <w:r>
        <w:t>2024-12-01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(2018-08-01 - 2022-05-01)</w:t>
      </w:r>
    </w:p>
    <w:p>
      <w:r>
        <w:t>GPA: 3.75</w:t>
      </w:r>
    </w:p>
    <w:p>
      <w:pPr>
        <w:pStyle w:val="Heading2"/>
      </w:pPr>
      <w:r>
        <w:t>Master of Business Administration</w:t>
      </w:r>
    </w:p>
    <w:p>
      <w:r>
        <w:t>Princeton University (2022-08-01 - 2024-05-01)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Python, Node.js, Angular, SQL, MongoDB, PostgreSQL, Google Cloud,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