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Davis</w:t>
      </w:r>
    </w:p>
    <w:p>
      <w:pPr>
        <w:jc w:val="center"/>
      </w:pPr>
      <w:r>
        <w:t>jennifer.davis@email.com | +1-315-999-3439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2016-11-01 to 2017-06-01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Meta</w:t>
      </w:r>
    </w:p>
    <w:p>
      <w:r>
        <w:t>2017-12-01 to 2018-08-01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Meta</w:t>
      </w:r>
    </w:p>
    <w:p>
      <w:r>
        <w:t>2018-12-01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Cisco</w:t>
      </w:r>
    </w:p>
    <w:p>
      <w:r>
        <w:t>2021-08-01 to 2024-04-01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Adobe</w:t>
      </w:r>
    </w:p>
    <w:p>
      <w:r>
        <w:t>2024-11-01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(2012-08-01 - 2016-05-01)</w:t>
      </w:r>
    </w:p>
    <w:p>
      <w:r>
        <w:t>GPA: 3.81</w:t>
      </w:r>
    </w:p>
    <w:p>
      <w:pPr>
        <w:pStyle w:val="Heading2"/>
      </w:pPr>
      <w:r>
        <w:t>Master of Technology</w:t>
      </w:r>
    </w:p>
    <w:p>
      <w:r>
        <w:t>MIT (2018-08-01 - 2020-05-01)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Python, Rust, React, MongoDB, PostgreSQL, Kubernetes,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