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Moore</w:t>
      </w:r>
    </w:p>
    <w:p>
      <w:pPr>
        <w:jc w:val="center"/>
      </w:pPr>
      <w:r>
        <w:t>elizabeth.moore@email.com | +1-986-291-5597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2011-10-01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Salesforce</w:t>
      </w:r>
    </w:p>
    <w:p>
      <w:r>
        <w:t>2014-10-01 to 2015-09-01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Amazon</w:t>
      </w:r>
    </w:p>
    <w:p>
      <w:r>
        <w:t>2015-12-01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Cisco</w:t>
      </w:r>
    </w:p>
    <w:p>
      <w:r>
        <w:t>2019-04-01 to 2023-08-01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Cisco</w:t>
      </w:r>
    </w:p>
    <w:p>
      <w:r>
        <w:t>2023-04-01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(2007-08-01 - 2011-05-01)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Vue.js, Node.js, React, Elasticsearch, SQL, Docker,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