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Garcia</w:t>
      </w:r>
    </w:p>
    <w:p>
      <w:pPr>
        <w:jc w:val="center"/>
      </w:pPr>
      <w:r>
        <w:t>william.garcia@gmail.com | +1-753-339-1059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2011-06-01 to 2012-06-01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Intel</w:t>
      </w:r>
    </w:p>
    <w:p>
      <w:r>
        <w:t>2012-07-01 to 2013-07-01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2013-02-01 to 2014-12-01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Oracle</w:t>
      </w:r>
    </w:p>
    <w:p>
      <w:r>
        <w:t>2014-12-01 to 2017-02-01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Deloitte</w:t>
      </w:r>
    </w:p>
    <w:p>
      <w:r>
        <w:t>2017-09-01 to 2019-07-01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(2007-08-01 - 2011-05-01)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Java, JavaScript, Node.js, Elasticsearch, Docker, Azure, Google Cloud,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