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44FD" w14:textId="77777777" w:rsidR="000E22B2" w:rsidRPr="002447FE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47FE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63606C35" w14:textId="77777777" w:rsidR="000E22B2" w:rsidRPr="002447FE" w:rsidRDefault="000E22B2" w:rsidP="000E22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42658" w14:textId="77777777" w:rsidR="000E22B2" w:rsidRPr="002447FE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6DF9F76" w14:textId="77777777" w:rsidR="000E22B2" w:rsidRPr="002447F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5BF5531F" w14:textId="77777777" w:rsidR="000E22B2" w:rsidRPr="002447F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2447FE" w14:paraId="6DCF2235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C39F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922A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2447FE" w14:paraId="1E5F8BF5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3A00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D776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2447FE" w14:paraId="7AA085DB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F16C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97A5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2447FE" w14:paraId="3889E3C7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187E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9661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2447FE" w14:paraId="12ED884B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0949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EDA4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2447FE" w14:paraId="667948C2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654F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6D27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2447FE" w14:paraId="20D9DC8F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2147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82B9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2447FE" w14:paraId="3AC54A97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1C69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C667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2447FE" w14:paraId="0581B435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4F48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617C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2447FE" w14:paraId="7E2EB58A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C8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02F7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2447FE" w14:paraId="2019524D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59FB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CCED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2447FE" w14:paraId="4E0E6206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2247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AA27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2447FE" w14:paraId="4531DEFA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6170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D6B0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2447FE" w14:paraId="053BBE8B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E9C6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27B3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2447FE" w14:paraId="2A35FE67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9D08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2122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2447FE" w14:paraId="378C9CA7" w14:textId="77777777" w:rsidTr="00DF3BCE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825E" w14:textId="77777777" w:rsidR="000E22B2" w:rsidRPr="002447FE" w:rsidRDefault="000E22B2" w:rsidP="00DF3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EE5" w14:textId="77777777" w:rsidR="000E22B2" w:rsidRPr="002447FE" w:rsidRDefault="000E22B2" w:rsidP="00DF3B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447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286274C2" w14:textId="77777777" w:rsidR="000E22B2" w:rsidRPr="002447FE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3763165" w14:textId="425CE68E" w:rsidR="000E22B2" w:rsidRPr="002447FE" w:rsidRDefault="00902D16" w:rsidP="00902D16">
      <w:pPr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2447FE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2447FE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2447FE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2447FE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Assignments_2</w:t>
      </w:r>
    </w:p>
    <w:p w14:paraId="68519A19" w14:textId="77777777" w:rsidR="000E22B2" w:rsidRPr="002447F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D91A9F2" w14:textId="77777777" w:rsidR="000E22B2" w:rsidRPr="002447F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E2340" wp14:editId="6F2B239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15BDD" w14:textId="77777777" w:rsidR="000E22B2" w:rsidRPr="002447F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lastRenderedPageBreak/>
        <w:t>Answer the following three questions based on the box-plot above.</w:t>
      </w:r>
    </w:p>
    <w:p w14:paraId="189E1AE8" w14:textId="6F96921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What is inter-quartile range of this dataset? (</w:t>
      </w:r>
      <w:proofErr w:type="gramStart"/>
      <w:r w:rsidRPr="002447FE">
        <w:rPr>
          <w:rFonts w:ascii="Times New Roman" w:hAnsi="Times New Roman" w:cs="Times New Roman"/>
          <w:sz w:val="28"/>
          <w:szCs w:val="28"/>
        </w:rPr>
        <w:t>please</w:t>
      </w:r>
      <w:proofErr w:type="gramEnd"/>
      <w:r w:rsidRPr="002447FE">
        <w:rPr>
          <w:rFonts w:ascii="Times New Roman" w:hAnsi="Times New Roman" w:cs="Times New Roman"/>
          <w:sz w:val="28"/>
          <w:szCs w:val="28"/>
        </w:rPr>
        <w:t xml:space="preserve"> approximate the numbers) In one line, explain what this value implies.</w:t>
      </w:r>
    </w:p>
    <w:p w14:paraId="7E6F28B6" w14:textId="0979BC57" w:rsidR="002447FE" w:rsidRDefault="002447FE" w:rsidP="002447F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E3B1094" w14:textId="074C0858" w:rsidR="002447FE" w:rsidRPr="00F2577B" w:rsidRDefault="002447FE" w:rsidP="002447F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F2577B">
        <w:rPr>
          <w:rFonts w:ascii="Times New Roman" w:hAnsi="Times New Roman" w:cs="Times New Roman"/>
          <w:b/>
          <w:bCs/>
          <w:sz w:val="28"/>
          <w:szCs w:val="28"/>
        </w:rPr>
        <w:t>IQR=Q3-Q1</w:t>
      </w:r>
    </w:p>
    <w:p w14:paraId="0AE8DD5B" w14:textId="695E3D61" w:rsidR="002447FE" w:rsidRPr="00F2577B" w:rsidRDefault="002447FE" w:rsidP="002447F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F2577B">
        <w:rPr>
          <w:rFonts w:ascii="Times New Roman" w:hAnsi="Times New Roman" w:cs="Times New Roman"/>
          <w:b/>
          <w:bCs/>
          <w:sz w:val="28"/>
          <w:szCs w:val="28"/>
        </w:rPr>
        <w:t>12-5=7</w:t>
      </w:r>
    </w:p>
    <w:p w14:paraId="20586568" w14:textId="77777777" w:rsidR="002447FE" w:rsidRPr="002447FE" w:rsidRDefault="002447FE" w:rsidP="002447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47B063C" w14:textId="2B195DD7" w:rsidR="000E22B2" w:rsidRPr="002447F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0731BB07" w14:textId="77777777" w:rsidR="002447FE" w:rsidRPr="002447FE" w:rsidRDefault="002447FE" w:rsidP="002447F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0F30B" w14:textId="26DDB895" w:rsidR="002447FE" w:rsidRPr="002447FE" w:rsidRDefault="002447FE" w:rsidP="002447FE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2447FE">
        <w:rPr>
          <w:rFonts w:ascii="Times New Roman" w:hAnsi="Times New Roman" w:cs="Times New Roman"/>
          <w:b/>
          <w:bCs/>
          <w:sz w:val="28"/>
          <w:szCs w:val="28"/>
        </w:rPr>
        <w:t xml:space="preserve">Positively Skewed </w:t>
      </w:r>
    </w:p>
    <w:p w14:paraId="22FEFC14" w14:textId="77777777" w:rsidR="002447FE" w:rsidRPr="002447FE" w:rsidRDefault="002447FE" w:rsidP="002447FE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EAAD800" w14:textId="77777777" w:rsidR="000E22B2" w:rsidRPr="002447F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7B2D7EA5" w14:textId="31DC0B23" w:rsidR="000E22B2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1A41B86" w14:textId="7781DA63" w:rsidR="002447FE" w:rsidRPr="002447FE" w:rsidRDefault="002447FE" w:rsidP="002447FE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447FE">
        <w:rPr>
          <w:rFonts w:ascii="Times New Roman" w:hAnsi="Times New Roman" w:cs="Times New Roman"/>
          <w:b/>
          <w:bCs/>
          <w:sz w:val="24"/>
          <w:szCs w:val="24"/>
        </w:rPr>
        <w:t>Outlier in the boxplot will be removed</w:t>
      </w:r>
    </w:p>
    <w:p w14:paraId="5294CD92" w14:textId="77777777" w:rsidR="002447FE" w:rsidRPr="002447FE" w:rsidRDefault="002447FE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B606985" w14:textId="77777777" w:rsidR="000E22B2" w:rsidRPr="002447FE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CBCC43E" w14:textId="77777777" w:rsidR="000E22B2" w:rsidRPr="002447F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153C9" wp14:editId="7EF830A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16FD0" w14:textId="77777777" w:rsidR="000E22B2" w:rsidRPr="002447F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7EB70FB" w14:textId="6C413F69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1E2A9562" w14:textId="77777777" w:rsidR="00C770D0" w:rsidRPr="002447FE" w:rsidRDefault="00C770D0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E5A0EAD" w14:textId="62B19C5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lastRenderedPageBreak/>
        <w:t>Where would the mode of this dataset lie?</w:t>
      </w:r>
    </w:p>
    <w:p w14:paraId="52C81B09" w14:textId="7BB5334D" w:rsidR="00C770D0" w:rsidRDefault="00C770D0" w:rsidP="00C770D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17E1418" w14:textId="4B9F6820" w:rsidR="00C770D0" w:rsidRPr="00C770D0" w:rsidRDefault="00C770D0" w:rsidP="00C770D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770D0">
        <w:rPr>
          <w:rFonts w:ascii="Times New Roman" w:hAnsi="Times New Roman" w:cs="Times New Roman"/>
          <w:b/>
          <w:bCs/>
          <w:sz w:val="28"/>
          <w:szCs w:val="28"/>
        </w:rPr>
        <w:t>From 4-8 approx.</w:t>
      </w:r>
    </w:p>
    <w:p w14:paraId="6BE5F1AF" w14:textId="77777777" w:rsidR="00C770D0" w:rsidRPr="002447FE" w:rsidRDefault="00C770D0" w:rsidP="00C770D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FF1ACE2" w14:textId="6F75C29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Comment on the skewness of the dataset.</w:t>
      </w:r>
      <w:r w:rsidRPr="002447FE">
        <w:rPr>
          <w:rFonts w:ascii="Times New Roman" w:hAnsi="Times New Roman" w:cs="Times New Roman"/>
          <w:sz w:val="28"/>
          <w:szCs w:val="28"/>
        </w:rPr>
        <w:tab/>
      </w:r>
    </w:p>
    <w:p w14:paraId="13B69949" w14:textId="65394597" w:rsidR="00C770D0" w:rsidRDefault="00C770D0" w:rsidP="00C770D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12FA40B" w14:textId="6A1DE47D" w:rsidR="00C770D0" w:rsidRPr="0098359D" w:rsidRDefault="0098359D" w:rsidP="00C770D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8359D">
        <w:rPr>
          <w:rFonts w:ascii="Times New Roman" w:hAnsi="Times New Roman" w:cs="Times New Roman"/>
          <w:b/>
          <w:bCs/>
          <w:sz w:val="28"/>
          <w:szCs w:val="28"/>
        </w:rPr>
        <w:t>Positively</w:t>
      </w:r>
      <w:r w:rsidRPr="0098359D">
        <w:rPr>
          <w:rFonts w:ascii="Times New Roman" w:hAnsi="Times New Roman" w:cs="Times New Roman"/>
          <w:b/>
          <w:bCs/>
          <w:sz w:val="28"/>
          <w:szCs w:val="28"/>
        </w:rPr>
        <w:t xml:space="preserve"> skewed</w:t>
      </w:r>
    </w:p>
    <w:p w14:paraId="666253E4" w14:textId="77777777" w:rsidR="00C770D0" w:rsidRPr="002447FE" w:rsidRDefault="00C770D0" w:rsidP="00C770D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582301E" w14:textId="77777777" w:rsidR="000E22B2" w:rsidRPr="002447F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E7CDCD1" w14:textId="0CD5D821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2D123C3" w14:textId="0F8ADA08" w:rsidR="00C770D0" w:rsidRPr="0098359D" w:rsidRDefault="0098359D" w:rsidP="0098359D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8359D">
        <w:rPr>
          <w:rFonts w:ascii="Times New Roman" w:hAnsi="Times New Roman" w:cs="Times New Roman"/>
          <w:b/>
          <w:bCs/>
          <w:sz w:val="28"/>
          <w:szCs w:val="28"/>
        </w:rPr>
        <w:t>Both gives outliers and both are positively skewed</w:t>
      </w:r>
    </w:p>
    <w:p w14:paraId="6CA94920" w14:textId="487B709E" w:rsidR="00C770D0" w:rsidRPr="002447FE" w:rsidRDefault="00C770D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3029AD" w14:textId="77777777" w:rsidR="000E22B2" w:rsidRPr="002447FE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DBB8CF6" w14:textId="5CDB2378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DECA622" w14:textId="5C7F6410" w:rsidR="0098359D" w:rsidRDefault="0098359D" w:rsidP="0098359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47CB972B" w14:textId="31ECED41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robability of call </w:t>
      </w:r>
      <w:r>
        <w:rPr>
          <w:rFonts w:ascii="Times New Roman" w:hAnsi="Times New Roman" w:cs="Times New Roman"/>
          <w:b/>
          <w:bCs/>
          <w:sz w:val="28"/>
          <w:szCs w:val="28"/>
        </w:rPr>
        <w:t>mismatching p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 = 1/200 </w:t>
      </w:r>
    </w:p>
    <w:p w14:paraId="22B18466" w14:textId="1DE928AD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Probability of call not </w:t>
      </w:r>
      <w:r>
        <w:rPr>
          <w:rFonts w:ascii="Times New Roman" w:hAnsi="Times New Roman" w:cs="Times New Roman"/>
          <w:b/>
          <w:bCs/>
          <w:sz w:val="28"/>
          <w:szCs w:val="28"/>
        </w:rPr>
        <w:t>mismatching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 = 1 - 1/200 = 199/200 </w:t>
      </w:r>
    </w:p>
    <w:p w14:paraId="0F30F601" w14:textId="38D5FEE1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Number of Calls = 5 </w:t>
      </w:r>
    </w:p>
    <w:p w14:paraId="049FD363" w14:textId="77777777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A39A3" w14:textId="77777777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>P(x) = ⁿ</w:t>
      </w:r>
      <w:proofErr w:type="spellStart"/>
      <w:r w:rsidRPr="00440B51">
        <w:rPr>
          <w:rFonts w:ascii="Times New Roman" w:hAnsi="Times New Roman" w:cs="Times New Roman"/>
          <w:b/>
          <w:bCs/>
          <w:sz w:val="28"/>
          <w:szCs w:val="28"/>
        </w:rPr>
        <w:t>Cₓpˣq</w:t>
      </w:r>
      <w:proofErr w:type="spellEnd"/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ⁿ⁻ˣ </w:t>
      </w:r>
    </w:p>
    <w:p w14:paraId="746201AC" w14:textId="77777777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n = 5 </w:t>
      </w:r>
    </w:p>
    <w:p w14:paraId="6EE70D0E" w14:textId="77777777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p = 1/200 </w:t>
      </w:r>
    </w:p>
    <w:p w14:paraId="30ECCFBE" w14:textId="77777777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q = 199/200 </w:t>
      </w:r>
    </w:p>
    <w:p w14:paraId="07EA7708" w14:textId="50C1D61F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>at least one in ﬁve a</w:t>
      </w:r>
      <w:r>
        <w:rPr>
          <w:rFonts w:ascii="Times New Roman" w:hAnsi="Times New Roman" w:cs="Times New Roman"/>
          <w:b/>
          <w:bCs/>
          <w:sz w:val="28"/>
          <w:szCs w:val="28"/>
        </w:rPr>
        <w:t>ttempt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 telephone calls reaches the wrong number </w:t>
      </w:r>
    </w:p>
    <w:p w14:paraId="48E51A90" w14:textId="4396CC12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1 - none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 of the call reaches the wrong number </w:t>
      </w:r>
    </w:p>
    <w:p w14:paraId="1838EA0B" w14:textId="309942CB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1 -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P (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0) </w:t>
      </w:r>
    </w:p>
    <w:p w14:paraId="5A7778C4" w14:textId="216F433E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= 1   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- ⁵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₀ (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1/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200) ⁰ (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199/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200) ⁵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⁻⁰ </w:t>
      </w:r>
    </w:p>
    <w:p w14:paraId="3460F010" w14:textId="6024BA9E" w:rsidR="00440B51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1 - (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199/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>200) ⁵</w:t>
      </w:r>
      <w:r w:rsidRPr="00440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1BC5A3" w14:textId="4D1BECB0" w:rsidR="000E22B2" w:rsidRPr="00440B51" w:rsidRDefault="00440B51" w:rsidP="00440B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440B51">
        <w:rPr>
          <w:rFonts w:ascii="Times New Roman" w:hAnsi="Times New Roman" w:cs="Times New Roman"/>
          <w:b/>
          <w:bCs/>
          <w:sz w:val="28"/>
          <w:szCs w:val="28"/>
        </w:rPr>
        <w:t>= 0.02475</w:t>
      </w:r>
    </w:p>
    <w:p w14:paraId="0779B2E5" w14:textId="77777777" w:rsidR="000E22B2" w:rsidRPr="002447F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2D0A2E7" w14:textId="77777777" w:rsidR="000E22B2" w:rsidRPr="002447F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2447FE" w14:paraId="41DA0D1B" w14:textId="77777777" w:rsidTr="00DF3BCE">
        <w:trPr>
          <w:trHeight w:val="276"/>
          <w:jc w:val="center"/>
        </w:trPr>
        <w:tc>
          <w:tcPr>
            <w:tcW w:w="2078" w:type="dxa"/>
          </w:tcPr>
          <w:p w14:paraId="79065C18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407FF4E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2447FE" w14:paraId="673C2EB1" w14:textId="77777777" w:rsidTr="00DF3BCE">
        <w:trPr>
          <w:trHeight w:val="276"/>
          <w:jc w:val="center"/>
        </w:trPr>
        <w:tc>
          <w:tcPr>
            <w:tcW w:w="2078" w:type="dxa"/>
          </w:tcPr>
          <w:p w14:paraId="6535A05E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55563500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2447FE" w14:paraId="6C85BF88" w14:textId="77777777" w:rsidTr="00DF3BCE">
        <w:trPr>
          <w:trHeight w:val="276"/>
          <w:jc w:val="center"/>
        </w:trPr>
        <w:tc>
          <w:tcPr>
            <w:tcW w:w="2078" w:type="dxa"/>
          </w:tcPr>
          <w:p w14:paraId="0AD83982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2422F7B6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2447FE" w14:paraId="44AE402C" w14:textId="77777777" w:rsidTr="00DF3BCE">
        <w:trPr>
          <w:trHeight w:val="276"/>
          <w:jc w:val="center"/>
        </w:trPr>
        <w:tc>
          <w:tcPr>
            <w:tcW w:w="2078" w:type="dxa"/>
          </w:tcPr>
          <w:p w14:paraId="6211AA02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5AB3F441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2447FE" w14:paraId="0C6AC1A5" w14:textId="77777777" w:rsidTr="00DF3BCE">
        <w:trPr>
          <w:trHeight w:val="276"/>
          <w:jc w:val="center"/>
        </w:trPr>
        <w:tc>
          <w:tcPr>
            <w:tcW w:w="2078" w:type="dxa"/>
          </w:tcPr>
          <w:p w14:paraId="6BE0BAAA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2765EE11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2447FE" w14:paraId="0E846062" w14:textId="77777777" w:rsidTr="00DF3BCE">
        <w:trPr>
          <w:trHeight w:val="276"/>
          <w:jc w:val="center"/>
        </w:trPr>
        <w:tc>
          <w:tcPr>
            <w:tcW w:w="2078" w:type="dxa"/>
          </w:tcPr>
          <w:p w14:paraId="769384A5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1454A681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2447FE" w14:paraId="79DDDE78" w14:textId="77777777" w:rsidTr="00DF3BCE">
        <w:trPr>
          <w:trHeight w:val="276"/>
          <w:jc w:val="center"/>
        </w:trPr>
        <w:tc>
          <w:tcPr>
            <w:tcW w:w="2078" w:type="dxa"/>
          </w:tcPr>
          <w:p w14:paraId="077247F4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463EFF88" w14:textId="77777777" w:rsidR="000E22B2" w:rsidRPr="002447FE" w:rsidRDefault="000E22B2" w:rsidP="00DF3BC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47FE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4FAC882C" w14:textId="77777777" w:rsidR="000E22B2" w:rsidRPr="002447F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8F0CD16" w14:textId="108035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218018CE" w14:textId="1CA191C5" w:rsidR="00593D08" w:rsidRDefault="00593D08" w:rsidP="00593D08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D61E883" w14:textId="6799A85A" w:rsidR="00593D08" w:rsidRDefault="00593D08" w:rsidP="00593D08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593D08">
        <w:rPr>
          <w:rFonts w:ascii="Times New Roman" w:hAnsi="Times New Roman" w:cs="Times New Roman"/>
          <w:b/>
          <w:bCs/>
          <w:sz w:val="28"/>
          <w:szCs w:val="28"/>
        </w:rPr>
        <w:t>2000 because it has highest probabilit</w:t>
      </w:r>
      <w:r>
        <w:rPr>
          <w:rFonts w:ascii="Times New Roman" w:hAnsi="Times New Roman" w:cs="Times New Roman"/>
          <w:sz w:val="28"/>
          <w:szCs w:val="28"/>
        </w:rPr>
        <w:t xml:space="preserve">y </w:t>
      </w:r>
    </w:p>
    <w:p w14:paraId="65AC435F" w14:textId="77777777" w:rsidR="00593D08" w:rsidRPr="00593D08" w:rsidRDefault="00593D08" w:rsidP="00593D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8F89B4F" w14:textId="0CDC76D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00C6D58B" w14:textId="29C8AC76" w:rsidR="00593D08" w:rsidRDefault="00593D08" w:rsidP="00593D08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28CF0EE" w14:textId="48251E7E" w:rsidR="00593D08" w:rsidRPr="00593D08" w:rsidRDefault="00593D08" w:rsidP="00593D08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593D08">
        <w:rPr>
          <w:rFonts w:ascii="Times New Roman" w:hAnsi="Times New Roman" w:cs="Times New Roman"/>
          <w:b/>
          <w:bCs/>
          <w:sz w:val="28"/>
          <w:szCs w:val="28"/>
        </w:rPr>
        <w:t xml:space="preserve">As the long-term average gives </w:t>
      </w:r>
      <w:r w:rsidRPr="00593D08">
        <w:rPr>
          <w:rFonts w:ascii="Times New Roman" w:hAnsi="Times New Roman" w:cs="Times New Roman"/>
          <w:b/>
          <w:bCs/>
          <w:sz w:val="28"/>
          <w:szCs w:val="28"/>
        </w:rPr>
        <w:t>positive</w:t>
      </w:r>
      <w:r w:rsidRPr="00593D08">
        <w:rPr>
          <w:rFonts w:ascii="Times New Roman" w:hAnsi="Times New Roman" w:cs="Times New Roman"/>
          <w:b/>
          <w:bCs/>
          <w:sz w:val="28"/>
          <w:szCs w:val="28"/>
        </w:rPr>
        <w:t xml:space="preserve"> numbers the Business venture likely to be successful.</w:t>
      </w:r>
    </w:p>
    <w:p w14:paraId="7BC4038A" w14:textId="77777777" w:rsidR="00593D08" w:rsidRPr="00593D08" w:rsidRDefault="00593D08" w:rsidP="00593D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46B0921" w14:textId="530F910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173C924A" w14:textId="240F9A48" w:rsidR="00593D08" w:rsidRDefault="00593D08" w:rsidP="00593D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95D46DD" w14:textId="77777777" w:rsidR="00593D08" w:rsidRPr="006C704C" w:rsidRDefault="00593D08" w:rsidP="00593D08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C704C">
        <w:rPr>
          <w:rFonts w:ascii="Times New Roman" w:hAnsi="Times New Roman" w:cs="Times New Roman"/>
          <w:b/>
          <w:bCs/>
          <w:sz w:val="28"/>
          <w:szCs w:val="28"/>
        </w:rPr>
        <w:t xml:space="preserve">Long term average = \sum{P(xi)*Xi} = (-2000*0.1) +(-1000*0.1) +(0) +(1000*0.2) </w:t>
      </w:r>
    </w:p>
    <w:p w14:paraId="6A7482AB" w14:textId="77777777" w:rsidR="00593D08" w:rsidRPr="006C704C" w:rsidRDefault="00593D08" w:rsidP="00593D08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6C704C">
        <w:rPr>
          <w:rFonts w:ascii="Times New Roman" w:hAnsi="Times New Roman" w:cs="Times New Roman"/>
          <w:b/>
          <w:bCs/>
          <w:sz w:val="28"/>
          <w:szCs w:val="28"/>
        </w:rPr>
        <w:t xml:space="preserve">+(2000*0.3) +(3000*0.1) = 800$ </w:t>
      </w:r>
    </w:p>
    <w:p w14:paraId="1D58C4E0" w14:textId="77777777" w:rsidR="00593D08" w:rsidRPr="00593D08" w:rsidRDefault="00593D08" w:rsidP="00593D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094A1241" w14:textId="77777777" w:rsidR="000E22B2" w:rsidRPr="002447F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447FE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14:paraId="79AB043A" w14:textId="4E548A4D" w:rsidR="00DF3BCE" w:rsidRDefault="00DF3BCE" w:rsidP="004C3482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46092AF" w14:textId="77777777" w:rsidR="004C3482" w:rsidRPr="004C3482" w:rsidRDefault="004C3482" w:rsidP="004C348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C3482">
        <w:rPr>
          <w:rFonts w:ascii="Times New Roman" w:hAnsi="Times New Roman" w:cs="Times New Roman"/>
          <w:b/>
          <w:bCs/>
          <w:sz w:val="28"/>
          <w:szCs w:val="28"/>
        </w:rPr>
        <w:t>We can use Standard deviation or Variance to measure risk</w:t>
      </w:r>
    </w:p>
    <w:p w14:paraId="37E847E6" w14:textId="0586056D" w:rsidR="004C3482" w:rsidRPr="004C3482" w:rsidRDefault="004C3482" w:rsidP="004C34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C348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348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Variance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4C348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4C3482">
        <w:rPr>
          <w:rFonts w:ascii="Times New Roman" w:hAnsi="Times New Roman" w:cs="Times New Roman"/>
          <w:b/>
          <w:bCs/>
          <w:sz w:val="28"/>
          <w:szCs w:val="28"/>
          <w:lang w:val="en-IN"/>
        </w:rPr>
        <w:t>$</w:t>
      </w:r>
      <w:r w:rsidRPr="004C3482">
        <w:rPr>
          <w:rFonts w:ascii="Times New Roman" w:hAnsi="Times New Roman" w:cs="Times New Roman"/>
          <w:b/>
          <w:bCs/>
          <w:sz w:val="28"/>
          <w:szCs w:val="28"/>
        </w:rPr>
        <w:t>3500000</w:t>
      </w:r>
    </w:p>
    <w:p w14:paraId="651B1400" w14:textId="3CAD1610" w:rsidR="004C3482" w:rsidRPr="004C3482" w:rsidRDefault="004C3482" w:rsidP="004C348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C3482">
        <w:rPr>
          <w:rFonts w:ascii="Times New Roman" w:hAnsi="Times New Roman" w:cs="Times New Roman"/>
          <w:b/>
          <w:bCs/>
          <w:sz w:val="28"/>
          <w:szCs w:val="28"/>
        </w:rPr>
        <w:t>Standard Deviation: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σ</m:t>
        </m:r>
      </m:oMath>
      <w:r w:rsidRPr="004C348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4C3482">
        <w:rPr>
          <w:rFonts w:ascii="Times New Roman" w:hAnsi="Times New Roman" w:cs="Times New Roman"/>
          <w:b/>
          <w:bCs/>
          <w:sz w:val="28"/>
          <w:szCs w:val="28"/>
          <w:lang w:val="en-IN"/>
        </w:rPr>
        <w:t>$</w:t>
      </w:r>
      <w:r w:rsidRPr="004C3482">
        <w:rPr>
          <w:rFonts w:ascii="Times New Roman" w:hAnsi="Times New Roman" w:cs="Times New Roman"/>
          <w:b/>
          <w:bCs/>
          <w:sz w:val="28"/>
          <w:szCs w:val="28"/>
        </w:rPr>
        <w:t>1870.829</w:t>
      </w:r>
    </w:p>
    <w:p w14:paraId="5ADB2ED9" w14:textId="77777777" w:rsidR="004C3482" w:rsidRPr="004C3482" w:rsidRDefault="004C3482" w:rsidP="004C348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C3482">
        <w:rPr>
          <w:rFonts w:ascii="Times New Roman" w:hAnsi="Times New Roman" w:cs="Times New Roman"/>
          <w:b/>
          <w:bCs/>
          <w:sz w:val="28"/>
          <w:szCs w:val="28"/>
        </w:rPr>
        <w:t>Compared with standard deviation and average returns it is risky.</w:t>
      </w:r>
    </w:p>
    <w:sectPr w:rsidR="004C3482" w:rsidRPr="004C34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A759" w14:textId="77777777" w:rsidR="00D506C6" w:rsidRDefault="00D506C6">
      <w:pPr>
        <w:spacing w:after="0" w:line="240" w:lineRule="auto"/>
      </w:pPr>
      <w:r>
        <w:separator/>
      </w:r>
    </w:p>
  </w:endnote>
  <w:endnote w:type="continuationSeparator" w:id="0">
    <w:p w14:paraId="565A2219" w14:textId="77777777" w:rsidR="00D506C6" w:rsidRDefault="00D5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C770" w14:textId="77777777" w:rsidR="00DF3BCE" w:rsidRPr="00BD6EA9" w:rsidRDefault="000E22B2" w:rsidP="00DF3BCE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2EDDD0B" w14:textId="77777777" w:rsidR="00DF3BCE" w:rsidRDefault="00DF3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892F" w14:textId="77777777" w:rsidR="00D506C6" w:rsidRDefault="00D506C6">
      <w:pPr>
        <w:spacing w:after="0" w:line="240" w:lineRule="auto"/>
      </w:pPr>
      <w:r>
        <w:separator/>
      </w:r>
    </w:p>
  </w:footnote>
  <w:footnote w:type="continuationSeparator" w:id="0">
    <w:p w14:paraId="753A6E20" w14:textId="77777777" w:rsidR="00D506C6" w:rsidRDefault="00D5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035882">
    <w:abstractNumId w:val="1"/>
  </w:num>
  <w:num w:numId="2" w16cid:durableId="1261913219">
    <w:abstractNumId w:val="2"/>
  </w:num>
  <w:num w:numId="3" w16cid:durableId="1943150660">
    <w:abstractNumId w:val="3"/>
  </w:num>
  <w:num w:numId="4" w16cid:durableId="87373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447FE"/>
    <w:rsid w:val="00310065"/>
    <w:rsid w:val="00440B51"/>
    <w:rsid w:val="004C3482"/>
    <w:rsid w:val="00593D08"/>
    <w:rsid w:val="00614CA4"/>
    <w:rsid w:val="006C704C"/>
    <w:rsid w:val="008B5FFA"/>
    <w:rsid w:val="00902D16"/>
    <w:rsid w:val="0098359D"/>
    <w:rsid w:val="00AF65C6"/>
    <w:rsid w:val="00C770D0"/>
    <w:rsid w:val="00D506C6"/>
    <w:rsid w:val="00DF3BCE"/>
    <w:rsid w:val="00F2577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75BC"/>
  <w15:docId w15:val="{CA0838C1-F2AA-4BFF-89A8-2AFE8515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asus</cp:lastModifiedBy>
  <cp:revision>2</cp:revision>
  <dcterms:created xsi:type="dcterms:W3CDTF">2013-09-25T10:59:00Z</dcterms:created>
  <dcterms:modified xsi:type="dcterms:W3CDTF">2022-08-20T15:10:00Z</dcterms:modified>
</cp:coreProperties>
</file>