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Browser Extensions Security Audit Report</w:t>
      </w:r>
    </w:p>
    <w:p>
      <w:r>
        <w:t>Date: 2025-07-03</w:t>
      </w:r>
    </w:p>
    <w:p>
      <w:r>
        <w:t>Browser Used: Google Chrome</w:t>
      </w:r>
    </w:p>
    <w:p>
      <w:r>
        <w:t>Performed By: Srishti Pandey</w:t>
      </w:r>
    </w:p>
    <w:p/>
    <w:p>
      <w:pPr>
        <w:pStyle w:val="Heading1"/>
      </w:pPr>
      <w:r>
        <w:t>🎯 Objective</w:t>
      </w:r>
    </w:p>
    <w:p>
      <w:r>
        <w:t>To identify and remove potentially harmful or unnecessary browser extensions to enhance security and browser performance.</w:t>
      </w:r>
    </w:p>
    <w:p>
      <w:pPr>
        <w:pStyle w:val="Heading1"/>
      </w:pPr>
      <w:r>
        <w:t>🔧 Tools Used</w:t>
      </w:r>
    </w:p>
    <w:p>
      <w:r>
        <w:t>- Web Browser: Google Chrome</w:t>
      </w:r>
    </w:p>
    <w:p>
      <w:r>
        <w:t>- Extension Manager (chrome://extensions)</w:t>
      </w:r>
    </w:p>
    <w:p>
      <w:pPr>
        <w:pStyle w:val="Heading1"/>
      </w:pPr>
      <w:r>
        <w:t>📋 Steps Followed</w:t>
      </w:r>
    </w:p>
    <w:p>
      <w:pPr>
        <w:pStyle w:val="ListNumber"/>
      </w:pPr>
      <w:r>
        <w:t>Opened Extension Manager: Navigated to chrome://extensions to view all installed browser extensions.</w:t>
      </w:r>
    </w:p>
    <w:p>
      <w:pPr>
        <w:pStyle w:val="ListNumber"/>
      </w:pPr>
      <w:r>
        <w:t>Reviewed Installed Extensions: Carefully reviewed the list of installed extensions. Checked the permissions granted and looked up user reviews on the Chrome Web Store.</w:t>
      </w:r>
    </w:p>
    <w:p>
      <w:pPr>
        <w:pStyle w:val="ListNumber"/>
      </w:pPr>
      <w:r>
        <w:t>Checked for Suspicious/Unused Extensions: Marked extensions with excessive permissions or low ratings as suspicious. Identified unused extensions as unnecessary.</w:t>
      </w:r>
    </w:p>
    <w:p>
      <w:pPr>
        <w:pStyle w:val="ListNumber"/>
      </w:pPr>
      <w:r>
        <w:t>Removed Unnecessary/Suspicious Extensions:</w:t>
        <w:br/>
        <w:t xml:space="preserve">   - Removed extensions that hadn’t been used in a while.</w:t>
        <w:br/>
        <w:t xml:space="preserve">   - Uninstalled one extension with high permissions and vague functionality.</w:t>
      </w:r>
    </w:p>
    <w:p>
      <w:pPr>
        <w:pStyle w:val="ListNumber"/>
      </w:pPr>
      <w:r>
        <w:t>Restarted the Browser: Restarted Google Chrome to complete the removal process.</w:t>
      </w:r>
    </w:p>
    <w:p>
      <w:pPr>
        <w:pStyle w:val="ListNumber"/>
      </w:pPr>
      <w:r>
        <w:t>Checked Browser Performance: Observed slight improvement in browser startup and page load times.</w:t>
      </w:r>
    </w:p>
    <w:p>
      <w:pPr>
        <w:pStyle w:val="ListNumber"/>
      </w:pPr>
      <w:r>
        <w:t>Research on Risks of Malicious Extensions:</w:t>
        <w:br/>
        <w:t xml:space="preserve">   - Malicious extensions can track browsing activity, steal login credentials, insert ads, or redirect traffic.</w:t>
        <w:br/>
        <w:t xml:space="preserve">   - Some extensions can even inject scripts into visited websites to exploit browser vulnerabilities.</w:t>
      </w:r>
    </w:p>
    <w:p>
      <w:pPr>
        <w:pStyle w:val="Heading1"/>
      </w:pPr>
      <w:r>
        <w:t>🧹 Suspicious or Unused Extensions Removed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Extension Name</w:t>
            </w:r>
          </w:p>
        </w:tc>
        <w:tc>
          <w:tcPr>
            <w:tcW w:type="dxa" w:w="4320"/>
          </w:tcPr>
          <w:p>
            <w:r>
              <w:t>Reason for Removal</w:t>
            </w:r>
          </w:p>
        </w:tc>
      </w:tr>
      <w:tr>
        <w:tc>
          <w:tcPr>
            <w:tcW w:type="dxa" w:w="4320"/>
          </w:tcPr>
          <w:p>
            <w:r>
              <w:t>PDF Converter Tool</w:t>
            </w:r>
          </w:p>
        </w:tc>
        <w:tc>
          <w:tcPr>
            <w:tcW w:type="dxa" w:w="4320"/>
          </w:tcPr>
          <w:p>
            <w:r>
              <w:t>Unused and requested excessive permissions</w:t>
            </w:r>
          </w:p>
        </w:tc>
      </w:tr>
      <w:tr>
        <w:tc>
          <w:tcPr>
            <w:tcW w:type="dxa" w:w="4320"/>
          </w:tcPr>
          <w:p>
            <w:r>
              <w:t>Shopping Helper Pro</w:t>
            </w:r>
          </w:p>
        </w:tc>
        <w:tc>
          <w:tcPr>
            <w:tcW w:type="dxa" w:w="4320"/>
          </w:tcPr>
          <w:p>
            <w:r>
              <w:t>Vague functionality, many negative reviews</w:t>
            </w:r>
          </w:p>
        </w:tc>
      </w:tr>
    </w:tbl>
    <w:p>
      <w:pPr>
        <w:pStyle w:val="Heading1"/>
      </w:pPr>
      <w:r>
        <w:t>✅ Conclusion</w:t>
      </w:r>
    </w:p>
    <w:p>
      <w:r>
        <w:t>Regularly reviewing browser extensions is a good cybersecurity practice. This simple audit improved browser performance and reduced potential security risks.</w:t>
      </w:r>
    </w:p>
    <w:p>
      <w:r>
        <w:t>Report generated manually by reviewing the local Chrome browser extensions and documenting all actions taken.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