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D6EFC" w14:textId="0559C90E" w:rsidR="00F01F25" w:rsidRPr="00BA3171" w:rsidRDefault="00BA3171" w:rsidP="00FE6A80">
      <w:pPr>
        <w:spacing w:line="360" w:lineRule="auto"/>
        <w:jc w:val="center"/>
        <w:rPr>
          <w:rFonts w:ascii="Calibri" w:hAnsi="Calibri" w:cs="Calibri"/>
          <w:b/>
          <w:bCs/>
          <w:sz w:val="32"/>
          <w:szCs w:val="32"/>
          <w:lang w:val="en-US"/>
        </w:rPr>
      </w:pPr>
      <w:r w:rsidRPr="00BA3171">
        <w:rPr>
          <w:rFonts w:ascii="Calibri" w:hAnsi="Calibri" w:cs="Calibri"/>
          <w:b/>
          <w:bCs/>
          <w:sz w:val="32"/>
          <w:szCs w:val="32"/>
          <w:lang w:val="en-US"/>
        </w:rPr>
        <w:t>SOCIAL NETWORK ANALYSIS</w:t>
      </w:r>
    </w:p>
    <w:p w14:paraId="4404344C" w14:textId="6F135178" w:rsidR="00BA3171" w:rsidRDefault="00BA3171" w:rsidP="00FE6A80">
      <w:pPr>
        <w:spacing w:line="360" w:lineRule="auto"/>
        <w:jc w:val="center"/>
        <w:rPr>
          <w:rFonts w:ascii="Calibri" w:hAnsi="Calibri" w:cs="Calibri"/>
          <w:b/>
          <w:bCs/>
          <w:sz w:val="32"/>
          <w:szCs w:val="32"/>
          <w:lang w:val="en-US"/>
        </w:rPr>
      </w:pPr>
      <w:r w:rsidRPr="00BA3171">
        <w:rPr>
          <w:rFonts w:ascii="Calibri" w:hAnsi="Calibri" w:cs="Calibri"/>
          <w:b/>
          <w:bCs/>
          <w:sz w:val="32"/>
          <w:szCs w:val="32"/>
          <w:lang w:val="en-US"/>
        </w:rPr>
        <w:t>IDENTIFICATION OF INFLUENTIAL NODES</w:t>
      </w:r>
    </w:p>
    <w:p w14:paraId="5AB51927" w14:textId="77777777" w:rsidR="00FE6A80" w:rsidRPr="00FE6A80" w:rsidRDefault="00FE6A80" w:rsidP="00FE6A80">
      <w:pPr>
        <w:spacing w:line="360" w:lineRule="auto"/>
        <w:rPr>
          <w:rFonts w:ascii="Calibri" w:hAnsi="Calibri" w:cs="Calibri"/>
          <w:b/>
          <w:bCs/>
          <w:sz w:val="8"/>
          <w:szCs w:val="8"/>
          <w:lang w:val="en-US"/>
        </w:rPr>
      </w:pPr>
    </w:p>
    <w:p w14:paraId="28877203" w14:textId="5BD3DCF9" w:rsidR="00BA3171" w:rsidRDefault="00BA3171" w:rsidP="00FE6A80">
      <w:pPr>
        <w:spacing w:line="360" w:lineRule="auto"/>
        <w:rPr>
          <w:rFonts w:ascii="Calibri" w:hAnsi="Calibri" w:cs="Calibri"/>
          <w:b/>
          <w:bCs/>
          <w:sz w:val="30"/>
          <w:szCs w:val="30"/>
          <w:lang w:val="en-US"/>
        </w:rPr>
      </w:pPr>
      <w:proofErr w:type="gramStart"/>
      <w:r>
        <w:rPr>
          <w:rFonts w:ascii="Calibri" w:hAnsi="Calibri" w:cs="Calibri"/>
          <w:b/>
          <w:bCs/>
          <w:sz w:val="30"/>
          <w:szCs w:val="30"/>
          <w:lang w:val="en-US"/>
        </w:rPr>
        <w:t>Objective :</w:t>
      </w:r>
      <w:proofErr w:type="gramEnd"/>
    </w:p>
    <w:p w14:paraId="69D11B8A" w14:textId="505A38CB" w:rsidR="00BA3171" w:rsidRDefault="00BA3171" w:rsidP="00FE6A80">
      <w:pPr>
        <w:spacing w:line="360" w:lineRule="auto"/>
        <w:rPr>
          <w:rFonts w:ascii="Calibri" w:hAnsi="Calibri" w:cs="Calibri"/>
          <w:sz w:val="30"/>
          <w:szCs w:val="30"/>
          <w:lang w:val="en-US"/>
        </w:rPr>
      </w:pPr>
      <w:r w:rsidRPr="00BA3171">
        <w:rPr>
          <w:rFonts w:ascii="Calibri" w:hAnsi="Calibri" w:cs="Calibri"/>
          <w:sz w:val="30"/>
          <w:szCs w:val="30"/>
          <w:lang w:val="en-US"/>
        </w:rPr>
        <w:t>Find</w:t>
      </w:r>
      <w:r>
        <w:rPr>
          <w:rFonts w:ascii="Calibri" w:hAnsi="Calibri" w:cs="Calibri"/>
          <w:sz w:val="30"/>
          <w:szCs w:val="30"/>
          <w:lang w:val="en-US"/>
        </w:rPr>
        <w:t>ing</w:t>
      </w:r>
      <w:r w:rsidRPr="00BA3171">
        <w:rPr>
          <w:rFonts w:ascii="Calibri" w:hAnsi="Calibri" w:cs="Calibri"/>
          <w:sz w:val="30"/>
          <w:szCs w:val="30"/>
          <w:lang w:val="en-US"/>
        </w:rPr>
        <w:t xml:space="preserve"> the top k nodes in the network by using the graph measures</w:t>
      </w:r>
      <w:r>
        <w:rPr>
          <w:rFonts w:ascii="Calibri" w:hAnsi="Calibri" w:cs="Calibri"/>
          <w:sz w:val="30"/>
          <w:szCs w:val="30"/>
          <w:lang w:val="en-US"/>
        </w:rPr>
        <w:t xml:space="preserve"> and t</w:t>
      </w:r>
      <w:r w:rsidRPr="00BA3171">
        <w:rPr>
          <w:rFonts w:ascii="Calibri" w:hAnsi="Calibri" w:cs="Calibri"/>
          <w:sz w:val="30"/>
          <w:szCs w:val="30"/>
          <w:lang w:val="en-US"/>
        </w:rPr>
        <w:t>he top k nodes are ordered according to a score derived from all of the discovered network centrality measures.</w:t>
      </w:r>
    </w:p>
    <w:p w14:paraId="304196EB" w14:textId="77777777" w:rsidR="009728B1" w:rsidRDefault="009728B1" w:rsidP="00FE6A80">
      <w:pPr>
        <w:spacing w:line="360" w:lineRule="auto"/>
        <w:rPr>
          <w:rFonts w:ascii="Calibri" w:hAnsi="Calibri" w:cs="Calibri"/>
          <w:sz w:val="30"/>
          <w:szCs w:val="30"/>
          <w:lang w:val="en-US"/>
        </w:rPr>
      </w:pPr>
    </w:p>
    <w:p w14:paraId="222353FC" w14:textId="390A8035" w:rsidR="009728B1" w:rsidRDefault="009728B1" w:rsidP="00FE6A80">
      <w:pPr>
        <w:spacing w:line="360" w:lineRule="auto"/>
        <w:rPr>
          <w:rFonts w:ascii="Calibri" w:hAnsi="Calibri" w:cs="Calibri"/>
          <w:b/>
          <w:bCs/>
          <w:sz w:val="30"/>
          <w:szCs w:val="30"/>
          <w:lang w:val="en-US"/>
        </w:rPr>
      </w:pPr>
      <w:r>
        <w:rPr>
          <w:rFonts w:ascii="Calibri" w:hAnsi="Calibri" w:cs="Calibri"/>
          <w:b/>
          <w:bCs/>
          <w:sz w:val="30"/>
          <w:szCs w:val="30"/>
          <w:lang w:val="en-US"/>
        </w:rPr>
        <w:t>STEP 1 – DATASET</w:t>
      </w:r>
    </w:p>
    <w:p w14:paraId="1C65B4FF" w14:textId="5F4780AC" w:rsidR="009728B1" w:rsidRDefault="009728B1" w:rsidP="00FE6A80">
      <w:pPr>
        <w:spacing w:line="360" w:lineRule="auto"/>
        <w:rPr>
          <w:rFonts w:ascii="Calibri" w:hAnsi="Calibri" w:cs="Calibri"/>
          <w:sz w:val="30"/>
          <w:szCs w:val="30"/>
        </w:rPr>
      </w:pPr>
      <w:r>
        <w:rPr>
          <w:rFonts w:ascii="Calibri" w:hAnsi="Calibri" w:cs="Calibri"/>
          <w:sz w:val="30"/>
          <w:szCs w:val="30"/>
          <w:lang w:val="en-US"/>
        </w:rPr>
        <w:tab/>
        <w:t xml:space="preserve">The Dataset used here is </w:t>
      </w:r>
      <w:r>
        <w:rPr>
          <w:rFonts w:ascii="Calibri" w:hAnsi="Calibri" w:cs="Calibri"/>
          <w:b/>
          <w:bCs/>
          <w:sz w:val="30"/>
          <w:szCs w:val="30"/>
          <w:lang w:val="en-US"/>
        </w:rPr>
        <w:t xml:space="preserve">SBCN-DCTM. </w:t>
      </w:r>
      <w:r>
        <w:rPr>
          <w:rFonts w:ascii="Calibri" w:hAnsi="Calibri" w:cs="Calibri"/>
          <w:sz w:val="30"/>
          <w:szCs w:val="30"/>
          <w:lang w:val="en-US"/>
        </w:rPr>
        <w:t xml:space="preserve">It represents </w:t>
      </w:r>
      <w:r w:rsidRPr="009728B1">
        <w:rPr>
          <w:rFonts w:ascii="Calibri" w:hAnsi="Calibri" w:cs="Calibri"/>
          <w:sz w:val="30"/>
          <w:szCs w:val="30"/>
        </w:rPr>
        <w:t>a directed graph. A directed graph is a graph in which the edges have a direction, so they connect one node to another in a specific way. In a directed graph, it is possible for one node to have multiple edges pointing to it from different nodes, but it is not possible for an edge to connect a node to itself.</w:t>
      </w:r>
    </w:p>
    <w:p w14:paraId="49E96966" w14:textId="77777777" w:rsidR="00FE6A80" w:rsidRPr="00FE6A80" w:rsidRDefault="00FE6A80" w:rsidP="00FE6A80">
      <w:pPr>
        <w:spacing w:line="360" w:lineRule="auto"/>
        <w:rPr>
          <w:rFonts w:ascii="Calibri" w:hAnsi="Calibri" w:cs="Calibri"/>
          <w:sz w:val="8"/>
          <w:szCs w:val="8"/>
          <w:lang w:val="en-US"/>
        </w:rPr>
      </w:pPr>
    </w:p>
    <w:p w14:paraId="77DA3D0A" w14:textId="6477DA5D" w:rsidR="009728B1" w:rsidRDefault="009728B1" w:rsidP="00FE6A80">
      <w:pPr>
        <w:spacing w:line="360" w:lineRule="auto"/>
        <w:rPr>
          <w:rFonts w:ascii="Calibri" w:hAnsi="Calibri" w:cs="Calibri"/>
          <w:b/>
          <w:bCs/>
          <w:sz w:val="30"/>
          <w:szCs w:val="30"/>
          <w:lang w:val="en-US"/>
        </w:rPr>
      </w:pPr>
      <w:r>
        <w:rPr>
          <w:rFonts w:ascii="Calibri" w:hAnsi="Calibri" w:cs="Calibri"/>
          <w:b/>
          <w:bCs/>
          <w:sz w:val="30"/>
          <w:szCs w:val="30"/>
          <w:lang w:val="en-US"/>
        </w:rPr>
        <w:t>STEP 2 – APPLYING GRAPH MEASURES</w:t>
      </w:r>
    </w:p>
    <w:p w14:paraId="0A187377" w14:textId="3B6D10B3" w:rsidR="00412382" w:rsidRDefault="00412382" w:rsidP="00FE6A80">
      <w:pPr>
        <w:spacing w:line="360" w:lineRule="auto"/>
        <w:rPr>
          <w:rFonts w:ascii="Calibri" w:hAnsi="Calibri" w:cs="Calibri"/>
          <w:b/>
          <w:bCs/>
          <w:sz w:val="30"/>
          <w:szCs w:val="30"/>
          <w:lang w:val="en-US"/>
        </w:rPr>
      </w:pPr>
      <w:r>
        <w:rPr>
          <w:rFonts w:ascii="Calibri" w:hAnsi="Calibri" w:cs="Calibri"/>
          <w:b/>
          <w:bCs/>
          <w:sz w:val="30"/>
          <w:szCs w:val="30"/>
          <w:lang w:val="en-US"/>
        </w:rPr>
        <w:t xml:space="preserve">Centrality </w:t>
      </w:r>
      <w:proofErr w:type="gramStart"/>
      <w:r>
        <w:rPr>
          <w:rFonts w:ascii="Calibri" w:hAnsi="Calibri" w:cs="Calibri"/>
          <w:b/>
          <w:bCs/>
          <w:sz w:val="30"/>
          <w:szCs w:val="30"/>
          <w:lang w:val="en-US"/>
        </w:rPr>
        <w:t>Measures :</w:t>
      </w:r>
      <w:proofErr w:type="gramEnd"/>
    </w:p>
    <w:p w14:paraId="1735A09F" w14:textId="77777777" w:rsidR="00412382" w:rsidRPr="00412382" w:rsidRDefault="00412382" w:rsidP="00412382">
      <w:pPr>
        <w:spacing w:line="360" w:lineRule="auto"/>
        <w:rPr>
          <w:rFonts w:ascii="Calibri" w:hAnsi="Calibri" w:cs="Calibri"/>
          <w:sz w:val="30"/>
          <w:szCs w:val="30"/>
          <w:lang w:val="en"/>
        </w:rPr>
      </w:pPr>
      <w:r w:rsidRPr="00412382">
        <w:rPr>
          <w:rFonts w:ascii="Calibri" w:hAnsi="Calibri" w:cs="Calibri"/>
          <w:sz w:val="30"/>
          <w:szCs w:val="30"/>
          <w:lang w:val="en"/>
        </w:rPr>
        <w:t>Centrality measures are metrics used to evaluate the importance or influence of a node (such as a person or organization) in a network. These measures help researchers understand the structure and dynamics of a network by quantifying the relative importance of different nodes within the network.</w:t>
      </w:r>
    </w:p>
    <w:p w14:paraId="13970139" w14:textId="272DD202" w:rsidR="00412382" w:rsidRPr="00412382" w:rsidRDefault="00412382" w:rsidP="00412382">
      <w:pPr>
        <w:spacing w:line="360" w:lineRule="auto"/>
        <w:rPr>
          <w:rFonts w:ascii="Calibri" w:hAnsi="Calibri" w:cs="Calibri"/>
          <w:sz w:val="30"/>
          <w:szCs w:val="30"/>
          <w:lang w:val="en"/>
        </w:rPr>
      </w:pPr>
      <w:r w:rsidRPr="00412382">
        <w:rPr>
          <w:rFonts w:ascii="Calibri" w:hAnsi="Calibri" w:cs="Calibri"/>
          <w:sz w:val="30"/>
          <w:szCs w:val="30"/>
          <w:lang w:val="en"/>
        </w:rPr>
        <w:lastRenderedPageBreak/>
        <w:t xml:space="preserve">We worked on the following Centrality Measures </w:t>
      </w:r>
    </w:p>
    <w:p w14:paraId="2316A72C" w14:textId="77777777" w:rsidR="00412382" w:rsidRPr="00412382" w:rsidRDefault="00412382" w:rsidP="00412382">
      <w:pPr>
        <w:numPr>
          <w:ilvl w:val="0"/>
          <w:numId w:val="2"/>
        </w:numPr>
        <w:spacing w:line="360" w:lineRule="auto"/>
        <w:rPr>
          <w:rFonts w:ascii="Calibri" w:hAnsi="Calibri" w:cs="Calibri"/>
          <w:sz w:val="30"/>
          <w:szCs w:val="30"/>
          <w:lang w:val="en"/>
        </w:rPr>
      </w:pPr>
      <w:r w:rsidRPr="00412382">
        <w:rPr>
          <w:rFonts w:ascii="Calibri" w:hAnsi="Calibri" w:cs="Calibri"/>
          <w:sz w:val="30"/>
          <w:szCs w:val="30"/>
          <w:lang w:val="en"/>
        </w:rPr>
        <w:t>Degree Centrality</w:t>
      </w:r>
    </w:p>
    <w:p w14:paraId="3718170E" w14:textId="77777777" w:rsidR="00412382" w:rsidRPr="00412382" w:rsidRDefault="00412382" w:rsidP="00412382">
      <w:pPr>
        <w:numPr>
          <w:ilvl w:val="0"/>
          <w:numId w:val="2"/>
        </w:numPr>
        <w:spacing w:line="360" w:lineRule="auto"/>
        <w:rPr>
          <w:rFonts w:ascii="Calibri" w:hAnsi="Calibri" w:cs="Calibri"/>
          <w:sz w:val="30"/>
          <w:szCs w:val="30"/>
          <w:lang w:val="en"/>
        </w:rPr>
      </w:pPr>
      <w:r w:rsidRPr="00412382">
        <w:rPr>
          <w:rFonts w:ascii="Calibri" w:hAnsi="Calibri" w:cs="Calibri"/>
          <w:sz w:val="30"/>
          <w:szCs w:val="30"/>
          <w:lang w:val="en"/>
        </w:rPr>
        <w:t>Betweenness Centrality</w:t>
      </w:r>
    </w:p>
    <w:p w14:paraId="32394649" w14:textId="77777777" w:rsidR="00412382" w:rsidRPr="00412382" w:rsidRDefault="00412382" w:rsidP="00412382">
      <w:pPr>
        <w:numPr>
          <w:ilvl w:val="0"/>
          <w:numId w:val="2"/>
        </w:numPr>
        <w:spacing w:line="360" w:lineRule="auto"/>
        <w:rPr>
          <w:rFonts w:ascii="Calibri" w:hAnsi="Calibri" w:cs="Calibri"/>
          <w:sz w:val="30"/>
          <w:szCs w:val="30"/>
          <w:lang w:val="en"/>
        </w:rPr>
      </w:pPr>
      <w:r w:rsidRPr="00412382">
        <w:rPr>
          <w:rFonts w:ascii="Calibri" w:hAnsi="Calibri" w:cs="Calibri"/>
          <w:sz w:val="30"/>
          <w:szCs w:val="30"/>
          <w:lang w:val="en"/>
        </w:rPr>
        <w:t>Eigenvector centrality</w:t>
      </w:r>
    </w:p>
    <w:p w14:paraId="5A4A1BF6" w14:textId="77777777" w:rsidR="00412382" w:rsidRPr="00412382" w:rsidRDefault="00412382" w:rsidP="00412382">
      <w:pPr>
        <w:numPr>
          <w:ilvl w:val="0"/>
          <w:numId w:val="2"/>
        </w:numPr>
        <w:spacing w:line="360" w:lineRule="auto"/>
        <w:rPr>
          <w:rFonts w:ascii="Calibri" w:hAnsi="Calibri" w:cs="Calibri"/>
          <w:sz w:val="30"/>
          <w:szCs w:val="30"/>
          <w:lang w:val="en"/>
        </w:rPr>
      </w:pPr>
      <w:r w:rsidRPr="00412382">
        <w:rPr>
          <w:rFonts w:ascii="Calibri" w:hAnsi="Calibri" w:cs="Calibri"/>
          <w:sz w:val="30"/>
          <w:szCs w:val="30"/>
          <w:lang w:val="en"/>
        </w:rPr>
        <w:t>Closeness centrality</w:t>
      </w:r>
    </w:p>
    <w:p w14:paraId="681F841B" w14:textId="77777777" w:rsidR="00412382" w:rsidRPr="00412382" w:rsidRDefault="00412382" w:rsidP="00412382">
      <w:pPr>
        <w:numPr>
          <w:ilvl w:val="0"/>
          <w:numId w:val="2"/>
        </w:numPr>
        <w:spacing w:line="360" w:lineRule="auto"/>
        <w:rPr>
          <w:rFonts w:ascii="Calibri" w:hAnsi="Calibri" w:cs="Calibri"/>
          <w:sz w:val="30"/>
          <w:szCs w:val="30"/>
          <w:lang w:val="en"/>
        </w:rPr>
      </w:pPr>
      <w:r w:rsidRPr="00412382">
        <w:rPr>
          <w:rFonts w:ascii="Calibri" w:hAnsi="Calibri" w:cs="Calibri"/>
          <w:sz w:val="30"/>
          <w:szCs w:val="30"/>
          <w:lang w:val="en"/>
        </w:rPr>
        <w:t>HITS Algorithm</w:t>
      </w:r>
    </w:p>
    <w:p w14:paraId="1C1BF48D" w14:textId="77777777" w:rsidR="00412382" w:rsidRPr="00412382" w:rsidRDefault="00412382" w:rsidP="00412382">
      <w:pPr>
        <w:numPr>
          <w:ilvl w:val="0"/>
          <w:numId w:val="2"/>
        </w:numPr>
        <w:spacing w:line="360" w:lineRule="auto"/>
        <w:rPr>
          <w:rFonts w:ascii="Calibri" w:hAnsi="Calibri" w:cs="Calibri"/>
          <w:sz w:val="30"/>
          <w:szCs w:val="30"/>
          <w:lang w:val="en"/>
        </w:rPr>
      </w:pPr>
      <w:r w:rsidRPr="00412382">
        <w:rPr>
          <w:rFonts w:ascii="Calibri" w:hAnsi="Calibri" w:cs="Calibri"/>
          <w:sz w:val="30"/>
          <w:szCs w:val="30"/>
          <w:lang w:val="en"/>
        </w:rPr>
        <w:t>Degree prestige</w:t>
      </w:r>
    </w:p>
    <w:p w14:paraId="7781788C" w14:textId="77777777" w:rsidR="00412382" w:rsidRPr="00412382" w:rsidRDefault="00412382" w:rsidP="00412382">
      <w:pPr>
        <w:numPr>
          <w:ilvl w:val="0"/>
          <w:numId w:val="2"/>
        </w:numPr>
        <w:spacing w:line="360" w:lineRule="auto"/>
        <w:rPr>
          <w:rFonts w:ascii="Calibri" w:hAnsi="Calibri" w:cs="Calibri"/>
          <w:sz w:val="30"/>
          <w:szCs w:val="30"/>
          <w:lang w:val="en"/>
        </w:rPr>
      </w:pPr>
      <w:r w:rsidRPr="00412382">
        <w:rPr>
          <w:rFonts w:ascii="Calibri" w:hAnsi="Calibri" w:cs="Calibri"/>
          <w:sz w:val="30"/>
          <w:szCs w:val="30"/>
          <w:lang w:val="en"/>
        </w:rPr>
        <w:t>Rank Prestige</w:t>
      </w:r>
    </w:p>
    <w:p w14:paraId="3CFA7CF5" w14:textId="77777777" w:rsidR="00412382" w:rsidRPr="00412382" w:rsidRDefault="00412382" w:rsidP="00412382">
      <w:pPr>
        <w:numPr>
          <w:ilvl w:val="0"/>
          <w:numId w:val="2"/>
        </w:numPr>
        <w:spacing w:line="360" w:lineRule="auto"/>
        <w:rPr>
          <w:rFonts w:ascii="Calibri" w:hAnsi="Calibri" w:cs="Calibri"/>
          <w:sz w:val="30"/>
          <w:szCs w:val="30"/>
          <w:lang w:val="en"/>
        </w:rPr>
      </w:pPr>
      <w:r w:rsidRPr="00412382">
        <w:rPr>
          <w:rFonts w:ascii="Calibri" w:hAnsi="Calibri" w:cs="Calibri"/>
          <w:sz w:val="30"/>
          <w:szCs w:val="30"/>
          <w:lang w:val="en"/>
        </w:rPr>
        <w:t>PageRank</w:t>
      </w:r>
    </w:p>
    <w:p w14:paraId="7098A4A2" w14:textId="77777777" w:rsidR="00412382" w:rsidRPr="00412382" w:rsidRDefault="00412382" w:rsidP="00412382">
      <w:pPr>
        <w:numPr>
          <w:ilvl w:val="0"/>
          <w:numId w:val="2"/>
        </w:numPr>
        <w:spacing w:line="360" w:lineRule="auto"/>
        <w:rPr>
          <w:rFonts w:ascii="Calibri" w:hAnsi="Calibri" w:cs="Calibri"/>
          <w:sz w:val="30"/>
          <w:szCs w:val="30"/>
          <w:lang w:val="en"/>
        </w:rPr>
      </w:pPr>
      <w:r w:rsidRPr="00412382">
        <w:rPr>
          <w:rFonts w:ascii="Calibri" w:hAnsi="Calibri" w:cs="Calibri"/>
          <w:sz w:val="30"/>
          <w:szCs w:val="30"/>
          <w:lang w:val="en"/>
        </w:rPr>
        <w:t>Percolation Centrality</w:t>
      </w:r>
    </w:p>
    <w:p w14:paraId="6226694F" w14:textId="5DBEBFA1" w:rsidR="00412382" w:rsidRDefault="00412382" w:rsidP="00FE6A80">
      <w:pPr>
        <w:numPr>
          <w:ilvl w:val="0"/>
          <w:numId w:val="2"/>
        </w:numPr>
        <w:spacing w:line="360" w:lineRule="auto"/>
        <w:rPr>
          <w:rFonts w:ascii="Calibri" w:hAnsi="Calibri" w:cs="Calibri"/>
          <w:sz w:val="30"/>
          <w:szCs w:val="30"/>
          <w:lang w:val="en"/>
        </w:rPr>
      </w:pPr>
      <w:r w:rsidRPr="00412382">
        <w:rPr>
          <w:rFonts w:ascii="Calibri" w:hAnsi="Calibri" w:cs="Calibri"/>
          <w:sz w:val="30"/>
          <w:szCs w:val="30"/>
          <w:lang w:val="en"/>
        </w:rPr>
        <w:t>Harmonic centrality</w:t>
      </w:r>
    </w:p>
    <w:p w14:paraId="79CA7620" w14:textId="77777777" w:rsidR="003B67F5" w:rsidRPr="003B67F5" w:rsidRDefault="003B67F5" w:rsidP="003B67F5">
      <w:pPr>
        <w:spacing w:line="360" w:lineRule="auto"/>
        <w:ind w:left="360"/>
        <w:rPr>
          <w:rFonts w:ascii="Calibri" w:hAnsi="Calibri" w:cs="Calibri"/>
          <w:sz w:val="4"/>
          <w:szCs w:val="4"/>
          <w:lang w:val="en"/>
        </w:rPr>
      </w:pPr>
    </w:p>
    <w:p w14:paraId="074FE78C" w14:textId="77777777" w:rsidR="00557D8E" w:rsidRDefault="00412382" w:rsidP="00FE6A80">
      <w:pPr>
        <w:spacing w:line="360" w:lineRule="auto"/>
        <w:rPr>
          <w:rFonts w:ascii="Segoe UI" w:hAnsi="Segoe UI" w:cs="Segoe UI"/>
          <w:color w:val="D1D5DB"/>
          <w:shd w:val="clear" w:color="auto" w:fill="444654"/>
        </w:rPr>
      </w:pPr>
      <w:r>
        <w:rPr>
          <w:rFonts w:ascii="Calibri" w:hAnsi="Calibri" w:cs="Calibri"/>
          <w:b/>
          <w:bCs/>
          <w:sz w:val="30"/>
          <w:szCs w:val="30"/>
          <w:lang w:val="en-US"/>
        </w:rPr>
        <w:t xml:space="preserve">Degree </w:t>
      </w:r>
      <w:proofErr w:type="gramStart"/>
      <w:r>
        <w:rPr>
          <w:rFonts w:ascii="Calibri" w:hAnsi="Calibri" w:cs="Calibri"/>
          <w:b/>
          <w:bCs/>
          <w:sz w:val="30"/>
          <w:szCs w:val="30"/>
          <w:lang w:val="en-US"/>
        </w:rPr>
        <w:t>Centrality :</w:t>
      </w:r>
      <w:proofErr w:type="gramEnd"/>
    </w:p>
    <w:p w14:paraId="7C0FE7D9" w14:textId="6722A661" w:rsidR="00412382" w:rsidRDefault="00557D8E" w:rsidP="00557D8E">
      <w:pPr>
        <w:spacing w:line="360" w:lineRule="auto"/>
        <w:ind w:firstLine="720"/>
        <w:rPr>
          <w:rFonts w:ascii="Calibri" w:hAnsi="Calibri" w:cs="Calibri"/>
          <w:sz w:val="30"/>
          <w:szCs w:val="30"/>
        </w:rPr>
      </w:pPr>
      <w:r w:rsidRPr="00557D8E">
        <w:rPr>
          <w:rFonts w:ascii="Calibri" w:hAnsi="Calibri" w:cs="Calibri"/>
          <w:sz w:val="30"/>
          <w:szCs w:val="30"/>
        </w:rPr>
        <w:t>Degree centrality is a measure of the importance of a node in a network. It is based on the number of connections that a node has to other nodes in the network. In other words, the degree centrality of a node is the number of edges that are incident on that node.</w:t>
      </w:r>
    </w:p>
    <w:tbl>
      <w:tblPr>
        <w:tblStyle w:val="TableGrid"/>
        <w:tblW w:w="0" w:type="auto"/>
        <w:tblLook w:val="04A0" w:firstRow="1" w:lastRow="0" w:firstColumn="1" w:lastColumn="0" w:noHBand="0" w:noVBand="1"/>
      </w:tblPr>
      <w:tblGrid>
        <w:gridCol w:w="4508"/>
        <w:gridCol w:w="4508"/>
      </w:tblGrid>
      <w:tr w:rsidR="003B67F5" w14:paraId="43ADA00C" w14:textId="77777777" w:rsidTr="003B67F5">
        <w:tc>
          <w:tcPr>
            <w:tcW w:w="4508" w:type="dxa"/>
          </w:tcPr>
          <w:p w14:paraId="60308552" w14:textId="38A00A42" w:rsidR="003B67F5" w:rsidRPr="003B67F5" w:rsidRDefault="003B67F5" w:rsidP="003B67F5">
            <w:pPr>
              <w:spacing w:line="360" w:lineRule="auto"/>
              <w:jc w:val="center"/>
              <w:rPr>
                <w:rFonts w:ascii="Calibri" w:hAnsi="Calibri" w:cs="Calibri"/>
                <w:b/>
                <w:bCs/>
                <w:sz w:val="30"/>
                <w:szCs w:val="30"/>
              </w:rPr>
            </w:pPr>
            <w:r>
              <w:rPr>
                <w:rFonts w:ascii="Calibri" w:hAnsi="Calibri" w:cs="Calibri"/>
                <w:b/>
                <w:bCs/>
                <w:sz w:val="30"/>
                <w:szCs w:val="30"/>
              </w:rPr>
              <w:t>Id</w:t>
            </w:r>
          </w:p>
        </w:tc>
        <w:tc>
          <w:tcPr>
            <w:tcW w:w="4508" w:type="dxa"/>
          </w:tcPr>
          <w:p w14:paraId="40778171" w14:textId="03F85B93" w:rsidR="003B67F5" w:rsidRPr="003B67F5" w:rsidRDefault="003B67F5" w:rsidP="003B67F5">
            <w:pPr>
              <w:spacing w:line="360" w:lineRule="auto"/>
              <w:jc w:val="center"/>
              <w:rPr>
                <w:rFonts w:ascii="Calibri" w:hAnsi="Calibri" w:cs="Calibri"/>
                <w:b/>
                <w:bCs/>
                <w:sz w:val="30"/>
                <w:szCs w:val="30"/>
              </w:rPr>
            </w:pPr>
            <w:r>
              <w:rPr>
                <w:rFonts w:ascii="Calibri" w:hAnsi="Calibri" w:cs="Calibri"/>
                <w:b/>
                <w:bCs/>
                <w:sz w:val="30"/>
                <w:szCs w:val="30"/>
              </w:rPr>
              <w:t>Degree_centrality</w:t>
            </w:r>
          </w:p>
        </w:tc>
      </w:tr>
      <w:tr w:rsidR="003B67F5" w14:paraId="3BD72950" w14:textId="77777777" w:rsidTr="003B67F5">
        <w:tc>
          <w:tcPr>
            <w:tcW w:w="4508" w:type="dxa"/>
          </w:tcPr>
          <w:p w14:paraId="76E1B796" w14:textId="6FE0F940" w:rsidR="003B67F5" w:rsidRDefault="003B67F5" w:rsidP="003B67F5">
            <w:pPr>
              <w:spacing w:line="360" w:lineRule="auto"/>
              <w:jc w:val="center"/>
              <w:rPr>
                <w:rFonts w:ascii="Calibri" w:hAnsi="Calibri" w:cs="Calibri"/>
                <w:sz w:val="30"/>
                <w:szCs w:val="30"/>
              </w:rPr>
            </w:pPr>
            <w:r w:rsidRPr="003B67F5">
              <w:rPr>
                <w:rFonts w:ascii="Calibri" w:hAnsi="Calibri" w:cs="Calibri"/>
                <w:sz w:val="30"/>
                <w:szCs w:val="30"/>
              </w:rPr>
              <w:t>9711200</w:t>
            </w:r>
          </w:p>
        </w:tc>
        <w:tc>
          <w:tcPr>
            <w:tcW w:w="4508" w:type="dxa"/>
          </w:tcPr>
          <w:p w14:paraId="4C4CDD6B" w14:textId="45233B72" w:rsidR="003B67F5" w:rsidRDefault="003B67F5" w:rsidP="003B67F5">
            <w:pPr>
              <w:spacing w:line="360" w:lineRule="auto"/>
              <w:jc w:val="center"/>
              <w:rPr>
                <w:rFonts w:ascii="Calibri" w:hAnsi="Calibri" w:cs="Calibri"/>
                <w:sz w:val="30"/>
                <w:szCs w:val="30"/>
              </w:rPr>
            </w:pPr>
            <w:r w:rsidRPr="003B67F5">
              <w:rPr>
                <w:rFonts w:ascii="Calibri" w:hAnsi="Calibri" w:cs="Calibri"/>
                <w:sz w:val="30"/>
                <w:szCs w:val="30"/>
              </w:rPr>
              <w:t>0.12151423917871773</w:t>
            </w:r>
          </w:p>
        </w:tc>
      </w:tr>
      <w:tr w:rsidR="003B67F5" w14:paraId="40FF3FAB" w14:textId="77777777" w:rsidTr="003B67F5">
        <w:tc>
          <w:tcPr>
            <w:tcW w:w="4508" w:type="dxa"/>
          </w:tcPr>
          <w:p w14:paraId="4858BAED" w14:textId="6B89B5C3" w:rsidR="003B67F5" w:rsidRDefault="003B67F5" w:rsidP="003B67F5">
            <w:pPr>
              <w:spacing w:line="360" w:lineRule="auto"/>
              <w:jc w:val="center"/>
              <w:rPr>
                <w:rFonts w:ascii="Calibri" w:hAnsi="Calibri" w:cs="Calibri"/>
                <w:sz w:val="30"/>
                <w:szCs w:val="30"/>
              </w:rPr>
            </w:pPr>
            <w:r w:rsidRPr="003B67F5">
              <w:rPr>
                <w:rFonts w:ascii="Calibri" w:hAnsi="Calibri" w:cs="Calibri"/>
                <w:sz w:val="30"/>
                <w:szCs w:val="30"/>
              </w:rPr>
              <w:t>9802150</w:t>
            </w:r>
          </w:p>
        </w:tc>
        <w:tc>
          <w:tcPr>
            <w:tcW w:w="4508" w:type="dxa"/>
          </w:tcPr>
          <w:p w14:paraId="0F080046" w14:textId="130C36C5" w:rsidR="003B67F5" w:rsidRDefault="003B67F5" w:rsidP="003B67F5">
            <w:pPr>
              <w:spacing w:line="360" w:lineRule="auto"/>
              <w:jc w:val="center"/>
              <w:rPr>
                <w:rFonts w:ascii="Calibri" w:hAnsi="Calibri" w:cs="Calibri"/>
                <w:sz w:val="30"/>
                <w:szCs w:val="30"/>
              </w:rPr>
            </w:pPr>
            <w:r w:rsidRPr="003B67F5">
              <w:rPr>
                <w:rFonts w:ascii="Calibri" w:hAnsi="Calibri" w:cs="Calibri"/>
                <w:sz w:val="30"/>
                <w:szCs w:val="30"/>
              </w:rPr>
              <w:t>0.08854449434874882</w:t>
            </w:r>
          </w:p>
        </w:tc>
      </w:tr>
      <w:tr w:rsidR="003B67F5" w14:paraId="32502814" w14:textId="77777777" w:rsidTr="003B67F5">
        <w:tc>
          <w:tcPr>
            <w:tcW w:w="4508" w:type="dxa"/>
          </w:tcPr>
          <w:p w14:paraId="1B3A4C7A" w14:textId="4180217D" w:rsidR="003B67F5" w:rsidRDefault="003B67F5" w:rsidP="003B67F5">
            <w:pPr>
              <w:spacing w:line="360" w:lineRule="auto"/>
              <w:jc w:val="center"/>
              <w:rPr>
                <w:rFonts w:ascii="Calibri" w:hAnsi="Calibri" w:cs="Calibri"/>
                <w:sz w:val="30"/>
                <w:szCs w:val="30"/>
              </w:rPr>
            </w:pPr>
            <w:r w:rsidRPr="003B67F5">
              <w:rPr>
                <w:rFonts w:ascii="Calibri" w:hAnsi="Calibri" w:cs="Calibri"/>
                <w:sz w:val="30"/>
                <w:szCs w:val="30"/>
              </w:rPr>
              <w:t>9802109</w:t>
            </w:r>
          </w:p>
        </w:tc>
        <w:tc>
          <w:tcPr>
            <w:tcW w:w="4508" w:type="dxa"/>
          </w:tcPr>
          <w:p w14:paraId="2694B77E" w14:textId="18AC9D3E" w:rsidR="003B67F5" w:rsidRDefault="003B67F5" w:rsidP="003B67F5">
            <w:pPr>
              <w:spacing w:line="360" w:lineRule="auto"/>
              <w:jc w:val="center"/>
              <w:rPr>
                <w:rFonts w:ascii="Calibri" w:hAnsi="Calibri" w:cs="Calibri"/>
                <w:sz w:val="30"/>
                <w:szCs w:val="30"/>
              </w:rPr>
            </w:pPr>
            <w:r w:rsidRPr="003B67F5">
              <w:rPr>
                <w:rFonts w:ascii="Calibri" w:hAnsi="Calibri" w:cs="Calibri"/>
                <w:sz w:val="30"/>
                <w:szCs w:val="30"/>
              </w:rPr>
              <w:t>0.08148659987167464</w:t>
            </w:r>
          </w:p>
        </w:tc>
      </w:tr>
      <w:tr w:rsidR="003B67F5" w14:paraId="5BFB2D54" w14:textId="77777777" w:rsidTr="003B67F5">
        <w:tc>
          <w:tcPr>
            <w:tcW w:w="4508" w:type="dxa"/>
          </w:tcPr>
          <w:p w14:paraId="481E4FCC" w14:textId="4B447D61" w:rsidR="003B67F5" w:rsidRDefault="003B67F5" w:rsidP="003B67F5">
            <w:pPr>
              <w:spacing w:line="360" w:lineRule="auto"/>
              <w:jc w:val="center"/>
              <w:rPr>
                <w:rFonts w:ascii="Calibri" w:hAnsi="Calibri" w:cs="Calibri"/>
                <w:sz w:val="30"/>
                <w:szCs w:val="30"/>
              </w:rPr>
            </w:pPr>
            <w:r w:rsidRPr="003B67F5">
              <w:rPr>
                <w:rFonts w:ascii="Calibri" w:hAnsi="Calibri" w:cs="Calibri"/>
                <w:sz w:val="30"/>
                <w:szCs w:val="30"/>
              </w:rPr>
              <w:t>9905111</w:t>
            </w:r>
          </w:p>
        </w:tc>
        <w:tc>
          <w:tcPr>
            <w:tcW w:w="4508" w:type="dxa"/>
          </w:tcPr>
          <w:p w14:paraId="4DE8185B" w14:textId="61E3DCE5" w:rsidR="003B67F5" w:rsidRDefault="003B67F5" w:rsidP="003B67F5">
            <w:pPr>
              <w:spacing w:line="360" w:lineRule="auto"/>
              <w:jc w:val="center"/>
              <w:rPr>
                <w:rFonts w:ascii="Calibri" w:hAnsi="Calibri" w:cs="Calibri"/>
                <w:sz w:val="30"/>
                <w:szCs w:val="30"/>
              </w:rPr>
            </w:pPr>
            <w:r w:rsidRPr="003B67F5">
              <w:rPr>
                <w:rFonts w:ascii="Calibri" w:hAnsi="Calibri" w:cs="Calibri"/>
                <w:sz w:val="30"/>
                <w:szCs w:val="30"/>
              </w:rPr>
              <w:t>0.06524850698386062</w:t>
            </w:r>
          </w:p>
        </w:tc>
      </w:tr>
    </w:tbl>
    <w:p w14:paraId="08C96D4B" w14:textId="4DDC9410" w:rsidR="00163BAE" w:rsidRDefault="00163BAE" w:rsidP="00FE6A80">
      <w:pPr>
        <w:spacing w:line="360" w:lineRule="auto"/>
        <w:rPr>
          <w:rFonts w:ascii="Calibri" w:hAnsi="Calibri" w:cs="Calibri"/>
          <w:b/>
          <w:bCs/>
          <w:sz w:val="30"/>
          <w:szCs w:val="30"/>
          <w:lang w:val="en-US"/>
        </w:rPr>
      </w:pPr>
      <w:r>
        <w:rPr>
          <w:rFonts w:ascii="Calibri" w:hAnsi="Calibri" w:cs="Calibri"/>
          <w:b/>
          <w:bCs/>
          <w:sz w:val="30"/>
          <w:szCs w:val="30"/>
          <w:lang w:val="en-US"/>
        </w:rPr>
        <w:lastRenderedPageBreak/>
        <w:t xml:space="preserve">Betweenness </w:t>
      </w:r>
      <w:proofErr w:type="gramStart"/>
      <w:r>
        <w:rPr>
          <w:rFonts w:ascii="Calibri" w:hAnsi="Calibri" w:cs="Calibri"/>
          <w:b/>
          <w:bCs/>
          <w:sz w:val="30"/>
          <w:szCs w:val="30"/>
          <w:lang w:val="en-US"/>
        </w:rPr>
        <w:t>Centrality :</w:t>
      </w:r>
      <w:proofErr w:type="gramEnd"/>
    </w:p>
    <w:p w14:paraId="22290AEC" w14:textId="73F7CECD" w:rsidR="00163BAE" w:rsidRDefault="00163BAE" w:rsidP="00163BAE">
      <w:pPr>
        <w:spacing w:line="360" w:lineRule="auto"/>
        <w:ind w:firstLine="720"/>
        <w:rPr>
          <w:rFonts w:ascii="Calibri" w:hAnsi="Calibri" w:cs="Calibri"/>
          <w:sz w:val="30"/>
          <w:szCs w:val="30"/>
        </w:rPr>
      </w:pPr>
      <w:r w:rsidRPr="00163BAE">
        <w:rPr>
          <w:rFonts w:ascii="Calibri" w:hAnsi="Calibri" w:cs="Calibri"/>
          <w:sz w:val="30"/>
          <w:szCs w:val="30"/>
        </w:rPr>
        <w:t>Betweenness centrality is a measure of the importance of a node in a network based on the number of times it falls on the shortest path between two other nodes. It reflects the extent to which a node lies on the paths connecting other nodes in the network.</w:t>
      </w:r>
    </w:p>
    <w:tbl>
      <w:tblPr>
        <w:tblStyle w:val="TableGrid"/>
        <w:tblW w:w="0" w:type="auto"/>
        <w:tblLook w:val="04A0" w:firstRow="1" w:lastRow="0" w:firstColumn="1" w:lastColumn="0" w:noHBand="0" w:noVBand="1"/>
      </w:tblPr>
      <w:tblGrid>
        <w:gridCol w:w="4508"/>
        <w:gridCol w:w="4508"/>
      </w:tblGrid>
      <w:tr w:rsidR="003B67F5" w:rsidRPr="003B67F5" w14:paraId="65DCB73C" w14:textId="77777777" w:rsidTr="007B7AE9">
        <w:tc>
          <w:tcPr>
            <w:tcW w:w="4508" w:type="dxa"/>
          </w:tcPr>
          <w:p w14:paraId="283EE8C5" w14:textId="77777777" w:rsidR="003B67F5" w:rsidRPr="003B67F5" w:rsidRDefault="003B67F5" w:rsidP="007B7AE9">
            <w:pPr>
              <w:spacing w:line="360" w:lineRule="auto"/>
              <w:jc w:val="center"/>
              <w:rPr>
                <w:rFonts w:ascii="Calibri" w:hAnsi="Calibri" w:cs="Calibri"/>
                <w:b/>
                <w:bCs/>
                <w:sz w:val="30"/>
                <w:szCs w:val="30"/>
              </w:rPr>
            </w:pPr>
            <w:r w:rsidRPr="003B67F5">
              <w:rPr>
                <w:rFonts w:ascii="Calibri" w:hAnsi="Calibri" w:cs="Calibri"/>
                <w:b/>
                <w:bCs/>
                <w:sz w:val="30"/>
                <w:szCs w:val="30"/>
              </w:rPr>
              <w:t>Id</w:t>
            </w:r>
          </w:p>
        </w:tc>
        <w:tc>
          <w:tcPr>
            <w:tcW w:w="4508" w:type="dxa"/>
          </w:tcPr>
          <w:p w14:paraId="1074A4A3" w14:textId="0D77DFC2" w:rsidR="003B67F5" w:rsidRPr="003B67F5" w:rsidRDefault="003B67F5" w:rsidP="007B7AE9">
            <w:pPr>
              <w:spacing w:line="360" w:lineRule="auto"/>
              <w:jc w:val="center"/>
              <w:rPr>
                <w:rFonts w:ascii="Calibri" w:hAnsi="Calibri" w:cs="Calibri"/>
                <w:b/>
                <w:bCs/>
                <w:sz w:val="30"/>
                <w:szCs w:val="30"/>
              </w:rPr>
            </w:pPr>
            <w:r w:rsidRPr="003B67F5">
              <w:rPr>
                <w:rFonts w:ascii="Calibri" w:hAnsi="Calibri" w:cs="Calibri"/>
                <w:b/>
                <w:bCs/>
                <w:sz w:val="30"/>
                <w:szCs w:val="30"/>
              </w:rPr>
              <w:t>betweenness</w:t>
            </w:r>
            <w:r w:rsidRPr="003B67F5">
              <w:rPr>
                <w:rFonts w:ascii="Calibri" w:hAnsi="Calibri" w:cs="Calibri"/>
                <w:b/>
                <w:bCs/>
                <w:sz w:val="30"/>
                <w:szCs w:val="30"/>
              </w:rPr>
              <w:t>_centrality</w:t>
            </w:r>
          </w:p>
        </w:tc>
      </w:tr>
      <w:tr w:rsidR="003B67F5" w:rsidRPr="003B67F5" w14:paraId="6AACB1F3" w14:textId="77777777" w:rsidTr="007B7AE9">
        <w:tc>
          <w:tcPr>
            <w:tcW w:w="4508" w:type="dxa"/>
          </w:tcPr>
          <w:p w14:paraId="5F6E7793" w14:textId="7DF4160F" w:rsidR="003B67F5" w:rsidRPr="003B67F5" w:rsidRDefault="003B67F5" w:rsidP="007B7AE9">
            <w:pPr>
              <w:spacing w:line="360" w:lineRule="auto"/>
              <w:jc w:val="center"/>
              <w:rPr>
                <w:rFonts w:ascii="Calibri" w:hAnsi="Calibri" w:cs="Calibri"/>
                <w:sz w:val="30"/>
                <w:szCs w:val="30"/>
              </w:rPr>
            </w:pPr>
            <w:r w:rsidRPr="003B67F5">
              <w:rPr>
                <w:rFonts w:ascii="Calibri" w:hAnsi="Calibri" w:cs="Calibri"/>
                <w:sz w:val="30"/>
                <w:szCs w:val="30"/>
              </w:rPr>
              <w:t>9905111</w:t>
            </w:r>
          </w:p>
        </w:tc>
        <w:tc>
          <w:tcPr>
            <w:tcW w:w="4508" w:type="dxa"/>
          </w:tcPr>
          <w:p w14:paraId="2BEE2921" w14:textId="2B4072B1" w:rsidR="003B67F5" w:rsidRPr="003B67F5" w:rsidRDefault="003B67F5" w:rsidP="007B7AE9">
            <w:pPr>
              <w:spacing w:line="360" w:lineRule="auto"/>
              <w:jc w:val="center"/>
              <w:rPr>
                <w:rFonts w:ascii="Calibri" w:hAnsi="Calibri" w:cs="Calibri"/>
                <w:sz w:val="30"/>
                <w:szCs w:val="30"/>
              </w:rPr>
            </w:pPr>
            <w:r w:rsidRPr="003B67F5">
              <w:rPr>
                <w:rFonts w:ascii="Calibri" w:hAnsi="Calibri" w:cs="Calibri"/>
                <w:color w:val="212121"/>
                <w:sz w:val="30"/>
                <w:szCs w:val="30"/>
                <w:shd w:val="clear" w:color="auto" w:fill="FFFFFF"/>
              </w:rPr>
              <w:t>0.11737916518311253</w:t>
            </w:r>
          </w:p>
        </w:tc>
      </w:tr>
      <w:tr w:rsidR="003B67F5" w:rsidRPr="003B67F5" w14:paraId="35E702C8" w14:textId="77777777" w:rsidTr="007B7AE9">
        <w:tc>
          <w:tcPr>
            <w:tcW w:w="4508" w:type="dxa"/>
          </w:tcPr>
          <w:p w14:paraId="7E33A4BE" w14:textId="3F4CFD93" w:rsidR="003B67F5" w:rsidRPr="003B67F5" w:rsidRDefault="003B67F5" w:rsidP="007B7AE9">
            <w:pPr>
              <w:spacing w:line="360" w:lineRule="auto"/>
              <w:jc w:val="center"/>
              <w:rPr>
                <w:rFonts w:ascii="Calibri" w:hAnsi="Calibri" w:cs="Calibri"/>
                <w:sz w:val="30"/>
                <w:szCs w:val="30"/>
              </w:rPr>
            </w:pPr>
            <w:r w:rsidRPr="003B67F5">
              <w:rPr>
                <w:rFonts w:ascii="Calibri" w:hAnsi="Calibri" w:cs="Calibri"/>
                <w:color w:val="212121"/>
                <w:sz w:val="30"/>
                <w:szCs w:val="30"/>
                <w:shd w:val="clear" w:color="auto" w:fill="FFFFFF"/>
              </w:rPr>
              <w:t>9810008</w:t>
            </w:r>
          </w:p>
        </w:tc>
        <w:tc>
          <w:tcPr>
            <w:tcW w:w="4508" w:type="dxa"/>
          </w:tcPr>
          <w:p w14:paraId="1E441BB0" w14:textId="649840D1" w:rsidR="003B67F5" w:rsidRPr="003B67F5" w:rsidRDefault="003B67F5" w:rsidP="007B7AE9">
            <w:pPr>
              <w:spacing w:line="360" w:lineRule="auto"/>
              <w:jc w:val="center"/>
              <w:rPr>
                <w:rFonts w:ascii="Calibri" w:hAnsi="Calibri" w:cs="Calibri"/>
                <w:sz w:val="30"/>
                <w:szCs w:val="30"/>
              </w:rPr>
            </w:pPr>
            <w:r w:rsidRPr="003B67F5">
              <w:rPr>
                <w:rFonts w:ascii="Calibri" w:hAnsi="Calibri" w:cs="Calibri"/>
                <w:color w:val="212121"/>
                <w:sz w:val="30"/>
                <w:szCs w:val="30"/>
                <w:shd w:val="clear" w:color="auto" w:fill="FFFFFF"/>
              </w:rPr>
              <w:t>0.10874169781347577</w:t>
            </w:r>
          </w:p>
        </w:tc>
      </w:tr>
      <w:tr w:rsidR="003B67F5" w:rsidRPr="003B67F5" w14:paraId="6AB7CF57" w14:textId="77777777" w:rsidTr="007B7AE9">
        <w:tc>
          <w:tcPr>
            <w:tcW w:w="4508" w:type="dxa"/>
          </w:tcPr>
          <w:p w14:paraId="7A62964F" w14:textId="541CA179" w:rsidR="003B67F5" w:rsidRPr="003B67F5" w:rsidRDefault="003B67F5" w:rsidP="007B7AE9">
            <w:pPr>
              <w:spacing w:line="360" w:lineRule="auto"/>
              <w:jc w:val="center"/>
              <w:rPr>
                <w:rFonts w:ascii="Calibri" w:hAnsi="Calibri" w:cs="Calibri"/>
                <w:sz w:val="30"/>
                <w:szCs w:val="30"/>
              </w:rPr>
            </w:pPr>
            <w:r w:rsidRPr="003B67F5">
              <w:rPr>
                <w:rFonts w:ascii="Calibri" w:hAnsi="Calibri" w:cs="Calibri"/>
                <w:color w:val="212121"/>
                <w:sz w:val="30"/>
                <w:szCs w:val="30"/>
                <w:shd w:val="clear" w:color="auto" w:fill="FFFFFF"/>
              </w:rPr>
              <w:t>206223</w:t>
            </w:r>
          </w:p>
        </w:tc>
        <w:tc>
          <w:tcPr>
            <w:tcW w:w="4508" w:type="dxa"/>
          </w:tcPr>
          <w:p w14:paraId="332D44DE" w14:textId="02D9FCCD" w:rsidR="003B67F5" w:rsidRPr="003B67F5" w:rsidRDefault="003B67F5" w:rsidP="007B7AE9">
            <w:pPr>
              <w:spacing w:line="360" w:lineRule="auto"/>
              <w:jc w:val="center"/>
              <w:rPr>
                <w:rFonts w:ascii="Calibri" w:hAnsi="Calibri" w:cs="Calibri"/>
                <w:sz w:val="30"/>
                <w:szCs w:val="30"/>
              </w:rPr>
            </w:pPr>
            <w:r w:rsidRPr="003B67F5">
              <w:rPr>
                <w:rFonts w:ascii="Calibri" w:hAnsi="Calibri" w:cs="Calibri"/>
                <w:color w:val="212121"/>
                <w:sz w:val="30"/>
                <w:szCs w:val="30"/>
                <w:shd w:val="clear" w:color="auto" w:fill="FFFFFF"/>
              </w:rPr>
              <w:t>0.10864132910811432</w:t>
            </w:r>
          </w:p>
        </w:tc>
      </w:tr>
      <w:tr w:rsidR="003B67F5" w:rsidRPr="003B67F5" w14:paraId="56B7D786" w14:textId="77777777" w:rsidTr="007B7AE9">
        <w:tc>
          <w:tcPr>
            <w:tcW w:w="4508" w:type="dxa"/>
          </w:tcPr>
          <w:p w14:paraId="289A1C84" w14:textId="7B94C931" w:rsidR="003B67F5" w:rsidRPr="003B67F5" w:rsidRDefault="003B67F5" w:rsidP="007B7AE9">
            <w:pPr>
              <w:spacing w:line="360" w:lineRule="auto"/>
              <w:jc w:val="center"/>
              <w:rPr>
                <w:rFonts w:ascii="Calibri" w:hAnsi="Calibri" w:cs="Calibri"/>
                <w:sz w:val="30"/>
                <w:szCs w:val="30"/>
              </w:rPr>
            </w:pPr>
            <w:r w:rsidRPr="003B67F5">
              <w:rPr>
                <w:rFonts w:ascii="Calibri" w:hAnsi="Calibri" w:cs="Calibri"/>
                <w:color w:val="212121"/>
                <w:sz w:val="30"/>
                <w:szCs w:val="30"/>
                <w:shd w:val="clear" w:color="auto" w:fill="FFFFFF"/>
              </w:rPr>
              <w:t>9803001</w:t>
            </w:r>
          </w:p>
        </w:tc>
        <w:tc>
          <w:tcPr>
            <w:tcW w:w="4508" w:type="dxa"/>
          </w:tcPr>
          <w:p w14:paraId="3B44BA9C" w14:textId="6048A8A8" w:rsidR="003B67F5" w:rsidRPr="003B67F5" w:rsidRDefault="003B67F5" w:rsidP="007B7AE9">
            <w:pPr>
              <w:spacing w:line="360" w:lineRule="auto"/>
              <w:jc w:val="center"/>
              <w:rPr>
                <w:rFonts w:ascii="Calibri" w:hAnsi="Calibri" w:cs="Calibri"/>
                <w:sz w:val="30"/>
                <w:szCs w:val="30"/>
              </w:rPr>
            </w:pPr>
            <w:r w:rsidRPr="003B67F5">
              <w:rPr>
                <w:rFonts w:ascii="Calibri" w:hAnsi="Calibri" w:cs="Calibri"/>
                <w:color w:val="212121"/>
                <w:sz w:val="30"/>
                <w:szCs w:val="30"/>
                <w:shd w:val="clear" w:color="auto" w:fill="FFFFFF"/>
              </w:rPr>
              <w:t>0.07092007899495555</w:t>
            </w:r>
          </w:p>
        </w:tc>
      </w:tr>
    </w:tbl>
    <w:p w14:paraId="79CB54C7" w14:textId="77777777" w:rsidR="003B67F5" w:rsidRPr="003B67F5" w:rsidRDefault="003B67F5" w:rsidP="00C74D08">
      <w:pPr>
        <w:spacing w:line="360" w:lineRule="auto"/>
        <w:rPr>
          <w:rFonts w:ascii="Calibri" w:hAnsi="Calibri" w:cs="Calibri"/>
          <w:b/>
          <w:bCs/>
          <w:sz w:val="30"/>
          <w:szCs w:val="30"/>
        </w:rPr>
      </w:pPr>
    </w:p>
    <w:p w14:paraId="23A10C0B" w14:textId="17E9A77E" w:rsidR="00C74D08" w:rsidRPr="00C74D08" w:rsidRDefault="00C74D08" w:rsidP="00C74D08">
      <w:pPr>
        <w:spacing w:line="360" w:lineRule="auto"/>
        <w:rPr>
          <w:rFonts w:ascii="Calibri" w:hAnsi="Calibri" w:cs="Calibri"/>
          <w:b/>
          <w:bCs/>
          <w:sz w:val="30"/>
          <w:szCs w:val="30"/>
        </w:rPr>
      </w:pPr>
      <w:r w:rsidRPr="00C74D08">
        <w:rPr>
          <w:rFonts w:ascii="Calibri" w:hAnsi="Calibri" w:cs="Calibri"/>
          <w:b/>
          <w:bCs/>
          <w:sz w:val="30"/>
          <w:szCs w:val="30"/>
        </w:rPr>
        <w:t xml:space="preserve">Eigenvector </w:t>
      </w:r>
      <w:proofErr w:type="gramStart"/>
      <w:r w:rsidRPr="00C74D08">
        <w:rPr>
          <w:rFonts w:ascii="Calibri" w:hAnsi="Calibri" w:cs="Calibri"/>
          <w:b/>
          <w:bCs/>
          <w:sz w:val="30"/>
          <w:szCs w:val="30"/>
        </w:rPr>
        <w:t>centrality</w:t>
      </w:r>
      <w:r>
        <w:rPr>
          <w:rFonts w:ascii="Calibri" w:hAnsi="Calibri" w:cs="Calibri"/>
          <w:b/>
          <w:bCs/>
          <w:sz w:val="30"/>
          <w:szCs w:val="30"/>
        </w:rPr>
        <w:t xml:space="preserve"> :</w:t>
      </w:r>
      <w:proofErr w:type="gramEnd"/>
      <w:r>
        <w:rPr>
          <w:rFonts w:ascii="Calibri" w:hAnsi="Calibri" w:cs="Calibri"/>
          <w:b/>
          <w:bCs/>
          <w:sz w:val="30"/>
          <w:szCs w:val="30"/>
        </w:rPr>
        <w:t xml:space="preserve"> </w:t>
      </w:r>
    </w:p>
    <w:p w14:paraId="6069B2E3" w14:textId="3E054F13" w:rsidR="00C74D08" w:rsidRDefault="00C74D08" w:rsidP="00C74D08">
      <w:pPr>
        <w:spacing w:line="360" w:lineRule="auto"/>
        <w:ind w:firstLine="720"/>
        <w:rPr>
          <w:rFonts w:ascii="Calibri" w:hAnsi="Calibri" w:cs="Calibri"/>
          <w:sz w:val="30"/>
          <w:szCs w:val="30"/>
        </w:rPr>
      </w:pPr>
      <w:r w:rsidRPr="00C74D08">
        <w:rPr>
          <w:rFonts w:ascii="Calibri" w:hAnsi="Calibri" w:cs="Calibri"/>
          <w:sz w:val="30"/>
          <w:szCs w:val="30"/>
        </w:rPr>
        <w:t>Eigenvector centrality is a measure of the importance of a node in a network based on the connections of its neighbors. It reflects the idea that a node is important if it is connected to other important nodes, rather than just being connected to many nodes in general.</w:t>
      </w:r>
      <w:r>
        <w:rPr>
          <w:rFonts w:ascii="Calibri" w:hAnsi="Calibri" w:cs="Calibri"/>
          <w:sz w:val="30"/>
          <w:szCs w:val="30"/>
        </w:rPr>
        <w:t xml:space="preserve"> </w:t>
      </w:r>
      <w:r w:rsidRPr="00C74D08">
        <w:rPr>
          <w:rFonts w:ascii="Calibri" w:hAnsi="Calibri" w:cs="Calibri"/>
          <w:sz w:val="30"/>
          <w:szCs w:val="30"/>
        </w:rPr>
        <w:t>Eigenvector centrality is calculated by solving a system of equations in which the centrality of a node is proportional to the sum of the centralities of its neighbors. This means that if a node is connected to other high-centrality nodes, it will have a high eigenvector centrality itself.</w:t>
      </w:r>
    </w:p>
    <w:tbl>
      <w:tblPr>
        <w:tblStyle w:val="TableGrid"/>
        <w:tblW w:w="0" w:type="auto"/>
        <w:tblLook w:val="04A0" w:firstRow="1" w:lastRow="0" w:firstColumn="1" w:lastColumn="0" w:noHBand="0" w:noVBand="1"/>
      </w:tblPr>
      <w:tblGrid>
        <w:gridCol w:w="4508"/>
        <w:gridCol w:w="4508"/>
      </w:tblGrid>
      <w:tr w:rsidR="003B67F5" w:rsidRPr="003B67F5" w14:paraId="41BF74F5" w14:textId="77777777" w:rsidTr="007B7AE9">
        <w:tc>
          <w:tcPr>
            <w:tcW w:w="4508" w:type="dxa"/>
          </w:tcPr>
          <w:p w14:paraId="4FF29C49" w14:textId="77777777" w:rsidR="003B67F5" w:rsidRPr="003B67F5" w:rsidRDefault="003B67F5" w:rsidP="007B7AE9">
            <w:pPr>
              <w:spacing w:line="360" w:lineRule="auto"/>
              <w:jc w:val="center"/>
              <w:rPr>
                <w:rFonts w:ascii="Calibri" w:hAnsi="Calibri" w:cs="Calibri"/>
                <w:b/>
                <w:bCs/>
                <w:sz w:val="30"/>
                <w:szCs w:val="30"/>
              </w:rPr>
            </w:pPr>
            <w:r w:rsidRPr="003B67F5">
              <w:rPr>
                <w:rFonts w:ascii="Calibri" w:hAnsi="Calibri" w:cs="Calibri"/>
                <w:b/>
                <w:bCs/>
                <w:sz w:val="30"/>
                <w:szCs w:val="30"/>
              </w:rPr>
              <w:t>Id</w:t>
            </w:r>
          </w:p>
        </w:tc>
        <w:tc>
          <w:tcPr>
            <w:tcW w:w="4508" w:type="dxa"/>
          </w:tcPr>
          <w:p w14:paraId="296278C2" w14:textId="6BF0A29B" w:rsidR="003B67F5" w:rsidRPr="003B67F5" w:rsidRDefault="003B67F5" w:rsidP="007B7AE9">
            <w:pPr>
              <w:spacing w:line="360" w:lineRule="auto"/>
              <w:jc w:val="center"/>
              <w:rPr>
                <w:rFonts w:ascii="Calibri" w:hAnsi="Calibri" w:cs="Calibri"/>
                <w:b/>
                <w:bCs/>
                <w:sz w:val="30"/>
                <w:szCs w:val="30"/>
              </w:rPr>
            </w:pPr>
            <w:r w:rsidRPr="003B67F5">
              <w:rPr>
                <w:rFonts w:ascii="Calibri" w:hAnsi="Calibri" w:cs="Calibri"/>
                <w:b/>
                <w:bCs/>
                <w:sz w:val="30"/>
                <w:szCs w:val="30"/>
              </w:rPr>
              <w:t>eigenvector</w:t>
            </w:r>
            <w:r w:rsidRPr="003B67F5">
              <w:rPr>
                <w:rFonts w:ascii="Calibri" w:hAnsi="Calibri" w:cs="Calibri"/>
                <w:b/>
                <w:bCs/>
                <w:sz w:val="30"/>
                <w:szCs w:val="30"/>
              </w:rPr>
              <w:t>_centrality</w:t>
            </w:r>
          </w:p>
        </w:tc>
      </w:tr>
      <w:tr w:rsidR="003B67F5" w:rsidRPr="003B67F5" w14:paraId="74F0DF9D" w14:textId="77777777" w:rsidTr="007B7AE9">
        <w:tc>
          <w:tcPr>
            <w:tcW w:w="4508" w:type="dxa"/>
          </w:tcPr>
          <w:p w14:paraId="68F6A39B" w14:textId="0E9B3B06" w:rsidR="003B67F5" w:rsidRPr="003B67F5" w:rsidRDefault="003B67F5" w:rsidP="007B7AE9">
            <w:pPr>
              <w:spacing w:line="360" w:lineRule="auto"/>
              <w:jc w:val="center"/>
              <w:rPr>
                <w:rFonts w:ascii="Calibri" w:hAnsi="Calibri" w:cs="Calibri"/>
                <w:sz w:val="30"/>
                <w:szCs w:val="30"/>
              </w:rPr>
            </w:pPr>
            <w:r w:rsidRPr="003B67F5">
              <w:rPr>
                <w:rFonts w:ascii="Calibri" w:hAnsi="Calibri" w:cs="Calibri"/>
                <w:color w:val="212121"/>
                <w:sz w:val="30"/>
                <w:szCs w:val="30"/>
                <w:shd w:val="clear" w:color="auto" w:fill="FFFFFF"/>
              </w:rPr>
              <w:t>211178</w:t>
            </w:r>
          </w:p>
        </w:tc>
        <w:tc>
          <w:tcPr>
            <w:tcW w:w="4508" w:type="dxa"/>
          </w:tcPr>
          <w:p w14:paraId="58EF71E2" w14:textId="47B04348" w:rsidR="003B67F5" w:rsidRPr="003B67F5" w:rsidRDefault="003B67F5" w:rsidP="007B7AE9">
            <w:pPr>
              <w:spacing w:line="360" w:lineRule="auto"/>
              <w:jc w:val="center"/>
              <w:rPr>
                <w:rFonts w:ascii="Calibri" w:hAnsi="Calibri" w:cs="Calibri"/>
                <w:sz w:val="30"/>
                <w:szCs w:val="30"/>
              </w:rPr>
            </w:pPr>
            <w:r w:rsidRPr="003B67F5">
              <w:rPr>
                <w:rFonts w:ascii="Calibri" w:hAnsi="Calibri" w:cs="Calibri"/>
                <w:color w:val="212121"/>
                <w:sz w:val="30"/>
                <w:szCs w:val="30"/>
                <w:shd w:val="clear" w:color="auto" w:fill="FFFFFF"/>
              </w:rPr>
              <w:t>0.3163665700874254</w:t>
            </w:r>
          </w:p>
        </w:tc>
      </w:tr>
      <w:tr w:rsidR="003B67F5" w:rsidRPr="003B67F5" w14:paraId="6D85A43B" w14:textId="77777777" w:rsidTr="007B7AE9">
        <w:tc>
          <w:tcPr>
            <w:tcW w:w="4508" w:type="dxa"/>
          </w:tcPr>
          <w:p w14:paraId="57BF752E" w14:textId="01660748" w:rsidR="003B67F5" w:rsidRPr="003B67F5" w:rsidRDefault="003B67F5" w:rsidP="007B7AE9">
            <w:pPr>
              <w:spacing w:line="360" w:lineRule="auto"/>
              <w:jc w:val="center"/>
              <w:rPr>
                <w:rFonts w:ascii="Calibri" w:hAnsi="Calibri" w:cs="Calibri"/>
                <w:sz w:val="30"/>
                <w:szCs w:val="30"/>
              </w:rPr>
            </w:pPr>
            <w:r w:rsidRPr="003B67F5">
              <w:rPr>
                <w:rFonts w:ascii="Calibri" w:hAnsi="Calibri" w:cs="Calibri"/>
                <w:color w:val="212121"/>
                <w:sz w:val="30"/>
                <w:szCs w:val="30"/>
                <w:shd w:val="clear" w:color="auto" w:fill="FFFFFF"/>
              </w:rPr>
              <w:t>304232</w:t>
            </w:r>
          </w:p>
        </w:tc>
        <w:tc>
          <w:tcPr>
            <w:tcW w:w="4508" w:type="dxa"/>
          </w:tcPr>
          <w:p w14:paraId="66FF5C52" w14:textId="069A7F80" w:rsidR="003B67F5" w:rsidRPr="003B67F5" w:rsidRDefault="003B67F5" w:rsidP="007B7AE9">
            <w:pPr>
              <w:spacing w:line="360" w:lineRule="auto"/>
              <w:jc w:val="center"/>
              <w:rPr>
                <w:rFonts w:ascii="Calibri" w:hAnsi="Calibri" w:cs="Calibri"/>
                <w:sz w:val="30"/>
                <w:szCs w:val="30"/>
              </w:rPr>
            </w:pPr>
            <w:r w:rsidRPr="003B67F5">
              <w:rPr>
                <w:rFonts w:ascii="Calibri" w:hAnsi="Calibri" w:cs="Calibri"/>
                <w:color w:val="212121"/>
                <w:sz w:val="30"/>
                <w:szCs w:val="30"/>
                <w:shd w:val="clear" w:color="auto" w:fill="FFFFFF"/>
              </w:rPr>
              <w:t>0.2264903005837767</w:t>
            </w:r>
          </w:p>
        </w:tc>
      </w:tr>
      <w:tr w:rsidR="003B67F5" w:rsidRPr="003B67F5" w14:paraId="4AAED960" w14:textId="77777777" w:rsidTr="007B7AE9">
        <w:tc>
          <w:tcPr>
            <w:tcW w:w="4508" w:type="dxa"/>
          </w:tcPr>
          <w:p w14:paraId="3AFA6199" w14:textId="115AA957" w:rsidR="003B67F5" w:rsidRPr="003B67F5" w:rsidRDefault="003B67F5" w:rsidP="003B67F5">
            <w:pPr>
              <w:spacing w:line="360" w:lineRule="auto"/>
              <w:jc w:val="center"/>
              <w:rPr>
                <w:rFonts w:ascii="Calibri" w:hAnsi="Calibri" w:cs="Calibri"/>
                <w:sz w:val="30"/>
                <w:szCs w:val="30"/>
              </w:rPr>
            </w:pPr>
            <w:r w:rsidRPr="003B67F5">
              <w:rPr>
                <w:rFonts w:ascii="Calibri" w:hAnsi="Calibri" w:cs="Calibri"/>
                <w:color w:val="212121"/>
                <w:sz w:val="30"/>
                <w:szCs w:val="30"/>
                <w:shd w:val="clear" w:color="auto" w:fill="FFFFFF"/>
              </w:rPr>
              <w:lastRenderedPageBreak/>
              <w:t>304025</w:t>
            </w:r>
          </w:p>
        </w:tc>
        <w:tc>
          <w:tcPr>
            <w:tcW w:w="4508" w:type="dxa"/>
          </w:tcPr>
          <w:p w14:paraId="327EEF4B" w14:textId="4A423D82" w:rsidR="003B67F5" w:rsidRPr="003B67F5" w:rsidRDefault="003B67F5" w:rsidP="003B67F5">
            <w:pPr>
              <w:spacing w:line="360" w:lineRule="auto"/>
              <w:jc w:val="center"/>
              <w:rPr>
                <w:rFonts w:ascii="Calibri" w:hAnsi="Calibri" w:cs="Calibri"/>
                <w:sz w:val="30"/>
                <w:szCs w:val="30"/>
              </w:rPr>
            </w:pPr>
            <w:r w:rsidRPr="003B67F5">
              <w:rPr>
                <w:rFonts w:ascii="Calibri" w:hAnsi="Calibri" w:cs="Calibri"/>
                <w:color w:val="212121"/>
                <w:sz w:val="30"/>
                <w:szCs w:val="30"/>
                <w:shd w:val="clear" w:color="auto" w:fill="FFFFFF"/>
              </w:rPr>
              <w:t>0.15065526472756463</w:t>
            </w:r>
          </w:p>
        </w:tc>
      </w:tr>
      <w:tr w:rsidR="003B67F5" w:rsidRPr="003B67F5" w14:paraId="0B2120D1" w14:textId="77777777" w:rsidTr="007B7AE9">
        <w:tc>
          <w:tcPr>
            <w:tcW w:w="4508" w:type="dxa"/>
          </w:tcPr>
          <w:p w14:paraId="30D61C81" w14:textId="69E4ADE3" w:rsidR="003B67F5" w:rsidRPr="003B67F5" w:rsidRDefault="003B67F5" w:rsidP="007B7AE9">
            <w:pPr>
              <w:spacing w:line="360" w:lineRule="auto"/>
              <w:jc w:val="center"/>
              <w:rPr>
                <w:rFonts w:ascii="Calibri" w:hAnsi="Calibri" w:cs="Calibri"/>
                <w:sz w:val="30"/>
                <w:szCs w:val="30"/>
              </w:rPr>
            </w:pPr>
            <w:r w:rsidRPr="003B67F5">
              <w:rPr>
                <w:rFonts w:ascii="Calibri" w:hAnsi="Calibri" w:cs="Calibri"/>
                <w:color w:val="212121"/>
                <w:sz w:val="30"/>
                <w:szCs w:val="30"/>
                <w:shd w:val="clear" w:color="auto" w:fill="FFFFFF"/>
              </w:rPr>
              <w:t>303060</w:t>
            </w:r>
          </w:p>
        </w:tc>
        <w:tc>
          <w:tcPr>
            <w:tcW w:w="4508" w:type="dxa"/>
          </w:tcPr>
          <w:p w14:paraId="21105888" w14:textId="10EB7376" w:rsidR="003B67F5" w:rsidRPr="003B67F5" w:rsidRDefault="003B67F5" w:rsidP="007B7AE9">
            <w:pPr>
              <w:spacing w:line="360" w:lineRule="auto"/>
              <w:jc w:val="center"/>
              <w:rPr>
                <w:rFonts w:ascii="Calibri" w:hAnsi="Calibri" w:cs="Calibri"/>
                <w:sz w:val="30"/>
                <w:szCs w:val="30"/>
              </w:rPr>
            </w:pPr>
            <w:r w:rsidRPr="003B67F5">
              <w:rPr>
                <w:rFonts w:ascii="Calibri" w:hAnsi="Calibri" w:cs="Calibri"/>
                <w:color w:val="212121"/>
                <w:sz w:val="30"/>
                <w:szCs w:val="30"/>
                <w:shd w:val="clear" w:color="auto" w:fill="FFFFFF"/>
              </w:rPr>
              <w:t>0.14787458509492596</w:t>
            </w:r>
          </w:p>
        </w:tc>
      </w:tr>
    </w:tbl>
    <w:p w14:paraId="7ADFA44E" w14:textId="77777777" w:rsidR="00500C64" w:rsidRDefault="00500C64" w:rsidP="00FE6A80">
      <w:pPr>
        <w:spacing w:line="360" w:lineRule="auto"/>
        <w:rPr>
          <w:rFonts w:ascii="Calibri" w:hAnsi="Calibri" w:cs="Calibri"/>
          <w:b/>
          <w:bCs/>
          <w:sz w:val="30"/>
          <w:szCs w:val="30"/>
        </w:rPr>
      </w:pPr>
    </w:p>
    <w:p w14:paraId="4A210174" w14:textId="1B3FD51E" w:rsidR="00500C64" w:rsidRPr="00500C64" w:rsidRDefault="00500C64" w:rsidP="00FE6A80">
      <w:pPr>
        <w:spacing w:line="360" w:lineRule="auto"/>
        <w:rPr>
          <w:rFonts w:ascii="Calibri" w:hAnsi="Calibri" w:cs="Calibri"/>
          <w:b/>
          <w:bCs/>
          <w:sz w:val="30"/>
          <w:szCs w:val="30"/>
        </w:rPr>
      </w:pPr>
      <w:r>
        <w:rPr>
          <w:rFonts w:ascii="Calibri" w:hAnsi="Calibri" w:cs="Calibri"/>
          <w:b/>
          <w:bCs/>
          <w:sz w:val="30"/>
          <w:szCs w:val="30"/>
        </w:rPr>
        <w:t xml:space="preserve">Closeness </w:t>
      </w:r>
      <w:proofErr w:type="gramStart"/>
      <w:r>
        <w:rPr>
          <w:rFonts w:ascii="Calibri" w:hAnsi="Calibri" w:cs="Calibri"/>
          <w:b/>
          <w:bCs/>
          <w:sz w:val="30"/>
          <w:szCs w:val="30"/>
        </w:rPr>
        <w:t>Centrality :</w:t>
      </w:r>
      <w:proofErr w:type="gramEnd"/>
    </w:p>
    <w:p w14:paraId="4D960113" w14:textId="3D708D2B" w:rsidR="00412382" w:rsidRDefault="00500C64" w:rsidP="00FE6A80">
      <w:pPr>
        <w:spacing w:line="360" w:lineRule="auto"/>
        <w:rPr>
          <w:rFonts w:ascii="Calibri" w:hAnsi="Calibri" w:cs="Calibri"/>
          <w:sz w:val="30"/>
          <w:szCs w:val="30"/>
        </w:rPr>
      </w:pPr>
      <w:r w:rsidRPr="00500C64">
        <w:rPr>
          <w:rFonts w:ascii="Calibri" w:hAnsi="Calibri" w:cs="Calibri"/>
          <w:sz w:val="30"/>
          <w:szCs w:val="30"/>
        </w:rPr>
        <w:t>Closeness centrality is a measure of the importance of a node in a network based on its proximity to other nodes. It reflects the extent to which a node is near or far from other nodes in the network.</w:t>
      </w:r>
    </w:p>
    <w:tbl>
      <w:tblPr>
        <w:tblStyle w:val="TableGrid"/>
        <w:tblW w:w="0" w:type="auto"/>
        <w:tblLook w:val="04A0" w:firstRow="1" w:lastRow="0" w:firstColumn="1" w:lastColumn="0" w:noHBand="0" w:noVBand="1"/>
      </w:tblPr>
      <w:tblGrid>
        <w:gridCol w:w="4508"/>
        <w:gridCol w:w="4508"/>
      </w:tblGrid>
      <w:tr w:rsidR="003B67F5" w:rsidRPr="001C2F48" w14:paraId="00D92599" w14:textId="77777777" w:rsidTr="007B7AE9">
        <w:tc>
          <w:tcPr>
            <w:tcW w:w="4508" w:type="dxa"/>
          </w:tcPr>
          <w:p w14:paraId="58B45DC7" w14:textId="77777777" w:rsidR="003B67F5" w:rsidRPr="001C2F48" w:rsidRDefault="003B67F5" w:rsidP="007B7AE9">
            <w:pPr>
              <w:spacing w:line="360" w:lineRule="auto"/>
              <w:jc w:val="center"/>
              <w:rPr>
                <w:rFonts w:ascii="Calibri" w:hAnsi="Calibri" w:cs="Calibri"/>
                <w:b/>
                <w:bCs/>
                <w:sz w:val="30"/>
                <w:szCs w:val="30"/>
              </w:rPr>
            </w:pPr>
            <w:r w:rsidRPr="001C2F48">
              <w:rPr>
                <w:rFonts w:ascii="Calibri" w:hAnsi="Calibri" w:cs="Calibri"/>
                <w:b/>
                <w:bCs/>
                <w:sz w:val="30"/>
                <w:szCs w:val="30"/>
              </w:rPr>
              <w:t>Id</w:t>
            </w:r>
          </w:p>
        </w:tc>
        <w:tc>
          <w:tcPr>
            <w:tcW w:w="4508" w:type="dxa"/>
          </w:tcPr>
          <w:p w14:paraId="1A7E7848" w14:textId="64442667" w:rsidR="003B67F5" w:rsidRPr="001C2F48" w:rsidRDefault="003B67F5" w:rsidP="007B7AE9">
            <w:pPr>
              <w:spacing w:line="360" w:lineRule="auto"/>
              <w:jc w:val="center"/>
              <w:rPr>
                <w:rFonts w:ascii="Calibri" w:hAnsi="Calibri" w:cs="Calibri"/>
                <w:b/>
                <w:bCs/>
                <w:sz w:val="30"/>
                <w:szCs w:val="30"/>
              </w:rPr>
            </w:pPr>
            <w:r w:rsidRPr="001C2F48">
              <w:rPr>
                <w:rFonts w:ascii="Calibri" w:hAnsi="Calibri" w:cs="Calibri"/>
                <w:b/>
                <w:bCs/>
                <w:sz w:val="30"/>
                <w:szCs w:val="30"/>
              </w:rPr>
              <w:t>closeness</w:t>
            </w:r>
            <w:r w:rsidRPr="001C2F48">
              <w:rPr>
                <w:rFonts w:ascii="Calibri" w:hAnsi="Calibri" w:cs="Calibri"/>
                <w:b/>
                <w:bCs/>
                <w:sz w:val="30"/>
                <w:szCs w:val="30"/>
              </w:rPr>
              <w:t>_centrality</w:t>
            </w:r>
          </w:p>
        </w:tc>
      </w:tr>
      <w:tr w:rsidR="003B67F5" w:rsidRPr="001C2F48" w14:paraId="1E55FE75" w14:textId="77777777" w:rsidTr="007B7AE9">
        <w:tc>
          <w:tcPr>
            <w:tcW w:w="4508" w:type="dxa"/>
          </w:tcPr>
          <w:p w14:paraId="2583FDFB" w14:textId="7A22F94C" w:rsidR="003B67F5" w:rsidRPr="001C2F48" w:rsidRDefault="00403D02" w:rsidP="00403D02">
            <w:pPr>
              <w:jc w:val="center"/>
              <w:rPr>
                <w:rFonts w:ascii="Calibri" w:hAnsi="Calibri" w:cs="Calibri"/>
                <w:color w:val="000000"/>
                <w:sz w:val="30"/>
                <w:szCs w:val="30"/>
              </w:rPr>
            </w:pPr>
            <w:r w:rsidRPr="001C2F48">
              <w:rPr>
                <w:rFonts w:ascii="Calibri" w:hAnsi="Calibri" w:cs="Calibri"/>
                <w:color w:val="000000"/>
                <w:sz w:val="30"/>
                <w:szCs w:val="30"/>
              </w:rPr>
              <w:t>210224</w:t>
            </w:r>
          </w:p>
        </w:tc>
        <w:tc>
          <w:tcPr>
            <w:tcW w:w="4508" w:type="dxa"/>
          </w:tcPr>
          <w:p w14:paraId="53B33DC8" w14:textId="0AC151B6" w:rsidR="003B67F5" w:rsidRPr="001C2F48" w:rsidRDefault="00403D02" w:rsidP="007B7AE9">
            <w:pPr>
              <w:spacing w:line="360" w:lineRule="auto"/>
              <w:jc w:val="center"/>
              <w:rPr>
                <w:rFonts w:ascii="Calibri" w:hAnsi="Calibri" w:cs="Calibri"/>
                <w:sz w:val="30"/>
                <w:szCs w:val="30"/>
              </w:rPr>
            </w:pPr>
            <w:r w:rsidRPr="001C2F48">
              <w:rPr>
                <w:rFonts w:ascii="Calibri" w:hAnsi="Calibri" w:cs="Calibri"/>
                <w:color w:val="212121"/>
                <w:sz w:val="30"/>
                <w:szCs w:val="30"/>
                <w:shd w:val="clear" w:color="auto" w:fill="FFFFFF"/>
              </w:rPr>
              <w:t>0.14287864615637</w:t>
            </w:r>
          </w:p>
        </w:tc>
      </w:tr>
      <w:tr w:rsidR="003B67F5" w:rsidRPr="001C2F48" w14:paraId="516CF209" w14:textId="77777777" w:rsidTr="007B7AE9">
        <w:tc>
          <w:tcPr>
            <w:tcW w:w="4508" w:type="dxa"/>
          </w:tcPr>
          <w:p w14:paraId="640F93BC" w14:textId="1A9DAED4" w:rsidR="003B67F5" w:rsidRPr="001C2F48" w:rsidRDefault="00403D02" w:rsidP="007B7AE9">
            <w:pPr>
              <w:spacing w:line="360" w:lineRule="auto"/>
              <w:jc w:val="center"/>
              <w:rPr>
                <w:rFonts w:ascii="Calibri" w:hAnsi="Calibri" w:cs="Calibri"/>
                <w:sz w:val="30"/>
                <w:szCs w:val="30"/>
              </w:rPr>
            </w:pPr>
            <w:r w:rsidRPr="001C2F48">
              <w:rPr>
                <w:rFonts w:ascii="Calibri" w:hAnsi="Calibri" w:cs="Calibri"/>
                <w:color w:val="212121"/>
                <w:sz w:val="30"/>
                <w:szCs w:val="30"/>
                <w:shd w:val="clear" w:color="auto" w:fill="FFFFFF"/>
              </w:rPr>
              <w:t>210292</w:t>
            </w:r>
          </w:p>
        </w:tc>
        <w:tc>
          <w:tcPr>
            <w:tcW w:w="4508" w:type="dxa"/>
          </w:tcPr>
          <w:p w14:paraId="44A38D35" w14:textId="742F08CA" w:rsidR="003B67F5" w:rsidRPr="001C2F48" w:rsidRDefault="00403D02" w:rsidP="007B7AE9">
            <w:pPr>
              <w:spacing w:line="360" w:lineRule="auto"/>
              <w:jc w:val="center"/>
              <w:rPr>
                <w:rFonts w:ascii="Calibri" w:hAnsi="Calibri" w:cs="Calibri"/>
                <w:sz w:val="30"/>
                <w:szCs w:val="30"/>
              </w:rPr>
            </w:pPr>
            <w:r w:rsidRPr="001C2F48">
              <w:rPr>
                <w:rFonts w:ascii="Calibri" w:hAnsi="Calibri" w:cs="Calibri"/>
                <w:color w:val="212121"/>
                <w:sz w:val="30"/>
                <w:szCs w:val="30"/>
                <w:shd w:val="clear" w:color="auto" w:fill="FFFFFF"/>
              </w:rPr>
              <w:t>0.12992804896987</w:t>
            </w:r>
          </w:p>
        </w:tc>
      </w:tr>
      <w:tr w:rsidR="003B67F5" w:rsidRPr="001C2F48" w14:paraId="7D718F33" w14:textId="77777777" w:rsidTr="007B7AE9">
        <w:tc>
          <w:tcPr>
            <w:tcW w:w="4508" w:type="dxa"/>
          </w:tcPr>
          <w:p w14:paraId="5B8E1D8F" w14:textId="3C8D3E91" w:rsidR="003B67F5" w:rsidRPr="001C2F48" w:rsidRDefault="00403D02" w:rsidP="00403D02">
            <w:pPr>
              <w:jc w:val="center"/>
              <w:rPr>
                <w:rFonts w:ascii="Calibri" w:hAnsi="Calibri" w:cs="Calibri"/>
                <w:color w:val="000000"/>
                <w:sz w:val="30"/>
                <w:szCs w:val="30"/>
              </w:rPr>
            </w:pPr>
            <w:r w:rsidRPr="001C2F48">
              <w:rPr>
                <w:rFonts w:ascii="Calibri" w:hAnsi="Calibri" w:cs="Calibri"/>
                <w:color w:val="000000"/>
                <w:sz w:val="30"/>
                <w:szCs w:val="30"/>
              </w:rPr>
              <w:t>211178</w:t>
            </w:r>
          </w:p>
        </w:tc>
        <w:tc>
          <w:tcPr>
            <w:tcW w:w="4508" w:type="dxa"/>
          </w:tcPr>
          <w:p w14:paraId="7610CC11" w14:textId="2C591E0A" w:rsidR="003B67F5" w:rsidRPr="001C2F48" w:rsidRDefault="00403D02" w:rsidP="007B7AE9">
            <w:pPr>
              <w:spacing w:line="360" w:lineRule="auto"/>
              <w:jc w:val="center"/>
              <w:rPr>
                <w:rFonts w:ascii="Calibri" w:hAnsi="Calibri" w:cs="Calibri"/>
                <w:sz w:val="30"/>
                <w:szCs w:val="30"/>
              </w:rPr>
            </w:pPr>
            <w:r w:rsidRPr="001C2F48">
              <w:rPr>
                <w:rFonts w:ascii="Calibri" w:hAnsi="Calibri" w:cs="Calibri"/>
                <w:color w:val="212121"/>
                <w:sz w:val="30"/>
                <w:szCs w:val="30"/>
                <w:shd w:val="clear" w:color="auto" w:fill="FFFFFF"/>
              </w:rPr>
              <w:t>0.126469548742868</w:t>
            </w:r>
          </w:p>
        </w:tc>
      </w:tr>
      <w:tr w:rsidR="003B67F5" w:rsidRPr="001C2F48" w14:paraId="03045321" w14:textId="77777777" w:rsidTr="007B7AE9">
        <w:tc>
          <w:tcPr>
            <w:tcW w:w="4508" w:type="dxa"/>
          </w:tcPr>
          <w:p w14:paraId="088F8E71" w14:textId="6B7772F2" w:rsidR="003B67F5" w:rsidRPr="001C2F48" w:rsidRDefault="00403D02" w:rsidP="007B7AE9">
            <w:pPr>
              <w:spacing w:line="360" w:lineRule="auto"/>
              <w:jc w:val="center"/>
              <w:rPr>
                <w:rFonts w:ascii="Calibri" w:hAnsi="Calibri" w:cs="Calibri"/>
                <w:sz w:val="30"/>
                <w:szCs w:val="30"/>
              </w:rPr>
            </w:pPr>
            <w:r w:rsidRPr="001C2F48">
              <w:rPr>
                <w:rFonts w:ascii="Calibri" w:hAnsi="Calibri" w:cs="Calibri"/>
                <w:color w:val="212121"/>
                <w:sz w:val="30"/>
                <w:szCs w:val="30"/>
                <w:shd w:val="clear" w:color="auto" w:fill="FFFFFF"/>
              </w:rPr>
              <w:t>209241</w:t>
            </w:r>
          </w:p>
        </w:tc>
        <w:tc>
          <w:tcPr>
            <w:tcW w:w="4508" w:type="dxa"/>
          </w:tcPr>
          <w:p w14:paraId="065842B8" w14:textId="16CF56C1" w:rsidR="003B67F5" w:rsidRPr="001C2F48" w:rsidRDefault="00403D02" w:rsidP="007B7AE9">
            <w:pPr>
              <w:spacing w:line="360" w:lineRule="auto"/>
              <w:jc w:val="center"/>
              <w:rPr>
                <w:rFonts w:ascii="Calibri" w:hAnsi="Calibri" w:cs="Calibri"/>
                <w:sz w:val="30"/>
                <w:szCs w:val="30"/>
              </w:rPr>
            </w:pPr>
            <w:r w:rsidRPr="001C2F48">
              <w:rPr>
                <w:rFonts w:ascii="Calibri" w:hAnsi="Calibri" w:cs="Calibri"/>
                <w:color w:val="212121"/>
                <w:sz w:val="30"/>
                <w:szCs w:val="30"/>
                <w:shd w:val="clear" w:color="auto" w:fill="FFFFFF"/>
              </w:rPr>
              <w:t>0.12258562326746</w:t>
            </w:r>
          </w:p>
        </w:tc>
      </w:tr>
    </w:tbl>
    <w:p w14:paraId="27A55B72" w14:textId="50D7ACD5" w:rsidR="00412382" w:rsidRDefault="00412382" w:rsidP="00FE6A80">
      <w:pPr>
        <w:spacing w:line="360" w:lineRule="auto"/>
        <w:rPr>
          <w:rFonts w:ascii="Calibri" w:hAnsi="Calibri" w:cs="Calibri"/>
          <w:b/>
          <w:bCs/>
          <w:sz w:val="30"/>
          <w:szCs w:val="30"/>
          <w:lang w:val="en-US"/>
        </w:rPr>
      </w:pPr>
    </w:p>
    <w:p w14:paraId="7D0E5226" w14:textId="3962124C" w:rsidR="00A35441" w:rsidRDefault="00A35441" w:rsidP="00FE6A80">
      <w:pPr>
        <w:spacing w:line="360" w:lineRule="auto"/>
        <w:rPr>
          <w:rFonts w:ascii="Calibri" w:hAnsi="Calibri" w:cs="Calibri"/>
          <w:b/>
          <w:bCs/>
          <w:sz w:val="30"/>
          <w:szCs w:val="30"/>
          <w:lang w:val="en-US"/>
        </w:rPr>
      </w:pPr>
      <w:r>
        <w:rPr>
          <w:rFonts w:ascii="Calibri" w:hAnsi="Calibri" w:cs="Calibri"/>
          <w:b/>
          <w:bCs/>
          <w:sz w:val="30"/>
          <w:szCs w:val="30"/>
          <w:lang w:val="en-US"/>
        </w:rPr>
        <w:t xml:space="preserve">HITS </w:t>
      </w:r>
      <w:proofErr w:type="gramStart"/>
      <w:r>
        <w:rPr>
          <w:rFonts w:ascii="Calibri" w:hAnsi="Calibri" w:cs="Calibri"/>
          <w:b/>
          <w:bCs/>
          <w:sz w:val="30"/>
          <w:szCs w:val="30"/>
          <w:lang w:val="en-US"/>
        </w:rPr>
        <w:t>Algorithm :</w:t>
      </w:r>
      <w:proofErr w:type="gramEnd"/>
    </w:p>
    <w:p w14:paraId="0DEA6AD3" w14:textId="6BF8C9E6" w:rsidR="00A35441" w:rsidRDefault="00A35441" w:rsidP="00A35441">
      <w:pPr>
        <w:spacing w:line="360" w:lineRule="auto"/>
        <w:ind w:firstLine="720"/>
        <w:rPr>
          <w:rFonts w:ascii="Calibri" w:hAnsi="Calibri" w:cs="Calibri"/>
          <w:sz w:val="30"/>
          <w:szCs w:val="30"/>
        </w:rPr>
      </w:pPr>
      <w:r w:rsidRPr="00A35441">
        <w:rPr>
          <w:rFonts w:ascii="Calibri" w:hAnsi="Calibri" w:cs="Calibri"/>
          <w:sz w:val="30"/>
          <w:szCs w:val="30"/>
        </w:rPr>
        <w:t>The HITS (Hyperlink-Induced Topic Search) algorithm is a method for ranking web pages based on the structure of their hyperlinks. The HITS algorithm works by identifying two types of pages: authorities and hubs. Authorities are pages that are linked to by many other pages, and are considered to be experts on a particular topic. Hubs are pages that link to many other pages, and are considered to be good starting points for exploring a particular topic.</w:t>
      </w:r>
    </w:p>
    <w:tbl>
      <w:tblPr>
        <w:tblStyle w:val="TableGrid"/>
        <w:tblW w:w="0" w:type="auto"/>
        <w:tblLook w:val="04A0" w:firstRow="1" w:lastRow="0" w:firstColumn="1" w:lastColumn="0" w:noHBand="0" w:noVBand="1"/>
      </w:tblPr>
      <w:tblGrid>
        <w:gridCol w:w="4508"/>
        <w:gridCol w:w="4508"/>
      </w:tblGrid>
      <w:tr w:rsidR="001C2F48" w:rsidRPr="001C2F48" w14:paraId="77B687F6" w14:textId="77777777" w:rsidTr="007B7AE9">
        <w:tc>
          <w:tcPr>
            <w:tcW w:w="4508" w:type="dxa"/>
          </w:tcPr>
          <w:p w14:paraId="6DBC339A" w14:textId="77777777" w:rsidR="001C2F48" w:rsidRPr="001C2F48" w:rsidRDefault="001C2F48" w:rsidP="007B7AE9">
            <w:pPr>
              <w:spacing w:line="360" w:lineRule="auto"/>
              <w:jc w:val="center"/>
              <w:rPr>
                <w:rFonts w:ascii="Calibri" w:hAnsi="Calibri" w:cs="Calibri"/>
                <w:b/>
                <w:bCs/>
                <w:sz w:val="30"/>
                <w:szCs w:val="30"/>
              </w:rPr>
            </w:pPr>
            <w:r w:rsidRPr="001C2F48">
              <w:rPr>
                <w:rFonts w:ascii="Calibri" w:hAnsi="Calibri" w:cs="Calibri"/>
                <w:b/>
                <w:bCs/>
                <w:sz w:val="30"/>
                <w:szCs w:val="30"/>
              </w:rPr>
              <w:t>Id</w:t>
            </w:r>
          </w:p>
        </w:tc>
        <w:tc>
          <w:tcPr>
            <w:tcW w:w="4508" w:type="dxa"/>
          </w:tcPr>
          <w:p w14:paraId="68148EC8" w14:textId="2F8688B2" w:rsidR="001C2F48" w:rsidRPr="001C2F48" w:rsidRDefault="001C2F48" w:rsidP="007B7AE9">
            <w:pPr>
              <w:spacing w:line="360" w:lineRule="auto"/>
              <w:jc w:val="center"/>
              <w:rPr>
                <w:rFonts w:ascii="Calibri" w:hAnsi="Calibri" w:cs="Calibri"/>
                <w:b/>
                <w:bCs/>
                <w:sz w:val="30"/>
                <w:szCs w:val="30"/>
              </w:rPr>
            </w:pPr>
            <w:r>
              <w:rPr>
                <w:rFonts w:ascii="Calibri" w:hAnsi="Calibri" w:cs="Calibri"/>
                <w:b/>
                <w:bCs/>
                <w:sz w:val="30"/>
                <w:szCs w:val="30"/>
              </w:rPr>
              <w:t>Hubs_score</w:t>
            </w:r>
          </w:p>
        </w:tc>
      </w:tr>
      <w:tr w:rsidR="001C2F48" w:rsidRPr="001C2F48" w14:paraId="2C46D2FC" w14:textId="77777777" w:rsidTr="007B7AE9">
        <w:tc>
          <w:tcPr>
            <w:tcW w:w="4508" w:type="dxa"/>
          </w:tcPr>
          <w:p w14:paraId="308AEB7E" w14:textId="22042EE6" w:rsidR="001C2F48" w:rsidRPr="001C2F48" w:rsidRDefault="001C2F48" w:rsidP="007B7AE9">
            <w:pPr>
              <w:jc w:val="center"/>
              <w:rPr>
                <w:rFonts w:ascii="Calibri" w:hAnsi="Calibri" w:cs="Calibri"/>
                <w:color w:val="000000"/>
                <w:sz w:val="30"/>
                <w:szCs w:val="30"/>
              </w:rPr>
            </w:pPr>
            <w:r w:rsidRPr="001C2F48">
              <w:rPr>
                <w:rFonts w:ascii="Calibri" w:hAnsi="Calibri" w:cs="Calibri"/>
                <w:color w:val="000000"/>
                <w:sz w:val="30"/>
                <w:szCs w:val="30"/>
              </w:rPr>
              <w:t>9711200</w:t>
            </w:r>
          </w:p>
        </w:tc>
        <w:tc>
          <w:tcPr>
            <w:tcW w:w="4508" w:type="dxa"/>
          </w:tcPr>
          <w:p w14:paraId="5C7915D1" w14:textId="5F504012" w:rsidR="001C2F48" w:rsidRPr="001C2F48" w:rsidRDefault="001C2F48" w:rsidP="007B7AE9">
            <w:pPr>
              <w:spacing w:line="360" w:lineRule="auto"/>
              <w:jc w:val="center"/>
              <w:rPr>
                <w:rFonts w:ascii="Calibri" w:hAnsi="Calibri" w:cs="Calibri"/>
                <w:sz w:val="30"/>
                <w:szCs w:val="30"/>
              </w:rPr>
            </w:pPr>
            <w:r w:rsidRPr="001C2F48">
              <w:rPr>
                <w:rFonts w:ascii="Calibri" w:hAnsi="Calibri" w:cs="Calibri"/>
                <w:color w:val="212121"/>
                <w:sz w:val="30"/>
                <w:szCs w:val="30"/>
                <w:shd w:val="clear" w:color="auto" w:fill="FFFFFF"/>
              </w:rPr>
              <w:t>0.0258670731977693</w:t>
            </w:r>
          </w:p>
        </w:tc>
      </w:tr>
      <w:tr w:rsidR="001C2F48" w:rsidRPr="001C2F48" w14:paraId="0AD25C43" w14:textId="77777777" w:rsidTr="007B7AE9">
        <w:tc>
          <w:tcPr>
            <w:tcW w:w="4508" w:type="dxa"/>
          </w:tcPr>
          <w:p w14:paraId="3418E224" w14:textId="472768DE" w:rsidR="001C2F48" w:rsidRPr="001C2F48" w:rsidRDefault="001C2F48" w:rsidP="007B7AE9">
            <w:pPr>
              <w:spacing w:line="360" w:lineRule="auto"/>
              <w:jc w:val="center"/>
              <w:rPr>
                <w:rFonts w:ascii="Calibri" w:hAnsi="Calibri" w:cs="Calibri"/>
                <w:sz w:val="30"/>
                <w:szCs w:val="30"/>
              </w:rPr>
            </w:pPr>
            <w:r w:rsidRPr="001C2F48">
              <w:rPr>
                <w:rFonts w:ascii="Calibri" w:hAnsi="Calibri" w:cs="Calibri"/>
                <w:color w:val="212121"/>
                <w:sz w:val="30"/>
                <w:szCs w:val="30"/>
                <w:shd w:val="clear" w:color="auto" w:fill="FFFFFF"/>
              </w:rPr>
              <w:lastRenderedPageBreak/>
              <w:t>9802150</w:t>
            </w:r>
          </w:p>
        </w:tc>
        <w:tc>
          <w:tcPr>
            <w:tcW w:w="4508" w:type="dxa"/>
          </w:tcPr>
          <w:p w14:paraId="39A85BB1" w14:textId="3C37A6CE" w:rsidR="001C2F48" w:rsidRPr="001C2F48" w:rsidRDefault="001C2F48" w:rsidP="007B7AE9">
            <w:pPr>
              <w:spacing w:line="360" w:lineRule="auto"/>
              <w:jc w:val="center"/>
              <w:rPr>
                <w:rFonts w:ascii="Calibri" w:hAnsi="Calibri" w:cs="Calibri"/>
                <w:sz w:val="30"/>
                <w:szCs w:val="30"/>
              </w:rPr>
            </w:pPr>
            <w:r w:rsidRPr="001C2F48">
              <w:rPr>
                <w:rFonts w:ascii="Calibri" w:hAnsi="Calibri" w:cs="Calibri"/>
                <w:color w:val="212121"/>
                <w:sz w:val="30"/>
                <w:szCs w:val="30"/>
                <w:shd w:val="clear" w:color="auto" w:fill="FFFFFF"/>
              </w:rPr>
              <w:t>0.0220877000348127</w:t>
            </w:r>
          </w:p>
        </w:tc>
      </w:tr>
      <w:tr w:rsidR="001C2F48" w:rsidRPr="001C2F48" w14:paraId="7EAA9434" w14:textId="77777777" w:rsidTr="007B7AE9">
        <w:tc>
          <w:tcPr>
            <w:tcW w:w="4508" w:type="dxa"/>
          </w:tcPr>
          <w:p w14:paraId="432A2A57" w14:textId="12FA1FFD" w:rsidR="001C2F48" w:rsidRPr="001C2F48" w:rsidRDefault="001C2F48" w:rsidP="007B7AE9">
            <w:pPr>
              <w:jc w:val="center"/>
              <w:rPr>
                <w:rFonts w:ascii="Calibri" w:hAnsi="Calibri" w:cs="Calibri"/>
                <w:color w:val="000000"/>
                <w:sz w:val="30"/>
                <w:szCs w:val="30"/>
              </w:rPr>
            </w:pPr>
            <w:r w:rsidRPr="001C2F48">
              <w:rPr>
                <w:rFonts w:ascii="Calibri" w:hAnsi="Calibri" w:cs="Calibri"/>
                <w:color w:val="000000"/>
                <w:sz w:val="30"/>
                <w:szCs w:val="30"/>
              </w:rPr>
              <w:t>9802109</w:t>
            </w:r>
          </w:p>
        </w:tc>
        <w:tc>
          <w:tcPr>
            <w:tcW w:w="4508" w:type="dxa"/>
          </w:tcPr>
          <w:p w14:paraId="43A727B1" w14:textId="72C52A36" w:rsidR="001C2F48" w:rsidRPr="001C2F48" w:rsidRDefault="001C2F48" w:rsidP="007B7AE9">
            <w:pPr>
              <w:spacing w:line="360" w:lineRule="auto"/>
              <w:jc w:val="center"/>
              <w:rPr>
                <w:rFonts w:ascii="Calibri" w:hAnsi="Calibri" w:cs="Calibri"/>
                <w:sz w:val="30"/>
                <w:szCs w:val="30"/>
              </w:rPr>
            </w:pPr>
            <w:r w:rsidRPr="001C2F48">
              <w:rPr>
                <w:rFonts w:ascii="Calibri" w:hAnsi="Calibri" w:cs="Calibri"/>
                <w:color w:val="212121"/>
                <w:sz w:val="30"/>
                <w:szCs w:val="30"/>
                <w:shd w:val="clear" w:color="auto" w:fill="FFFFFF"/>
              </w:rPr>
              <w:t>0.0210810462296095</w:t>
            </w:r>
          </w:p>
        </w:tc>
      </w:tr>
      <w:tr w:rsidR="001C2F48" w:rsidRPr="001C2F48" w14:paraId="79F6DBC8" w14:textId="77777777" w:rsidTr="007B7AE9">
        <w:tc>
          <w:tcPr>
            <w:tcW w:w="4508" w:type="dxa"/>
          </w:tcPr>
          <w:p w14:paraId="71048619" w14:textId="5DF02632" w:rsidR="001C2F48" w:rsidRPr="001C2F48" w:rsidRDefault="001C2F48" w:rsidP="007B7AE9">
            <w:pPr>
              <w:spacing w:line="360" w:lineRule="auto"/>
              <w:jc w:val="center"/>
              <w:rPr>
                <w:rFonts w:ascii="Calibri" w:hAnsi="Calibri" w:cs="Calibri"/>
                <w:sz w:val="30"/>
                <w:szCs w:val="30"/>
              </w:rPr>
            </w:pPr>
            <w:r w:rsidRPr="001C2F48">
              <w:rPr>
                <w:rFonts w:ascii="Calibri" w:hAnsi="Calibri" w:cs="Calibri"/>
                <w:color w:val="212121"/>
                <w:sz w:val="30"/>
                <w:szCs w:val="30"/>
                <w:shd w:val="clear" w:color="auto" w:fill="FFFFFF"/>
              </w:rPr>
              <w:t>9905111</w:t>
            </w:r>
          </w:p>
        </w:tc>
        <w:tc>
          <w:tcPr>
            <w:tcW w:w="4508" w:type="dxa"/>
          </w:tcPr>
          <w:p w14:paraId="55996CFC" w14:textId="61445CA3" w:rsidR="001C2F48" w:rsidRPr="001C2F48" w:rsidRDefault="001C2F48" w:rsidP="007B7AE9">
            <w:pPr>
              <w:spacing w:line="360" w:lineRule="auto"/>
              <w:jc w:val="center"/>
              <w:rPr>
                <w:rFonts w:ascii="Calibri" w:hAnsi="Calibri" w:cs="Calibri"/>
                <w:sz w:val="30"/>
                <w:szCs w:val="30"/>
              </w:rPr>
            </w:pPr>
            <w:r w:rsidRPr="001C2F48">
              <w:rPr>
                <w:rFonts w:ascii="Calibri" w:hAnsi="Calibri" w:cs="Calibri"/>
                <w:color w:val="212121"/>
                <w:sz w:val="30"/>
                <w:szCs w:val="30"/>
                <w:shd w:val="clear" w:color="auto" w:fill="FFFFFF"/>
              </w:rPr>
              <w:t>0.00799867375631987</w:t>
            </w:r>
          </w:p>
        </w:tc>
      </w:tr>
    </w:tbl>
    <w:p w14:paraId="4266684D" w14:textId="7E7AB130" w:rsidR="001C2F48" w:rsidRDefault="001C2F48" w:rsidP="001C2F48">
      <w:pPr>
        <w:spacing w:line="360" w:lineRule="auto"/>
        <w:rPr>
          <w:rFonts w:ascii="Calibri" w:hAnsi="Calibri" w:cs="Calibri"/>
          <w:sz w:val="30"/>
          <w:szCs w:val="30"/>
        </w:rPr>
      </w:pPr>
    </w:p>
    <w:tbl>
      <w:tblPr>
        <w:tblStyle w:val="TableGrid"/>
        <w:tblW w:w="0" w:type="auto"/>
        <w:tblLook w:val="04A0" w:firstRow="1" w:lastRow="0" w:firstColumn="1" w:lastColumn="0" w:noHBand="0" w:noVBand="1"/>
      </w:tblPr>
      <w:tblGrid>
        <w:gridCol w:w="4508"/>
        <w:gridCol w:w="4508"/>
      </w:tblGrid>
      <w:tr w:rsidR="001C2F48" w:rsidRPr="001C2F48" w14:paraId="05505081" w14:textId="77777777" w:rsidTr="007B7AE9">
        <w:tc>
          <w:tcPr>
            <w:tcW w:w="4508" w:type="dxa"/>
          </w:tcPr>
          <w:p w14:paraId="61F9F460" w14:textId="77777777" w:rsidR="001C2F48" w:rsidRPr="001C2F48" w:rsidRDefault="001C2F48" w:rsidP="007B7AE9">
            <w:pPr>
              <w:spacing w:line="360" w:lineRule="auto"/>
              <w:jc w:val="center"/>
              <w:rPr>
                <w:rFonts w:ascii="Calibri" w:hAnsi="Calibri" w:cs="Calibri"/>
                <w:b/>
                <w:bCs/>
                <w:sz w:val="30"/>
                <w:szCs w:val="30"/>
              </w:rPr>
            </w:pPr>
            <w:r w:rsidRPr="001C2F48">
              <w:rPr>
                <w:rFonts w:ascii="Calibri" w:hAnsi="Calibri" w:cs="Calibri"/>
                <w:b/>
                <w:bCs/>
                <w:sz w:val="30"/>
                <w:szCs w:val="30"/>
              </w:rPr>
              <w:t>Id</w:t>
            </w:r>
          </w:p>
        </w:tc>
        <w:tc>
          <w:tcPr>
            <w:tcW w:w="4508" w:type="dxa"/>
          </w:tcPr>
          <w:p w14:paraId="4D20FB2A" w14:textId="7BD1D2F4" w:rsidR="001C2F48" w:rsidRPr="001C2F48" w:rsidRDefault="001C2F48" w:rsidP="007B7AE9">
            <w:pPr>
              <w:spacing w:line="360" w:lineRule="auto"/>
              <w:jc w:val="center"/>
              <w:rPr>
                <w:rFonts w:ascii="Calibri" w:hAnsi="Calibri" w:cs="Calibri"/>
                <w:b/>
                <w:bCs/>
                <w:sz w:val="30"/>
                <w:szCs w:val="30"/>
              </w:rPr>
            </w:pPr>
            <w:r>
              <w:rPr>
                <w:rFonts w:ascii="Calibri" w:hAnsi="Calibri" w:cs="Calibri"/>
                <w:b/>
                <w:bCs/>
                <w:sz w:val="30"/>
                <w:szCs w:val="30"/>
              </w:rPr>
              <w:t>authoritie</w:t>
            </w:r>
            <w:r>
              <w:rPr>
                <w:rFonts w:ascii="Calibri" w:hAnsi="Calibri" w:cs="Calibri"/>
                <w:b/>
                <w:bCs/>
                <w:sz w:val="30"/>
                <w:szCs w:val="30"/>
              </w:rPr>
              <w:t>s_score</w:t>
            </w:r>
          </w:p>
        </w:tc>
      </w:tr>
      <w:tr w:rsidR="001C2F48" w:rsidRPr="001C2F48" w14:paraId="10BE5E6F" w14:textId="77777777" w:rsidTr="007B7AE9">
        <w:tc>
          <w:tcPr>
            <w:tcW w:w="4508" w:type="dxa"/>
          </w:tcPr>
          <w:p w14:paraId="752D1AF5" w14:textId="77D39F35" w:rsidR="001C2F48" w:rsidRPr="001C2F48" w:rsidRDefault="001C2F48" w:rsidP="007B7AE9">
            <w:pPr>
              <w:jc w:val="center"/>
              <w:rPr>
                <w:rFonts w:ascii="Calibri" w:hAnsi="Calibri" w:cs="Calibri"/>
                <w:color w:val="000000"/>
                <w:sz w:val="30"/>
                <w:szCs w:val="30"/>
              </w:rPr>
            </w:pPr>
            <w:r w:rsidRPr="001C2F48">
              <w:rPr>
                <w:rFonts w:ascii="Calibri" w:hAnsi="Calibri" w:cs="Calibri"/>
                <w:color w:val="000000"/>
                <w:sz w:val="30"/>
                <w:szCs w:val="30"/>
              </w:rPr>
              <w:t>9905111</w:t>
            </w:r>
          </w:p>
        </w:tc>
        <w:tc>
          <w:tcPr>
            <w:tcW w:w="4508" w:type="dxa"/>
          </w:tcPr>
          <w:p w14:paraId="5E702EC0" w14:textId="6B8CF840" w:rsidR="001C2F48" w:rsidRPr="001C2F48" w:rsidRDefault="001C2F48" w:rsidP="007B7AE9">
            <w:pPr>
              <w:spacing w:line="360" w:lineRule="auto"/>
              <w:jc w:val="center"/>
              <w:rPr>
                <w:rFonts w:ascii="Calibri" w:hAnsi="Calibri" w:cs="Calibri"/>
                <w:sz w:val="30"/>
                <w:szCs w:val="30"/>
              </w:rPr>
            </w:pPr>
            <w:r w:rsidRPr="001C2F48">
              <w:rPr>
                <w:rFonts w:ascii="Calibri" w:hAnsi="Calibri" w:cs="Calibri"/>
                <w:color w:val="212121"/>
                <w:sz w:val="30"/>
                <w:szCs w:val="30"/>
                <w:shd w:val="clear" w:color="auto" w:fill="FFFFFF"/>
              </w:rPr>
              <w:t>0.00149801672011359</w:t>
            </w:r>
          </w:p>
        </w:tc>
      </w:tr>
      <w:tr w:rsidR="001C2F48" w:rsidRPr="001C2F48" w14:paraId="0164D78E" w14:textId="77777777" w:rsidTr="007B7AE9">
        <w:tc>
          <w:tcPr>
            <w:tcW w:w="4508" w:type="dxa"/>
          </w:tcPr>
          <w:p w14:paraId="72398444" w14:textId="20927EA7" w:rsidR="001C2F48" w:rsidRPr="001C2F48" w:rsidRDefault="001C2F48" w:rsidP="007B7AE9">
            <w:pPr>
              <w:spacing w:line="360" w:lineRule="auto"/>
              <w:jc w:val="center"/>
              <w:rPr>
                <w:rFonts w:ascii="Calibri" w:hAnsi="Calibri" w:cs="Calibri"/>
                <w:sz w:val="30"/>
                <w:szCs w:val="30"/>
              </w:rPr>
            </w:pPr>
            <w:r w:rsidRPr="001C2F48">
              <w:rPr>
                <w:rFonts w:ascii="Calibri" w:hAnsi="Calibri" w:cs="Calibri"/>
                <w:color w:val="212121"/>
                <w:sz w:val="30"/>
                <w:szCs w:val="30"/>
                <w:shd w:val="clear" w:color="auto" w:fill="FFFFFF"/>
              </w:rPr>
              <w:t>201253</w:t>
            </w:r>
          </w:p>
        </w:tc>
        <w:tc>
          <w:tcPr>
            <w:tcW w:w="4508" w:type="dxa"/>
          </w:tcPr>
          <w:p w14:paraId="23940A88" w14:textId="06D7785D" w:rsidR="001C2F48" w:rsidRPr="001C2F48" w:rsidRDefault="001C2F48" w:rsidP="007B7AE9">
            <w:pPr>
              <w:spacing w:line="360" w:lineRule="auto"/>
              <w:jc w:val="center"/>
              <w:rPr>
                <w:rFonts w:ascii="Calibri" w:hAnsi="Calibri" w:cs="Calibri"/>
                <w:sz w:val="30"/>
                <w:szCs w:val="30"/>
              </w:rPr>
            </w:pPr>
            <w:r w:rsidRPr="001C2F48">
              <w:rPr>
                <w:rFonts w:ascii="Calibri" w:hAnsi="Calibri" w:cs="Calibri"/>
                <w:color w:val="212121"/>
                <w:sz w:val="30"/>
                <w:szCs w:val="30"/>
                <w:shd w:val="clear" w:color="auto" w:fill="FFFFFF"/>
              </w:rPr>
              <w:t>0.000788025360802412</w:t>
            </w:r>
          </w:p>
        </w:tc>
      </w:tr>
      <w:tr w:rsidR="001C2F48" w:rsidRPr="001C2F48" w14:paraId="7E4401EB" w14:textId="77777777" w:rsidTr="007B7AE9">
        <w:tc>
          <w:tcPr>
            <w:tcW w:w="4508" w:type="dxa"/>
          </w:tcPr>
          <w:p w14:paraId="14AE1564" w14:textId="5AF3DC4E" w:rsidR="001C2F48" w:rsidRPr="001C2F48" w:rsidRDefault="001C2F48" w:rsidP="007B7AE9">
            <w:pPr>
              <w:jc w:val="center"/>
              <w:rPr>
                <w:rFonts w:ascii="Calibri" w:hAnsi="Calibri" w:cs="Calibri"/>
                <w:color w:val="000000"/>
                <w:sz w:val="30"/>
                <w:szCs w:val="30"/>
              </w:rPr>
            </w:pPr>
            <w:r w:rsidRPr="001C2F48">
              <w:rPr>
                <w:rFonts w:ascii="Calibri" w:hAnsi="Calibri" w:cs="Calibri"/>
                <w:color w:val="000000"/>
                <w:sz w:val="30"/>
                <w:szCs w:val="30"/>
              </w:rPr>
              <w:t>110055</w:t>
            </w:r>
          </w:p>
        </w:tc>
        <w:tc>
          <w:tcPr>
            <w:tcW w:w="4508" w:type="dxa"/>
          </w:tcPr>
          <w:p w14:paraId="757756A6" w14:textId="2FE19439" w:rsidR="001C2F48" w:rsidRPr="001C2F48" w:rsidRDefault="001C2F48" w:rsidP="007B7AE9">
            <w:pPr>
              <w:spacing w:line="360" w:lineRule="auto"/>
              <w:jc w:val="center"/>
              <w:rPr>
                <w:rFonts w:ascii="Calibri" w:hAnsi="Calibri" w:cs="Calibri"/>
                <w:sz w:val="30"/>
                <w:szCs w:val="30"/>
              </w:rPr>
            </w:pPr>
            <w:r w:rsidRPr="001C2F48">
              <w:rPr>
                <w:rFonts w:ascii="Calibri" w:hAnsi="Calibri" w:cs="Calibri"/>
                <w:color w:val="212121"/>
                <w:sz w:val="30"/>
                <w:szCs w:val="30"/>
                <w:shd w:val="clear" w:color="auto" w:fill="FFFFFF"/>
              </w:rPr>
              <w:t>0.000763881894856408</w:t>
            </w:r>
          </w:p>
        </w:tc>
      </w:tr>
      <w:tr w:rsidR="001C2F48" w:rsidRPr="001C2F48" w14:paraId="4F69F399" w14:textId="77777777" w:rsidTr="007B7AE9">
        <w:tc>
          <w:tcPr>
            <w:tcW w:w="4508" w:type="dxa"/>
          </w:tcPr>
          <w:p w14:paraId="120A9447" w14:textId="36743759" w:rsidR="001C2F48" w:rsidRPr="001C2F48" w:rsidRDefault="001C2F48" w:rsidP="007B7AE9">
            <w:pPr>
              <w:spacing w:line="360" w:lineRule="auto"/>
              <w:jc w:val="center"/>
              <w:rPr>
                <w:rFonts w:ascii="Calibri" w:hAnsi="Calibri" w:cs="Calibri"/>
                <w:sz w:val="30"/>
                <w:szCs w:val="30"/>
              </w:rPr>
            </w:pPr>
            <w:r w:rsidRPr="001C2F48">
              <w:rPr>
                <w:rFonts w:ascii="Calibri" w:hAnsi="Calibri" w:cs="Calibri"/>
                <w:color w:val="212121"/>
                <w:sz w:val="30"/>
                <w:szCs w:val="30"/>
                <w:shd w:val="clear" w:color="auto" w:fill="FFFFFF"/>
              </w:rPr>
              <w:t>303191</w:t>
            </w:r>
          </w:p>
        </w:tc>
        <w:tc>
          <w:tcPr>
            <w:tcW w:w="4508" w:type="dxa"/>
          </w:tcPr>
          <w:p w14:paraId="3AE71DAB" w14:textId="0392B8F5" w:rsidR="001C2F48" w:rsidRPr="001C2F48" w:rsidRDefault="001C2F48" w:rsidP="007B7AE9">
            <w:pPr>
              <w:spacing w:line="360" w:lineRule="auto"/>
              <w:jc w:val="center"/>
              <w:rPr>
                <w:rFonts w:ascii="Calibri" w:hAnsi="Calibri" w:cs="Calibri"/>
                <w:sz w:val="30"/>
                <w:szCs w:val="30"/>
              </w:rPr>
            </w:pPr>
            <w:r w:rsidRPr="001C2F48">
              <w:rPr>
                <w:rFonts w:ascii="Calibri" w:hAnsi="Calibri" w:cs="Calibri"/>
                <w:color w:val="212121"/>
                <w:sz w:val="30"/>
                <w:szCs w:val="30"/>
                <w:shd w:val="clear" w:color="auto" w:fill="FFFFFF"/>
              </w:rPr>
              <w:t>0.000689979514219044</w:t>
            </w:r>
          </w:p>
        </w:tc>
      </w:tr>
    </w:tbl>
    <w:p w14:paraId="43EC7965" w14:textId="77777777" w:rsidR="001C2F48" w:rsidRPr="00A35441" w:rsidRDefault="001C2F48" w:rsidP="001C2F48">
      <w:pPr>
        <w:spacing w:line="360" w:lineRule="auto"/>
        <w:rPr>
          <w:rFonts w:ascii="Calibri" w:hAnsi="Calibri" w:cs="Calibri"/>
          <w:sz w:val="30"/>
          <w:szCs w:val="30"/>
        </w:rPr>
      </w:pPr>
    </w:p>
    <w:p w14:paraId="0264B086" w14:textId="36E1520B" w:rsidR="00A35441" w:rsidRDefault="00A35441" w:rsidP="00FE6A80">
      <w:pPr>
        <w:spacing w:line="360" w:lineRule="auto"/>
        <w:rPr>
          <w:rFonts w:ascii="Calibri" w:hAnsi="Calibri" w:cs="Calibri"/>
          <w:b/>
          <w:bCs/>
          <w:sz w:val="30"/>
          <w:szCs w:val="30"/>
          <w:lang w:val="en-US"/>
        </w:rPr>
      </w:pPr>
      <w:r>
        <w:rPr>
          <w:rFonts w:ascii="Calibri" w:hAnsi="Calibri" w:cs="Calibri"/>
          <w:b/>
          <w:bCs/>
          <w:sz w:val="30"/>
          <w:szCs w:val="30"/>
          <w:lang w:val="en-US"/>
        </w:rPr>
        <w:t xml:space="preserve">Degree </w:t>
      </w:r>
      <w:proofErr w:type="gramStart"/>
      <w:r>
        <w:rPr>
          <w:rFonts w:ascii="Calibri" w:hAnsi="Calibri" w:cs="Calibri"/>
          <w:b/>
          <w:bCs/>
          <w:sz w:val="30"/>
          <w:szCs w:val="30"/>
          <w:lang w:val="en-US"/>
        </w:rPr>
        <w:t>Prestige :</w:t>
      </w:r>
      <w:proofErr w:type="gramEnd"/>
    </w:p>
    <w:p w14:paraId="7D154E54" w14:textId="75685C49" w:rsidR="00A35441" w:rsidRDefault="00A35441" w:rsidP="00A35441">
      <w:pPr>
        <w:spacing w:line="360" w:lineRule="auto"/>
        <w:ind w:firstLine="720"/>
        <w:rPr>
          <w:rFonts w:ascii="Calibri" w:hAnsi="Calibri" w:cs="Calibri"/>
          <w:sz w:val="30"/>
          <w:szCs w:val="30"/>
        </w:rPr>
      </w:pPr>
      <w:r w:rsidRPr="00A35441">
        <w:rPr>
          <w:rFonts w:ascii="Calibri" w:hAnsi="Calibri" w:cs="Calibri"/>
          <w:sz w:val="30"/>
          <w:szCs w:val="30"/>
        </w:rPr>
        <w:t>Degree prestige is a term that is sometimes used in the field of social network analysis to refer to the prestige or status associated with having a high degree of connectivity in a social network. In other words, it is the prestige that comes from having many connections to other people within a social network.</w:t>
      </w:r>
    </w:p>
    <w:tbl>
      <w:tblPr>
        <w:tblStyle w:val="TableGrid"/>
        <w:tblW w:w="0" w:type="auto"/>
        <w:tblLook w:val="04A0" w:firstRow="1" w:lastRow="0" w:firstColumn="1" w:lastColumn="0" w:noHBand="0" w:noVBand="1"/>
      </w:tblPr>
      <w:tblGrid>
        <w:gridCol w:w="4508"/>
        <w:gridCol w:w="4508"/>
      </w:tblGrid>
      <w:tr w:rsidR="00137431" w:rsidRPr="001C2F48" w14:paraId="1230F31C" w14:textId="77777777" w:rsidTr="007B7AE9">
        <w:tc>
          <w:tcPr>
            <w:tcW w:w="4508" w:type="dxa"/>
          </w:tcPr>
          <w:p w14:paraId="5D5A2DEB" w14:textId="77777777" w:rsidR="00137431" w:rsidRPr="001C2F48" w:rsidRDefault="00137431" w:rsidP="007B7AE9">
            <w:pPr>
              <w:spacing w:line="360" w:lineRule="auto"/>
              <w:jc w:val="center"/>
              <w:rPr>
                <w:rFonts w:ascii="Calibri" w:hAnsi="Calibri" w:cs="Calibri"/>
                <w:b/>
                <w:bCs/>
                <w:sz w:val="30"/>
                <w:szCs w:val="30"/>
              </w:rPr>
            </w:pPr>
            <w:r w:rsidRPr="001C2F48">
              <w:rPr>
                <w:rFonts w:ascii="Calibri" w:hAnsi="Calibri" w:cs="Calibri"/>
                <w:b/>
                <w:bCs/>
                <w:sz w:val="30"/>
                <w:szCs w:val="30"/>
              </w:rPr>
              <w:t>Id</w:t>
            </w:r>
          </w:p>
        </w:tc>
        <w:tc>
          <w:tcPr>
            <w:tcW w:w="4508" w:type="dxa"/>
          </w:tcPr>
          <w:p w14:paraId="67A07838" w14:textId="22E75313" w:rsidR="00137431" w:rsidRPr="001C2F48" w:rsidRDefault="00137431" w:rsidP="007B7AE9">
            <w:pPr>
              <w:spacing w:line="360" w:lineRule="auto"/>
              <w:jc w:val="center"/>
              <w:rPr>
                <w:rFonts w:ascii="Calibri" w:hAnsi="Calibri" w:cs="Calibri"/>
                <w:b/>
                <w:bCs/>
                <w:sz w:val="30"/>
                <w:szCs w:val="30"/>
              </w:rPr>
            </w:pPr>
            <w:r>
              <w:rPr>
                <w:rFonts w:ascii="Calibri" w:hAnsi="Calibri" w:cs="Calibri"/>
                <w:b/>
                <w:bCs/>
                <w:sz w:val="30"/>
                <w:szCs w:val="30"/>
              </w:rPr>
              <w:t>Degree_prestige</w:t>
            </w:r>
          </w:p>
        </w:tc>
      </w:tr>
      <w:tr w:rsidR="00137431" w:rsidRPr="001C2F48" w14:paraId="0E4410DD" w14:textId="77777777" w:rsidTr="007B7AE9">
        <w:tc>
          <w:tcPr>
            <w:tcW w:w="4508" w:type="dxa"/>
          </w:tcPr>
          <w:p w14:paraId="7AEB28D3" w14:textId="16E509B1" w:rsidR="00137431" w:rsidRPr="001C2F48" w:rsidRDefault="00137431" w:rsidP="007B7AE9">
            <w:pPr>
              <w:jc w:val="center"/>
              <w:rPr>
                <w:rFonts w:ascii="Calibri" w:hAnsi="Calibri" w:cs="Calibri"/>
                <w:color w:val="000000"/>
                <w:sz w:val="30"/>
                <w:szCs w:val="30"/>
              </w:rPr>
            </w:pPr>
            <w:r w:rsidRPr="00137431">
              <w:rPr>
                <w:rFonts w:ascii="Calibri" w:hAnsi="Calibri" w:cs="Calibri"/>
                <w:color w:val="000000"/>
                <w:sz w:val="30"/>
                <w:szCs w:val="30"/>
              </w:rPr>
              <w:t>9711200</w:t>
            </w:r>
          </w:p>
        </w:tc>
        <w:tc>
          <w:tcPr>
            <w:tcW w:w="4508" w:type="dxa"/>
          </w:tcPr>
          <w:p w14:paraId="2A8A1493" w14:textId="51909975" w:rsidR="00137431" w:rsidRPr="001C2F48" w:rsidRDefault="008F7CE9" w:rsidP="007B7AE9">
            <w:pPr>
              <w:spacing w:line="360" w:lineRule="auto"/>
              <w:jc w:val="center"/>
              <w:rPr>
                <w:rFonts w:ascii="Calibri" w:hAnsi="Calibri" w:cs="Calibri"/>
                <w:sz w:val="30"/>
                <w:szCs w:val="30"/>
              </w:rPr>
            </w:pPr>
            <w:r w:rsidRPr="008F7CE9">
              <w:rPr>
                <w:rFonts w:ascii="Calibri" w:hAnsi="Calibri" w:cs="Calibri"/>
                <w:color w:val="212121"/>
                <w:sz w:val="30"/>
                <w:szCs w:val="30"/>
                <w:shd w:val="clear" w:color="auto" w:fill="FFFFFF"/>
              </w:rPr>
              <w:t>0.119145155717881</w:t>
            </w:r>
          </w:p>
        </w:tc>
      </w:tr>
      <w:tr w:rsidR="00137431" w:rsidRPr="001C2F48" w14:paraId="739F2EA8" w14:textId="77777777" w:rsidTr="007B7AE9">
        <w:tc>
          <w:tcPr>
            <w:tcW w:w="4508" w:type="dxa"/>
          </w:tcPr>
          <w:p w14:paraId="6447B05F" w14:textId="5BCED3DD" w:rsidR="00137431" w:rsidRPr="001C2F48" w:rsidRDefault="00137431" w:rsidP="007B7AE9">
            <w:pPr>
              <w:spacing w:line="360" w:lineRule="auto"/>
              <w:jc w:val="center"/>
              <w:rPr>
                <w:rFonts w:ascii="Calibri" w:hAnsi="Calibri" w:cs="Calibri"/>
                <w:sz w:val="30"/>
                <w:szCs w:val="30"/>
              </w:rPr>
            </w:pPr>
            <w:r w:rsidRPr="00137431">
              <w:rPr>
                <w:rFonts w:ascii="Calibri" w:hAnsi="Calibri" w:cs="Calibri"/>
                <w:color w:val="212121"/>
                <w:sz w:val="30"/>
                <w:szCs w:val="30"/>
                <w:shd w:val="clear" w:color="auto" w:fill="FFFFFF"/>
              </w:rPr>
              <w:t>9802150</w:t>
            </w:r>
          </w:p>
        </w:tc>
        <w:tc>
          <w:tcPr>
            <w:tcW w:w="4508" w:type="dxa"/>
          </w:tcPr>
          <w:p w14:paraId="2D460E4B" w14:textId="7194BC3F" w:rsidR="00137431" w:rsidRPr="001C2F48" w:rsidRDefault="008F7CE9" w:rsidP="007B7AE9">
            <w:pPr>
              <w:spacing w:line="360" w:lineRule="auto"/>
              <w:jc w:val="center"/>
              <w:rPr>
                <w:rFonts w:ascii="Calibri" w:hAnsi="Calibri" w:cs="Calibri"/>
                <w:sz w:val="30"/>
                <w:szCs w:val="30"/>
              </w:rPr>
            </w:pPr>
            <w:r w:rsidRPr="008F7CE9">
              <w:rPr>
                <w:rFonts w:ascii="Calibri" w:hAnsi="Calibri" w:cs="Calibri"/>
                <w:color w:val="212121"/>
                <w:sz w:val="30"/>
                <w:szCs w:val="30"/>
                <w:shd w:val="clear" w:color="auto" w:fill="FFFFFF"/>
              </w:rPr>
              <w:t>0.0876067321455012</w:t>
            </w:r>
          </w:p>
        </w:tc>
      </w:tr>
      <w:tr w:rsidR="00137431" w:rsidRPr="001C2F48" w14:paraId="69E9C128" w14:textId="77777777" w:rsidTr="007B7AE9">
        <w:tc>
          <w:tcPr>
            <w:tcW w:w="4508" w:type="dxa"/>
          </w:tcPr>
          <w:p w14:paraId="3CCDD3F3" w14:textId="7E3D3F95" w:rsidR="00137431" w:rsidRPr="001C2F48" w:rsidRDefault="008F7CE9" w:rsidP="007B7AE9">
            <w:pPr>
              <w:jc w:val="center"/>
              <w:rPr>
                <w:rFonts w:ascii="Calibri" w:hAnsi="Calibri" w:cs="Calibri"/>
                <w:color w:val="000000"/>
                <w:sz w:val="30"/>
                <w:szCs w:val="30"/>
              </w:rPr>
            </w:pPr>
            <w:r w:rsidRPr="008F7CE9">
              <w:rPr>
                <w:rFonts w:ascii="Calibri" w:hAnsi="Calibri" w:cs="Calibri"/>
                <w:color w:val="000000"/>
                <w:sz w:val="30"/>
                <w:szCs w:val="30"/>
              </w:rPr>
              <w:t>9802109</w:t>
            </w:r>
          </w:p>
        </w:tc>
        <w:tc>
          <w:tcPr>
            <w:tcW w:w="4508" w:type="dxa"/>
          </w:tcPr>
          <w:p w14:paraId="3F48E0ED" w14:textId="4B048C7B" w:rsidR="00137431" w:rsidRPr="001C2F48" w:rsidRDefault="008F7CE9" w:rsidP="007B7AE9">
            <w:pPr>
              <w:spacing w:line="360" w:lineRule="auto"/>
              <w:jc w:val="center"/>
              <w:rPr>
                <w:rFonts w:ascii="Calibri" w:hAnsi="Calibri" w:cs="Calibri"/>
                <w:sz w:val="30"/>
                <w:szCs w:val="30"/>
              </w:rPr>
            </w:pPr>
            <w:r w:rsidRPr="008F7CE9">
              <w:rPr>
                <w:rFonts w:ascii="Calibri" w:hAnsi="Calibri" w:cs="Calibri"/>
                <w:color w:val="212121"/>
                <w:sz w:val="30"/>
                <w:szCs w:val="30"/>
                <w:shd w:val="clear" w:color="auto" w:fill="FFFFFF"/>
              </w:rPr>
              <w:t>0.0809930408173338</w:t>
            </w:r>
          </w:p>
        </w:tc>
      </w:tr>
      <w:tr w:rsidR="00137431" w:rsidRPr="001C2F48" w14:paraId="5EC2EA01" w14:textId="77777777" w:rsidTr="007B7AE9">
        <w:tc>
          <w:tcPr>
            <w:tcW w:w="4508" w:type="dxa"/>
          </w:tcPr>
          <w:p w14:paraId="47A40C4C" w14:textId="1C1AC732" w:rsidR="00137431" w:rsidRPr="001C2F48" w:rsidRDefault="008F7CE9" w:rsidP="007B7AE9">
            <w:pPr>
              <w:spacing w:line="360" w:lineRule="auto"/>
              <w:jc w:val="center"/>
              <w:rPr>
                <w:rFonts w:ascii="Calibri" w:hAnsi="Calibri" w:cs="Calibri"/>
                <w:sz w:val="30"/>
                <w:szCs w:val="30"/>
              </w:rPr>
            </w:pPr>
            <w:r w:rsidRPr="008F7CE9">
              <w:rPr>
                <w:rFonts w:ascii="Calibri" w:hAnsi="Calibri" w:cs="Calibri"/>
                <w:color w:val="212121"/>
                <w:sz w:val="30"/>
                <w:szCs w:val="30"/>
                <w:shd w:val="clear" w:color="auto" w:fill="FFFFFF"/>
              </w:rPr>
              <w:t>9610043</w:t>
            </w:r>
          </w:p>
        </w:tc>
        <w:tc>
          <w:tcPr>
            <w:tcW w:w="4508" w:type="dxa"/>
          </w:tcPr>
          <w:p w14:paraId="7B78A79B" w14:textId="33508EC1" w:rsidR="00137431" w:rsidRPr="001C2F48" w:rsidRDefault="008F7CE9" w:rsidP="007B7AE9">
            <w:pPr>
              <w:spacing w:line="360" w:lineRule="auto"/>
              <w:jc w:val="center"/>
              <w:rPr>
                <w:rFonts w:ascii="Calibri" w:hAnsi="Calibri" w:cs="Calibri"/>
                <w:sz w:val="30"/>
                <w:szCs w:val="30"/>
              </w:rPr>
            </w:pPr>
            <w:r w:rsidRPr="008F7CE9">
              <w:rPr>
                <w:rFonts w:ascii="Calibri" w:hAnsi="Calibri" w:cs="Calibri"/>
                <w:color w:val="212121"/>
                <w:sz w:val="30"/>
                <w:szCs w:val="30"/>
                <w:shd w:val="clear" w:color="auto" w:fill="FFFFFF"/>
              </w:rPr>
              <w:t>0.0591777306154681</w:t>
            </w:r>
          </w:p>
        </w:tc>
      </w:tr>
    </w:tbl>
    <w:p w14:paraId="3FA94F76" w14:textId="76981C93" w:rsidR="00137431" w:rsidRDefault="00137431" w:rsidP="00137431">
      <w:pPr>
        <w:spacing w:line="360" w:lineRule="auto"/>
        <w:rPr>
          <w:rFonts w:ascii="Calibri" w:hAnsi="Calibri" w:cs="Calibri"/>
          <w:sz w:val="30"/>
          <w:szCs w:val="30"/>
          <w:lang w:val="en-US"/>
        </w:rPr>
      </w:pPr>
    </w:p>
    <w:p w14:paraId="448D290A" w14:textId="77777777" w:rsidR="00137431" w:rsidRPr="00A35441" w:rsidRDefault="00137431" w:rsidP="00137431">
      <w:pPr>
        <w:spacing w:line="360" w:lineRule="auto"/>
        <w:rPr>
          <w:rFonts w:ascii="Calibri" w:hAnsi="Calibri" w:cs="Calibri"/>
          <w:sz w:val="30"/>
          <w:szCs w:val="30"/>
          <w:lang w:val="en-US"/>
        </w:rPr>
      </w:pPr>
    </w:p>
    <w:p w14:paraId="62617BCF" w14:textId="034C3F45" w:rsidR="00A35441" w:rsidRDefault="00A35441" w:rsidP="00FE6A80">
      <w:pPr>
        <w:spacing w:line="360" w:lineRule="auto"/>
        <w:rPr>
          <w:rFonts w:ascii="Calibri" w:hAnsi="Calibri" w:cs="Calibri"/>
          <w:b/>
          <w:bCs/>
          <w:sz w:val="30"/>
          <w:szCs w:val="30"/>
          <w:lang w:val="en-US"/>
        </w:rPr>
      </w:pPr>
      <w:r>
        <w:rPr>
          <w:rFonts w:ascii="Calibri" w:hAnsi="Calibri" w:cs="Calibri"/>
          <w:b/>
          <w:bCs/>
          <w:sz w:val="30"/>
          <w:szCs w:val="30"/>
          <w:lang w:val="en-US"/>
        </w:rPr>
        <w:lastRenderedPageBreak/>
        <w:t xml:space="preserve">Rank </w:t>
      </w:r>
      <w:proofErr w:type="gramStart"/>
      <w:r>
        <w:rPr>
          <w:rFonts w:ascii="Calibri" w:hAnsi="Calibri" w:cs="Calibri"/>
          <w:b/>
          <w:bCs/>
          <w:sz w:val="30"/>
          <w:szCs w:val="30"/>
          <w:lang w:val="en-US"/>
        </w:rPr>
        <w:t>Prestige :</w:t>
      </w:r>
      <w:proofErr w:type="gramEnd"/>
    </w:p>
    <w:p w14:paraId="1F23F38A" w14:textId="397ACDEE" w:rsidR="00A35441" w:rsidRDefault="00A35441" w:rsidP="00A35441">
      <w:pPr>
        <w:spacing w:line="360" w:lineRule="auto"/>
        <w:ind w:firstLine="720"/>
        <w:rPr>
          <w:rFonts w:ascii="Calibri" w:hAnsi="Calibri" w:cs="Calibri"/>
          <w:sz w:val="30"/>
          <w:szCs w:val="30"/>
        </w:rPr>
      </w:pPr>
      <w:r w:rsidRPr="00A35441">
        <w:rPr>
          <w:rFonts w:ascii="Calibri" w:hAnsi="Calibri" w:cs="Calibri"/>
          <w:sz w:val="30"/>
          <w:szCs w:val="30"/>
        </w:rPr>
        <w:t>Rank prestige is a term that is sometimes used in the field of social network analysis to refer to the prestige or status associated with having a high position within a social hierarchy. In other words, it is the prestige that comes from being at the top of a social hierarchy, or from having a high rank within a social group.</w:t>
      </w:r>
    </w:p>
    <w:tbl>
      <w:tblPr>
        <w:tblStyle w:val="TableGrid"/>
        <w:tblW w:w="0" w:type="auto"/>
        <w:tblLook w:val="04A0" w:firstRow="1" w:lastRow="0" w:firstColumn="1" w:lastColumn="0" w:noHBand="0" w:noVBand="1"/>
      </w:tblPr>
      <w:tblGrid>
        <w:gridCol w:w="4508"/>
        <w:gridCol w:w="4508"/>
      </w:tblGrid>
      <w:tr w:rsidR="008F7CE9" w:rsidRPr="001C2F48" w14:paraId="3161DBBA" w14:textId="77777777" w:rsidTr="007B7AE9">
        <w:tc>
          <w:tcPr>
            <w:tcW w:w="4508" w:type="dxa"/>
          </w:tcPr>
          <w:p w14:paraId="6ABB7FAC" w14:textId="77777777" w:rsidR="008F7CE9" w:rsidRPr="001C2F48" w:rsidRDefault="008F7CE9" w:rsidP="007B7AE9">
            <w:pPr>
              <w:spacing w:line="360" w:lineRule="auto"/>
              <w:jc w:val="center"/>
              <w:rPr>
                <w:rFonts w:ascii="Calibri" w:hAnsi="Calibri" w:cs="Calibri"/>
                <w:b/>
                <w:bCs/>
                <w:sz w:val="30"/>
                <w:szCs w:val="30"/>
              </w:rPr>
            </w:pPr>
            <w:r w:rsidRPr="001C2F48">
              <w:rPr>
                <w:rFonts w:ascii="Calibri" w:hAnsi="Calibri" w:cs="Calibri"/>
                <w:b/>
                <w:bCs/>
                <w:sz w:val="30"/>
                <w:szCs w:val="30"/>
              </w:rPr>
              <w:t>Id</w:t>
            </w:r>
          </w:p>
        </w:tc>
        <w:tc>
          <w:tcPr>
            <w:tcW w:w="4508" w:type="dxa"/>
          </w:tcPr>
          <w:p w14:paraId="361DD42F" w14:textId="1D0EAA81" w:rsidR="008F7CE9" w:rsidRPr="001C2F48" w:rsidRDefault="003A2697" w:rsidP="007B7AE9">
            <w:pPr>
              <w:spacing w:line="360" w:lineRule="auto"/>
              <w:jc w:val="center"/>
              <w:rPr>
                <w:rFonts w:ascii="Calibri" w:hAnsi="Calibri" w:cs="Calibri"/>
                <w:b/>
                <w:bCs/>
                <w:sz w:val="30"/>
                <w:szCs w:val="30"/>
              </w:rPr>
            </w:pPr>
            <w:r>
              <w:rPr>
                <w:rFonts w:ascii="Calibri" w:hAnsi="Calibri" w:cs="Calibri"/>
                <w:b/>
                <w:bCs/>
                <w:sz w:val="30"/>
                <w:szCs w:val="30"/>
              </w:rPr>
              <w:t>rank</w:t>
            </w:r>
            <w:r w:rsidR="008F7CE9">
              <w:rPr>
                <w:rFonts w:ascii="Calibri" w:hAnsi="Calibri" w:cs="Calibri"/>
                <w:b/>
                <w:bCs/>
                <w:sz w:val="30"/>
                <w:szCs w:val="30"/>
              </w:rPr>
              <w:t>_prestige</w:t>
            </w:r>
          </w:p>
        </w:tc>
      </w:tr>
      <w:tr w:rsidR="008F7CE9" w:rsidRPr="001C2F48" w14:paraId="7774747B" w14:textId="77777777" w:rsidTr="007B7AE9">
        <w:tc>
          <w:tcPr>
            <w:tcW w:w="4508" w:type="dxa"/>
          </w:tcPr>
          <w:p w14:paraId="12374172" w14:textId="56B7DDB3" w:rsidR="008F7CE9" w:rsidRPr="001C2F48" w:rsidRDefault="008F7CE9" w:rsidP="007B7AE9">
            <w:pPr>
              <w:jc w:val="center"/>
              <w:rPr>
                <w:rFonts w:ascii="Calibri" w:hAnsi="Calibri" w:cs="Calibri"/>
                <w:color w:val="000000"/>
                <w:sz w:val="30"/>
                <w:szCs w:val="30"/>
              </w:rPr>
            </w:pPr>
            <w:r w:rsidRPr="008F7CE9">
              <w:rPr>
                <w:rFonts w:ascii="Calibri" w:hAnsi="Calibri" w:cs="Calibri"/>
                <w:color w:val="000000"/>
                <w:sz w:val="30"/>
                <w:szCs w:val="30"/>
              </w:rPr>
              <w:t>10675</w:t>
            </w:r>
          </w:p>
        </w:tc>
        <w:tc>
          <w:tcPr>
            <w:tcW w:w="4508" w:type="dxa"/>
          </w:tcPr>
          <w:p w14:paraId="6CD661D7" w14:textId="02C0EC78" w:rsidR="008F7CE9" w:rsidRPr="001C2F48" w:rsidRDefault="008F7CE9" w:rsidP="007B7AE9">
            <w:pPr>
              <w:spacing w:line="360" w:lineRule="auto"/>
              <w:jc w:val="center"/>
              <w:rPr>
                <w:rFonts w:ascii="Calibri" w:hAnsi="Calibri" w:cs="Calibri"/>
                <w:sz w:val="30"/>
                <w:szCs w:val="30"/>
              </w:rPr>
            </w:pPr>
            <w:r w:rsidRPr="008F7CE9">
              <w:rPr>
                <w:rFonts w:ascii="Calibri" w:hAnsi="Calibri" w:cs="Calibri"/>
                <w:color w:val="212121"/>
                <w:sz w:val="30"/>
                <w:szCs w:val="30"/>
                <w:shd w:val="clear" w:color="auto" w:fill="FFFFFF"/>
              </w:rPr>
              <w:t>1032</w:t>
            </w:r>
          </w:p>
        </w:tc>
      </w:tr>
      <w:tr w:rsidR="008F7CE9" w:rsidRPr="001C2F48" w14:paraId="66F1ABC8" w14:textId="77777777" w:rsidTr="007B7AE9">
        <w:tc>
          <w:tcPr>
            <w:tcW w:w="4508" w:type="dxa"/>
          </w:tcPr>
          <w:p w14:paraId="49A58ACB" w14:textId="07B26F35" w:rsidR="008F7CE9" w:rsidRPr="001C2F48" w:rsidRDefault="008F7CE9" w:rsidP="007B7AE9">
            <w:pPr>
              <w:spacing w:line="360" w:lineRule="auto"/>
              <w:jc w:val="center"/>
              <w:rPr>
                <w:rFonts w:ascii="Calibri" w:hAnsi="Calibri" w:cs="Calibri"/>
                <w:sz w:val="30"/>
                <w:szCs w:val="30"/>
              </w:rPr>
            </w:pPr>
            <w:r w:rsidRPr="008F7CE9">
              <w:rPr>
                <w:rFonts w:ascii="Calibri" w:hAnsi="Calibri" w:cs="Calibri"/>
                <w:color w:val="212121"/>
                <w:sz w:val="30"/>
                <w:szCs w:val="30"/>
                <w:shd w:val="clear" w:color="auto" w:fill="FFFFFF"/>
              </w:rPr>
              <w:t>14642</w:t>
            </w:r>
          </w:p>
        </w:tc>
        <w:tc>
          <w:tcPr>
            <w:tcW w:w="4508" w:type="dxa"/>
          </w:tcPr>
          <w:p w14:paraId="6ECA6E2D" w14:textId="34B618D1" w:rsidR="008F7CE9" w:rsidRPr="001C2F48" w:rsidRDefault="008F7CE9" w:rsidP="007B7AE9">
            <w:pPr>
              <w:spacing w:line="360" w:lineRule="auto"/>
              <w:jc w:val="center"/>
              <w:rPr>
                <w:rFonts w:ascii="Calibri" w:hAnsi="Calibri" w:cs="Calibri"/>
                <w:sz w:val="30"/>
                <w:szCs w:val="30"/>
              </w:rPr>
            </w:pPr>
            <w:r w:rsidRPr="008F7CE9">
              <w:rPr>
                <w:rFonts w:ascii="Calibri" w:hAnsi="Calibri" w:cs="Calibri"/>
                <w:color w:val="212121"/>
                <w:sz w:val="30"/>
                <w:szCs w:val="30"/>
                <w:shd w:val="clear" w:color="auto" w:fill="FFFFFF"/>
              </w:rPr>
              <w:t>547</w:t>
            </w:r>
          </w:p>
        </w:tc>
      </w:tr>
      <w:tr w:rsidR="008F7CE9" w:rsidRPr="001C2F48" w14:paraId="74D71669" w14:textId="77777777" w:rsidTr="007B7AE9">
        <w:tc>
          <w:tcPr>
            <w:tcW w:w="4508" w:type="dxa"/>
          </w:tcPr>
          <w:p w14:paraId="6058062D" w14:textId="3DB36E4F" w:rsidR="008F7CE9" w:rsidRPr="001C2F48" w:rsidRDefault="008F7CE9" w:rsidP="007B7AE9">
            <w:pPr>
              <w:jc w:val="center"/>
              <w:rPr>
                <w:rFonts w:ascii="Calibri" w:hAnsi="Calibri" w:cs="Calibri"/>
                <w:color w:val="000000"/>
                <w:sz w:val="30"/>
                <w:szCs w:val="30"/>
              </w:rPr>
            </w:pPr>
            <w:r w:rsidRPr="008F7CE9">
              <w:rPr>
                <w:rFonts w:ascii="Calibri" w:hAnsi="Calibri" w:cs="Calibri"/>
                <w:color w:val="000000"/>
                <w:sz w:val="30"/>
                <w:szCs w:val="30"/>
              </w:rPr>
              <w:t>12814</w:t>
            </w:r>
          </w:p>
        </w:tc>
        <w:tc>
          <w:tcPr>
            <w:tcW w:w="4508" w:type="dxa"/>
          </w:tcPr>
          <w:p w14:paraId="2BF1C31E" w14:textId="52D5A515" w:rsidR="008F7CE9" w:rsidRPr="001C2F48" w:rsidRDefault="008F7CE9" w:rsidP="007B7AE9">
            <w:pPr>
              <w:spacing w:line="360" w:lineRule="auto"/>
              <w:jc w:val="center"/>
              <w:rPr>
                <w:rFonts w:ascii="Calibri" w:hAnsi="Calibri" w:cs="Calibri"/>
                <w:sz w:val="30"/>
                <w:szCs w:val="30"/>
              </w:rPr>
            </w:pPr>
            <w:r w:rsidRPr="008F7CE9">
              <w:rPr>
                <w:rFonts w:ascii="Calibri" w:hAnsi="Calibri" w:cs="Calibri"/>
                <w:color w:val="212121"/>
                <w:sz w:val="30"/>
                <w:szCs w:val="30"/>
                <w:shd w:val="clear" w:color="auto" w:fill="FFFFFF"/>
              </w:rPr>
              <w:t>532</w:t>
            </w:r>
          </w:p>
        </w:tc>
      </w:tr>
      <w:tr w:rsidR="008F7CE9" w:rsidRPr="001C2F48" w14:paraId="15B1EDD6" w14:textId="77777777" w:rsidTr="007B7AE9">
        <w:tc>
          <w:tcPr>
            <w:tcW w:w="4508" w:type="dxa"/>
          </w:tcPr>
          <w:p w14:paraId="7A83A30A" w14:textId="1B10B736" w:rsidR="008F7CE9" w:rsidRPr="001C2F48" w:rsidRDefault="008F7CE9" w:rsidP="007B7AE9">
            <w:pPr>
              <w:spacing w:line="360" w:lineRule="auto"/>
              <w:jc w:val="center"/>
              <w:rPr>
                <w:rFonts w:ascii="Calibri" w:hAnsi="Calibri" w:cs="Calibri"/>
                <w:sz w:val="30"/>
                <w:szCs w:val="30"/>
              </w:rPr>
            </w:pPr>
            <w:r w:rsidRPr="008F7CE9">
              <w:rPr>
                <w:rFonts w:ascii="Calibri" w:hAnsi="Calibri" w:cs="Calibri"/>
                <w:color w:val="212121"/>
                <w:sz w:val="30"/>
                <w:szCs w:val="30"/>
                <w:shd w:val="clear" w:color="auto" w:fill="FFFFFF"/>
              </w:rPr>
              <w:t>18761</w:t>
            </w:r>
          </w:p>
        </w:tc>
        <w:tc>
          <w:tcPr>
            <w:tcW w:w="4508" w:type="dxa"/>
          </w:tcPr>
          <w:p w14:paraId="2712C23A" w14:textId="7B7B394C" w:rsidR="008F7CE9" w:rsidRPr="001C2F48" w:rsidRDefault="008F7CE9" w:rsidP="007B7AE9">
            <w:pPr>
              <w:spacing w:line="360" w:lineRule="auto"/>
              <w:jc w:val="center"/>
              <w:rPr>
                <w:rFonts w:ascii="Calibri" w:hAnsi="Calibri" w:cs="Calibri"/>
                <w:sz w:val="30"/>
                <w:szCs w:val="30"/>
              </w:rPr>
            </w:pPr>
            <w:r w:rsidRPr="008F7CE9">
              <w:rPr>
                <w:rFonts w:ascii="Calibri" w:hAnsi="Calibri" w:cs="Calibri"/>
                <w:color w:val="212121"/>
                <w:sz w:val="30"/>
                <w:szCs w:val="30"/>
                <w:shd w:val="clear" w:color="auto" w:fill="FFFFFF"/>
              </w:rPr>
              <w:t>466</w:t>
            </w:r>
          </w:p>
        </w:tc>
      </w:tr>
    </w:tbl>
    <w:p w14:paraId="373AEDA4" w14:textId="77777777" w:rsidR="008F7CE9" w:rsidRDefault="008F7CE9" w:rsidP="008F7CE9">
      <w:pPr>
        <w:spacing w:line="360" w:lineRule="auto"/>
        <w:rPr>
          <w:rFonts w:ascii="Calibri" w:hAnsi="Calibri" w:cs="Calibri"/>
          <w:sz w:val="30"/>
          <w:szCs w:val="30"/>
        </w:rPr>
      </w:pPr>
    </w:p>
    <w:p w14:paraId="533D501D" w14:textId="7DB49648" w:rsidR="00A35441" w:rsidRDefault="00A35441" w:rsidP="00A35441">
      <w:pPr>
        <w:spacing w:line="360" w:lineRule="auto"/>
        <w:rPr>
          <w:rFonts w:ascii="Calibri" w:hAnsi="Calibri" w:cs="Calibri"/>
          <w:b/>
          <w:bCs/>
          <w:sz w:val="30"/>
          <w:szCs w:val="30"/>
        </w:rPr>
      </w:pPr>
      <w:r>
        <w:rPr>
          <w:rFonts w:ascii="Calibri" w:hAnsi="Calibri" w:cs="Calibri"/>
          <w:b/>
          <w:bCs/>
          <w:sz w:val="30"/>
          <w:szCs w:val="30"/>
        </w:rPr>
        <w:t xml:space="preserve">Page </w:t>
      </w:r>
      <w:proofErr w:type="gramStart"/>
      <w:r>
        <w:rPr>
          <w:rFonts w:ascii="Calibri" w:hAnsi="Calibri" w:cs="Calibri"/>
          <w:b/>
          <w:bCs/>
          <w:sz w:val="30"/>
          <w:szCs w:val="30"/>
        </w:rPr>
        <w:t>Rank :</w:t>
      </w:r>
      <w:proofErr w:type="gramEnd"/>
    </w:p>
    <w:p w14:paraId="1AD5E079" w14:textId="1A466DE6" w:rsidR="00A35441" w:rsidRDefault="00A35441" w:rsidP="00A35441">
      <w:pPr>
        <w:spacing w:line="360" w:lineRule="auto"/>
        <w:ind w:firstLine="720"/>
        <w:rPr>
          <w:rFonts w:ascii="Calibri" w:hAnsi="Calibri" w:cs="Calibri"/>
          <w:sz w:val="30"/>
          <w:szCs w:val="30"/>
        </w:rPr>
      </w:pPr>
      <w:r w:rsidRPr="00A35441">
        <w:rPr>
          <w:rFonts w:ascii="Calibri" w:hAnsi="Calibri" w:cs="Calibri"/>
          <w:sz w:val="30"/>
          <w:szCs w:val="30"/>
        </w:rPr>
        <w:t>PageRank is a method for ranking web pages developed by Google as part of its search engine algorithm. It is based on the idea that a web page is important if it is linked to by many other web pages, and that the importance of a page is proportional to the number and quality of the pages that link to it.</w:t>
      </w:r>
    </w:p>
    <w:tbl>
      <w:tblPr>
        <w:tblStyle w:val="TableGrid"/>
        <w:tblW w:w="0" w:type="auto"/>
        <w:tblLook w:val="04A0" w:firstRow="1" w:lastRow="0" w:firstColumn="1" w:lastColumn="0" w:noHBand="0" w:noVBand="1"/>
      </w:tblPr>
      <w:tblGrid>
        <w:gridCol w:w="4508"/>
        <w:gridCol w:w="4508"/>
      </w:tblGrid>
      <w:tr w:rsidR="008F7CE9" w:rsidRPr="001C2F48" w14:paraId="6AD7D72F" w14:textId="77777777" w:rsidTr="007B7AE9">
        <w:tc>
          <w:tcPr>
            <w:tcW w:w="4508" w:type="dxa"/>
          </w:tcPr>
          <w:p w14:paraId="6DDB9E23" w14:textId="77777777" w:rsidR="008F7CE9" w:rsidRPr="001C2F48" w:rsidRDefault="008F7CE9" w:rsidP="007B7AE9">
            <w:pPr>
              <w:spacing w:line="360" w:lineRule="auto"/>
              <w:jc w:val="center"/>
              <w:rPr>
                <w:rFonts w:ascii="Calibri" w:hAnsi="Calibri" w:cs="Calibri"/>
                <w:b/>
                <w:bCs/>
                <w:sz w:val="30"/>
                <w:szCs w:val="30"/>
              </w:rPr>
            </w:pPr>
            <w:r w:rsidRPr="001C2F48">
              <w:rPr>
                <w:rFonts w:ascii="Calibri" w:hAnsi="Calibri" w:cs="Calibri"/>
                <w:b/>
                <w:bCs/>
                <w:sz w:val="30"/>
                <w:szCs w:val="30"/>
              </w:rPr>
              <w:t>Id</w:t>
            </w:r>
          </w:p>
        </w:tc>
        <w:tc>
          <w:tcPr>
            <w:tcW w:w="4508" w:type="dxa"/>
          </w:tcPr>
          <w:p w14:paraId="1D4E95DC" w14:textId="445C84B3" w:rsidR="008F7CE9" w:rsidRPr="001C2F48" w:rsidRDefault="003A2697" w:rsidP="007B7AE9">
            <w:pPr>
              <w:spacing w:line="360" w:lineRule="auto"/>
              <w:jc w:val="center"/>
              <w:rPr>
                <w:rFonts w:ascii="Calibri" w:hAnsi="Calibri" w:cs="Calibri"/>
                <w:b/>
                <w:bCs/>
                <w:sz w:val="30"/>
                <w:szCs w:val="30"/>
              </w:rPr>
            </w:pPr>
            <w:r>
              <w:rPr>
                <w:rFonts w:ascii="Calibri" w:hAnsi="Calibri" w:cs="Calibri"/>
                <w:b/>
                <w:bCs/>
                <w:sz w:val="30"/>
                <w:szCs w:val="30"/>
              </w:rPr>
              <w:t>Page_rank</w:t>
            </w:r>
          </w:p>
        </w:tc>
      </w:tr>
      <w:tr w:rsidR="008F7CE9" w:rsidRPr="001C2F48" w14:paraId="1F18C69C" w14:textId="77777777" w:rsidTr="007B7AE9">
        <w:tc>
          <w:tcPr>
            <w:tcW w:w="4508" w:type="dxa"/>
          </w:tcPr>
          <w:p w14:paraId="7567241A" w14:textId="62DF7F92" w:rsidR="008F7CE9" w:rsidRPr="001C2F48" w:rsidRDefault="008F7CE9" w:rsidP="007B7AE9">
            <w:pPr>
              <w:jc w:val="center"/>
              <w:rPr>
                <w:rFonts w:ascii="Calibri" w:hAnsi="Calibri" w:cs="Calibri"/>
                <w:color w:val="000000"/>
                <w:sz w:val="30"/>
                <w:szCs w:val="30"/>
              </w:rPr>
            </w:pPr>
            <w:r w:rsidRPr="008F7CE9">
              <w:rPr>
                <w:rFonts w:ascii="Calibri" w:hAnsi="Calibri" w:cs="Calibri"/>
                <w:color w:val="000000"/>
                <w:sz w:val="30"/>
                <w:szCs w:val="30"/>
              </w:rPr>
              <w:t>207116</w:t>
            </w:r>
          </w:p>
        </w:tc>
        <w:tc>
          <w:tcPr>
            <w:tcW w:w="4508" w:type="dxa"/>
          </w:tcPr>
          <w:p w14:paraId="10E0E75E" w14:textId="65695F24" w:rsidR="008F7CE9" w:rsidRPr="001C2F48" w:rsidRDefault="008F7CE9" w:rsidP="007B7AE9">
            <w:pPr>
              <w:spacing w:line="360" w:lineRule="auto"/>
              <w:jc w:val="center"/>
              <w:rPr>
                <w:rFonts w:ascii="Calibri" w:hAnsi="Calibri" w:cs="Calibri"/>
                <w:sz w:val="30"/>
                <w:szCs w:val="30"/>
              </w:rPr>
            </w:pPr>
            <w:r w:rsidRPr="008F7CE9">
              <w:rPr>
                <w:rFonts w:ascii="Calibri" w:hAnsi="Calibri" w:cs="Calibri"/>
                <w:color w:val="212121"/>
                <w:sz w:val="30"/>
                <w:szCs w:val="30"/>
                <w:shd w:val="clear" w:color="auto" w:fill="FFFFFF"/>
              </w:rPr>
              <w:t>0.00123579307157545</w:t>
            </w:r>
          </w:p>
        </w:tc>
      </w:tr>
      <w:tr w:rsidR="008F7CE9" w:rsidRPr="001C2F48" w14:paraId="3630F364" w14:textId="77777777" w:rsidTr="007B7AE9">
        <w:tc>
          <w:tcPr>
            <w:tcW w:w="4508" w:type="dxa"/>
          </w:tcPr>
          <w:p w14:paraId="148810C3" w14:textId="45B34A82" w:rsidR="008F7CE9" w:rsidRPr="001C2F48" w:rsidRDefault="008F7CE9" w:rsidP="007B7AE9">
            <w:pPr>
              <w:spacing w:line="360" w:lineRule="auto"/>
              <w:jc w:val="center"/>
              <w:rPr>
                <w:rFonts w:ascii="Calibri" w:hAnsi="Calibri" w:cs="Calibri"/>
                <w:sz w:val="30"/>
                <w:szCs w:val="30"/>
              </w:rPr>
            </w:pPr>
            <w:r w:rsidRPr="008F7CE9">
              <w:rPr>
                <w:rFonts w:ascii="Calibri" w:hAnsi="Calibri" w:cs="Calibri"/>
                <w:color w:val="212121"/>
                <w:sz w:val="30"/>
                <w:szCs w:val="30"/>
                <w:shd w:val="clear" w:color="auto" w:fill="FFFFFF"/>
              </w:rPr>
              <w:t>303256</w:t>
            </w:r>
          </w:p>
        </w:tc>
        <w:tc>
          <w:tcPr>
            <w:tcW w:w="4508" w:type="dxa"/>
          </w:tcPr>
          <w:p w14:paraId="42F7C442" w14:textId="28ACAD90" w:rsidR="008F7CE9" w:rsidRPr="001C2F48" w:rsidRDefault="008F7CE9" w:rsidP="007B7AE9">
            <w:pPr>
              <w:spacing w:line="360" w:lineRule="auto"/>
              <w:jc w:val="center"/>
              <w:rPr>
                <w:rFonts w:ascii="Calibri" w:hAnsi="Calibri" w:cs="Calibri"/>
                <w:sz w:val="30"/>
                <w:szCs w:val="30"/>
              </w:rPr>
            </w:pPr>
            <w:r w:rsidRPr="008F7CE9">
              <w:rPr>
                <w:rFonts w:ascii="Calibri" w:hAnsi="Calibri" w:cs="Calibri"/>
                <w:color w:val="212121"/>
                <w:sz w:val="30"/>
                <w:szCs w:val="30"/>
                <w:shd w:val="clear" w:color="auto" w:fill="FFFFFF"/>
              </w:rPr>
              <w:t>0.00107403030145961</w:t>
            </w:r>
          </w:p>
        </w:tc>
      </w:tr>
      <w:tr w:rsidR="008F7CE9" w:rsidRPr="001C2F48" w14:paraId="0292D0F2" w14:textId="77777777" w:rsidTr="007B7AE9">
        <w:tc>
          <w:tcPr>
            <w:tcW w:w="4508" w:type="dxa"/>
          </w:tcPr>
          <w:p w14:paraId="0EF60DE3" w14:textId="12E1FB5C" w:rsidR="008F7CE9" w:rsidRPr="001C2F48" w:rsidRDefault="008F7CE9" w:rsidP="007B7AE9">
            <w:pPr>
              <w:jc w:val="center"/>
              <w:rPr>
                <w:rFonts w:ascii="Calibri" w:hAnsi="Calibri" w:cs="Calibri"/>
                <w:color w:val="000000"/>
                <w:sz w:val="30"/>
                <w:szCs w:val="30"/>
              </w:rPr>
            </w:pPr>
            <w:r w:rsidRPr="008F7CE9">
              <w:rPr>
                <w:rFonts w:ascii="Calibri" w:hAnsi="Calibri" w:cs="Calibri"/>
                <w:color w:val="000000"/>
                <w:sz w:val="30"/>
                <w:szCs w:val="30"/>
              </w:rPr>
              <w:t>304263</w:t>
            </w:r>
          </w:p>
        </w:tc>
        <w:tc>
          <w:tcPr>
            <w:tcW w:w="4508" w:type="dxa"/>
          </w:tcPr>
          <w:p w14:paraId="107F66AE" w14:textId="25A6EF9A" w:rsidR="008F7CE9" w:rsidRPr="001C2F48" w:rsidRDefault="008F7CE9" w:rsidP="007B7AE9">
            <w:pPr>
              <w:spacing w:line="360" w:lineRule="auto"/>
              <w:jc w:val="center"/>
              <w:rPr>
                <w:rFonts w:ascii="Calibri" w:hAnsi="Calibri" w:cs="Calibri"/>
                <w:sz w:val="30"/>
                <w:szCs w:val="30"/>
              </w:rPr>
            </w:pPr>
            <w:r w:rsidRPr="008F7CE9">
              <w:rPr>
                <w:rFonts w:ascii="Calibri" w:hAnsi="Calibri" w:cs="Calibri"/>
                <w:color w:val="212121"/>
                <w:sz w:val="30"/>
                <w:szCs w:val="30"/>
                <w:shd w:val="clear" w:color="auto" w:fill="FFFFFF"/>
              </w:rPr>
              <w:t>0.00105267863295887</w:t>
            </w:r>
          </w:p>
        </w:tc>
      </w:tr>
      <w:tr w:rsidR="008F7CE9" w:rsidRPr="001C2F48" w14:paraId="015D4FE8" w14:textId="77777777" w:rsidTr="007B7AE9">
        <w:tc>
          <w:tcPr>
            <w:tcW w:w="4508" w:type="dxa"/>
          </w:tcPr>
          <w:p w14:paraId="55667C13" w14:textId="45352A43" w:rsidR="008F7CE9" w:rsidRPr="001C2F48" w:rsidRDefault="008F7CE9" w:rsidP="007B7AE9">
            <w:pPr>
              <w:spacing w:line="360" w:lineRule="auto"/>
              <w:jc w:val="center"/>
              <w:rPr>
                <w:rFonts w:ascii="Calibri" w:hAnsi="Calibri" w:cs="Calibri"/>
                <w:sz w:val="30"/>
                <w:szCs w:val="30"/>
              </w:rPr>
            </w:pPr>
            <w:r w:rsidRPr="008F7CE9">
              <w:rPr>
                <w:rFonts w:ascii="Calibri" w:hAnsi="Calibri" w:cs="Calibri"/>
                <w:color w:val="212121"/>
                <w:sz w:val="30"/>
                <w:szCs w:val="30"/>
                <w:shd w:val="clear" w:color="auto" w:fill="FFFFFF"/>
              </w:rPr>
              <w:t>9905111</w:t>
            </w:r>
          </w:p>
        </w:tc>
        <w:tc>
          <w:tcPr>
            <w:tcW w:w="4508" w:type="dxa"/>
          </w:tcPr>
          <w:p w14:paraId="57B2CC88" w14:textId="76FB3967" w:rsidR="008F7CE9" w:rsidRPr="001C2F48" w:rsidRDefault="008F7CE9" w:rsidP="007B7AE9">
            <w:pPr>
              <w:spacing w:line="360" w:lineRule="auto"/>
              <w:jc w:val="center"/>
              <w:rPr>
                <w:rFonts w:ascii="Calibri" w:hAnsi="Calibri" w:cs="Calibri"/>
                <w:sz w:val="30"/>
                <w:szCs w:val="30"/>
              </w:rPr>
            </w:pPr>
            <w:r w:rsidRPr="008F7CE9">
              <w:rPr>
                <w:rFonts w:ascii="Calibri" w:hAnsi="Calibri" w:cs="Calibri"/>
                <w:color w:val="212121"/>
                <w:sz w:val="30"/>
                <w:szCs w:val="30"/>
                <w:shd w:val="clear" w:color="auto" w:fill="FFFFFF"/>
              </w:rPr>
              <w:t>0.00102915778782738</w:t>
            </w:r>
          </w:p>
        </w:tc>
      </w:tr>
    </w:tbl>
    <w:p w14:paraId="1AF2C0D0" w14:textId="77777777" w:rsidR="008F7CE9" w:rsidRPr="00A35441" w:rsidRDefault="008F7CE9" w:rsidP="008F7CE9">
      <w:pPr>
        <w:spacing w:line="360" w:lineRule="auto"/>
        <w:rPr>
          <w:rFonts w:ascii="Calibri" w:hAnsi="Calibri" w:cs="Calibri"/>
          <w:sz w:val="30"/>
          <w:szCs w:val="30"/>
        </w:rPr>
      </w:pPr>
    </w:p>
    <w:p w14:paraId="13F6491C" w14:textId="6A6DC483" w:rsidR="00A35441" w:rsidRDefault="00A35441" w:rsidP="00A35441">
      <w:pPr>
        <w:spacing w:line="360" w:lineRule="auto"/>
        <w:rPr>
          <w:rFonts w:ascii="Calibri" w:hAnsi="Calibri" w:cs="Calibri"/>
          <w:b/>
          <w:bCs/>
          <w:sz w:val="30"/>
          <w:szCs w:val="30"/>
          <w:lang w:val="en-US"/>
        </w:rPr>
      </w:pPr>
      <w:r>
        <w:rPr>
          <w:rFonts w:ascii="Calibri" w:hAnsi="Calibri" w:cs="Calibri"/>
          <w:b/>
          <w:bCs/>
          <w:sz w:val="30"/>
          <w:szCs w:val="30"/>
          <w:lang w:val="en-US"/>
        </w:rPr>
        <w:lastRenderedPageBreak/>
        <w:t xml:space="preserve">Percolation </w:t>
      </w:r>
      <w:proofErr w:type="gramStart"/>
      <w:r>
        <w:rPr>
          <w:rFonts w:ascii="Calibri" w:hAnsi="Calibri" w:cs="Calibri"/>
          <w:b/>
          <w:bCs/>
          <w:sz w:val="30"/>
          <w:szCs w:val="30"/>
          <w:lang w:val="en-US"/>
        </w:rPr>
        <w:t>Centrality :</w:t>
      </w:r>
      <w:proofErr w:type="gramEnd"/>
    </w:p>
    <w:p w14:paraId="1018D2F3" w14:textId="5C5D6431" w:rsidR="00DD3C06" w:rsidRDefault="00DD3C06" w:rsidP="00A35441">
      <w:pPr>
        <w:spacing w:line="360" w:lineRule="auto"/>
        <w:rPr>
          <w:rFonts w:ascii="Calibri" w:hAnsi="Calibri" w:cs="Calibri"/>
          <w:sz w:val="30"/>
          <w:szCs w:val="30"/>
        </w:rPr>
      </w:pPr>
      <w:r w:rsidRPr="00DD3C06">
        <w:rPr>
          <w:rFonts w:ascii="Calibri" w:hAnsi="Calibri" w:cs="Calibri"/>
          <w:sz w:val="30"/>
          <w:szCs w:val="30"/>
        </w:rPr>
        <w:t>Percolation centrality is a measure of the importance of a node in a network based on the likelihood that it will be reached by a random walker moving through the network. It reflects the idea that a node is important if it is easy to reach or "percolate" to from other parts of the network.</w:t>
      </w:r>
    </w:p>
    <w:tbl>
      <w:tblPr>
        <w:tblStyle w:val="TableGrid"/>
        <w:tblW w:w="0" w:type="auto"/>
        <w:tblLook w:val="04A0" w:firstRow="1" w:lastRow="0" w:firstColumn="1" w:lastColumn="0" w:noHBand="0" w:noVBand="1"/>
      </w:tblPr>
      <w:tblGrid>
        <w:gridCol w:w="4508"/>
        <w:gridCol w:w="4508"/>
      </w:tblGrid>
      <w:tr w:rsidR="00863796" w:rsidRPr="001C2F48" w14:paraId="29F86609" w14:textId="77777777" w:rsidTr="007B7AE9">
        <w:tc>
          <w:tcPr>
            <w:tcW w:w="4508" w:type="dxa"/>
          </w:tcPr>
          <w:p w14:paraId="077818C4" w14:textId="77777777" w:rsidR="00863796" w:rsidRPr="001C2F48" w:rsidRDefault="00863796" w:rsidP="007B7AE9">
            <w:pPr>
              <w:spacing w:line="360" w:lineRule="auto"/>
              <w:jc w:val="center"/>
              <w:rPr>
                <w:rFonts w:ascii="Calibri" w:hAnsi="Calibri" w:cs="Calibri"/>
                <w:b/>
                <w:bCs/>
                <w:sz w:val="30"/>
                <w:szCs w:val="30"/>
              </w:rPr>
            </w:pPr>
            <w:r w:rsidRPr="001C2F48">
              <w:rPr>
                <w:rFonts w:ascii="Calibri" w:hAnsi="Calibri" w:cs="Calibri"/>
                <w:b/>
                <w:bCs/>
                <w:sz w:val="30"/>
                <w:szCs w:val="30"/>
              </w:rPr>
              <w:t>Id</w:t>
            </w:r>
          </w:p>
        </w:tc>
        <w:tc>
          <w:tcPr>
            <w:tcW w:w="4508" w:type="dxa"/>
          </w:tcPr>
          <w:p w14:paraId="255ADDB6" w14:textId="4603CC3C" w:rsidR="00863796" w:rsidRPr="001C2F48" w:rsidRDefault="003A2697" w:rsidP="007B7AE9">
            <w:pPr>
              <w:spacing w:line="360" w:lineRule="auto"/>
              <w:jc w:val="center"/>
              <w:rPr>
                <w:rFonts w:ascii="Calibri" w:hAnsi="Calibri" w:cs="Calibri"/>
                <w:b/>
                <w:bCs/>
                <w:sz w:val="30"/>
                <w:szCs w:val="30"/>
              </w:rPr>
            </w:pPr>
            <w:r>
              <w:rPr>
                <w:rFonts w:ascii="Calibri" w:hAnsi="Calibri" w:cs="Calibri"/>
                <w:b/>
                <w:bCs/>
                <w:sz w:val="30"/>
                <w:szCs w:val="30"/>
              </w:rPr>
              <w:t>Percolation_centrality</w:t>
            </w:r>
          </w:p>
        </w:tc>
      </w:tr>
      <w:tr w:rsidR="00863796" w:rsidRPr="001C2F48" w14:paraId="3755787A" w14:textId="77777777" w:rsidTr="007B7AE9">
        <w:tc>
          <w:tcPr>
            <w:tcW w:w="4508" w:type="dxa"/>
          </w:tcPr>
          <w:p w14:paraId="396F35B8" w14:textId="38C1A72D" w:rsidR="00863796" w:rsidRPr="001C2F48" w:rsidRDefault="00863796" w:rsidP="007B7AE9">
            <w:pPr>
              <w:jc w:val="center"/>
              <w:rPr>
                <w:rFonts w:ascii="Calibri" w:hAnsi="Calibri" w:cs="Calibri"/>
                <w:color w:val="000000"/>
                <w:sz w:val="30"/>
                <w:szCs w:val="30"/>
              </w:rPr>
            </w:pPr>
            <w:r w:rsidRPr="00863796">
              <w:rPr>
                <w:rFonts w:ascii="Calibri" w:hAnsi="Calibri" w:cs="Calibri"/>
                <w:color w:val="000000"/>
                <w:sz w:val="30"/>
                <w:szCs w:val="30"/>
              </w:rPr>
              <w:t>9905111</w:t>
            </w:r>
          </w:p>
        </w:tc>
        <w:tc>
          <w:tcPr>
            <w:tcW w:w="4508" w:type="dxa"/>
          </w:tcPr>
          <w:p w14:paraId="7A6CB47F" w14:textId="56A46996" w:rsidR="00863796" w:rsidRPr="001C2F48" w:rsidRDefault="00863796" w:rsidP="007B7AE9">
            <w:pPr>
              <w:spacing w:line="360" w:lineRule="auto"/>
              <w:jc w:val="center"/>
              <w:rPr>
                <w:rFonts w:ascii="Calibri" w:hAnsi="Calibri" w:cs="Calibri"/>
                <w:sz w:val="30"/>
                <w:szCs w:val="30"/>
              </w:rPr>
            </w:pPr>
            <w:r w:rsidRPr="00863796">
              <w:rPr>
                <w:rFonts w:ascii="Calibri" w:hAnsi="Calibri" w:cs="Calibri"/>
                <w:color w:val="212121"/>
                <w:sz w:val="30"/>
                <w:szCs w:val="30"/>
                <w:shd w:val="clear" w:color="auto" w:fill="FFFFFF"/>
              </w:rPr>
              <w:t>0.117379165183156</w:t>
            </w:r>
          </w:p>
        </w:tc>
      </w:tr>
      <w:tr w:rsidR="00863796" w:rsidRPr="001C2F48" w14:paraId="0BC27C0B" w14:textId="77777777" w:rsidTr="007B7AE9">
        <w:tc>
          <w:tcPr>
            <w:tcW w:w="4508" w:type="dxa"/>
          </w:tcPr>
          <w:p w14:paraId="64FBC266" w14:textId="520F30E2" w:rsidR="00863796" w:rsidRPr="001C2F48" w:rsidRDefault="00863796" w:rsidP="007B7AE9">
            <w:pPr>
              <w:spacing w:line="360" w:lineRule="auto"/>
              <w:jc w:val="center"/>
              <w:rPr>
                <w:rFonts w:ascii="Calibri" w:hAnsi="Calibri" w:cs="Calibri"/>
                <w:sz w:val="30"/>
                <w:szCs w:val="30"/>
              </w:rPr>
            </w:pPr>
            <w:r w:rsidRPr="00863796">
              <w:rPr>
                <w:rFonts w:ascii="Calibri" w:hAnsi="Calibri" w:cs="Calibri"/>
                <w:color w:val="212121"/>
                <w:sz w:val="30"/>
                <w:szCs w:val="30"/>
                <w:shd w:val="clear" w:color="auto" w:fill="FFFFFF"/>
              </w:rPr>
              <w:t>9810008</w:t>
            </w:r>
          </w:p>
        </w:tc>
        <w:tc>
          <w:tcPr>
            <w:tcW w:w="4508" w:type="dxa"/>
          </w:tcPr>
          <w:p w14:paraId="295DBA58" w14:textId="40B16DE0" w:rsidR="00863796" w:rsidRPr="001C2F48" w:rsidRDefault="00863796" w:rsidP="007B7AE9">
            <w:pPr>
              <w:spacing w:line="360" w:lineRule="auto"/>
              <w:jc w:val="center"/>
              <w:rPr>
                <w:rFonts w:ascii="Calibri" w:hAnsi="Calibri" w:cs="Calibri"/>
                <w:sz w:val="30"/>
                <w:szCs w:val="30"/>
              </w:rPr>
            </w:pPr>
            <w:r w:rsidRPr="00863796">
              <w:rPr>
                <w:rFonts w:ascii="Calibri" w:hAnsi="Calibri" w:cs="Calibri"/>
                <w:color w:val="212121"/>
                <w:sz w:val="30"/>
                <w:szCs w:val="30"/>
                <w:shd w:val="clear" w:color="auto" w:fill="FFFFFF"/>
              </w:rPr>
              <w:t>0.108741697813515</w:t>
            </w:r>
          </w:p>
        </w:tc>
      </w:tr>
      <w:tr w:rsidR="00863796" w:rsidRPr="001C2F48" w14:paraId="43EC28AC" w14:textId="77777777" w:rsidTr="007B7AE9">
        <w:tc>
          <w:tcPr>
            <w:tcW w:w="4508" w:type="dxa"/>
          </w:tcPr>
          <w:p w14:paraId="3F1D5CB5" w14:textId="326CE7B7" w:rsidR="00863796" w:rsidRPr="001C2F48" w:rsidRDefault="00863796" w:rsidP="007B7AE9">
            <w:pPr>
              <w:jc w:val="center"/>
              <w:rPr>
                <w:rFonts w:ascii="Calibri" w:hAnsi="Calibri" w:cs="Calibri"/>
                <w:color w:val="000000"/>
                <w:sz w:val="30"/>
                <w:szCs w:val="30"/>
              </w:rPr>
            </w:pPr>
            <w:r w:rsidRPr="00863796">
              <w:rPr>
                <w:rFonts w:ascii="Calibri" w:hAnsi="Calibri" w:cs="Calibri"/>
                <w:color w:val="000000"/>
                <w:sz w:val="30"/>
                <w:szCs w:val="30"/>
              </w:rPr>
              <w:t>206223</w:t>
            </w:r>
          </w:p>
        </w:tc>
        <w:tc>
          <w:tcPr>
            <w:tcW w:w="4508" w:type="dxa"/>
          </w:tcPr>
          <w:p w14:paraId="647A53C2" w14:textId="660480E5" w:rsidR="00863796" w:rsidRPr="001C2F48" w:rsidRDefault="00863796" w:rsidP="007B7AE9">
            <w:pPr>
              <w:spacing w:line="360" w:lineRule="auto"/>
              <w:jc w:val="center"/>
              <w:rPr>
                <w:rFonts w:ascii="Calibri" w:hAnsi="Calibri" w:cs="Calibri"/>
                <w:sz w:val="30"/>
                <w:szCs w:val="30"/>
              </w:rPr>
            </w:pPr>
            <w:r w:rsidRPr="00863796">
              <w:rPr>
                <w:rFonts w:ascii="Calibri" w:hAnsi="Calibri" w:cs="Calibri"/>
                <w:color w:val="212121"/>
                <w:sz w:val="30"/>
                <w:szCs w:val="30"/>
                <w:shd w:val="clear" w:color="auto" w:fill="FFFFFF"/>
              </w:rPr>
              <w:t>0.108641329108154</w:t>
            </w:r>
          </w:p>
        </w:tc>
      </w:tr>
      <w:tr w:rsidR="00863796" w:rsidRPr="001C2F48" w14:paraId="7C992DF8" w14:textId="77777777" w:rsidTr="007B7AE9">
        <w:tc>
          <w:tcPr>
            <w:tcW w:w="4508" w:type="dxa"/>
          </w:tcPr>
          <w:p w14:paraId="55E1173D" w14:textId="66CB1189" w:rsidR="00863796" w:rsidRPr="001C2F48" w:rsidRDefault="00863796" w:rsidP="007B7AE9">
            <w:pPr>
              <w:spacing w:line="360" w:lineRule="auto"/>
              <w:jc w:val="center"/>
              <w:rPr>
                <w:rFonts w:ascii="Calibri" w:hAnsi="Calibri" w:cs="Calibri"/>
                <w:sz w:val="30"/>
                <w:szCs w:val="30"/>
              </w:rPr>
            </w:pPr>
            <w:r w:rsidRPr="00863796">
              <w:rPr>
                <w:rFonts w:ascii="Calibri" w:hAnsi="Calibri" w:cs="Calibri"/>
                <w:color w:val="212121"/>
                <w:sz w:val="30"/>
                <w:szCs w:val="30"/>
                <w:shd w:val="clear" w:color="auto" w:fill="FFFFFF"/>
              </w:rPr>
              <w:t>9803001</w:t>
            </w:r>
          </w:p>
        </w:tc>
        <w:tc>
          <w:tcPr>
            <w:tcW w:w="4508" w:type="dxa"/>
          </w:tcPr>
          <w:p w14:paraId="37456750" w14:textId="1BBF9131" w:rsidR="00863796" w:rsidRPr="001C2F48" w:rsidRDefault="00863796" w:rsidP="007B7AE9">
            <w:pPr>
              <w:spacing w:line="360" w:lineRule="auto"/>
              <w:jc w:val="center"/>
              <w:rPr>
                <w:rFonts w:ascii="Calibri" w:hAnsi="Calibri" w:cs="Calibri"/>
                <w:sz w:val="30"/>
                <w:szCs w:val="30"/>
              </w:rPr>
            </w:pPr>
            <w:r w:rsidRPr="00863796">
              <w:rPr>
                <w:rFonts w:ascii="Calibri" w:hAnsi="Calibri" w:cs="Calibri"/>
                <w:color w:val="212121"/>
                <w:sz w:val="30"/>
                <w:szCs w:val="30"/>
                <w:shd w:val="clear" w:color="auto" w:fill="FFFFFF"/>
              </w:rPr>
              <w:t>0.0709200789949796</w:t>
            </w:r>
          </w:p>
        </w:tc>
      </w:tr>
    </w:tbl>
    <w:p w14:paraId="05D996BA" w14:textId="77777777" w:rsidR="00863796" w:rsidRDefault="00863796" w:rsidP="00A35441">
      <w:pPr>
        <w:spacing w:line="360" w:lineRule="auto"/>
        <w:rPr>
          <w:rFonts w:ascii="Calibri" w:hAnsi="Calibri" w:cs="Calibri"/>
          <w:sz w:val="30"/>
          <w:szCs w:val="30"/>
        </w:rPr>
      </w:pPr>
    </w:p>
    <w:p w14:paraId="13DE5F2A" w14:textId="4D066F79" w:rsidR="00DD3C06" w:rsidRDefault="00DD3C06" w:rsidP="00A35441">
      <w:pPr>
        <w:spacing w:line="360" w:lineRule="auto"/>
        <w:rPr>
          <w:rFonts w:ascii="Calibri" w:hAnsi="Calibri" w:cs="Calibri"/>
          <w:b/>
          <w:bCs/>
          <w:sz w:val="30"/>
          <w:szCs w:val="30"/>
        </w:rPr>
      </w:pPr>
      <w:r>
        <w:rPr>
          <w:rFonts w:ascii="Calibri" w:hAnsi="Calibri" w:cs="Calibri"/>
          <w:b/>
          <w:bCs/>
          <w:sz w:val="30"/>
          <w:szCs w:val="30"/>
        </w:rPr>
        <w:t xml:space="preserve">Harmonic </w:t>
      </w:r>
      <w:proofErr w:type="gramStart"/>
      <w:r>
        <w:rPr>
          <w:rFonts w:ascii="Calibri" w:hAnsi="Calibri" w:cs="Calibri"/>
          <w:b/>
          <w:bCs/>
          <w:sz w:val="30"/>
          <w:szCs w:val="30"/>
        </w:rPr>
        <w:t>Centrality :</w:t>
      </w:r>
      <w:proofErr w:type="gramEnd"/>
    </w:p>
    <w:p w14:paraId="0AEF4595" w14:textId="1F6DFDF5" w:rsidR="00DD3C06" w:rsidRDefault="00DD3C06" w:rsidP="00DD3C06">
      <w:pPr>
        <w:spacing w:line="360" w:lineRule="auto"/>
        <w:ind w:firstLine="720"/>
        <w:rPr>
          <w:rFonts w:ascii="Calibri" w:hAnsi="Calibri" w:cs="Calibri"/>
          <w:sz w:val="30"/>
          <w:szCs w:val="30"/>
        </w:rPr>
      </w:pPr>
      <w:r w:rsidRPr="00DD3C06">
        <w:rPr>
          <w:rFonts w:ascii="Calibri" w:hAnsi="Calibri" w:cs="Calibri"/>
          <w:sz w:val="30"/>
          <w:szCs w:val="30"/>
        </w:rPr>
        <w:t>Harmonic centrality is a measure of the importance of a node in a network based on the inverse of the distance from that node to all other nodes in the network. It reflects the idea that a node is important if it is close to many other nodes, and that the importance of a node decreases as its distance to other nodes increases.</w:t>
      </w:r>
    </w:p>
    <w:tbl>
      <w:tblPr>
        <w:tblStyle w:val="TableGrid"/>
        <w:tblW w:w="0" w:type="auto"/>
        <w:tblLook w:val="04A0" w:firstRow="1" w:lastRow="0" w:firstColumn="1" w:lastColumn="0" w:noHBand="0" w:noVBand="1"/>
      </w:tblPr>
      <w:tblGrid>
        <w:gridCol w:w="4508"/>
        <w:gridCol w:w="4508"/>
      </w:tblGrid>
      <w:tr w:rsidR="00A8098C" w:rsidRPr="001C2F48" w14:paraId="7B83D31F" w14:textId="77777777" w:rsidTr="007B7AE9">
        <w:tc>
          <w:tcPr>
            <w:tcW w:w="4508" w:type="dxa"/>
          </w:tcPr>
          <w:p w14:paraId="7962FFC7" w14:textId="77777777" w:rsidR="00A8098C" w:rsidRPr="001C2F48" w:rsidRDefault="00A8098C" w:rsidP="007B7AE9">
            <w:pPr>
              <w:spacing w:line="360" w:lineRule="auto"/>
              <w:jc w:val="center"/>
              <w:rPr>
                <w:rFonts w:ascii="Calibri" w:hAnsi="Calibri" w:cs="Calibri"/>
                <w:b/>
                <w:bCs/>
                <w:sz w:val="30"/>
                <w:szCs w:val="30"/>
              </w:rPr>
            </w:pPr>
            <w:r w:rsidRPr="001C2F48">
              <w:rPr>
                <w:rFonts w:ascii="Calibri" w:hAnsi="Calibri" w:cs="Calibri"/>
                <w:b/>
                <w:bCs/>
                <w:sz w:val="30"/>
                <w:szCs w:val="30"/>
              </w:rPr>
              <w:t>Id</w:t>
            </w:r>
          </w:p>
        </w:tc>
        <w:tc>
          <w:tcPr>
            <w:tcW w:w="4508" w:type="dxa"/>
          </w:tcPr>
          <w:p w14:paraId="65FB79FD" w14:textId="1F849D20" w:rsidR="00A8098C" w:rsidRPr="001C2F48" w:rsidRDefault="003A2697" w:rsidP="007B7AE9">
            <w:pPr>
              <w:spacing w:line="360" w:lineRule="auto"/>
              <w:jc w:val="center"/>
              <w:rPr>
                <w:rFonts w:ascii="Calibri" w:hAnsi="Calibri" w:cs="Calibri"/>
                <w:b/>
                <w:bCs/>
                <w:sz w:val="30"/>
                <w:szCs w:val="30"/>
              </w:rPr>
            </w:pPr>
            <w:r>
              <w:rPr>
                <w:rFonts w:ascii="Calibri" w:hAnsi="Calibri" w:cs="Calibri"/>
                <w:b/>
                <w:bCs/>
                <w:sz w:val="30"/>
                <w:szCs w:val="30"/>
              </w:rPr>
              <w:t>Harmonic_centrality</w:t>
            </w:r>
          </w:p>
        </w:tc>
      </w:tr>
      <w:tr w:rsidR="00A8098C" w:rsidRPr="001C2F48" w14:paraId="7749DE76" w14:textId="77777777" w:rsidTr="007B7AE9">
        <w:tc>
          <w:tcPr>
            <w:tcW w:w="4508" w:type="dxa"/>
          </w:tcPr>
          <w:p w14:paraId="0B4741E7" w14:textId="43ABD566" w:rsidR="00A8098C" w:rsidRPr="001C2F48" w:rsidRDefault="00A8098C" w:rsidP="007B7AE9">
            <w:pPr>
              <w:jc w:val="center"/>
              <w:rPr>
                <w:rFonts w:ascii="Calibri" w:hAnsi="Calibri" w:cs="Calibri"/>
                <w:color w:val="000000"/>
                <w:sz w:val="30"/>
                <w:szCs w:val="30"/>
              </w:rPr>
            </w:pPr>
            <w:r w:rsidRPr="00A8098C">
              <w:rPr>
                <w:rFonts w:ascii="Calibri" w:hAnsi="Calibri" w:cs="Calibri"/>
                <w:color w:val="000000"/>
                <w:sz w:val="30"/>
                <w:szCs w:val="30"/>
              </w:rPr>
              <w:t>210224</w:t>
            </w:r>
          </w:p>
        </w:tc>
        <w:tc>
          <w:tcPr>
            <w:tcW w:w="4508" w:type="dxa"/>
          </w:tcPr>
          <w:p w14:paraId="47B7F549" w14:textId="302C2D13" w:rsidR="00A8098C" w:rsidRPr="001C2F48" w:rsidRDefault="00A8098C" w:rsidP="007B7AE9">
            <w:pPr>
              <w:spacing w:line="360" w:lineRule="auto"/>
              <w:jc w:val="center"/>
              <w:rPr>
                <w:rFonts w:ascii="Calibri" w:hAnsi="Calibri" w:cs="Calibri"/>
                <w:sz w:val="30"/>
                <w:szCs w:val="30"/>
              </w:rPr>
            </w:pPr>
            <w:r w:rsidRPr="00A8098C">
              <w:rPr>
                <w:rFonts w:ascii="Calibri" w:hAnsi="Calibri" w:cs="Calibri"/>
                <w:color w:val="212121"/>
                <w:sz w:val="30"/>
                <w:szCs w:val="30"/>
                <w:shd w:val="clear" w:color="auto" w:fill="FFFFFF"/>
              </w:rPr>
              <w:t>3379.3506132757</w:t>
            </w:r>
          </w:p>
        </w:tc>
      </w:tr>
      <w:tr w:rsidR="00A8098C" w:rsidRPr="001C2F48" w14:paraId="0758D7FA" w14:textId="77777777" w:rsidTr="007B7AE9">
        <w:tc>
          <w:tcPr>
            <w:tcW w:w="4508" w:type="dxa"/>
          </w:tcPr>
          <w:p w14:paraId="67E8591D" w14:textId="217B2AF7" w:rsidR="00A8098C" w:rsidRPr="001C2F48" w:rsidRDefault="00A8098C" w:rsidP="007B7AE9">
            <w:pPr>
              <w:spacing w:line="360" w:lineRule="auto"/>
              <w:jc w:val="center"/>
              <w:rPr>
                <w:rFonts w:ascii="Calibri" w:hAnsi="Calibri" w:cs="Calibri"/>
                <w:sz w:val="30"/>
                <w:szCs w:val="30"/>
              </w:rPr>
            </w:pPr>
            <w:r w:rsidRPr="00A8098C">
              <w:rPr>
                <w:rFonts w:ascii="Calibri" w:hAnsi="Calibri" w:cs="Calibri"/>
                <w:color w:val="212121"/>
                <w:sz w:val="30"/>
                <w:szCs w:val="30"/>
                <w:shd w:val="clear" w:color="auto" w:fill="FFFFFF"/>
              </w:rPr>
              <w:t>210157</w:t>
            </w:r>
          </w:p>
        </w:tc>
        <w:tc>
          <w:tcPr>
            <w:tcW w:w="4508" w:type="dxa"/>
          </w:tcPr>
          <w:p w14:paraId="57AF9E4D" w14:textId="4F8E1AE6" w:rsidR="00A8098C" w:rsidRPr="001C2F48" w:rsidRDefault="00A8098C" w:rsidP="007B7AE9">
            <w:pPr>
              <w:spacing w:line="360" w:lineRule="auto"/>
              <w:jc w:val="center"/>
              <w:rPr>
                <w:rFonts w:ascii="Calibri" w:hAnsi="Calibri" w:cs="Calibri"/>
                <w:sz w:val="30"/>
                <w:szCs w:val="30"/>
              </w:rPr>
            </w:pPr>
            <w:r w:rsidRPr="00A8098C">
              <w:rPr>
                <w:rFonts w:ascii="Calibri" w:hAnsi="Calibri" w:cs="Calibri"/>
                <w:color w:val="212121"/>
                <w:sz w:val="30"/>
                <w:szCs w:val="30"/>
                <w:shd w:val="clear" w:color="auto" w:fill="FFFFFF"/>
              </w:rPr>
              <w:t>3144.84394369823</w:t>
            </w:r>
          </w:p>
        </w:tc>
      </w:tr>
      <w:tr w:rsidR="00A8098C" w:rsidRPr="001C2F48" w14:paraId="5E5AE322" w14:textId="77777777" w:rsidTr="007B7AE9">
        <w:tc>
          <w:tcPr>
            <w:tcW w:w="4508" w:type="dxa"/>
          </w:tcPr>
          <w:p w14:paraId="766249CA" w14:textId="5F2339BB" w:rsidR="00A8098C" w:rsidRPr="001C2F48" w:rsidRDefault="00A8098C" w:rsidP="007B7AE9">
            <w:pPr>
              <w:jc w:val="center"/>
              <w:rPr>
                <w:rFonts w:ascii="Calibri" w:hAnsi="Calibri" w:cs="Calibri"/>
                <w:color w:val="000000"/>
                <w:sz w:val="30"/>
                <w:szCs w:val="30"/>
              </w:rPr>
            </w:pPr>
            <w:r w:rsidRPr="00A8098C">
              <w:rPr>
                <w:rFonts w:ascii="Calibri" w:hAnsi="Calibri" w:cs="Calibri"/>
                <w:color w:val="000000"/>
                <w:sz w:val="30"/>
                <w:szCs w:val="30"/>
              </w:rPr>
              <w:t>210292</w:t>
            </w:r>
          </w:p>
        </w:tc>
        <w:tc>
          <w:tcPr>
            <w:tcW w:w="4508" w:type="dxa"/>
          </w:tcPr>
          <w:p w14:paraId="33B5BE86" w14:textId="0531DB87" w:rsidR="00A8098C" w:rsidRPr="001C2F48" w:rsidRDefault="00A8098C" w:rsidP="007B7AE9">
            <w:pPr>
              <w:spacing w:line="360" w:lineRule="auto"/>
              <w:jc w:val="center"/>
              <w:rPr>
                <w:rFonts w:ascii="Calibri" w:hAnsi="Calibri" w:cs="Calibri"/>
                <w:sz w:val="30"/>
                <w:szCs w:val="30"/>
              </w:rPr>
            </w:pPr>
            <w:r w:rsidRPr="00A8098C">
              <w:rPr>
                <w:rFonts w:ascii="Calibri" w:hAnsi="Calibri" w:cs="Calibri"/>
                <w:color w:val="212121"/>
                <w:sz w:val="30"/>
                <w:szCs w:val="30"/>
                <w:shd w:val="clear" w:color="auto" w:fill="FFFFFF"/>
              </w:rPr>
              <w:t>3138.77616550121</w:t>
            </w:r>
          </w:p>
        </w:tc>
      </w:tr>
      <w:tr w:rsidR="00A8098C" w:rsidRPr="001C2F48" w14:paraId="05723B29" w14:textId="77777777" w:rsidTr="007B7AE9">
        <w:tc>
          <w:tcPr>
            <w:tcW w:w="4508" w:type="dxa"/>
          </w:tcPr>
          <w:p w14:paraId="5FC881FD" w14:textId="6B910A8B" w:rsidR="00A8098C" w:rsidRPr="001C2F48" w:rsidRDefault="00A8098C" w:rsidP="007B7AE9">
            <w:pPr>
              <w:spacing w:line="360" w:lineRule="auto"/>
              <w:jc w:val="center"/>
              <w:rPr>
                <w:rFonts w:ascii="Calibri" w:hAnsi="Calibri" w:cs="Calibri"/>
                <w:sz w:val="30"/>
                <w:szCs w:val="30"/>
              </w:rPr>
            </w:pPr>
            <w:r w:rsidRPr="00A8098C">
              <w:rPr>
                <w:rFonts w:ascii="Calibri" w:hAnsi="Calibri" w:cs="Calibri"/>
                <w:color w:val="212121"/>
                <w:sz w:val="30"/>
                <w:szCs w:val="30"/>
                <w:shd w:val="clear" w:color="auto" w:fill="FFFFFF"/>
              </w:rPr>
              <w:t>209241</w:t>
            </w:r>
          </w:p>
        </w:tc>
        <w:tc>
          <w:tcPr>
            <w:tcW w:w="4508" w:type="dxa"/>
          </w:tcPr>
          <w:p w14:paraId="2A2FC3AB" w14:textId="7C566DD9" w:rsidR="00A8098C" w:rsidRPr="001C2F48" w:rsidRDefault="00A8098C" w:rsidP="007B7AE9">
            <w:pPr>
              <w:spacing w:line="360" w:lineRule="auto"/>
              <w:jc w:val="center"/>
              <w:rPr>
                <w:rFonts w:ascii="Calibri" w:hAnsi="Calibri" w:cs="Calibri"/>
                <w:sz w:val="30"/>
                <w:szCs w:val="30"/>
              </w:rPr>
            </w:pPr>
            <w:r w:rsidRPr="00A8098C">
              <w:rPr>
                <w:rFonts w:ascii="Calibri" w:hAnsi="Calibri" w:cs="Calibri"/>
                <w:color w:val="212121"/>
                <w:sz w:val="30"/>
                <w:szCs w:val="30"/>
                <w:shd w:val="clear" w:color="auto" w:fill="FFFFFF"/>
              </w:rPr>
              <w:t>3027.20459540463</w:t>
            </w:r>
          </w:p>
        </w:tc>
      </w:tr>
    </w:tbl>
    <w:p w14:paraId="761A6B29" w14:textId="77777777" w:rsidR="003B67F5" w:rsidRPr="00DD3C06" w:rsidRDefault="003B67F5" w:rsidP="00A8098C">
      <w:pPr>
        <w:spacing w:line="360" w:lineRule="auto"/>
        <w:rPr>
          <w:rFonts w:ascii="Calibri" w:hAnsi="Calibri" w:cs="Calibri"/>
          <w:sz w:val="30"/>
          <w:szCs w:val="30"/>
          <w:lang w:val="en-US"/>
        </w:rPr>
      </w:pPr>
    </w:p>
    <w:p w14:paraId="05A255A0" w14:textId="19631B3B" w:rsidR="00412382" w:rsidRDefault="00BA3171" w:rsidP="00FE6A80">
      <w:pPr>
        <w:spacing w:line="360" w:lineRule="auto"/>
        <w:rPr>
          <w:rFonts w:ascii="Calibri" w:hAnsi="Calibri" w:cs="Calibri"/>
          <w:b/>
          <w:bCs/>
          <w:sz w:val="30"/>
          <w:szCs w:val="30"/>
          <w:lang w:val="en-US"/>
        </w:rPr>
      </w:pPr>
      <w:r w:rsidRPr="00BA3171">
        <w:rPr>
          <w:rFonts w:ascii="Calibri" w:hAnsi="Calibri" w:cs="Calibri"/>
          <w:b/>
          <w:bCs/>
          <w:sz w:val="30"/>
          <w:szCs w:val="30"/>
          <w:lang w:val="en-US"/>
        </w:rPr>
        <w:lastRenderedPageBreak/>
        <w:t xml:space="preserve">Finding top K </w:t>
      </w:r>
      <w:proofErr w:type="gramStart"/>
      <w:r w:rsidRPr="00BA3171">
        <w:rPr>
          <w:rFonts w:ascii="Calibri" w:hAnsi="Calibri" w:cs="Calibri"/>
          <w:b/>
          <w:bCs/>
          <w:sz w:val="30"/>
          <w:szCs w:val="30"/>
          <w:lang w:val="en-US"/>
        </w:rPr>
        <w:t>nodes :</w:t>
      </w:r>
      <w:proofErr w:type="gramEnd"/>
    </w:p>
    <w:p w14:paraId="494D1C9D" w14:textId="0407691E" w:rsidR="00BA3171" w:rsidRDefault="0002282A" w:rsidP="00FE6A80">
      <w:pPr>
        <w:spacing w:line="360" w:lineRule="auto"/>
        <w:rPr>
          <w:rFonts w:ascii="Calibri" w:hAnsi="Calibri" w:cs="Calibri"/>
          <w:sz w:val="30"/>
          <w:szCs w:val="30"/>
          <w:lang w:val="en-US"/>
        </w:rPr>
      </w:pPr>
      <w:r w:rsidRPr="0002282A">
        <w:rPr>
          <w:rFonts w:ascii="Calibri" w:hAnsi="Calibri" w:cs="Calibri"/>
          <w:sz w:val="30"/>
          <w:szCs w:val="30"/>
          <w:lang w:val="en-US"/>
        </w:rPr>
        <w:t xml:space="preserve">Using minmax </w:t>
      </w:r>
      <w:r w:rsidR="00FE6A80" w:rsidRPr="0002282A">
        <w:rPr>
          <w:rFonts w:ascii="Calibri" w:hAnsi="Calibri" w:cs="Calibri"/>
          <w:sz w:val="30"/>
          <w:szCs w:val="30"/>
          <w:lang w:val="en-US"/>
        </w:rPr>
        <w:t>normalization</w:t>
      </w:r>
      <w:r w:rsidRPr="0002282A">
        <w:rPr>
          <w:rFonts w:ascii="Calibri" w:hAnsi="Calibri" w:cs="Calibri"/>
          <w:sz w:val="30"/>
          <w:szCs w:val="30"/>
          <w:lang w:val="en-US"/>
        </w:rPr>
        <w:t xml:space="preserve"> to rescale the data between 0 and 1, the rankings of the nodes based on the 13 centrality measurements described above are determined. For various k values, these distinct rankings are intersected with one another. The top k nodes for k value 1000 are the intersection of the 13 sets made up of the nodes with the top 1000 ranks according to each of the centrality metrics.</w:t>
      </w:r>
    </w:p>
    <w:p w14:paraId="2B584A43" w14:textId="77777777" w:rsidR="00FE6A80" w:rsidRPr="00FE6A80" w:rsidRDefault="00FE6A80" w:rsidP="00FE6A80">
      <w:pPr>
        <w:spacing w:line="360" w:lineRule="auto"/>
        <w:rPr>
          <w:rFonts w:ascii="Calibri" w:hAnsi="Calibri" w:cs="Calibri"/>
          <w:sz w:val="8"/>
          <w:szCs w:val="8"/>
          <w:lang w:val="en-US"/>
        </w:rPr>
      </w:pPr>
    </w:p>
    <w:p w14:paraId="6AFEA1C8" w14:textId="0B8FCDCF" w:rsidR="0002282A" w:rsidRPr="0002282A" w:rsidRDefault="0002282A" w:rsidP="00FE6A80">
      <w:pPr>
        <w:spacing w:line="360" w:lineRule="auto"/>
        <w:rPr>
          <w:rFonts w:ascii="Calibri" w:hAnsi="Calibri" w:cs="Calibri"/>
          <w:b/>
          <w:bCs/>
          <w:sz w:val="30"/>
          <w:szCs w:val="30"/>
        </w:rPr>
      </w:pPr>
      <w:r w:rsidRPr="0002282A">
        <w:rPr>
          <w:rFonts w:ascii="Calibri" w:hAnsi="Calibri" w:cs="Calibri"/>
          <w:b/>
          <w:bCs/>
          <w:sz w:val="30"/>
          <w:szCs w:val="30"/>
        </w:rPr>
        <w:t xml:space="preserve">Ranking the top k </w:t>
      </w:r>
      <w:proofErr w:type="gramStart"/>
      <w:r w:rsidRPr="0002282A">
        <w:rPr>
          <w:rFonts w:ascii="Calibri" w:hAnsi="Calibri" w:cs="Calibri"/>
          <w:b/>
          <w:bCs/>
          <w:sz w:val="30"/>
          <w:szCs w:val="30"/>
        </w:rPr>
        <w:t>nodes</w:t>
      </w:r>
      <w:r w:rsidR="00FE6A80">
        <w:rPr>
          <w:rFonts w:ascii="Calibri" w:hAnsi="Calibri" w:cs="Calibri"/>
          <w:b/>
          <w:bCs/>
          <w:sz w:val="30"/>
          <w:szCs w:val="30"/>
        </w:rPr>
        <w:t xml:space="preserve"> :</w:t>
      </w:r>
      <w:proofErr w:type="gramEnd"/>
    </w:p>
    <w:p w14:paraId="45917629" w14:textId="77777777" w:rsidR="0002282A" w:rsidRPr="0002282A" w:rsidRDefault="0002282A" w:rsidP="00FE6A80">
      <w:pPr>
        <w:spacing w:line="360" w:lineRule="auto"/>
        <w:rPr>
          <w:rFonts w:ascii="Calibri" w:hAnsi="Calibri" w:cs="Calibri"/>
          <w:sz w:val="30"/>
          <w:szCs w:val="30"/>
        </w:rPr>
      </w:pPr>
      <w:r w:rsidRPr="0002282A">
        <w:rPr>
          <w:rFonts w:ascii="Calibri" w:hAnsi="Calibri" w:cs="Calibri"/>
          <w:sz w:val="30"/>
          <w:szCs w:val="30"/>
        </w:rPr>
        <w:t>A score for each node is calculated by adding the all the normalized graph measures. Equal weight is given for each centrality measure here. This score is used to rank the top k nodes.</w:t>
      </w:r>
    </w:p>
    <w:p w14:paraId="786ECA26" w14:textId="77777777" w:rsidR="0002282A" w:rsidRPr="0002282A" w:rsidRDefault="0002282A" w:rsidP="00FE6A80">
      <w:pPr>
        <w:spacing w:line="360" w:lineRule="auto"/>
        <w:rPr>
          <w:rFonts w:ascii="Calibri" w:hAnsi="Calibri" w:cs="Calibri"/>
          <w:sz w:val="30"/>
          <w:szCs w:val="30"/>
        </w:rPr>
      </w:pPr>
      <w:r w:rsidRPr="0002282A">
        <w:rPr>
          <w:rFonts w:ascii="Calibri" w:hAnsi="Calibri" w:cs="Calibri"/>
          <w:sz w:val="30"/>
          <w:szCs w:val="30"/>
        </w:rPr>
        <w:tab/>
      </w:r>
      <w:r w:rsidRPr="0002282A">
        <w:rPr>
          <w:rFonts w:ascii="Calibri" w:hAnsi="Calibri" w:cs="Calibri"/>
          <w:sz w:val="30"/>
          <w:szCs w:val="30"/>
        </w:rPr>
        <w:tab/>
        <w:t>SCORE = Σ normalized centrality measures</w:t>
      </w:r>
    </w:p>
    <w:p w14:paraId="122EFDA0" w14:textId="2FC4AF54" w:rsidR="00FE6A80" w:rsidRPr="009728B1" w:rsidRDefault="00FE6A80" w:rsidP="00FE6A80">
      <w:pPr>
        <w:spacing w:line="360" w:lineRule="auto"/>
        <w:rPr>
          <w:rFonts w:ascii="Calibri" w:hAnsi="Calibri" w:cs="Calibri"/>
          <w:sz w:val="10"/>
          <w:szCs w:val="10"/>
        </w:rPr>
      </w:pPr>
    </w:p>
    <w:p w14:paraId="2786F8F1" w14:textId="5633BB1C" w:rsidR="00FE6A80" w:rsidRDefault="00FE6A80" w:rsidP="00FE6A80">
      <w:pPr>
        <w:spacing w:line="360" w:lineRule="auto"/>
        <w:rPr>
          <w:rFonts w:ascii="Calibri" w:hAnsi="Calibri" w:cs="Calibri"/>
          <w:b/>
          <w:bCs/>
          <w:sz w:val="30"/>
          <w:szCs w:val="30"/>
        </w:rPr>
      </w:pPr>
      <w:r>
        <w:rPr>
          <w:rFonts w:ascii="Calibri" w:hAnsi="Calibri" w:cs="Calibri"/>
          <w:b/>
          <w:bCs/>
          <w:sz w:val="30"/>
          <w:szCs w:val="30"/>
        </w:rPr>
        <w:t xml:space="preserve">ANP </w:t>
      </w:r>
      <w:proofErr w:type="gramStart"/>
      <w:r>
        <w:rPr>
          <w:rFonts w:ascii="Calibri" w:hAnsi="Calibri" w:cs="Calibri"/>
          <w:b/>
          <w:bCs/>
          <w:sz w:val="30"/>
          <w:szCs w:val="30"/>
        </w:rPr>
        <w:t>Algorithm :</w:t>
      </w:r>
      <w:proofErr w:type="gramEnd"/>
    </w:p>
    <w:p w14:paraId="79552343"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008000"/>
          <w:sz w:val="20"/>
          <w:szCs w:val="20"/>
        </w:rPr>
        <w:t># Import necessary libraries</w:t>
      </w:r>
    </w:p>
    <w:p w14:paraId="5236C789"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AF00DB"/>
          <w:sz w:val="20"/>
          <w:szCs w:val="20"/>
        </w:rPr>
        <w:t>import</w:t>
      </w:r>
      <w:r w:rsidRPr="00637DFF">
        <w:rPr>
          <w:rFonts w:ascii="Consolas" w:hAnsi="Consolas" w:cs="Courier New"/>
          <w:color w:val="000000"/>
          <w:sz w:val="20"/>
          <w:szCs w:val="20"/>
        </w:rPr>
        <w:t> numpy </w:t>
      </w:r>
      <w:r w:rsidRPr="00637DFF">
        <w:rPr>
          <w:rFonts w:ascii="Consolas" w:hAnsi="Consolas" w:cs="Courier New"/>
          <w:color w:val="AF00DB"/>
          <w:sz w:val="20"/>
          <w:szCs w:val="20"/>
        </w:rPr>
        <w:t>as</w:t>
      </w:r>
      <w:r w:rsidRPr="00637DFF">
        <w:rPr>
          <w:rFonts w:ascii="Consolas" w:hAnsi="Consolas" w:cs="Courier New"/>
          <w:color w:val="000000"/>
          <w:sz w:val="20"/>
          <w:szCs w:val="20"/>
        </w:rPr>
        <w:t> np</w:t>
      </w:r>
    </w:p>
    <w:p w14:paraId="1A91B8E6" w14:textId="77777777" w:rsidR="00FE6A80" w:rsidRPr="00637DFF" w:rsidRDefault="00FE6A80" w:rsidP="00FE6A80">
      <w:pPr>
        <w:shd w:val="clear" w:color="auto" w:fill="FFFFFE"/>
        <w:spacing w:line="240" w:lineRule="auto"/>
        <w:rPr>
          <w:rFonts w:ascii="Consolas" w:hAnsi="Consolas" w:cs="Courier New"/>
          <w:color w:val="000000"/>
          <w:sz w:val="20"/>
          <w:szCs w:val="20"/>
        </w:rPr>
      </w:pPr>
    </w:p>
    <w:p w14:paraId="636F1922"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008000"/>
          <w:sz w:val="20"/>
          <w:szCs w:val="20"/>
        </w:rPr>
        <w:t># Define a function for calculating the consistency ratio</w:t>
      </w:r>
    </w:p>
    <w:p w14:paraId="3824156E"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0000FF"/>
          <w:sz w:val="20"/>
          <w:szCs w:val="20"/>
        </w:rPr>
        <w:t>def</w:t>
      </w:r>
      <w:r w:rsidRPr="00637DFF">
        <w:rPr>
          <w:rFonts w:ascii="Consolas" w:hAnsi="Consolas" w:cs="Courier New"/>
          <w:color w:val="000000"/>
          <w:sz w:val="20"/>
          <w:szCs w:val="20"/>
        </w:rPr>
        <w:t> </w:t>
      </w:r>
      <w:r w:rsidRPr="00637DFF">
        <w:rPr>
          <w:rFonts w:ascii="Consolas" w:hAnsi="Consolas" w:cs="Courier New"/>
          <w:color w:val="795E26"/>
          <w:sz w:val="20"/>
          <w:szCs w:val="20"/>
        </w:rPr>
        <w:t>consistency_</w:t>
      </w:r>
      <w:proofErr w:type="gramStart"/>
      <w:r w:rsidRPr="00637DFF">
        <w:rPr>
          <w:rFonts w:ascii="Consolas" w:hAnsi="Consolas" w:cs="Courier New"/>
          <w:color w:val="795E26"/>
          <w:sz w:val="20"/>
          <w:szCs w:val="20"/>
        </w:rPr>
        <w:t>ratio</w:t>
      </w:r>
      <w:r w:rsidRPr="00637DFF">
        <w:rPr>
          <w:rFonts w:ascii="Consolas" w:hAnsi="Consolas" w:cs="Courier New"/>
          <w:color w:val="000000"/>
          <w:sz w:val="20"/>
          <w:szCs w:val="20"/>
        </w:rPr>
        <w:t>(</w:t>
      </w:r>
      <w:proofErr w:type="gramEnd"/>
      <w:r w:rsidRPr="00637DFF">
        <w:rPr>
          <w:rFonts w:ascii="Consolas" w:hAnsi="Consolas" w:cs="Courier New"/>
          <w:color w:val="001080"/>
          <w:sz w:val="20"/>
          <w:szCs w:val="20"/>
        </w:rPr>
        <w:t>matrix</w:t>
      </w:r>
      <w:r w:rsidRPr="00637DFF">
        <w:rPr>
          <w:rFonts w:ascii="Consolas" w:hAnsi="Consolas" w:cs="Courier New"/>
          <w:color w:val="000000"/>
          <w:sz w:val="20"/>
          <w:szCs w:val="20"/>
        </w:rPr>
        <w:t>, </w:t>
      </w:r>
      <w:r w:rsidRPr="00637DFF">
        <w:rPr>
          <w:rFonts w:ascii="Consolas" w:hAnsi="Consolas" w:cs="Courier New"/>
          <w:color w:val="001080"/>
          <w:sz w:val="20"/>
          <w:szCs w:val="20"/>
        </w:rPr>
        <w:t>n</w:t>
      </w:r>
      <w:r w:rsidRPr="00637DFF">
        <w:rPr>
          <w:rFonts w:ascii="Consolas" w:hAnsi="Consolas" w:cs="Courier New"/>
          <w:color w:val="000000"/>
          <w:sz w:val="20"/>
          <w:szCs w:val="20"/>
        </w:rPr>
        <w:t>):</w:t>
      </w:r>
    </w:p>
    <w:p w14:paraId="5B56DBE6"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000000"/>
          <w:sz w:val="20"/>
          <w:szCs w:val="20"/>
        </w:rPr>
        <w:t>  eigenvalues, eigenvectors = np.linalg.eig(matrix)</w:t>
      </w:r>
    </w:p>
    <w:p w14:paraId="2E3EF693"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000000"/>
          <w:sz w:val="20"/>
          <w:szCs w:val="20"/>
        </w:rPr>
        <w:t>  eigenvector = eigenvectors</w:t>
      </w:r>
      <w:proofErr w:type="gramStart"/>
      <w:r w:rsidRPr="00637DFF">
        <w:rPr>
          <w:rFonts w:ascii="Consolas" w:hAnsi="Consolas" w:cs="Courier New"/>
          <w:color w:val="000000"/>
          <w:sz w:val="20"/>
          <w:szCs w:val="20"/>
        </w:rPr>
        <w:t>[:,</w:t>
      </w:r>
      <w:proofErr w:type="gramEnd"/>
      <w:r w:rsidRPr="00637DFF">
        <w:rPr>
          <w:rFonts w:ascii="Consolas" w:hAnsi="Consolas" w:cs="Courier New"/>
          <w:color w:val="000000"/>
          <w:sz w:val="20"/>
          <w:szCs w:val="20"/>
        </w:rPr>
        <w:t> np.argmax(eigenvalues)]</w:t>
      </w:r>
    </w:p>
    <w:p w14:paraId="40862E15"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000000"/>
          <w:sz w:val="20"/>
          <w:szCs w:val="20"/>
        </w:rPr>
        <w:t>  priorities = </w:t>
      </w:r>
      <w:proofErr w:type="gramStart"/>
      <w:r w:rsidRPr="00637DFF">
        <w:rPr>
          <w:rFonts w:ascii="Consolas" w:hAnsi="Consolas" w:cs="Courier New"/>
          <w:color w:val="000000"/>
          <w:sz w:val="20"/>
          <w:szCs w:val="20"/>
        </w:rPr>
        <w:t>np.</w:t>
      </w:r>
      <w:r w:rsidRPr="00637DFF">
        <w:rPr>
          <w:rFonts w:ascii="Consolas" w:hAnsi="Consolas" w:cs="Courier New"/>
          <w:color w:val="795E26"/>
          <w:sz w:val="20"/>
          <w:szCs w:val="20"/>
        </w:rPr>
        <w:t>abs</w:t>
      </w:r>
      <w:r w:rsidRPr="00637DFF">
        <w:rPr>
          <w:rFonts w:ascii="Consolas" w:hAnsi="Consolas" w:cs="Courier New"/>
          <w:color w:val="000000"/>
          <w:sz w:val="20"/>
          <w:szCs w:val="20"/>
        </w:rPr>
        <w:t>(</w:t>
      </w:r>
      <w:proofErr w:type="gramEnd"/>
      <w:r w:rsidRPr="00637DFF">
        <w:rPr>
          <w:rFonts w:ascii="Consolas" w:hAnsi="Consolas" w:cs="Courier New"/>
          <w:color w:val="000000"/>
          <w:sz w:val="20"/>
          <w:szCs w:val="20"/>
        </w:rPr>
        <w:t>eigenvector / np.</w:t>
      </w:r>
      <w:r w:rsidRPr="00637DFF">
        <w:rPr>
          <w:rFonts w:ascii="Consolas" w:hAnsi="Consolas" w:cs="Courier New"/>
          <w:color w:val="795E26"/>
          <w:sz w:val="20"/>
          <w:szCs w:val="20"/>
        </w:rPr>
        <w:t>sum</w:t>
      </w:r>
      <w:r w:rsidRPr="00637DFF">
        <w:rPr>
          <w:rFonts w:ascii="Consolas" w:hAnsi="Consolas" w:cs="Courier New"/>
          <w:color w:val="000000"/>
          <w:sz w:val="20"/>
          <w:szCs w:val="20"/>
        </w:rPr>
        <w:t>(eigenvector))</w:t>
      </w:r>
    </w:p>
    <w:p w14:paraId="76A2BCCF"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000000"/>
          <w:sz w:val="20"/>
          <w:szCs w:val="20"/>
        </w:rPr>
        <w:t>  consistency_index = (np.</w:t>
      </w:r>
      <w:r w:rsidRPr="00637DFF">
        <w:rPr>
          <w:rFonts w:ascii="Consolas" w:hAnsi="Consolas" w:cs="Courier New"/>
          <w:color w:val="795E26"/>
          <w:sz w:val="20"/>
          <w:szCs w:val="20"/>
        </w:rPr>
        <w:t>max</w:t>
      </w:r>
      <w:r w:rsidRPr="00637DFF">
        <w:rPr>
          <w:rFonts w:ascii="Consolas" w:hAnsi="Consolas" w:cs="Courier New"/>
          <w:color w:val="000000"/>
          <w:sz w:val="20"/>
          <w:szCs w:val="20"/>
        </w:rPr>
        <w:t>(eigenvalues) - n) / (n - </w:t>
      </w:r>
      <w:r w:rsidRPr="00637DFF">
        <w:rPr>
          <w:rFonts w:ascii="Consolas" w:hAnsi="Consolas" w:cs="Courier New"/>
          <w:color w:val="09885A"/>
          <w:sz w:val="20"/>
          <w:szCs w:val="20"/>
        </w:rPr>
        <w:t>1</w:t>
      </w:r>
      <w:r w:rsidRPr="00637DFF">
        <w:rPr>
          <w:rFonts w:ascii="Consolas" w:hAnsi="Consolas" w:cs="Courier New"/>
          <w:color w:val="000000"/>
          <w:sz w:val="20"/>
          <w:szCs w:val="20"/>
        </w:rPr>
        <w:t>)</w:t>
      </w:r>
    </w:p>
    <w:p w14:paraId="5C324197"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000000"/>
          <w:sz w:val="20"/>
          <w:szCs w:val="20"/>
        </w:rPr>
        <w:t>  </w:t>
      </w:r>
      <w:r w:rsidRPr="00637DFF">
        <w:rPr>
          <w:rFonts w:ascii="Consolas" w:hAnsi="Consolas" w:cs="Courier New"/>
          <w:color w:val="AF00DB"/>
          <w:sz w:val="20"/>
          <w:szCs w:val="20"/>
        </w:rPr>
        <w:t>return</w:t>
      </w:r>
      <w:r w:rsidRPr="00637DFF">
        <w:rPr>
          <w:rFonts w:ascii="Consolas" w:hAnsi="Consolas" w:cs="Courier New"/>
          <w:color w:val="000000"/>
          <w:sz w:val="20"/>
          <w:szCs w:val="20"/>
        </w:rPr>
        <w:t> consistency_index / </w:t>
      </w:r>
      <w:r w:rsidRPr="00637DFF">
        <w:rPr>
          <w:rFonts w:ascii="Consolas" w:hAnsi="Consolas" w:cs="Courier New"/>
          <w:color w:val="09885A"/>
          <w:sz w:val="20"/>
          <w:szCs w:val="20"/>
        </w:rPr>
        <w:t>0.58</w:t>
      </w:r>
      <w:r w:rsidRPr="00637DFF">
        <w:rPr>
          <w:rFonts w:ascii="Consolas" w:hAnsi="Consolas" w:cs="Courier New"/>
          <w:color w:val="000000"/>
          <w:sz w:val="20"/>
          <w:szCs w:val="20"/>
        </w:rPr>
        <w:t> </w:t>
      </w:r>
      <w:r w:rsidRPr="00637DFF">
        <w:rPr>
          <w:rFonts w:ascii="Consolas" w:hAnsi="Consolas" w:cs="Courier New"/>
          <w:color w:val="008000"/>
          <w:sz w:val="20"/>
          <w:szCs w:val="20"/>
        </w:rPr>
        <w:t>#random_consistency_</w:t>
      </w:r>
      <w:proofErr w:type="gramStart"/>
      <w:r w:rsidRPr="00637DFF">
        <w:rPr>
          <w:rFonts w:ascii="Consolas" w:hAnsi="Consolas" w:cs="Courier New"/>
          <w:color w:val="008000"/>
          <w:sz w:val="20"/>
          <w:szCs w:val="20"/>
        </w:rPr>
        <w:t>index[</w:t>
      </w:r>
      <w:proofErr w:type="gramEnd"/>
      <w:r w:rsidRPr="00637DFF">
        <w:rPr>
          <w:rFonts w:ascii="Consolas" w:hAnsi="Consolas" w:cs="Courier New"/>
          <w:color w:val="008000"/>
          <w:sz w:val="20"/>
          <w:szCs w:val="20"/>
        </w:rPr>
        <w:t>3] = 0.58</w:t>
      </w:r>
    </w:p>
    <w:p w14:paraId="0F0B2962" w14:textId="77777777" w:rsidR="00FE6A80" w:rsidRPr="00637DFF" w:rsidRDefault="00FE6A80" w:rsidP="00FE6A80">
      <w:pPr>
        <w:shd w:val="clear" w:color="auto" w:fill="FFFFFE"/>
        <w:spacing w:line="240" w:lineRule="auto"/>
        <w:rPr>
          <w:rFonts w:ascii="Consolas" w:hAnsi="Consolas" w:cs="Courier New"/>
          <w:color w:val="000000"/>
          <w:sz w:val="20"/>
          <w:szCs w:val="20"/>
        </w:rPr>
      </w:pPr>
    </w:p>
    <w:p w14:paraId="3A3F3AD1"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008000"/>
          <w:sz w:val="20"/>
          <w:szCs w:val="20"/>
        </w:rPr>
        <w:t># Define a function for calculating the priority vectors</w:t>
      </w:r>
    </w:p>
    <w:p w14:paraId="26C02FD4"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0000FF"/>
          <w:sz w:val="20"/>
          <w:szCs w:val="20"/>
        </w:rPr>
        <w:t>def</w:t>
      </w:r>
      <w:r w:rsidRPr="00637DFF">
        <w:rPr>
          <w:rFonts w:ascii="Consolas" w:hAnsi="Consolas" w:cs="Courier New"/>
          <w:color w:val="000000"/>
          <w:sz w:val="20"/>
          <w:szCs w:val="20"/>
        </w:rPr>
        <w:t> </w:t>
      </w:r>
      <w:r w:rsidRPr="00637DFF">
        <w:rPr>
          <w:rFonts w:ascii="Consolas" w:hAnsi="Consolas" w:cs="Courier New"/>
          <w:color w:val="795E26"/>
          <w:sz w:val="20"/>
          <w:szCs w:val="20"/>
        </w:rPr>
        <w:t>priority_vectors</w:t>
      </w:r>
      <w:r w:rsidRPr="00637DFF">
        <w:rPr>
          <w:rFonts w:ascii="Consolas" w:hAnsi="Consolas" w:cs="Courier New"/>
          <w:color w:val="000000"/>
          <w:sz w:val="20"/>
          <w:szCs w:val="20"/>
        </w:rPr>
        <w:t>(</w:t>
      </w:r>
      <w:r w:rsidRPr="00637DFF">
        <w:rPr>
          <w:rFonts w:ascii="Consolas" w:hAnsi="Consolas" w:cs="Courier New"/>
          <w:color w:val="001080"/>
          <w:sz w:val="20"/>
          <w:szCs w:val="20"/>
        </w:rPr>
        <w:t>matrix</w:t>
      </w:r>
      <w:r w:rsidRPr="00637DFF">
        <w:rPr>
          <w:rFonts w:ascii="Consolas" w:hAnsi="Consolas" w:cs="Courier New"/>
          <w:color w:val="000000"/>
          <w:sz w:val="20"/>
          <w:szCs w:val="20"/>
        </w:rPr>
        <w:t>):</w:t>
      </w:r>
    </w:p>
    <w:p w14:paraId="35F7B1EE"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000000"/>
          <w:sz w:val="20"/>
          <w:szCs w:val="20"/>
        </w:rPr>
        <w:lastRenderedPageBreak/>
        <w:t>  eigenvalues, eigenvectors = np.linalg.eig(matrix)</w:t>
      </w:r>
    </w:p>
    <w:p w14:paraId="7A71D019"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000000"/>
          <w:sz w:val="20"/>
          <w:szCs w:val="20"/>
        </w:rPr>
        <w:t>  eigenvector = eigenvectors</w:t>
      </w:r>
      <w:proofErr w:type="gramStart"/>
      <w:r w:rsidRPr="00637DFF">
        <w:rPr>
          <w:rFonts w:ascii="Consolas" w:hAnsi="Consolas" w:cs="Courier New"/>
          <w:color w:val="000000"/>
          <w:sz w:val="20"/>
          <w:szCs w:val="20"/>
        </w:rPr>
        <w:t>[:,</w:t>
      </w:r>
      <w:proofErr w:type="gramEnd"/>
      <w:r w:rsidRPr="00637DFF">
        <w:rPr>
          <w:rFonts w:ascii="Consolas" w:hAnsi="Consolas" w:cs="Courier New"/>
          <w:color w:val="000000"/>
          <w:sz w:val="20"/>
          <w:szCs w:val="20"/>
        </w:rPr>
        <w:t> np.argmax(eigenvalues)]</w:t>
      </w:r>
    </w:p>
    <w:p w14:paraId="7B494AB6"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000000"/>
          <w:sz w:val="20"/>
          <w:szCs w:val="20"/>
        </w:rPr>
        <w:t>  </w:t>
      </w:r>
      <w:r w:rsidRPr="00637DFF">
        <w:rPr>
          <w:rFonts w:ascii="Consolas" w:hAnsi="Consolas" w:cs="Courier New"/>
          <w:color w:val="AF00DB"/>
          <w:sz w:val="20"/>
          <w:szCs w:val="20"/>
        </w:rPr>
        <w:t>return</w:t>
      </w:r>
      <w:r w:rsidRPr="00637DFF">
        <w:rPr>
          <w:rFonts w:ascii="Consolas" w:hAnsi="Consolas" w:cs="Courier New"/>
          <w:color w:val="000000"/>
          <w:sz w:val="20"/>
          <w:szCs w:val="20"/>
        </w:rPr>
        <w:t> </w:t>
      </w:r>
      <w:proofErr w:type="gramStart"/>
      <w:r w:rsidRPr="00637DFF">
        <w:rPr>
          <w:rFonts w:ascii="Consolas" w:hAnsi="Consolas" w:cs="Courier New"/>
          <w:color w:val="000000"/>
          <w:sz w:val="20"/>
          <w:szCs w:val="20"/>
        </w:rPr>
        <w:t>np.</w:t>
      </w:r>
      <w:r w:rsidRPr="00637DFF">
        <w:rPr>
          <w:rFonts w:ascii="Consolas" w:hAnsi="Consolas" w:cs="Courier New"/>
          <w:color w:val="795E26"/>
          <w:sz w:val="20"/>
          <w:szCs w:val="20"/>
        </w:rPr>
        <w:t>abs</w:t>
      </w:r>
      <w:r w:rsidRPr="00637DFF">
        <w:rPr>
          <w:rFonts w:ascii="Consolas" w:hAnsi="Consolas" w:cs="Courier New"/>
          <w:color w:val="000000"/>
          <w:sz w:val="20"/>
          <w:szCs w:val="20"/>
        </w:rPr>
        <w:t>(</w:t>
      </w:r>
      <w:proofErr w:type="gramEnd"/>
      <w:r w:rsidRPr="00637DFF">
        <w:rPr>
          <w:rFonts w:ascii="Consolas" w:hAnsi="Consolas" w:cs="Courier New"/>
          <w:color w:val="000000"/>
          <w:sz w:val="20"/>
          <w:szCs w:val="20"/>
        </w:rPr>
        <w:t>eigenvector / np.</w:t>
      </w:r>
      <w:r w:rsidRPr="00637DFF">
        <w:rPr>
          <w:rFonts w:ascii="Consolas" w:hAnsi="Consolas" w:cs="Courier New"/>
          <w:color w:val="795E26"/>
          <w:sz w:val="20"/>
          <w:szCs w:val="20"/>
        </w:rPr>
        <w:t>sum</w:t>
      </w:r>
      <w:r w:rsidRPr="00637DFF">
        <w:rPr>
          <w:rFonts w:ascii="Consolas" w:hAnsi="Consolas" w:cs="Courier New"/>
          <w:color w:val="000000"/>
          <w:sz w:val="20"/>
          <w:szCs w:val="20"/>
        </w:rPr>
        <w:t>(eigenvector))</w:t>
      </w:r>
    </w:p>
    <w:p w14:paraId="45C41D3B" w14:textId="77777777" w:rsidR="00FE6A80" w:rsidRPr="00637DFF" w:rsidRDefault="00FE6A80" w:rsidP="00FE6A80">
      <w:pPr>
        <w:shd w:val="clear" w:color="auto" w:fill="FFFFFE"/>
        <w:spacing w:line="240" w:lineRule="auto"/>
        <w:rPr>
          <w:rFonts w:ascii="Consolas" w:hAnsi="Consolas" w:cs="Courier New"/>
          <w:color w:val="000000"/>
          <w:sz w:val="20"/>
          <w:szCs w:val="20"/>
        </w:rPr>
      </w:pPr>
    </w:p>
    <w:p w14:paraId="0FA236AE"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008000"/>
          <w:sz w:val="20"/>
          <w:szCs w:val="20"/>
        </w:rPr>
        <w:t># Define the criteria for comparison</w:t>
      </w:r>
    </w:p>
    <w:p w14:paraId="5D18674F"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000000"/>
          <w:sz w:val="20"/>
          <w:szCs w:val="20"/>
        </w:rPr>
        <w:t>criteria = [</w:t>
      </w:r>
      <w:r w:rsidRPr="00637DFF">
        <w:rPr>
          <w:rFonts w:ascii="Consolas" w:hAnsi="Consolas" w:cs="Courier New"/>
          <w:color w:val="A31515"/>
          <w:sz w:val="20"/>
          <w:szCs w:val="20"/>
        </w:rPr>
        <w:t>"Betweenness Centrality"</w:t>
      </w:r>
      <w:r w:rsidRPr="00637DFF">
        <w:rPr>
          <w:rFonts w:ascii="Consolas" w:hAnsi="Consolas" w:cs="Courier New"/>
          <w:color w:val="000000"/>
          <w:sz w:val="20"/>
          <w:szCs w:val="20"/>
        </w:rPr>
        <w:t>, </w:t>
      </w:r>
      <w:r w:rsidRPr="00637DFF">
        <w:rPr>
          <w:rFonts w:ascii="Consolas" w:hAnsi="Consolas" w:cs="Courier New"/>
          <w:color w:val="A31515"/>
          <w:sz w:val="20"/>
          <w:szCs w:val="20"/>
        </w:rPr>
        <w:t>"Eigenvector Centrality"</w:t>
      </w:r>
      <w:r w:rsidRPr="00637DFF">
        <w:rPr>
          <w:rFonts w:ascii="Consolas" w:hAnsi="Consolas" w:cs="Courier New"/>
          <w:color w:val="000000"/>
          <w:sz w:val="20"/>
          <w:szCs w:val="20"/>
        </w:rPr>
        <w:t>, </w:t>
      </w:r>
      <w:r w:rsidRPr="00637DFF">
        <w:rPr>
          <w:rFonts w:ascii="Consolas" w:hAnsi="Consolas" w:cs="Courier New"/>
          <w:color w:val="A31515"/>
          <w:sz w:val="20"/>
          <w:szCs w:val="20"/>
        </w:rPr>
        <w:t>"Degree Centrality"</w:t>
      </w:r>
      <w:r w:rsidRPr="00637DFF">
        <w:rPr>
          <w:rFonts w:ascii="Consolas" w:hAnsi="Consolas" w:cs="Courier New"/>
          <w:color w:val="000000"/>
          <w:sz w:val="20"/>
          <w:szCs w:val="20"/>
        </w:rPr>
        <w:t>]</w:t>
      </w:r>
    </w:p>
    <w:p w14:paraId="0C402116" w14:textId="77777777" w:rsidR="00FE6A80" w:rsidRPr="00637DFF" w:rsidRDefault="00FE6A80" w:rsidP="00FE6A80">
      <w:pPr>
        <w:shd w:val="clear" w:color="auto" w:fill="FFFFFE"/>
        <w:spacing w:line="240" w:lineRule="auto"/>
        <w:rPr>
          <w:rFonts w:ascii="Consolas" w:hAnsi="Consolas" w:cs="Courier New"/>
          <w:color w:val="000000"/>
          <w:sz w:val="20"/>
          <w:szCs w:val="20"/>
        </w:rPr>
      </w:pPr>
    </w:p>
    <w:p w14:paraId="1342053D"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008000"/>
          <w:sz w:val="20"/>
          <w:szCs w:val="20"/>
        </w:rPr>
        <w:t># Define the comparison matrix</w:t>
      </w:r>
    </w:p>
    <w:p w14:paraId="66CFAA22"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000000"/>
          <w:sz w:val="20"/>
          <w:szCs w:val="20"/>
        </w:rPr>
        <w:t>rel_matrix = </w:t>
      </w:r>
      <w:proofErr w:type="gramStart"/>
      <w:r w:rsidRPr="00637DFF">
        <w:rPr>
          <w:rFonts w:ascii="Consolas" w:hAnsi="Consolas" w:cs="Courier New"/>
          <w:color w:val="000000"/>
          <w:sz w:val="20"/>
          <w:szCs w:val="20"/>
        </w:rPr>
        <w:t>np.array</w:t>
      </w:r>
      <w:proofErr w:type="gramEnd"/>
      <w:r w:rsidRPr="00637DFF">
        <w:rPr>
          <w:rFonts w:ascii="Consolas" w:hAnsi="Consolas" w:cs="Courier New"/>
          <w:color w:val="000000"/>
          <w:sz w:val="20"/>
          <w:szCs w:val="20"/>
        </w:rPr>
        <w:t>([[</w:t>
      </w:r>
      <w:r w:rsidRPr="00637DFF">
        <w:rPr>
          <w:rFonts w:ascii="Consolas" w:hAnsi="Consolas" w:cs="Courier New"/>
          <w:color w:val="09885A"/>
          <w:sz w:val="20"/>
          <w:szCs w:val="20"/>
        </w:rPr>
        <w:t>1</w:t>
      </w:r>
      <w:r w:rsidRPr="00637DFF">
        <w:rPr>
          <w:rFonts w:ascii="Consolas" w:hAnsi="Consolas" w:cs="Courier New"/>
          <w:color w:val="000000"/>
          <w:sz w:val="20"/>
          <w:szCs w:val="20"/>
        </w:rPr>
        <w:t>,</w:t>
      </w:r>
      <w:r w:rsidRPr="00637DFF">
        <w:rPr>
          <w:rFonts w:ascii="Consolas" w:hAnsi="Consolas" w:cs="Courier New"/>
          <w:color w:val="09885A"/>
          <w:sz w:val="20"/>
          <w:szCs w:val="20"/>
        </w:rPr>
        <w:t>3</w:t>
      </w:r>
      <w:r w:rsidRPr="00637DFF">
        <w:rPr>
          <w:rFonts w:ascii="Consolas" w:hAnsi="Consolas" w:cs="Courier New"/>
          <w:color w:val="000000"/>
          <w:sz w:val="20"/>
          <w:szCs w:val="20"/>
        </w:rPr>
        <w:t>,</w:t>
      </w:r>
      <w:r w:rsidRPr="00637DFF">
        <w:rPr>
          <w:rFonts w:ascii="Consolas" w:hAnsi="Consolas" w:cs="Courier New"/>
          <w:color w:val="09885A"/>
          <w:sz w:val="20"/>
          <w:szCs w:val="20"/>
        </w:rPr>
        <w:t>6</w:t>
      </w:r>
      <w:r w:rsidRPr="00637DFF">
        <w:rPr>
          <w:rFonts w:ascii="Consolas" w:hAnsi="Consolas" w:cs="Courier New"/>
          <w:color w:val="000000"/>
          <w:sz w:val="20"/>
          <w:szCs w:val="20"/>
        </w:rPr>
        <w:t>],</w:t>
      </w:r>
    </w:p>
    <w:p w14:paraId="47BEC44D"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000000"/>
          <w:sz w:val="20"/>
          <w:szCs w:val="20"/>
        </w:rPr>
        <w:t>                              [</w:t>
      </w:r>
      <w:r w:rsidRPr="00637DFF">
        <w:rPr>
          <w:rFonts w:ascii="Consolas" w:hAnsi="Consolas" w:cs="Courier New"/>
          <w:color w:val="09885A"/>
          <w:sz w:val="20"/>
          <w:szCs w:val="20"/>
        </w:rPr>
        <w:t>1</w:t>
      </w:r>
      <w:r w:rsidRPr="00637DFF">
        <w:rPr>
          <w:rFonts w:ascii="Consolas" w:hAnsi="Consolas" w:cs="Courier New"/>
          <w:color w:val="000000"/>
          <w:sz w:val="20"/>
          <w:szCs w:val="20"/>
        </w:rPr>
        <w:t>/</w:t>
      </w:r>
      <w:r w:rsidRPr="00637DFF">
        <w:rPr>
          <w:rFonts w:ascii="Consolas" w:hAnsi="Consolas" w:cs="Courier New"/>
          <w:color w:val="09885A"/>
          <w:sz w:val="20"/>
          <w:szCs w:val="20"/>
        </w:rPr>
        <w:t>3</w:t>
      </w:r>
      <w:r w:rsidRPr="00637DFF">
        <w:rPr>
          <w:rFonts w:ascii="Consolas" w:hAnsi="Consolas" w:cs="Courier New"/>
          <w:color w:val="000000"/>
          <w:sz w:val="20"/>
          <w:szCs w:val="20"/>
        </w:rPr>
        <w:t>,</w:t>
      </w:r>
      <w:r w:rsidRPr="00637DFF">
        <w:rPr>
          <w:rFonts w:ascii="Consolas" w:hAnsi="Consolas" w:cs="Courier New"/>
          <w:color w:val="09885A"/>
          <w:sz w:val="20"/>
          <w:szCs w:val="20"/>
        </w:rPr>
        <w:t>1</w:t>
      </w:r>
      <w:r w:rsidRPr="00637DFF">
        <w:rPr>
          <w:rFonts w:ascii="Consolas" w:hAnsi="Consolas" w:cs="Courier New"/>
          <w:color w:val="000000"/>
          <w:sz w:val="20"/>
          <w:szCs w:val="20"/>
        </w:rPr>
        <w:t>,</w:t>
      </w:r>
      <w:r w:rsidRPr="00637DFF">
        <w:rPr>
          <w:rFonts w:ascii="Consolas" w:hAnsi="Consolas" w:cs="Courier New"/>
          <w:color w:val="09885A"/>
          <w:sz w:val="20"/>
          <w:szCs w:val="20"/>
        </w:rPr>
        <w:t>2</w:t>
      </w:r>
      <w:r w:rsidRPr="00637DFF">
        <w:rPr>
          <w:rFonts w:ascii="Consolas" w:hAnsi="Consolas" w:cs="Courier New"/>
          <w:color w:val="000000"/>
          <w:sz w:val="20"/>
          <w:szCs w:val="20"/>
        </w:rPr>
        <w:t>],</w:t>
      </w:r>
    </w:p>
    <w:p w14:paraId="7C7D91AA"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000000"/>
          <w:sz w:val="20"/>
          <w:szCs w:val="20"/>
        </w:rPr>
        <w:t>                              [</w:t>
      </w:r>
      <w:r w:rsidRPr="00637DFF">
        <w:rPr>
          <w:rFonts w:ascii="Consolas" w:hAnsi="Consolas" w:cs="Courier New"/>
          <w:color w:val="09885A"/>
          <w:sz w:val="20"/>
          <w:szCs w:val="20"/>
        </w:rPr>
        <w:t>1</w:t>
      </w:r>
      <w:r w:rsidRPr="00637DFF">
        <w:rPr>
          <w:rFonts w:ascii="Consolas" w:hAnsi="Consolas" w:cs="Courier New"/>
          <w:color w:val="000000"/>
          <w:sz w:val="20"/>
          <w:szCs w:val="20"/>
        </w:rPr>
        <w:t>/</w:t>
      </w:r>
      <w:r w:rsidRPr="00637DFF">
        <w:rPr>
          <w:rFonts w:ascii="Consolas" w:hAnsi="Consolas" w:cs="Courier New"/>
          <w:color w:val="09885A"/>
          <w:sz w:val="20"/>
          <w:szCs w:val="20"/>
        </w:rPr>
        <w:t>6</w:t>
      </w:r>
      <w:r w:rsidRPr="00637DFF">
        <w:rPr>
          <w:rFonts w:ascii="Consolas" w:hAnsi="Consolas" w:cs="Courier New"/>
          <w:color w:val="000000"/>
          <w:sz w:val="20"/>
          <w:szCs w:val="20"/>
        </w:rPr>
        <w:t>,</w:t>
      </w:r>
      <w:r w:rsidRPr="00637DFF">
        <w:rPr>
          <w:rFonts w:ascii="Consolas" w:hAnsi="Consolas" w:cs="Courier New"/>
          <w:color w:val="09885A"/>
          <w:sz w:val="20"/>
          <w:szCs w:val="20"/>
        </w:rPr>
        <w:t>1</w:t>
      </w:r>
      <w:r w:rsidRPr="00637DFF">
        <w:rPr>
          <w:rFonts w:ascii="Consolas" w:hAnsi="Consolas" w:cs="Courier New"/>
          <w:color w:val="000000"/>
          <w:sz w:val="20"/>
          <w:szCs w:val="20"/>
        </w:rPr>
        <w:t>/</w:t>
      </w:r>
      <w:r w:rsidRPr="00637DFF">
        <w:rPr>
          <w:rFonts w:ascii="Consolas" w:hAnsi="Consolas" w:cs="Courier New"/>
          <w:color w:val="09885A"/>
          <w:sz w:val="20"/>
          <w:szCs w:val="20"/>
        </w:rPr>
        <w:t>2</w:t>
      </w:r>
      <w:r w:rsidRPr="00637DFF">
        <w:rPr>
          <w:rFonts w:ascii="Consolas" w:hAnsi="Consolas" w:cs="Courier New"/>
          <w:color w:val="000000"/>
          <w:sz w:val="20"/>
          <w:szCs w:val="20"/>
        </w:rPr>
        <w:t>,</w:t>
      </w:r>
      <w:r w:rsidRPr="00637DFF">
        <w:rPr>
          <w:rFonts w:ascii="Consolas" w:hAnsi="Consolas" w:cs="Courier New"/>
          <w:color w:val="09885A"/>
          <w:sz w:val="20"/>
          <w:szCs w:val="20"/>
        </w:rPr>
        <w:t>1</w:t>
      </w:r>
      <w:r w:rsidRPr="00637DFF">
        <w:rPr>
          <w:rFonts w:ascii="Consolas" w:hAnsi="Consolas" w:cs="Courier New"/>
          <w:color w:val="000000"/>
          <w:sz w:val="20"/>
          <w:szCs w:val="20"/>
        </w:rPr>
        <w:t>]])</w:t>
      </w:r>
    </w:p>
    <w:p w14:paraId="784A22D6" w14:textId="77777777" w:rsidR="00FE6A80" w:rsidRPr="00637DFF" w:rsidRDefault="00FE6A80" w:rsidP="00FE6A80">
      <w:pPr>
        <w:shd w:val="clear" w:color="auto" w:fill="FFFFFE"/>
        <w:spacing w:line="240" w:lineRule="auto"/>
        <w:rPr>
          <w:rFonts w:ascii="Consolas" w:hAnsi="Consolas" w:cs="Courier New"/>
          <w:color w:val="000000"/>
          <w:sz w:val="20"/>
          <w:szCs w:val="20"/>
        </w:rPr>
      </w:pPr>
    </w:p>
    <w:p w14:paraId="4F276427"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008000"/>
          <w:sz w:val="20"/>
          <w:szCs w:val="20"/>
        </w:rPr>
        <w:t># Calculate the consistency ratio</w:t>
      </w:r>
    </w:p>
    <w:p w14:paraId="353A021D"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000000"/>
          <w:sz w:val="20"/>
          <w:szCs w:val="20"/>
        </w:rPr>
        <w:t>consistency_ratio = consistency_</w:t>
      </w:r>
      <w:proofErr w:type="gramStart"/>
      <w:r w:rsidRPr="00637DFF">
        <w:rPr>
          <w:rFonts w:ascii="Consolas" w:hAnsi="Consolas" w:cs="Courier New"/>
          <w:color w:val="000000"/>
          <w:sz w:val="20"/>
          <w:szCs w:val="20"/>
        </w:rPr>
        <w:t>ratio(</w:t>
      </w:r>
      <w:proofErr w:type="gramEnd"/>
      <w:r w:rsidRPr="00637DFF">
        <w:rPr>
          <w:rFonts w:ascii="Consolas" w:hAnsi="Consolas" w:cs="Courier New"/>
          <w:color w:val="000000"/>
          <w:sz w:val="20"/>
          <w:szCs w:val="20"/>
        </w:rPr>
        <w:t>rel_matrix, </w:t>
      </w:r>
      <w:r w:rsidRPr="00637DFF">
        <w:rPr>
          <w:rFonts w:ascii="Consolas" w:hAnsi="Consolas" w:cs="Courier New"/>
          <w:color w:val="795E26"/>
          <w:sz w:val="20"/>
          <w:szCs w:val="20"/>
        </w:rPr>
        <w:t>len</w:t>
      </w:r>
      <w:r w:rsidRPr="00637DFF">
        <w:rPr>
          <w:rFonts w:ascii="Consolas" w:hAnsi="Consolas" w:cs="Courier New"/>
          <w:color w:val="000000"/>
          <w:sz w:val="20"/>
          <w:szCs w:val="20"/>
        </w:rPr>
        <w:t>(criteria))</w:t>
      </w:r>
    </w:p>
    <w:p w14:paraId="0D6FD320" w14:textId="77777777" w:rsidR="00FE6A80" w:rsidRPr="00637DFF" w:rsidRDefault="00FE6A80" w:rsidP="00FE6A80">
      <w:pPr>
        <w:shd w:val="clear" w:color="auto" w:fill="FFFFFE"/>
        <w:spacing w:line="240" w:lineRule="auto"/>
        <w:rPr>
          <w:rFonts w:ascii="Consolas" w:hAnsi="Consolas" w:cs="Courier New"/>
          <w:color w:val="000000"/>
          <w:sz w:val="20"/>
          <w:szCs w:val="20"/>
        </w:rPr>
      </w:pPr>
    </w:p>
    <w:p w14:paraId="16033C22"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008000"/>
          <w:sz w:val="20"/>
          <w:szCs w:val="20"/>
        </w:rPr>
        <w:t># Check if the consistency ratio is acceptable</w:t>
      </w:r>
    </w:p>
    <w:p w14:paraId="15269F19"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AF00DB"/>
          <w:sz w:val="20"/>
          <w:szCs w:val="20"/>
        </w:rPr>
        <w:t>if</w:t>
      </w:r>
      <w:r w:rsidRPr="00637DFF">
        <w:rPr>
          <w:rFonts w:ascii="Consolas" w:hAnsi="Consolas" w:cs="Courier New"/>
          <w:color w:val="000000"/>
          <w:sz w:val="20"/>
          <w:szCs w:val="20"/>
        </w:rPr>
        <w:t> consistency_ratio &lt; </w:t>
      </w:r>
      <w:r w:rsidRPr="00637DFF">
        <w:rPr>
          <w:rFonts w:ascii="Consolas" w:hAnsi="Consolas" w:cs="Courier New"/>
          <w:color w:val="09885A"/>
          <w:sz w:val="20"/>
          <w:szCs w:val="20"/>
        </w:rPr>
        <w:t>0.1</w:t>
      </w:r>
      <w:r w:rsidRPr="00637DFF">
        <w:rPr>
          <w:rFonts w:ascii="Consolas" w:hAnsi="Consolas" w:cs="Courier New"/>
          <w:color w:val="000000"/>
          <w:sz w:val="20"/>
          <w:szCs w:val="20"/>
        </w:rPr>
        <w:t>:</w:t>
      </w:r>
    </w:p>
    <w:p w14:paraId="05B24526"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000000"/>
          <w:sz w:val="20"/>
          <w:szCs w:val="20"/>
        </w:rPr>
        <w:t>  </w:t>
      </w:r>
      <w:r w:rsidRPr="00637DFF">
        <w:rPr>
          <w:rFonts w:ascii="Consolas" w:hAnsi="Consolas" w:cs="Courier New"/>
          <w:color w:val="008000"/>
          <w:sz w:val="20"/>
          <w:szCs w:val="20"/>
        </w:rPr>
        <w:t># Calculate the priority vectors for the criteria</w:t>
      </w:r>
    </w:p>
    <w:p w14:paraId="231365B9"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000000"/>
          <w:sz w:val="20"/>
          <w:szCs w:val="20"/>
        </w:rPr>
        <w:t>  priorities = priority_vectors(rel_matrix)</w:t>
      </w:r>
    </w:p>
    <w:p w14:paraId="3A323669"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000000"/>
          <w:sz w:val="20"/>
          <w:szCs w:val="20"/>
        </w:rPr>
        <w:t>  ndc = </w:t>
      </w:r>
      <w:r w:rsidRPr="00637DFF">
        <w:rPr>
          <w:rFonts w:ascii="Consolas" w:hAnsi="Consolas" w:cs="Courier New"/>
          <w:color w:val="267F99"/>
          <w:sz w:val="20"/>
          <w:szCs w:val="20"/>
        </w:rPr>
        <w:t>list</w:t>
      </w:r>
      <w:r w:rsidRPr="00637DFF">
        <w:rPr>
          <w:rFonts w:ascii="Consolas" w:hAnsi="Consolas" w:cs="Courier New"/>
          <w:color w:val="000000"/>
          <w:sz w:val="20"/>
          <w:szCs w:val="20"/>
        </w:rPr>
        <w:t>(sorted_degree_</w:t>
      </w:r>
      <w:proofErr w:type="gramStart"/>
      <w:r w:rsidRPr="00637DFF">
        <w:rPr>
          <w:rFonts w:ascii="Consolas" w:hAnsi="Consolas" w:cs="Courier New"/>
          <w:color w:val="000000"/>
          <w:sz w:val="20"/>
          <w:szCs w:val="20"/>
        </w:rPr>
        <w:t>centrality.values</w:t>
      </w:r>
      <w:proofErr w:type="gramEnd"/>
      <w:r w:rsidRPr="00637DFF">
        <w:rPr>
          <w:rFonts w:ascii="Consolas" w:hAnsi="Consolas" w:cs="Courier New"/>
          <w:color w:val="000000"/>
          <w:sz w:val="20"/>
          <w:szCs w:val="20"/>
        </w:rPr>
        <w:t>())/np.linalg.norm(</w:t>
      </w:r>
      <w:r w:rsidRPr="00637DFF">
        <w:rPr>
          <w:rFonts w:ascii="Consolas" w:hAnsi="Consolas" w:cs="Courier New"/>
          <w:color w:val="267F99"/>
          <w:sz w:val="20"/>
          <w:szCs w:val="20"/>
        </w:rPr>
        <w:t>list</w:t>
      </w:r>
      <w:r w:rsidRPr="00637DFF">
        <w:rPr>
          <w:rFonts w:ascii="Consolas" w:hAnsi="Consolas" w:cs="Courier New"/>
          <w:color w:val="000000"/>
          <w:sz w:val="20"/>
          <w:szCs w:val="20"/>
        </w:rPr>
        <w:t>(sorted_degree_centrality.values()), ord=np.inf)</w:t>
      </w:r>
    </w:p>
    <w:p w14:paraId="335E2992"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000000"/>
          <w:sz w:val="20"/>
          <w:szCs w:val="20"/>
        </w:rPr>
        <w:t>  nbc = </w:t>
      </w:r>
      <w:r w:rsidRPr="00637DFF">
        <w:rPr>
          <w:rFonts w:ascii="Consolas" w:hAnsi="Consolas" w:cs="Courier New"/>
          <w:color w:val="267F99"/>
          <w:sz w:val="20"/>
          <w:szCs w:val="20"/>
        </w:rPr>
        <w:t>list</w:t>
      </w:r>
      <w:r w:rsidRPr="00637DFF">
        <w:rPr>
          <w:rFonts w:ascii="Consolas" w:hAnsi="Consolas" w:cs="Courier New"/>
          <w:color w:val="000000"/>
          <w:sz w:val="20"/>
          <w:szCs w:val="20"/>
        </w:rPr>
        <w:t>(sorted_degree_</w:t>
      </w:r>
      <w:proofErr w:type="gramStart"/>
      <w:r w:rsidRPr="00637DFF">
        <w:rPr>
          <w:rFonts w:ascii="Consolas" w:hAnsi="Consolas" w:cs="Courier New"/>
          <w:color w:val="000000"/>
          <w:sz w:val="20"/>
          <w:szCs w:val="20"/>
        </w:rPr>
        <w:t>centrality.values</w:t>
      </w:r>
      <w:proofErr w:type="gramEnd"/>
      <w:r w:rsidRPr="00637DFF">
        <w:rPr>
          <w:rFonts w:ascii="Consolas" w:hAnsi="Consolas" w:cs="Courier New"/>
          <w:color w:val="000000"/>
          <w:sz w:val="20"/>
          <w:szCs w:val="20"/>
        </w:rPr>
        <w:t>())/np.linalg.norm(</w:t>
      </w:r>
      <w:r w:rsidRPr="00637DFF">
        <w:rPr>
          <w:rFonts w:ascii="Consolas" w:hAnsi="Consolas" w:cs="Courier New"/>
          <w:color w:val="267F99"/>
          <w:sz w:val="20"/>
          <w:szCs w:val="20"/>
        </w:rPr>
        <w:t>list</w:t>
      </w:r>
      <w:r w:rsidRPr="00637DFF">
        <w:rPr>
          <w:rFonts w:ascii="Consolas" w:hAnsi="Consolas" w:cs="Courier New"/>
          <w:color w:val="000000"/>
          <w:sz w:val="20"/>
          <w:szCs w:val="20"/>
        </w:rPr>
        <w:t>(sorted_betweenness_centrality.values()), ord=np.inf)</w:t>
      </w:r>
    </w:p>
    <w:p w14:paraId="3E6D8E32"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000000"/>
          <w:sz w:val="20"/>
          <w:szCs w:val="20"/>
        </w:rPr>
        <w:t>  nec = </w:t>
      </w:r>
      <w:r w:rsidRPr="00637DFF">
        <w:rPr>
          <w:rFonts w:ascii="Consolas" w:hAnsi="Consolas" w:cs="Courier New"/>
          <w:color w:val="267F99"/>
          <w:sz w:val="20"/>
          <w:szCs w:val="20"/>
        </w:rPr>
        <w:t>list</w:t>
      </w:r>
      <w:r w:rsidRPr="00637DFF">
        <w:rPr>
          <w:rFonts w:ascii="Consolas" w:hAnsi="Consolas" w:cs="Courier New"/>
          <w:color w:val="000000"/>
          <w:sz w:val="20"/>
          <w:szCs w:val="20"/>
        </w:rPr>
        <w:t>(sorted_degree_</w:t>
      </w:r>
      <w:proofErr w:type="gramStart"/>
      <w:r w:rsidRPr="00637DFF">
        <w:rPr>
          <w:rFonts w:ascii="Consolas" w:hAnsi="Consolas" w:cs="Courier New"/>
          <w:color w:val="000000"/>
          <w:sz w:val="20"/>
          <w:szCs w:val="20"/>
        </w:rPr>
        <w:t>centrality.values</w:t>
      </w:r>
      <w:proofErr w:type="gramEnd"/>
      <w:r w:rsidRPr="00637DFF">
        <w:rPr>
          <w:rFonts w:ascii="Consolas" w:hAnsi="Consolas" w:cs="Courier New"/>
          <w:color w:val="000000"/>
          <w:sz w:val="20"/>
          <w:szCs w:val="20"/>
        </w:rPr>
        <w:t>())/np.linalg.norm(</w:t>
      </w:r>
      <w:r w:rsidRPr="00637DFF">
        <w:rPr>
          <w:rFonts w:ascii="Consolas" w:hAnsi="Consolas" w:cs="Courier New"/>
          <w:color w:val="267F99"/>
          <w:sz w:val="20"/>
          <w:szCs w:val="20"/>
        </w:rPr>
        <w:t>list</w:t>
      </w:r>
      <w:r w:rsidRPr="00637DFF">
        <w:rPr>
          <w:rFonts w:ascii="Consolas" w:hAnsi="Consolas" w:cs="Courier New"/>
          <w:color w:val="000000"/>
          <w:sz w:val="20"/>
          <w:szCs w:val="20"/>
        </w:rPr>
        <w:t>(sorted_eigenvector_centrality.values()),  ord=np.inf)</w:t>
      </w:r>
    </w:p>
    <w:p w14:paraId="0BF4EAEF" w14:textId="77777777" w:rsidR="00FE6A80" w:rsidRPr="00637DFF" w:rsidRDefault="00FE6A80" w:rsidP="00FE6A80">
      <w:pPr>
        <w:shd w:val="clear" w:color="auto" w:fill="FFFFFE"/>
        <w:spacing w:line="240" w:lineRule="auto"/>
        <w:rPr>
          <w:rFonts w:ascii="Consolas" w:hAnsi="Consolas" w:cs="Courier New"/>
          <w:color w:val="000000"/>
          <w:sz w:val="20"/>
          <w:szCs w:val="20"/>
        </w:rPr>
      </w:pPr>
    </w:p>
    <w:p w14:paraId="4DE59356"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000000"/>
          <w:sz w:val="20"/>
          <w:szCs w:val="20"/>
        </w:rPr>
        <w:t>  </w:t>
      </w:r>
      <w:r w:rsidRPr="00637DFF">
        <w:rPr>
          <w:rFonts w:ascii="Consolas" w:hAnsi="Consolas" w:cs="Courier New"/>
          <w:color w:val="008000"/>
          <w:sz w:val="20"/>
          <w:szCs w:val="20"/>
        </w:rPr>
        <w:t># Calculate the combined centrality measure</w:t>
      </w:r>
    </w:p>
    <w:p w14:paraId="7B523323"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000000"/>
          <w:sz w:val="20"/>
          <w:szCs w:val="20"/>
        </w:rPr>
        <w:t>  combined_centrality = </w:t>
      </w:r>
      <w:proofErr w:type="gramStart"/>
      <w:r w:rsidRPr="00637DFF">
        <w:rPr>
          <w:rFonts w:ascii="Consolas" w:hAnsi="Consolas" w:cs="Courier New"/>
          <w:color w:val="000000"/>
          <w:sz w:val="20"/>
          <w:szCs w:val="20"/>
        </w:rPr>
        <w:t>np.dot(</w:t>
      </w:r>
      <w:proofErr w:type="gramEnd"/>
      <w:r w:rsidRPr="00637DFF">
        <w:rPr>
          <w:rFonts w:ascii="Consolas" w:hAnsi="Consolas" w:cs="Courier New"/>
          <w:color w:val="000000"/>
          <w:sz w:val="20"/>
          <w:szCs w:val="20"/>
        </w:rPr>
        <w:t>priorities, np.dot( rel_matrix, [nbc,</w:t>
      </w:r>
    </w:p>
    <w:p w14:paraId="1B80D14F"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000000"/>
          <w:sz w:val="20"/>
          <w:szCs w:val="20"/>
        </w:rPr>
        <w:t>                                            nec,</w:t>
      </w:r>
    </w:p>
    <w:p w14:paraId="37EA8676"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000000"/>
          <w:sz w:val="20"/>
          <w:szCs w:val="20"/>
        </w:rPr>
        <w:t>                                            ndc]))</w:t>
      </w:r>
    </w:p>
    <w:p w14:paraId="3B3530A3" w14:textId="77777777" w:rsidR="00FE6A80" w:rsidRPr="00637DFF" w:rsidRDefault="00FE6A80" w:rsidP="00FE6A80">
      <w:pPr>
        <w:shd w:val="clear" w:color="auto" w:fill="FFFFFE"/>
        <w:spacing w:line="240" w:lineRule="auto"/>
        <w:rPr>
          <w:rFonts w:ascii="Consolas" w:hAnsi="Consolas" w:cs="Courier New"/>
          <w:color w:val="000000"/>
          <w:sz w:val="20"/>
          <w:szCs w:val="20"/>
        </w:rPr>
      </w:pPr>
    </w:p>
    <w:p w14:paraId="0297B9E8"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000000"/>
          <w:sz w:val="20"/>
          <w:szCs w:val="20"/>
        </w:rPr>
        <w:t>  </w:t>
      </w:r>
      <w:r w:rsidRPr="00637DFF">
        <w:rPr>
          <w:rFonts w:ascii="Consolas" w:hAnsi="Consolas" w:cs="Courier New"/>
          <w:color w:val="008000"/>
          <w:sz w:val="20"/>
          <w:szCs w:val="20"/>
        </w:rPr>
        <w:t># Print the results</w:t>
      </w:r>
    </w:p>
    <w:p w14:paraId="11C3A0D9"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000000"/>
          <w:sz w:val="20"/>
          <w:szCs w:val="20"/>
        </w:rPr>
        <w:t>  combined_cent_dict= {}</w:t>
      </w:r>
    </w:p>
    <w:p w14:paraId="18FE54B7"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000000"/>
          <w:sz w:val="20"/>
          <w:szCs w:val="20"/>
        </w:rPr>
        <w:t>  i=</w:t>
      </w:r>
      <w:r w:rsidRPr="00637DFF">
        <w:rPr>
          <w:rFonts w:ascii="Consolas" w:hAnsi="Consolas" w:cs="Courier New"/>
          <w:color w:val="09885A"/>
          <w:sz w:val="20"/>
          <w:szCs w:val="20"/>
        </w:rPr>
        <w:t>0</w:t>
      </w:r>
    </w:p>
    <w:p w14:paraId="7004BD94"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000000"/>
          <w:sz w:val="20"/>
          <w:szCs w:val="20"/>
        </w:rPr>
        <w:t>  </w:t>
      </w:r>
      <w:r w:rsidRPr="00637DFF">
        <w:rPr>
          <w:rFonts w:ascii="Consolas" w:hAnsi="Consolas" w:cs="Courier New"/>
          <w:color w:val="AF00DB"/>
          <w:sz w:val="20"/>
          <w:szCs w:val="20"/>
        </w:rPr>
        <w:t>for</w:t>
      </w:r>
      <w:r w:rsidRPr="00637DFF">
        <w:rPr>
          <w:rFonts w:ascii="Consolas" w:hAnsi="Consolas" w:cs="Courier New"/>
          <w:color w:val="000000"/>
          <w:sz w:val="20"/>
          <w:szCs w:val="20"/>
        </w:rPr>
        <w:t> key </w:t>
      </w:r>
      <w:r w:rsidRPr="00637DFF">
        <w:rPr>
          <w:rFonts w:ascii="Consolas" w:hAnsi="Consolas" w:cs="Courier New"/>
          <w:color w:val="0000FF"/>
          <w:sz w:val="20"/>
          <w:szCs w:val="20"/>
        </w:rPr>
        <w:t>in</w:t>
      </w:r>
      <w:r w:rsidRPr="00637DFF">
        <w:rPr>
          <w:rFonts w:ascii="Consolas" w:hAnsi="Consolas" w:cs="Courier New"/>
          <w:color w:val="000000"/>
          <w:sz w:val="20"/>
          <w:szCs w:val="20"/>
        </w:rPr>
        <w:t> keys:</w:t>
      </w:r>
    </w:p>
    <w:p w14:paraId="00E9D373"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000000"/>
          <w:sz w:val="20"/>
          <w:szCs w:val="20"/>
        </w:rPr>
        <w:t>    combined_cent_dict[key] = combined_centrality[i]</w:t>
      </w:r>
    </w:p>
    <w:p w14:paraId="25619FD9"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000000"/>
          <w:sz w:val="20"/>
          <w:szCs w:val="20"/>
        </w:rPr>
        <w:lastRenderedPageBreak/>
        <w:t>    i+=</w:t>
      </w:r>
      <w:r w:rsidRPr="00637DFF">
        <w:rPr>
          <w:rFonts w:ascii="Consolas" w:hAnsi="Consolas" w:cs="Courier New"/>
          <w:color w:val="09885A"/>
          <w:sz w:val="20"/>
          <w:szCs w:val="20"/>
        </w:rPr>
        <w:t>1</w:t>
      </w:r>
    </w:p>
    <w:p w14:paraId="2D3DFCBC"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AF00DB"/>
          <w:sz w:val="20"/>
          <w:szCs w:val="20"/>
        </w:rPr>
        <w:t>else</w:t>
      </w:r>
      <w:r w:rsidRPr="00637DFF">
        <w:rPr>
          <w:rFonts w:ascii="Consolas" w:hAnsi="Consolas" w:cs="Courier New"/>
          <w:color w:val="000000"/>
          <w:sz w:val="20"/>
          <w:szCs w:val="20"/>
        </w:rPr>
        <w:t>:</w:t>
      </w:r>
    </w:p>
    <w:p w14:paraId="3E15806A"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000000"/>
          <w:sz w:val="20"/>
          <w:szCs w:val="20"/>
        </w:rPr>
        <w:t>  </w:t>
      </w:r>
      <w:proofErr w:type="gramStart"/>
      <w:r w:rsidRPr="00637DFF">
        <w:rPr>
          <w:rFonts w:ascii="Consolas" w:hAnsi="Consolas" w:cs="Courier New"/>
          <w:color w:val="795E26"/>
          <w:sz w:val="20"/>
          <w:szCs w:val="20"/>
        </w:rPr>
        <w:t>print</w:t>
      </w:r>
      <w:r w:rsidRPr="00637DFF">
        <w:rPr>
          <w:rFonts w:ascii="Consolas" w:hAnsi="Consolas" w:cs="Courier New"/>
          <w:color w:val="000000"/>
          <w:sz w:val="20"/>
          <w:szCs w:val="20"/>
        </w:rPr>
        <w:t>(</w:t>
      </w:r>
      <w:proofErr w:type="gramEnd"/>
      <w:r w:rsidRPr="00637DFF">
        <w:rPr>
          <w:rFonts w:ascii="Consolas" w:hAnsi="Consolas" w:cs="Courier New"/>
          <w:color w:val="A31515"/>
          <w:sz w:val="20"/>
          <w:szCs w:val="20"/>
        </w:rPr>
        <w:t>"The comparison matrix is not consistent. Please try again."</w:t>
      </w:r>
      <w:r w:rsidRPr="00637DFF">
        <w:rPr>
          <w:rFonts w:ascii="Consolas" w:hAnsi="Consolas" w:cs="Courier New"/>
          <w:color w:val="000000"/>
          <w:sz w:val="20"/>
          <w:szCs w:val="20"/>
        </w:rPr>
        <w:t>)</w:t>
      </w:r>
    </w:p>
    <w:p w14:paraId="59EC48F9" w14:textId="77777777" w:rsidR="00FE6A80" w:rsidRPr="00637DFF" w:rsidRDefault="00FE6A80" w:rsidP="00FE6A80">
      <w:pPr>
        <w:shd w:val="clear" w:color="auto" w:fill="FFFFFE"/>
        <w:spacing w:line="240" w:lineRule="auto"/>
        <w:rPr>
          <w:rFonts w:ascii="Consolas" w:hAnsi="Consolas" w:cs="Courier New"/>
          <w:color w:val="000000"/>
          <w:sz w:val="20"/>
          <w:szCs w:val="20"/>
        </w:rPr>
      </w:pPr>
    </w:p>
    <w:p w14:paraId="5274642C" w14:textId="64F12A98" w:rsidR="00FE6A80" w:rsidRDefault="00FE6A80" w:rsidP="00FE6A80">
      <w:pPr>
        <w:spacing w:line="360" w:lineRule="auto"/>
        <w:rPr>
          <w:rFonts w:ascii="Calibri" w:hAnsi="Calibri" w:cs="Calibri"/>
          <w:b/>
          <w:bCs/>
          <w:sz w:val="30"/>
          <w:szCs w:val="30"/>
        </w:rPr>
      </w:pPr>
    </w:p>
    <w:p w14:paraId="2F4CD6E6" w14:textId="77777777" w:rsidR="00FE6A80" w:rsidRPr="00FE6A80" w:rsidRDefault="00FE6A80" w:rsidP="00FE6A80">
      <w:pPr>
        <w:spacing w:line="360" w:lineRule="auto"/>
        <w:ind w:firstLine="720"/>
        <w:rPr>
          <w:rFonts w:ascii="Calibri" w:hAnsi="Calibri" w:cs="Calibri"/>
          <w:sz w:val="30"/>
          <w:szCs w:val="30"/>
        </w:rPr>
      </w:pPr>
      <w:r w:rsidRPr="00FE6A80">
        <w:rPr>
          <w:rFonts w:ascii="Calibri" w:hAnsi="Calibri" w:cs="Calibri"/>
          <w:sz w:val="30"/>
          <w:szCs w:val="30"/>
        </w:rPr>
        <w:t>This code defines a set of functions for calculating the consistency ratio and priority vectors of a comparison matrix using the analytic network process (ANP). The first function, consistency_ratio, takes as input a comparison matrix and the number of criteria being considered, and it calculates the consistency ratio of the matrix. The consistency ratio is a measure of how well the matrix is constructed and how consistent the pairwise comparisons are. If the consistency ratio is less than 0.1, the matrix is considered to be consistent and the priorities for the different criteria can be calculated.</w:t>
      </w:r>
    </w:p>
    <w:p w14:paraId="31DCF864" w14:textId="77777777" w:rsidR="00FE6A80" w:rsidRPr="00FE6A80" w:rsidRDefault="00FE6A80" w:rsidP="00FE6A80">
      <w:pPr>
        <w:spacing w:line="360" w:lineRule="auto"/>
        <w:ind w:firstLine="720"/>
        <w:rPr>
          <w:rFonts w:ascii="Calibri" w:hAnsi="Calibri" w:cs="Calibri"/>
          <w:sz w:val="30"/>
          <w:szCs w:val="30"/>
        </w:rPr>
      </w:pPr>
      <w:r w:rsidRPr="00FE6A80">
        <w:rPr>
          <w:rFonts w:ascii="Calibri" w:hAnsi="Calibri" w:cs="Calibri"/>
          <w:sz w:val="30"/>
          <w:szCs w:val="30"/>
        </w:rPr>
        <w:t>The second function, priority_vectors, takes as input a comparison matrix and calculates the priority vectors for the criteria. The priority vector for each criterion is a measure of how important that criterion is relative to the other criteria.</w:t>
      </w:r>
    </w:p>
    <w:p w14:paraId="0531EF12" w14:textId="1F33A766" w:rsidR="00FE6A80" w:rsidRDefault="00FE6A80" w:rsidP="00FE6A80">
      <w:pPr>
        <w:spacing w:line="360" w:lineRule="auto"/>
        <w:ind w:firstLine="720"/>
        <w:rPr>
          <w:rFonts w:ascii="Calibri" w:hAnsi="Calibri" w:cs="Calibri"/>
          <w:sz w:val="30"/>
          <w:szCs w:val="30"/>
        </w:rPr>
      </w:pPr>
      <w:r w:rsidRPr="00FE6A80">
        <w:rPr>
          <w:rFonts w:ascii="Calibri" w:hAnsi="Calibri" w:cs="Calibri"/>
          <w:sz w:val="30"/>
          <w:szCs w:val="30"/>
        </w:rPr>
        <w:t xml:space="preserve">The code also defines a set of criteria for comparison (in this case, three different types of centrality measures for a network) and a comparison matrix that represents the relative importance of the criteria. The code then calculates the consistency ratio for the matrix and, if the consistency ratio is less than 0.1, it calculates the priority vectors and uses them to calculate a combined centrality measure for each node in the network. This combined measure takes into account the relative </w:t>
      </w:r>
      <w:r w:rsidRPr="00FE6A80">
        <w:rPr>
          <w:rFonts w:ascii="Calibri" w:hAnsi="Calibri" w:cs="Calibri"/>
          <w:sz w:val="30"/>
          <w:szCs w:val="30"/>
        </w:rPr>
        <w:lastRenderedPageBreak/>
        <w:t>importance of the different criteria, as determined by the comparison matrix. Finally, the code prints the results of the calculation.</w:t>
      </w:r>
    </w:p>
    <w:p w14:paraId="5547E5E3"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AF00DB"/>
          <w:sz w:val="20"/>
          <w:szCs w:val="20"/>
        </w:rPr>
        <w:t>from</w:t>
      </w:r>
      <w:r w:rsidRPr="00637DFF">
        <w:rPr>
          <w:rFonts w:ascii="Consolas" w:hAnsi="Consolas" w:cs="Courier New"/>
          <w:color w:val="000000"/>
          <w:sz w:val="20"/>
          <w:szCs w:val="20"/>
        </w:rPr>
        <w:t> heapq </w:t>
      </w:r>
      <w:r w:rsidRPr="00637DFF">
        <w:rPr>
          <w:rFonts w:ascii="Consolas" w:hAnsi="Consolas" w:cs="Courier New"/>
          <w:color w:val="AF00DB"/>
          <w:sz w:val="20"/>
          <w:szCs w:val="20"/>
        </w:rPr>
        <w:t>import</w:t>
      </w:r>
      <w:r w:rsidRPr="00637DFF">
        <w:rPr>
          <w:rFonts w:ascii="Consolas" w:hAnsi="Consolas" w:cs="Courier New"/>
          <w:color w:val="000000"/>
          <w:sz w:val="20"/>
          <w:szCs w:val="20"/>
        </w:rPr>
        <w:t> nlargest</w:t>
      </w:r>
    </w:p>
    <w:p w14:paraId="424B068A" w14:textId="77777777" w:rsidR="00FE6A80" w:rsidRPr="00637DFF" w:rsidRDefault="00FE6A80" w:rsidP="00FE6A80">
      <w:pPr>
        <w:shd w:val="clear" w:color="auto" w:fill="FFFFFE"/>
        <w:spacing w:line="240" w:lineRule="auto"/>
        <w:rPr>
          <w:rFonts w:ascii="Consolas" w:hAnsi="Consolas" w:cs="Courier New"/>
          <w:color w:val="000000"/>
          <w:sz w:val="20"/>
          <w:szCs w:val="20"/>
        </w:rPr>
      </w:pPr>
    </w:p>
    <w:p w14:paraId="5346A423" w14:textId="77777777" w:rsidR="00FE6A80" w:rsidRPr="00637DFF" w:rsidRDefault="00FE6A80" w:rsidP="00FE6A80">
      <w:pPr>
        <w:shd w:val="clear" w:color="auto" w:fill="FFFFFE"/>
        <w:spacing w:line="240" w:lineRule="auto"/>
        <w:rPr>
          <w:rFonts w:ascii="Consolas" w:hAnsi="Consolas" w:cs="Courier New"/>
          <w:color w:val="000000"/>
          <w:sz w:val="20"/>
          <w:szCs w:val="20"/>
        </w:rPr>
      </w:pPr>
      <w:proofErr w:type="gramStart"/>
      <w:r w:rsidRPr="00637DFF">
        <w:rPr>
          <w:rFonts w:ascii="Consolas" w:hAnsi="Consolas" w:cs="Courier New"/>
          <w:color w:val="795E26"/>
          <w:sz w:val="20"/>
          <w:szCs w:val="20"/>
        </w:rPr>
        <w:t>print</w:t>
      </w:r>
      <w:r w:rsidRPr="00637DFF">
        <w:rPr>
          <w:rFonts w:ascii="Consolas" w:hAnsi="Consolas" w:cs="Courier New"/>
          <w:color w:val="000000"/>
          <w:sz w:val="20"/>
          <w:szCs w:val="20"/>
        </w:rPr>
        <w:t>(</w:t>
      </w:r>
      <w:proofErr w:type="gramEnd"/>
      <w:r w:rsidRPr="00637DFF">
        <w:rPr>
          <w:rFonts w:ascii="Consolas" w:hAnsi="Consolas" w:cs="Courier New"/>
          <w:color w:val="A31515"/>
          <w:sz w:val="20"/>
          <w:szCs w:val="20"/>
        </w:rPr>
        <w:t>"Top 100 nodes based on ANP: "</w:t>
      </w:r>
      <w:r w:rsidRPr="00637DFF">
        <w:rPr>
          <w:rFonts w:ascii="Consolas" w:hAnsi="Consolas" w:cs="Courier New"/>
          <w:color w:val="000000"/>
          <w:sz w:val="20"/>
          <w:szCs w:val="20"/>
        </w:rPr>
        <w:t>)</w:t>
      </w:r>
    </w:p>
    <w:p w14:paraId="5813C1E8"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795E26"/>
          <w:sz w:val="20"/>
          <w:szCs w:val="20"/>
        </w:rPr>
        <w:t>print</w:t>
      </w:r>
      <w:r w:rsidRPr="00637DFF">
        <w:rPr>
          <w:rFonts w:ascii="Consolas" w:hAnsi="Consolas" w:cs="Courier New"/>
          <w:color w:val="000000"/>
          <w:sz w:val="20"/>
          <w:szCs w:val="20"/>
        </w:rPr>
        <w:t>(</w:t>
      </w:r>
      <w:r w:rsidRPr="00637DFF">
        <w:rPr>
          <w:rFonts w:ascii="Consolas" w:hAnsi="Consolas" w:cs="Courier New"/>
          <w:color w:val="A31515"/>
          <w:sz w:val="20"/>
          <w:szCs w:val="20"/>
        </w:rPr>
        <w:t>"Node\t\tANP\t\tDC\t\tBC\t\tEC"</w:t>
      </w:r>
      <w:r w:rsidRPr="00637DFF">
        <w:rPr>
          <w:rFonts w:ascii="Consolas" w:hAnsi="Consolas" w:cs="Courier New"/>
          <w:color w:val="000000"/>
          <w:sz w:val="20"/>
          <w:szCs w:val="20"/>
        </w:rPr>
        <w:t>)</w:t>
      </w:r>
    </w:p>
    <w:p w14:paraId="0902D067" w14:textId="77777777" w:rsidR="00FE6A80" w:rsidRPr="00637DFF" w:rsidRDefault="00FE6A80" w:rsidP="00FE6A80">
      <w:pPr>
        <w:shd w:val="clear" w:color="auto" w:fill="FFFFFE"/>
        <w:spacing w:line="240" w:lineRule="auto"/>
        <w:rPr>
          <w:rFonts w:ascii="Consolas" w:hAnsi="Consolas" w:cs="Courier New"/>
          <w:color w:val="000000"/>
          <w:sz w:val="20"/>
          <w:szCs w:val="20"/>
        </w:rPr>
      </w:pPr>
    </w:p>
    <w:p w14:paraId="4C01C134"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000000"/>
          <w:sz w:val="20"/>
          <w:szCs w:val="20"/>
        </w:rPr>
        <w:t>res = </w:t>
      </w:r>
      <w:proofErr w:type="gramStart"/>
      <w:r w:rsidRPr="00637DFF">
        <w:rPr>
          <w:rFonts w:ascii="Consolas" w:hAnsi="Consolas" w:cs="Courier New"/>
          <w:color w:val="000000"/>
          <w:sz w:val="20"/>
          <w:szCs w:val="20"/>
        </w:rPr>
        <w:t>nlargest(</w:t>
      </w:r>
      <w:proofErr w:type="gramEnd"/>
      <w:r w:rsidRPr="00637DFF">
        <w:rPr>
          <w:rFonts w:ascii="Consolas" w:hAnsi="Consolas" w:cs="Courier New"/>
          <w:color w:val="09885A"/>
          <w:sz w:val="20"/>
          <w:szCs w:val="20"/>
        </w:rPr>
        <w:t>100</w:t>
      </w:r>
      <w:r w:rsidRPr="00637DFF">
        <w:rPr>
          <w:rFonts w:ascii="Consolas" w:hAnsi="Consolas" w:cs="Courier New"/>
          <w:color w:val="000000"/>
          <w:sz w:val="20"/>
          <w:szCs w:val="20"/>
        </w:rPr>
        <w:t>, combined_cent_dict, key = combined_cent_dict.get)</w:t>
      </w:r>
    </w:p>
    <w:p w14:paraId="7A5DD429"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AF00DB"/>
          <w:sz w:val="20"/>
          <w:szCs w:val="20"/>
        </w:rPr>
        <w:t>for</w:t>
      </w:r>
      <w:r w:rsidRPr="00637DFF">
        <w:rPr>
          <w:rFonts w:ascii="Consolas" w:hAnsi="Consolas" w:cs="Courier New"/>
          <w:color w:val="000000"/>
          <w:sz w:val="20"/>
          <w:szCs w:val="20"/>
        </w:rPr>
        <w:t> val </w:t>
      </w:r>
      <w:r w:rsidRPr="00637DFF">
        <w:rPr>
          <w:rFonts w:ascii="Consolas" w:hAnsi="Consolas" w:cs="Courier New"/>
          <w:color w:val="0000FF"/>
          <w:sz w:val="20"/>
          <w:szCs w:val="20"/>
        </w:rPr>
        <w:t>in</w:t>
      </w:r>
      <w:r w:rsidRPr="00637DFF">
        <w:rPr>
          <w:rFonts w:ascii="Consolas" w:hAnsi="Consolas" w:cs="Courier New"/>
          <w:color w:val="000000"/>
          <w:sz w:val="20"/>
          <w:szCs w:val="20"/>
        </w:rPr>
        <w:t> res:</w:t>
      </w:r>
    </w:p>
    <w:p w14:paraId="7CA114CA"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000000"/>
          <w:sz w:val="20"/>
          <w:szCs w:val="20"/>
        </w:rPr>
        <w:t>  </w:t>
      </w:r>
      <w:proofErr w:type="gramStart"/>
      <w:r w:rsidRPr="00637DFF">
        <w:rPr>
          <w:rFonts w:ascii="Consolas" w:hAnsi="Consolas" w:cs="Courier New"/>
          <w:color w:val="795E26"/>
          <w:sz w:val="20"/>
          <w:szCs w:val="20"/>
        </w:rPr>
        <w:t>print</w:t>
      </w:r>
      <w:r w:rsidRPr="00637DFF">
        <w:rPr>
          <w:rFonts w:ascii="Consolas" w:hAnsi="Consolas" w:cs="Courier New"/>
          <w:color w:val="000000"/>
          <w:sz w:val="20"/>
          <w:szCs w:val="20"/>
        </w:rPr>
        <w:t>(</w:t>
      </w:r>
      <w:proofErr w:type="gramEnd"/>
      <w:r w:rsidRPr="00637DFF">
        <w:rPr>
          <w:rFonts w:ascii="Consolas" w:hAnsi="Consolas" w:cs="Courier New"/>
          <w:color w:val="000000"/>
          <w:sz w:val="20"/>
          <w:szCs w:val="20"/>
        </w:rPr>
        <w:t>val, combined_cent_dict[val], degree_centrality[val], betweenness_centrality[val], eigenvector_centrality[val])</w:t>
      </w:r>
    </w:p>
    <w:p w14:paraId="1BA9BD7D" w14:textId="2F257834" w:rsidR="00FE6A80" w:rsidRDefault="00FE6A80" w:rsidP="00FE6A80">
      <w:pPr>
        <w:spacing w:line="360" w:lineRule="auto"/>
        <w:ind w:firstLine="720"/>
        <w:rPr>
          <w:rFonts w:ascii="Calibri" w:hAnsi="Calibri" w:cs="Calibri"/>
          <w:sz w:val="30"/>
          <w:szCs w:val="30"/>
        </w:rPr>
      </w:pPr>
    </w:p>
    <w:p w14:paraId="74D00BB1" w14:textId="77777777" w:rsidR="00FE6A80" w:rsidRPr="00FE6A80" w:rsidRDefault="00FE6A80" w:rsidP="00FE6A80">
      <w:pPr>
        <w:spacing w:line="360" w:lineRule="auto"/>
        <w:ind w:firstLine="720"/>
        <w:rPr>
          <w:rFonts w:ascii="Calibri" w:hAnsi="Calibri" w:cs="Calibri"/>
          <w:sz w:val="30"/>
          <w:szCs w:val="30"/>
        </w:rPr>
      </w:pPr>
      <w:r w:rsidRPr="00FE6A80">
        <w:rPr>
          <w:rFonts w:ascii="Calibri" w:hAnsi="Calibri" w:cs="Calibri"/>
          <w:sz w:val="30"/>
          <w:szCs w:val="30"/>
        </w:rPr>
        <w:t>This code prints the top 100 nodes in a network based on their combined centrality measure calculated using the analytic network process (ANP). The code first prints a header line that specifies the columns of information that will be included in the output. The first column is the node ID, and the remaining columns are the ANP centrality measure, the degree centrality, the betweenness centrality, and the eigenvector centrality of each node.</w:t>
      </w:r>
    </w:p>
    <w:p w14:paraId="6C5D6A87" w14:textId="77777777" w:rsidR="00FE6A80" w:rsidRPr="00FE6A80" w:rsidRDefault="00FE6A80" w:rsidP="00FE6A80">
      <w:pPr>
        <w:spacing w:line="360" w:lineRule="auto"/>
        <w:ind w:firstLine="720"/>
        <w:rPr>
          <w:rFonts w:ascii="Calibri" w:hAnsi="Calibri" w:cs="Calibri"/>
          <w:sz w:val="30"/>
          <w:szCs w:val="30"/>
        </w:rPr>
      </w:pPr>
      <w:r w:rsidRPr="00FE6A80">
        <w:rPr>
          <w:rFonts w:ascii="Calibri" w:hAnsi="Calibri" w:cs="Calibri"/>
          <w:sz w:val="30"/>
          <w:szCs w:val="30"/>
        </w:rPr>
        <w:t xml:space="preserve">Next, the code uses the </w:t>
      </w:r>
      <w:r w:rsidRPr="00FE6A80">
        <w:rPr>
          <w:rFonts w:ascii="Calibri" w:hAnsi="Calibri" w:cs="Calibri"/>
          <w:b/>
          <w:bCs/>
          <w:sz w:val="30"/>
          <w:szCs w:val="30"/>
        </w:rPr>
        <w:t>nlargest</w:t>
      </w:r>
      <w:r w:rsidRPr="00FE6A80">
        <w:rPr>
          <w:rFonts w:ascii="Calibri" w:hAnsi="Calibri" w:cs="Calibri"/>
          <w:sz w:val="30"/>
          <w:szCs w:val="30"/>
        </w:rPr>
        <w:t xml:space="preserve"> function from the </w:t>
      </w:r>
      <w:r w:rsidRPr="00FE6A80">
        <w:rPr>
          <w:rFonts w:ascii="Calibri" w:hAnsi="Calibri" w:cs="Calibri"/>
          <w:b/>
          <w:bCs/>
          <w:sz w:val="30"/>
          <w:szCs w:val="30"/>
        </w:rPr>
        <w:t>heapq</w:t>
      </w:r>
      <w:r w:rsidRPr="00FE6A80">
        <w:rPr>
          <w:rFonts w:ascii="Calibri" w:hAnsi="Calibri" w:cs="Calibri"/>
          <w:sz w:val="30"/>
          <w:szCs w:val="30"/>
        </w:rPr>
        <w:t xml:space="preserve"> library to find the 100 nodes with the highest combined centrality measure. The </w:t>
      </w:r>
      <w:r w:rsidRPr="00FE6A80">
        <w:rPr>
          <w:rFonts w:ascii="Calibri" w:hAnsi="Calibri" w:cs="Calibri"/>
          <w:b/>
          <w:bCs/>
          <w:sz w:val="30"/>
          <w:szCs w:val="30"/>
        </w:rPr>
        <w:t>nlargest</w:t>
      </w:r>
      <w:r w:rsidRPr="00FE6A80">
        <w:rPr>
          <w:rFonts w:ascii="Calibri" w:hAnsi="Calibri" w:cs="Calibri"/>
          <w:sz w:val="30"/>
          <w:szCs w:val="30"/>
        </w:rPr>
        <w:t xml:space="preserve"> function takes as input a list of values and a key function that specifies how the values should be compared. In this case, the values are the nodes in the network and the key function is the combined centrality measure of each node.</w:t>
      </w:r>
    </w:p>
    <w:p w14:paraId="56CCA62B" w14:textId="77777777" w:rsidR="00FE6A80" w:rsidRPr="00FE6A80" w:rsidRDefault="00FE6A80" w:rsidP="00FE6A80">
      <w:pPr>
        <w:spacing w:line="360" w:lineRule="auto"/>
        <w:ind w:firstLine="720"/>
        <w:rPr>
          <w:rFonts w:ascii="Calibri" w:hAnsi="Calibri" w:cs="Calibri"/>
          <w:sz w:val="30"/>
          <w:szCs w:val="30"/>
        </w:rPr>
      </w:pPr>
      <w:r w:rsidRPr="00FE6A80">
        <w:rPr>
          <w:rFonts w:ascii="Calibri" w:hAnsi="Calibri" w:cs="Calibri"/>
          <w:sz w:val="30"/>
          <w:szCs w:val="30"/>
        </w:rPr>
        <w:t xml:space="preserve">Finally, the code loops through the top 100 nodes and prints the node ID, the combined centrality measure, and the degree, betweenness, </w:t>
      </w:r>
      <w:r w:rsidRPr="00FE6A80">
        <w:rPr>
          <w:rFonts w:ascii="Calibri" w:hAnsi="Calibri" w:cs="Calibri"/>
          <w:sz w:val="30"/>
          <w:szCs w:val="30"/>
        </w:rPr>
        <w:lastRenderedPageBreak/>
        <w:t>and eigenvector centrality measures for each node. This allows the user to see how the combined centrality measure is related to the individual centrality measures for each node.</w:t>
      </w:r>
    </w:p>
    <w:p w14:paraId="0B553112"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000000"/>
          <w:sz w:val="20"/>
          <w:szCs w:val="20"/>
        </w:rPr>
        <w:t>kahp = []</w:t>
      </w:r>
    </w:p>
    <w:p w14:paraId="5E482A19"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AF00DB"/>
          <w:sz w:val="20"/>
          <w:szCs w:val="20"/>
        </w:rPr>
        <w:t>for</w:t>
      </w:r>
      <w:r w:rsidRPr="00637DFF">
        <w:rPr>
          <w:rFonts w:ascii="Consolas" w:hAnsi="Consolas" w:cs="Courier New"/>
          <w:color w:val="000000"/>
          <w:sz w:val="20"/>
          <w:szCs w:val="20"/>
        </w:rPr>
        <w:t> key </w:t>
      </w:r>
      <w:r w:rsidRPr="00637DFF">
        <w:rPr>
          <w:rFonts w:ascii="Consolas" w:hAnsi="Consolas" w:cs="Courier New"/>
          <w:color w:val="0000FF"/>
          <w:sz w:val="20"/>
          <w:szCs w:val="20"/>
        </w:rPr>
        <w:t>in</w:t>
      </w:r>
      <w:r w:rsidRPr="00637DFF">
        <w:rPr>
          <w:rFonts w:ascii="Consolas" w:hAnsi="Consolas" w:cs="Courier New"/>
          <w:color w:val="000000"/>
          <w:sz w:val="20"/>
          <w:szCs w:val="20"/>
        </w:rPr>
        <w:t> combined_cent_dict:</w:t>
      </w:r>
    </w:p>
    <w:p w14:paraId="1183ED05"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000000"/>
          <w:sz w:val="20"/>
          <w:szCs w:val="20"/>
        </w:rPr>
        <w:t>    </w:t>
      </w:r>
      <w:proofErr w:type="gramStart"/>
      <w:r w:rsidRPr="00637DFF">
        <w:rPr>
          <w:rFonts w:ascii="Consolas" w:hAnsi="Consolas" w:cs="Courier New"/>
          <w:color w:val="000000"/>
          <w:sz w:val="20"/>
          <w:szCs w:val="20"/>
        </w:rPr>
        <w:t>kahp.append</w:t>
      </w:r>
      <w:proofErr w:type="gramEnd"/>
      <w:r w:rsidRPr="00637DFF">
        <w:rPr>
          <w:rFonts w:ascii="Consolas" w:hAnsi="Consolas" w:cs="Courier New"/>
          <w:color w:val="000000"/>
          <w:sz w:val="20"/>
          <w:szCs w:val="20"/>
        </w:rPr>
        <w:t>([key,combined_cent_dict[key]])</w:t>
      </w:r>
    </w:p>
    <w:p w14:paraId="0D289237"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000000"/>
          <w:sz w:val="20"/>
          <w:szCs w:val="20"/>
        </w:rPr>
        <w:t>fields=[</w:t>
      </w:r>
      <w:r w:rsidRPr="00637DFF">
        <w:rPr>
          <w:rFonts w:ascii="Consolas" w:hAnsi="Consolas" w:cs="Courier New"/>
          <w:color w:val="A31515"/>
          <w:sz w:val="20"/>
          <w:szCs w:val="20"/>
        </w:rPr>
        <w:t>"Id"</w:t>
      </w:r>
      <w:r w:rsidRPr="00637DFF">
        <w:rPr>
          <w:rFonts w:ascii="Consolas" w:hAnsi="Consolas" w:cs="Courier New"/>
          <w:color w:val="000000"/>
          <w:sz w:val="20"/>
          <w:szCs w:val="20"/>
        </w:rPr>
        <w:t>,</w:t>
      </w:r>
      <w:r w:rsidRPr="00637DFF">
        <w:rPr>
          <w:rFonts w:ascii="Consolas" w:hAnsi="Consolas" w:cs="Courier New"/>
          <w:color w:val="A31515"/>
          <w:sz w:val="20"/>
          <w:szCs w:val="20"/>
        </w:rPr>
        <w:t>"ANP"</w:t>
      </w:r>
      <w:r w:rsidRPr="00637DFF">
        <w:rPr>
          <w:rFonts w:ascii="Consolas" w:hAnsi="Consolas" w:cs="Courier New"/>
          <w:color w:val="000000"/>
          <w:sz w:val="20"/>
          <w:szCs w:val="20"/>
        </w:rPr>
        <w:t>]</w:t>
      </w:r>
    </w:p>
    <w:p w14:paraId="687E00B3"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AF00DB"/>
          <w:sz w:val="20"/>
          <w:szCs w:val="20"/>
        </w:rPr>
        <w:t>with</w:t>
      </w:r>
      <w:r w:rsidRPr="00637DFF">
        <w:rPr>
          <w:rFonts w:ascii="Consolas" w:hAnsi="Consolas" w:cs="Courier New"/>
          <w:color w:val="000000"/>
          <w:sz w:val="20"/>
          <w:szCs w:val="20"/>
        </w:rPr>
        <w:t> </w:t>
      </w:r>
      <w:r w:rsidRPr="00637DFF">
        <w:rPr>
          <w:rFonts w:ascii="Consolas" w:hAnsi="Consolas" w:cs="Courier New"/>
          <w:color w:val="795E26"/>
          <w:sz w:val="20"/>
          <w:szCs w:val="20"/>
        </w:rPr>
        <w:t>open</w:t>
      </w:r>
      <w:r w:rsidRPr="00637DFF">
        <w:rPr>
          <w:rFonts w:ascii="Consolas" w:hAnsi="Consolas" w:cs="Courier New"/>
          <w:color w:val="000000"/>
          <w:sz w:val="20"/>
          <w:szCs w:val="20"/>
        </w:rPr>
        <w:t>(base_path+</w:t>
      </w:r>
      <w:r w:rsidRPr="00637DFF">
        <w:rPr>
          <w:rFonts w:ascii="Consolas" w:hAnsi="Consolas" w:cs="Courier New"/>
          <w:color w:val="A31515"/>
          <w:sz w:val="20"/>
          <w:szCs w:val="20"/>
        </w:rPr>
        <w:t>"Results/ANP-Algorithm.csv"</w:t>
      </w:r>
      <w:r w:rsidRPr="00637DFF">
        <w:rPr>
          <w:rFonts w:ascii="Consolas" w:hAnsi="Consolas" w:cs="Courier New"/>
          <w:color w:val="000000"/>
          <w:sz w:val="20"/>
          <w:szCs w:val="20"/>
        </w:rPr>
        <w:t>,</w:t>
      </w:r>
      <w:r w:rsidRPr="00637DFF">
        <w:rPr>
          <w:rFonts w:ascii="Consolas" w:hAnsi="Consolas" w:cs="Courier New"/>
          <w:color w:val="A31515"/>
          <w:sz w:val="20"/>
          <w:szCs w:val="20"/>
        </w:rPr>
        <w:t>'w'</w:t>
      </w:r>
      <w:r w:rsidRPr="00637DFF">
        <w:rPr>
          <w:rFonts w:ascii="Consolas" w:hAnsi="Consolas" w:cs="Courier New"/>
          <w:color w:val="000000"/>
          <w:sz w:val="20"/>
          <w:szCs w:val="20"/>
        </w:rPr>
        <w:t>) </w:t>
      </w:r>
      <w:r w:rsidRPr="00637DFF">
        <w:rPr>
          <w:rFonts w:ascii="Consolas" w:hAnsi="Consolas" w:cs="Courier New"/>
          <w:color w:val="AF00DB"/>
          <w:sz w:val="20"/>
          <w:szCs w:val="20"/>
        </w:rPr>
        <w:t>as</w:t>
      </w:r>
      <w:r w:rsidRPr="00637DFF">
        <w:rPr>
          <w:rFonts w:ascii="Consolas" w:hAnsi="Consolas" w:cs="Courier New"/>
          <w:color w:val="000000"/>
          <w:sz w:val="20"/>
          <w:szCs w:val="20"/>
        </w:rPr>
        <w:t> csvFile:</w:t>
      </w:r>
    </w:p>
    <w:p w14:paraId="44EDC01F"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000000"/>
          <w:sz w:val="20"/>
          <w:szCs w:val="20"/>
        </w:rPr>
        <w:t>     csvwriter=</w:t>
      </w:r>
      <w:proofErr w:type="gramStart"/>
      <w:r w:rsidRPr="00637DFF">
        <w:rPr>
          <w:rFonts w:ascii="Consolas" w:hAnsi="Consolas" w:cs="Courier New"/>
          <w:color w:val="000000"/>
          <w:sz w:val="20"/>
          <w:szCs w:val="20"/>
        </w:rPr>
        <w:t>csv.writer</w:t>
      </w:r>
      <w:proofErr w:type="gramEnd"/>
      <w:r w:rsidRPr="00637DFF">
        <w:rPr>
          <w:rFonts w:ascii="Consolas" w:hAnsi="Consolas" w:cs="Courier New"/>
          <w:color w:val="000000"/>
          <w:sz w:val="20"/>
          <w:szCs w:val="20"/>
        </w:rPr>
        <w:t>(csvFile)</w:t>
      </w:r>
    </w:p>
    <w:p w14:paraId="6FF05115"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000000"/>
          <w:sz w:val="20"/>
          <w:szCs w:val="20"/>
        </w:rPr>
        <w:t>     </w:t>
      </w:r>
      <w:proofErr w:type="gramStart"/>
      <w:r w:rsidRPr="00637DFF">
        <w:rPr>
          <w:rFonts w:ascii="Consolas" w:hAnsi="Consolas" w:cs="Courier New"/>
          <w:color w:val="000000"/>
          <w:sz w:val="20"/>
          <w:szCs w:val="20"/>
        </w:rPr>
        <w:t>csvwriter.writerow</w:t>
      </w:r>
      <w:proofErr w:type="gramEnd"/>
      <w:r w:rsidRPr="00637DFF">
        <w:rPr>
          <w:rFonts w:ascii="Consolas" w:hAnsi="Consolas" w:cs="Courier New"/>
          <w:color w:val="000000"/>
          <w:sz w:val="20"/>
          <w:szCs w:val="20"/>
        </w:rPr>
        <w:t>(fields)</w:t>
      </w:r>
    </w:p>
    <w:p w14:paraId="71637B14" w14:textId="77777777" w:rsidR="00FE6A80" w:rsidRPr="00637DFF"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000000"/>
          <w:sz w:val="20"/>
          <w:szCs w:val="20"/>
        </w:rPr>
        <w:t>     </w:t>
      </w:r>
      <w:r w:rsidRPr="00637DFF">
        <w:rPr>
          <w:rFonts w:ascii="Consolas" w:hAnsi="Consolas" w:cs="Courier New"/>
          <w:color w:val="AF00DB"/>
          <w:sz w:val="20"/>
          <w:szCs w:val="20"/>
        </w:rPr>
        <w:t>for</w:t>
      </w:r>
      <w:r w:rsidRPr="00637DFF">
        <w:rPr>
          <w:rFonts w:ascii="Consolas" w:hAnsi="Consolas" w:cs="Courier New"/>
          <w:color w:val="000000"/>
          <w:sz w:val="20"/>
          <w:szCs w:val="20"/>
        </w:rPr>
        <w:t> key </w:t>
      </w:r>
      <w:r w:rsidRPr="00637DFF">
        <w:rPr>
          <w:rFonts w:ascii="Consolas" w:hAnsi="Consolas" w:cs="Courier New"/>
          <w:color w:val="0000FF"/>
          <w:sz w:val="20"/>
          <w:szCs w:val="20"/>
        </w:rPr>
        <w:t>in</w:t>
      </w:r>
      <w:r w:rsidRPr="00637DFF">
        <w:rPr>
          <w:rFonts w:ascii="Consolas" w:hAnsi="Consolas" w:cs="Courier New"/>
          <w:color w:val="000000"/>
          <w:sz w:val="20"/>
          <w:szCs w:val="20"/>
        </w:rPr>
        <w:t> kahp:</w:t>
      </w:r>
    </w:p>
    <w:p w14:paraId="10759033" w14:textId="77777777" w:rsidR="00FE6A80" w:rsidRDefault="00FE6A80" w:rsidP="00FE6A80">
      <w:pPr>
        <w:shd w:val="clear" w:color="auto" w:fill="FFFFFE"/>
        <w:spacing w:line="240" w:lineRule="auto"/>
        <w:rPr>
          <w:rFonts w:ascii="Consolas" w:hAnsi="Consolas" w:cs="Courier New"/>
          <w:color w:val="000000"/>
          <w:sz w:val="20"/>
          <w:szCs w:val="20"/>
        </w:rPr>
      </w:pPr>
      <w:r w:rsidRPr="00637DFF">
        <w:rPr>
          <w:rFonts w:ascii="Consolas" w:hAnsi="Consolas" w:cs="Courier New"/>
          <w:color w:val="000000"/>
          <w:sz w:val="20"/>
          <w:szCs w:val="20"/>
        </w:rPr>
        <w:t>         </w:t>
      </w:r>
      <w:proofErr w:type="gramStart"/>
      <w:r w:rsidRPr="00637DFF">
        <w:rPr>
          <w:rFonts w:ascii="Consolas" w:hAnsi="Consolas" w:cs="Courier New"/>
          <w:color w:val="000000"/>
          <w:sz w:val="20"/>
          <w:szCs w:val="20"/>
        </w:rPr>
        <w:t>csvwriter.writerow</w:t>
      </w:r>
      <w:proofErr w:type="gramEnd"/>
      <w:r w:rsidRPr="00637DFF">
        <w:rPr>
          <w:rFonts w:ascii="Consolas" w:hAnsi="Consolas" w:cs="Courier New"/>
          <w:color w:val="000000"/>
          <w:sz w:val="20"/>
          <w:szCs w:val="20"/>
        </w:rPr>
        <w:t>(key)</w:t>
      </w:r>
    </w:p>
    <w:p w14:paraId="408F8835" w14:textId="77777777" w:rsidR="00FE6A80" w:rsidRPr="00FE6A80" w:rsidRDefault="00FE6A80" w:rsidP="00FE6A80">
      <w:pPr>
        <w:spacing w:line="360" w:lineRule="auto"/>
        <w:ind w:firstLine="720"/>
        <w:rPr>
          <w:rFonts w:ascii="Calibri" w:hAnsi="Calibri" w:cs="Calibri"/>
          <w:sz w:val="30"/>
          <w:szCs w:val="30"/>
        </w:rPr>
      </w:pPr>
      <w:r w:rsidRPr="00FE6A80">
        <w:rPr>
          <w:rFonts w:ascii="Calibri" w:hAnsi="Calibri" w:cs="Calibri"/>
          <w:sz w:val="30"/>
          <w:szCs w:val="30"/>
        </w:rPr>
        <w:t xml:space="preserve">This code writes the results of the calculation of the combined centrality measure using the analytic network process (ANP) to a CSV file. The code first creates a list called </w:t>
      </w:r>
      <w:r w:rsidRPr="00FE6A80">
        <w:rPr>
          <w:rFonts w:ascii="Calibri" w:hAnsi="Calibri" w:cs="Calibri"/>
          <w:b/>
          <w:bCs/>
          <w:sz w:val="30"/>
          <w:szCs w:val="30"/>
        </w:rPr>
        <w:t>kahp</w:t>
      </w:r>
      <w:r w:rsidRPr="00FE6A80">
        <w:rPr>
          <w:rFonts w:ascii="Calibri" w:hAnsi="Calibri" w:cs="Calibri"/>
          <w:sz w:val="30"/>
          <w:szCs w:val="30"/>
        </w:rPr>
        <w:t xml:space="preserve"> that contains the node IDs and combined centrality measures for each node in the network. This list is constructed by looping through the </w:t>
      </w:r>
      <w:r w:rsidRPr="00FE6A80">
        <w:rPr>
          <w:rFonts w:ascii="Calibri" w:hAnsi="Calibri" w:cs="Calibri"/>
          <w:b/>
          <w:bCs/>
          <w:sz w:val="30"/>
          <w:szCs w:val="30"/>
        </w:rPr>
        <w:t>combined_cent_dict</w:t>
      </w:r>
      <w:r w:rsidRPr="00FE6A80">
        <w:rPr>
          <w:rFonts w:ascii="Calibri" w:hAnsi="Calibri" w:cs="Calibri"/>
          <w:sz w:val="30"/>
          <w:szCs w:val="30"/>
        </w:rPr>
        <w:t xml:space="preserve"> dictionary and appending each key-value pair to the list as a two-element list.</w:t>
      </w:r>
    </w:p>
    <w:p w14:paraId="5D692801" w14:textId="77777777" w:rsidR="00FE6A80" w:rsidRPr="00FE6A80" w:rsidRDefault="00FE6A80" w:rsidP="00FE6A80">
      <w:pPr>
        <w:spacing w:line="360" w:lineRule="auto"/>
        <w:ind w:firstLine="720"/>
        <w:rPr>
          <w:rFonts w:ascii="Calibri" w:hAnsi="Calibri" w:cs="Calibri"/>
          <w:sz w:val="30"/>
          <w:szCs w:val="30"/>
        </w:rPr>
      </w:pPr>
      <w:r w:rsidRPr="00FE6A80">
        <w:rPr>
          <w:rFonts w:ascii="Calibri" w:hAnsi="Calibri" w:cs="Calibri"/>
          <w:sz w:val="30"/>
          <w:szCs w:val="30"/>
        </w:rPr>
        <w:t xml:space="preserve">Next, the code opens a CSV file for writing and creates a </w:t>
      </w:r>
      <w:r w:rsidRPr="00FE6A80">
        <w:rPr>
          <w:rFonts w:ascii="Calibri" w:hAnsi="Calibri" w:cs="Calibri"/>
          <w:b/>
          <w:bCs/>
          <w:sz w:val="30"/>
          <w:szCs w:val="30"/>
        </w:rPr>
        <w:t>csvwriter</w:t>
      </w:r>
      <w:r w:rsidRPr="00FE6A80">
        <w:rPr>
          <w:rFonts w:ascii="Calibri" w:hAnsi="Calibri" w:cs="Calibri"/>
          <w:sz w:val="30"/>
          <w:szCs w:val="30"/>
        </w:rPr>
        <w:t xml:space="preserve"> object that will be used to write the data to the file. The code then writes the field names (i.e., the column headers) to the file. In this case, the field names are "Id" for the node ID and "ANP" for the combined centrality measure.</w:t>
      </w:r>
    </w:p>
    <w:p w14:paraId="0804F3E3" w14:textId="4B816A63" w:rsidR="009728B1" w:rsidRDefault="00FE6A80" w:rsidP="003A2697">
      <w:pPr>
        <w:spacing w:line="360" w:lineRule="auto"/>
        <w:ind w:firstLine="720"/>
        <w:rPr>
          <w:rFonts w:ascii="Calibri" w:hAnsi="Calibri" w:cs="Calibri"/>
          <w:sz w:val="30"/>
          <w:szCs w:val="30"/>
        </w:rPr>
      </w:pPr>
      <w:r w:rsidRPr="00FE6A80">
        <w:rPr>
          <w:rFonts w:ascii="Calibri" w:hAnsi="Calibri" w:cs="Calibri"/>
          <w:sz w:val="30"/>
          <w:szCs w:val="30"/>
        </w:rPr>
        <w:t xml:space="preserve">Finally, the code loops through the </w:t>
      </w:r>
      <w:r w:rsidRPr="00FE6A80">
        <w:rPr>
          <w:rFonts w:ascii="Calibri" w:hAnsi="Calibri" w:cs="Calibri"/>
          <w:b/>
          <w:bCs/>
          <w:sz w:val="30"/>
          <w:szCs w:val="30"/>
        </w:rPr>
        <w:t>kahp</w:t>
      </w:r>
      <w:r w:rsidRPr="00FE6A80">
        <w:rPr>
          <w:rFonts w:ascii="Calibri" w:hAnsi="Calibri" w:cs="Calibri"/>
          <w:sz w:val="30"/>
          <w:szCs w:val="30"/>
        </w:rPr>
        <w:t xml:space="preserve"> list and writes each two-element list (i.e., each node ID and combined centrality measure) to the CSV file using the </w:t>
      </w:r>
      <w:r w:rsidRPr="00FE6A80">
        <w:rPr>
          <w:rFonts w:ascii="Calibri" w:hAnsi="Calibri" w:cs="Calibri"/>
          <w:b/>
          <w:bCs/>
          <w:sz w:val="30"/>
          <w:szCs w:val="30"/>
        </w:rPr>
        <w:t>csvwriter</w:t>
      </w:r>
      <w:r w:rsidRPr="00FE6A80">
        <w:rPr>
          <w:rFonts w:ascii="Calibri" w:hAnsi="Calibri" w:cs="Calibri"/>
          <w:sz w:val="30"/>
          <w:szCs w:val="30"/>
        </w:rPr>
        <w:t xml:space="preserve"> object. This allows the results of the ANP calculation to be saved and used for further analysis or visualization.</w:t>
      </w:r>
    </w:p>
    <w:p w14:paraId="28A34BFC" w14:textId="26948BD8" w:rsidR="009728B1" w:rsidRPr="009728B1" w:rsidRDefault="009728B1" w:rsidP="009728B1">
      <w:pPr>
        <w:spacing w:line="360" w:lineRule="auto"/>
        <w:rPr>
          <w:rFonts w:ascii="Calibri" w:hAnsi="Calibri" w:cs="Calibri"/>
          <w:b/>
          <w:bCs/>
          <w:sz w:val="30"/>
          <w:szCs w:val="30"/>
        </w:rPr>
      </w:pPr>
      <w:r>
        <w:rPr>
          <w:rFonts w:ascii="Calibri" w:hAnsi="Calibri" w:cs="Calibri"/>
          <w:b/>
          <w:bCs/>
          <w:sz w:val="30"/>
          <w:szCs w:val="30"/>
        </w:rPr>
        <w:lastRenderedPageBreak/>
        <w:t>STEP 3 – K NORMALIZATION</w:t>
      </w:r>
    </w:p>
    <w:p w14:paraId="6269EDCD" w14:textId="2B00C46F" w:rsidR="009728B1" w:rsidRPr="0002282A" w:rsidRDefault="009728B1" w:rsidP="009728B1">
      <w:pPr>
        <w:spacing w:line="360" w:lineRule="auto"/>
        <w:rPr>
          <w:rFonts w:ascii="Calibri" w:hAnsi="Calibri" w:cs="Calibri"/>
          <w:b/>
          <w:bCs/>
          <w:sz w:val="30"/>
          <w:szCs w:val="30"/>
        </w:rPr>
      </w:pPr>
      <w:r w:rsidRPr="0002282A">
        <w:rPr>
          <w:rFonts w:ascii="Calibri" w:hAnsi="Calibri" w:cs="Calibri"/>
          <w:b/>
          <w:bCs/>
          <w:sz w:val="30"/>
          <w:szCs w:val="30"/>
        </w:rPr>
        <w:t>K normalization [ for k=</w:t>
      </w:r>
      <w:r w:rsidRPr="00FE6A80">
        <w:rPr>
          <w:rFonts w:ascii="Calibri" w:hAnsi="Calibri" w:cs="Calibri"/>
          <w:b/>
          <w:bCs/>
          <w:sz w:val="30"/>
          <w:szCs w:val="30"/>
        </w:rPr>
        <w:t>1000,</w:t>
      </w:r>
      <w:r>
        <w:rPr>
          <w:rFonts w:ascii="Calibri" w:hAnsi="Calibri" w:cs="Calibri"/>
          <w:b/>
          <w:bCs/>
          <w:sz w:val="30"/>
          <w:szCs w:val="30"/>
        </w:rPr>
        <w:t xml:space="preserve"> 1250,</w:t>
      </w:r>
      <w:r w:rsidRPr="00FE6A80">
        <w:rPr>
          <w:rFonts w:ascii="Calibri" w:hAnsi="Calibri" w:cs="Calibri"/>
          <w:b/>
          <w:bCs/>
          <w:sz w:val="30"/>
          <w:szCs w:val="30"/>
        </w:rPr>
        <w:t xml:space="preserve"> 1500,</w:t>
      </w:r>
      <w:r w:rsidR="007A5085">
        <w:rPr>
          <w:rFonts w:ascii="Calibri" w:hAnsi="Calibri" w:cs="Calibri"/>
          <w:b/>
          <w:bCs/>
          <w:sz w:val="30"/>
          <w:szCs w:val="30"/>
        </w:rPr>
        <w:t xml:space="preserve"> 1750,</w:t>
      </w:r>
      <w:r w:rsidRPr="00FE6A80">
        <w:rPr>
          <w:rFonts w:ascii="Calibri" w:hAnsi="Calibri" w:cs="Calibri"/>
          <w:b/>
          <w:bCs/>
          <w:sz w:val="30"/>
          <w:szCs w:val="30"/>
        </w:rPr>
        <w:t xml:space="preserve"> 1950</w:t>
      </w:r>
      <w:r>
        <w:rPr>
          <w:rFonts w:ascii="Calibri" w:hAnsi="Calibri" w:cs="Calibri"/>
          <w:b/>
          <w:bCs/>
          <w:sz w:val="30"/>
          <w:szCs w:val="30"/>
        </w:rPr>
        <w:t>, 2250</w:t>
      </w:r>
      <w:r w:rsidRPr="0002282A">
        <w:rPr>
          <w:rFonts w:ascii="Calibri" w:hAnsi="Calibri" w:cs="Calibri"/>
          <w:b/>
          <w:bCs/>
          <w:sz w:val="30"/>
          <w:szCs w:val="30"/>
        </w:rPr>
        <w:t>]</w:t>
      </w:r>
    </w:p>
    <w:p w14:paraId="14D4B761" w14:textId="77777777" w:rsidR="009728B1" w:rsidRDefault="009728B1" w:rsidP="009728B1">
      <w:pPr>
        <w:spacing w:line="360" w:lineRule="auto"/>
        <w:rPr>
          <w:rFonts w:ascii="Calibri" w:hAnsi="Calibri" w:cs="Calibri"/>
          <w:sz w:val="30"/>
          <w:szCs w:val="30"/>
        </w:rPr>
      </w:pPr>
      <w:r w:rsidRPr="0002282A">
        <w:rPr>
          <w:rFonts w:ascii="Calibri" w:hAnsi="Calibri" w:cs="Calibri"/>
          <w:sz w:val="30"/>
          <w:szCs w:val="30"/>
        </w:rPr>
        <w:t>The top k ranked nodes are found and they are normalized separately. They are again ranked based on the new values and ordered as done previously.</w:t>
      </w:r>
    </w:p>
    <w:tbl>
      <w:tblPr>
        <w:tblStyle w:val="TableGrid"/>
        <w:tblW w:w="0" w:type="auto"/>
        <w:tblLook w:val="04A0" w:firstRow="1" w:lastRow="0" w:firstColumn="1" w:lastColumn="0" w:noHBand="0" w:noVBand="1"/>
      </w:tblPr>
      <w:tblGrid>
        <w:gridCol w:w="892"/>
        <w:gridCol w:w="1768"/>
        <w:gridCol w:w="6356"/>
      </w:tblGrid>
      <w:tr w:rsidR="00CF731A" w:rsidRPr="00CF731A" w14:paraId="7969F53C" w14:textId="77777777" w:rsidTr="00DB08B2">
        <w:tc>
          <w:tcPr>
            <w:tcW w:w="892" w:type="dxa"/>
            <w:hideMark/>
          </w:tcPr>
          <w:p w14:paraId="7DFDC631" w14:textId="77777777" w:rsidR="00CF731A" w:rsidRPr="00CF731A" w:rsidRDefault="00CF731A" w:rsidP="00CF731A">
            <w:pPr>
              <w:tabs>
                <w:tab w:val="left" w:pos="1476"/>
              </w:tabs>
              <w:spacing w:line="360" w:lineRule="auto"/>
              <w:rPr>
                <w:rFonts w:ascii="Calibri" w:hAnsi="Calibri" w:cs="Calibri"/>
                <w:sz w:val="30"/>
                <w:szCs w:val="30"/>
              </w:rPr>
            </w:pPr>
            <w:r w:rsidRPr="00CF731A">
              <w:rPr>
                <w:rFonts w:ascii="Calibri" w:hAnsi="Calibri" w:cs="Calibri"/>
                <w:b/>
                <w:bCs/>
                <w:sz w:val="30"/>
                <w:szCs w:val="30"/>
              </w:rPr>
              <w:t>K value</w:t>
            </w:r>
          </w:p>
        </w:tc>
        <w:tc>
          <w:tcPr>
            <w:tcW w:w="1768" w:type="dxa"/>
            <w:hideMark/>
          </w:tcPr>
          <w:p w14:paraId="0BA93D9E" w14:textId="77777777" w:rsidR="00CF731A" w:rsidRPr="00CF731A" w:rsidRDefault="00CF731A" w:rsidP="00CF731A">
            <w:pPr>
              <w:tabs>
                <w:tab w:val="left" w:pos="1476"/>
              </w:tabs>
              <w:spacing w:after="160" w:line="360" w:lineRule="auto"/>
              <w:rPr>
                <w:rFonts w:ascii="Calibri" w:hAnsi="Calibri" w:cs="Calibri"/>
                <w:sz w:val="30"/>
                <w:szCs w:val="30"/>
              </w:rPr>
            </w:pPr>
            <w:r w:rsidRPr="00CF731A">
              <w:rPr>
                <w:rFonts w:ascii="Calibri" w:hAnsi="Calibri" w:cs="Calibri"/>
                <w:b/>
                <w:bCs/>
                <w:sz w:val="30"/>
                <w:szCs w:val="30"/>
              </w:rPr>
              <w:t>Top k nodes count</w:t>
            </w:r>
          </w:p>
        </w:tc>
        <w:tc>
          <w:tcPr>
            <w:tcW w:w="6356" w:type="dxa"/>
            <w:hideMark/>
          </w:tcPr>
          <w:p w14:paraId="76AD823A" w14:textId="77777777" w:rsidR="00CF731A" w:rsidRPr="00CF731A" w:rsidRDefault="00CF731A" w:rsidP="00CF731A">
            <w:pPr>
              <w:tabs>
                <w:tab w:val="left" w:pos="1476"/>
              </w:tabs>
              <w:spacing w:after="160" w:line="360" w:lineRule="auto"/>
              <w:rPr>
                <w:rFonts w:ascii="Calibri" w:hAnsi="Calibri" w:cs="Calibri"/>
                <w:sz w:val="30"/>
                <w:szCs w:val="30"/>
              </w:rPr>
            </w:pPr>
            <w:r w:rsidRPr="00CF731A">
              <w:rPr>
                <w:rFonts w:ascii="Calibri" w:hAnsi="Calibri" w:cs="Calibri"/>
                <w:b/>
                <w:bCs/>
                <w:sz w:val="30"/>
                <w:szCs w:val="30"/>
              </w:rPr>
              <w:t>Top k nodes with order</w:t>
            </w:r>
          </w:p>
        </w:tc>
      </w:tr>
      <w:tr w:rsidR="00DB08B2" w:rsidRPr="00CF731A" w14:paraId="4B24FB15" w14:textId="77777777" w:rsidTr="00DB08B2">
        <w:tc>
          <w:tcPr>
            <w:tcW w:w="892" w:type="dxa"/>
          </w:tcPr>
          <w:p w14:paraId="6BD13759" w14:textId="7F86D685" w:rsidR="00DB08B2" w:rsidRPr="00DB08B2" w:rsidRDefault="00DB08B2" w:rsidP="00CF731A">
            <w:pPr>
              <w:tabs>
                <w:tab w:val="left" w:pos="1476"/>
              </w:tabs>
              <w:spacing w:line="360" w:lineRule="auto"/>
              <w:rPr>
                <w:rFonts w:ascii="Calibri" w:hAnsi="Calibri" w:cs="Calibri"/>
                <w:sz w:val="30"/>
                <w:szCs w:val="30"/>
              </w:rPr>
            </w:pPr>
            <w:r>
              <w:rPr>
                <w:rFonts w:ascii="Calibri" w:hAnsi="Calibri" w:cs="Calibri"/>
                <w:sz w:val="30"/>
                <w:szCs w:val="30"/>
              </w:rPr>
              <w:t>1000</w:t>
            </w:r>
          </w:p>
        </w:tc>
        <w:tc>
          <w:tcPr>
            <w:tcW w:w="1768" w:type="dxa"/>
          </w:tcPr>
          <w:p w14:paraId="54455534" w14:textId="616021D8" w:rsidR="00DB08B2" w:rsidRPr="00DB08B2" w:rsidRDefault="00DB08B2" w:rsidP="00CF731A">
            <w:pPr>
              <w:tabs>
                <w:tab w:val="left" w:pos="1476"/>
              </w:tabs>
              <w:spacing w:line="360" w:lineRule="auto"/>
              <w:rPr>
                <w:rFonts w:ascii="Calibri" w:hAnsi="Calibri" w:cs="Calibri"/>
                <w:sz w:val="30"/>
                <w:szCs w:val="30"/>
              </w:rPr>
            </w:pPr>
            <w:r>
              <w:rPr>
                <w:rFonts w:ascii="Calibri" w:hAnsi="Calibri" w:cs="Calibri"/>
                <w:sz w:val="30"/>
                <w:szCs w:val="30"/>
              </w:rPr>
              <w:t>1</w:t>
            </w:r>
          </w:p>
        </w:tc>
        <w:tc>
          <w:tcPr>
            <w:tcW w:w="6356" w:type="dxa"/>
          </w:tcPr>
          <w:p w14:paraId="02E2A01C" w14:textId="799FB877" w:rsidR="00DB08B2" w:rsidRPr="00DB08B2" w:rsidRDefault="00DB08B2" w:rsidP="00CF731A">
            <w:pPr>
              <w:tabs>
                <w:tab w:val="left" w:pos="1476"/>
              </w:tabs>
              <w:spacing w:line="360" w:lineRule="auto"/>
              <w:rPr>
                <w:rFonts w:ascii="Calibri" w:hAnsi="Calibri" w:cs="Calibri"/>
                <w:sz w:val="30"/>
                <w:szCs w:val="30"/>
              </w:rPr>
            </w:pPr>
            <w:r>
              <w:rPr>
                <w:rFonts w:ascii="Calibri" w:hAnsi="Calibri" w:cs="Calibri"/>
                <w:sz w:val="30"/>
                <w:szCs w:val="30"/>
              </w:rPr>
              <w:t>[</w:t>
            </w:r>
            <w:r w:rsidRPr="00DB08B2">
              <w:rPr>
                <w:rFonts w:ascii="Calibri" w:hAnsi="Calibri" w:cs="Calibri"/>
                <w:sz w:val="30"/>
                <w:szCs w:val="30"/>
              </w:rPr>
              <w:t>204054</w:t>
            </w:r>
            <w:r>
              <w:rPr>
                <w:rFonts w:ascii="Calibri" w:hAnsi="Calibri" w:cs="Calibri"/>
                <w:sz w:val="30"/>
                <w:szCs w:val="30"/>
              </w:rPr>
              <w:t>]</w:t>
            </w:r>
          </w:p>
        </w:tc>
      </w:tr>
      <w:tr w:rsidR="00CF731A" w:rsidRPr="00CF731A" w14:paraId="590FBAAF" w14:textId="77777777" w:rsidTr="00DB08B2">
        <w:tc>
          <w:tcPr>
            <w:tcW w:w="892" w:type="dxa"/>
            <w:hideMark/>
          </w:tcPr>
          <w:p w14:paraId="70F1FCE6" w14:textId="7FBED996" w:rsidR="00CF731A" w:rsidRPr="00CF731A" w:rsidRDefault="00CF731A" w:rsidP="00CF731A">
            <w:pPr>
              <w:tabs>
                <w:tab w:val="left" w:pos="1476"/>
              </w:tabs>
              <w:spacing w:after="160" w:line="360" w:lineRule="auto"/>
              <w:rPr>
                <w:rFonts w:ascii="Calibri" w:hAnsi="Calibri" w:cs="Calibri"/>
                <w:sz w:val="30"/>
                <w:szCs w:val="30"/>
              </w:rPr>
            </w:pPr>
            <w:r>
              <w:rPr>
                <w:rFonts w:ascii="Calibri" w:hAnsi="Calibri" w:cs="Calibri"/>
                <w:sz w:val="30"/>
                <w:szCs w:val="30"/>
              </w:rPr>
              <w:t>1</w:t>
            </w:r>
            <w:r w:rsidR="00DB08B2">
              <w:rPr>
                <w:rFonts w:ascii="Calibri" w:hAnsi="Calibri" w:cs="Calibri"/>
                <w:sz w:val="30"/>
                <w:szCs w:val="30"/>
              </w:rPr>
              <w:t>250</w:t>
            </w:r>
          </w:p>
        </w:tc>
        <w:tc>
          <w:tcPr>
            <w:tcW w:w="1768" w:type="dxa"/>
            <w:hideMark/>
          </w:tcPr>
          <w:p w14:paraId="0E7FF85F" w14:textId="569CB8EC" w:rsidR="00CF731A" w:rsidRPr="00CF731A" w:rsidRDefault="00DB08B2" w:rsidP="00CF731A">
            <w:pPr>
              <w:tabs>
                <w:tab w:val="left" w:pos="1476"/>
              </w:tabs>
              <w:spacing w:after="160" w:line="360" w:lineRule="auto"/>
              <w:rPr>
                <w:rFonts w:ascii="Calibri" w:hAnsi="Calibri" w:cs="Calibri"/>
                <w:sz w:val="30"/>
                <w:szCs w:val="30"/>
              </w:rPr>
            </w:pPr>
            <w:r>
              <w:rPr>
                <w:rFonts w:ascii="Calibri" w:hAnsi="Calibri" w:cs="Calibri"/>
                <w:sz w:val="30"/>
                <w:szCs w:val="30"/>
              </w:rPr>
              <w:t>3</w:t>
            </w:r>
          </w:p>
        </w:tc>
        <w:tc>
          <w:tcPr>
            <w:tcW w:w="6356" w:type="dxa"/>
            <w:hideMark/>
          </w:tcPr>
          <w:p w14:paraId="5E680EE1" w14:textId="52465CF9" w:rsidR="00CF731A" w:rsidRPr="00CF731A" w:rsidRDefault="00DB08B2" w:rsidP="00CF731A">
            <w:pPr>
              <w:tabs>
                <w:tab w:val="left" w:pos="1476"/>
              </w:tabs>
              <w:spacing w:after="160" w:line="360" w:lineRule="auto"/>
              <w:rPr>
                <w:rFonts w:ascii="Calibri" w:hAnsi="Calibri" w:cs="Calibri"/>
                <w:sz w:val="30"/>
                <w:szCs w:val="30"/>
              </w:rPr>
            </w:pPr>
            <w:r w:rsidRPr="00DB08B2">
              <w:rPr>
                <w:rFonts w:ascii="Calibri" w:hAnsi="Calibri" w:cs="Calibri"/>
                <w:sz w:val="30"/>
                <w:szCs w:val="30"/>
              </w:rPr>
              <w:t>[204004, 7018, 204054]</w:t>
            </w:r>
          </w:p>
        </w:tc>
      </w:tr>
      <w:tr w:rsidR="00CF731A" w:rsidRPr="00CF731A" w14:paraId="593F319E" w14:textId="77777777" w:rsidTr="00DB08B2">
        <w:tc>
          <w:tcPr>
            <w:tcW w:w="892" w:type="dxa"/>
            <w:hideMark/>
          </w:tcPr>
          <w:p w14:paraId="4B79A976" w14:textId="1489269E" w:rsidR="00CF731A" w:rsidRPr="00CF731A" w:rsidRDefault="00CF731A" w:rsidP="00CF731A">
            <w:pPr>
              <w:tabs>
                <w:tab w:val="left" w:pos="1476"/>
              </w:tabs>
              <w:spacing w:after="160" w:line="360" w:lineRule="auto"/>
              <w:rPr>
                <w:rFonts w:ascii="Calibri" w:hAnsi="Calibri" w:cs="Calibri"/>
                <w:sz w:val="30"/>
                <w:szCs w:val="30"/>
              </w:rPr>
            </w:pPr>
            <w:r>
              <w:rPr>
                <w:rFonts w:ascii="Calibri" w:hAnsi="Calibri" w:cs="Calibri"/>
                <w:sz w:val="30"/>
                <w:szCs w:val="30"/>
              </w:rPr>
              <w:t>1</w:t>
            </w:r>
            <w:r w:rsidR="00DB08B2">
              <w:rPr>
                <w:rFonts w:ascii="Calibri" w:hAnsi="Calibri" w:cs="Calibri"/>
                <w:sz w:val="30"/>
                <w:szCs w:val="30"/>
              </w:rPr>
              <w:t>500</w:t>
            </w:r>
          </w:p>
        </w:tc>
        <w:tc>
          <w:tcPr>
            <w:tcW w:w="1768" w:type="dxa"/>
            <w:hideMark/>
          </w:tcPr>
          <w:p w14:paraId="1566DE33" w14:textId="7C698C8F" w:rsidR="00CF731A" w:rsidRPr="00CF731A" w:rsidRDefault="00DB08B2" w:rsidP="00CF731A">
            <w:pPr>
              <w:tabs>
                <w:tab w:val="left" w:pos="1476"/>
              </w:tabs>
              <w:spacing w:after="160" w:line="360" w:lineRule="auto"/>
              <w:rPr>
                <w:rFonts w:ascii="Calibri" w:hAnsi="Calibri" w:cs="Calibri"/>
                <w:sz w:val="30"/>
                <w:szCs w:val="30"/>
              </w:rPr>
            </w:pPr>
            <w:r>
              <w:rPr>
                <w:rFonts w:ascii="Calibri" w:hAnsi="Calibri" w:cs="Calibri"/>
                <w:sz w:val="30"/>
                <w:szCs w:val="30"/>
              </w:rPr>
              <w:t>5</w:t>
            </w:r>
          </w:p>
        </w:tc>
        <w:tc>
          <w:tcPr>
            <w:tcW w:w="6356" w:type="dxa"/>
            <w:hideMark/>
          </w:tcPr>
          <w:p w14:paraId="26670533" w14:textId="7D55231D" w:rsidR="00CF731A" w:rsidRPr="00CF731A" w:rsidRDefault="00DB08B2" w:rsidP="00CF731A">
            <w:pPr>
              <w:tabs>
                <w:tab w:val="left" w:pos="1476"/>
              </w:tabs>
              <w:spacing w:after="160" w:line="360" w:lineRule="auto"/>
              <w:rPr>
                <w:rFonts w:ascii="Calibri" w:hAnsi="Calibri" w:cs="Calibri"/>
                <w:sz w:val="30"/>
                <w:szCs w:val="30"/>
              </w:rPr>
            </w:pPr>
            <w:r w:rsidRPr="00DB08B2">
              <w:rPr>
                <w:rFonts w:ascii="Calibri" w:hAnsi="Calibri" w:cs="Calibri"/>
                <w:sz w:val="30"/>
                <w:szCs w:val="30"/>
              </w:rPr>
              <w:t>[204004, 7018, 204054, 202109, 110028]</w:t>
            </w:r>
          </w:p>
        </w:tc>
      </w:tr>
      <w:tr w:rsidR="00CF731A" w:rsidRPr="00CF731A" w14:paraId="1944EEF4" w14:textId="77777777" w:rsidTr="00DB08B2">
        <w:tc>
          <w:tcPr>
            <w:tcW w:w="892" w:type="dxa"/>
            <w:hideMark/>
          </w:tcPr>
          <w:p w14:paraId="685F6E29" w14:textId="49D08AAB" w:rsidR="00CF731A" w:rsidRPr="00CF731A" w:rsidRDefault="00CF731A" w:rsidP="00CF731A">
            <w:pPr>
              <w:tabs>
                <w:tab w:val="left" w:pos="1476"/>
              </w:tabs>
              <w:spacing w:after="160" w:line="360" w:lineRule="auto"/>
              <w:rPr>
                <w:rFonts w:ascii="Calibri" w:hAnsi="Calibri" w:cs="Calibri"/>
                <w:sz w:val="30"/>
                <w:szCs w:val="30"/>
              </w:rPr>
            </w:pPr>
            <w:r>
              <w:rPr>
                <w:rFonts w:ascii="Calibri" w:hAnsi="Calibri" w:cs="Calibri"/>
                <w:sz w:val="30"/>
                <w:szCs w:val="30"/>
              </w:rPr>
              <w:t>1</w:t>
            </w:r>
            <w:r w:rsidR="00DB08B2">
              <w:rPr>
                <w:rFonts w:ascii="Calibri" w:hAnsi="Calibri" w:cs="Calibri"/>
                <w:sz w:val="30"/>
                <w:szCs w:val="30"/>
              </w:rPr>
              <w:t>750</w:t>
            </w:r>
          </w:p>
        </w:tc>
        <w:tc>
          <w:tcPr>
            <w:tcW w:w="1768" w:type="dxa"/>
            <w:hideMark/>
          </w:tcPr>
          <w:p w14:paraId="30120D16" w14:textId="55D9CE9D" w:rsidR="00CF731A" w:rsidRPr="00CF731A" w:rsidRDefault="00DB08B2" w:rsidP="00CF731A">
            <w:pPr>
              <w:tabs>
                <w:tab w:val="left" w:pos="1476"/>
              </w:tabs>
              <w:spacing w:after="160" w:line="360" w:lineRule="auto"/>
              <w:rPr>
                <w:rFonts w:ascii="Calibri" w:hAnsi="Calibri" w:cs="Calibri"/>
                <w:sz w:val="30"/>
                <w:szCs w:val="30"/>
              </w:rPr>
            </w:pPr>
            <w:r>
              <w:rPr>
                <w:rFonts w:ascii="Calibri" w:hAnsi="Calibri" w:cs="Calibri"/>
                <w:sz w:val="30"/>
                <w:szCs w:val="30"/>
              </w:rPr>
              <w:t>12</w:t>
            </w:r>
          </w:p>
        </w:tc>
        <w:tc>
          <w:tcPr>
            <w:tcW w:w="6356" w:type="dxa"/>
            <w:hideMark/>
          </w:tcPr>
          <w:p w14:paraId="3F8CD7F0" w14:textId="09764BAB" w:rsidR="00CF731A" w:rsidRPr="00CF731A" w:rsidRDefault="00DB08B2" w:rsidP="00CF731A">
            <w:pPr>
              <w:tabs>
                <w:tab w:val="left" w:pos="1476"/>
              </w:tabs>
              <w:spacing w:after="160" w:line="360" w:lineRule="auto"/>
              <w:rPr>
                <w:rFonts w:ascii="Calibri" w:hAnsi="Calibri" w:cs="Calibri"/>
                <w:sz w:val="30"/>
                <w:szCs w:val="30"/>
              </w:rPr>
            </w:pPr>
            <w:r w:rsidRPr="00DB08B2">
              <w:rPr>
                <w:rFonts w:ascii="Calibri" w:hAnsi="Calibri" w:cs="Calibri"/>
                <w:sz w:val="30"/>
                <w:szCs w:val="30"/>
              </w:rPr>
              <w:t>[110108, 107177, 204004, 11115, 7018, 106191, 204054, 108172, 202109, 204146, 9905111, 110028]</w:t>
            </w:r>
          </w:p>
        </w:tc>
      </w:tr>
      <w:tr w:rsidR="00CF731A" w:rsidRPr="00CF731A" w14:paraId="4EEB1A8E" w14:textId="77777777" w:rsidTr="00DB08B2">
        <w:tc>
          <w:tcPr>
            <w:tcW w:w="892" w:type="dxa"/>
          </w:tcPr>
          <w:p w14:paraId="76BC3190" w14:textId="57BCAC1A" w:rsidR="00CF731A" w:rsidRDefault="00DB08B2" w:rsidP="00CF731A">
            <w:pPr>
              <w:tabs>
                <w:tab w:val="left" w:pos="1476"/>
              </w:tabs>
              <w:spacing w:line="360" w:lineRule="auto"/>
              <w:rPr>
                <w:rFonts w:ascii="Calibri" w:hAnsi="Calibri" w:cs="Calibri"/>
                <w:sz w:val="30"/>
                <w:szCs w:val="30"/>
              </w:rPr>
            </w:pPr>
            <w:r>
              <w:rPr>
                <w:rFonts w:ascii="Calibri" w:hAnsi="Calibri" w:cs="Calibri"/>
                <w:sz w:val="30"/>
                <w:szCs w:val="30"/>
              </w:rPr>
              <w:t>1950</w:t>
            </w:r>
          </w:p>
        </w:tc>
        <w:tc>
          <w:tcPr>
            <w:tcW w:w="1768" w:type="dxa"/>
          </w:tcPr>
          <w:p w14:paraId="2CC664BD" w14:textId="016B7BFE" w:rsidR="00CF731A" w:rsidRPr="00CF731A" w:rsidRDefault="00DB08B2" w:rsidP="00CF731A">
            <w:pPr>
              <w:tabs>
                <w:tab w:val="left" w:pos="1476"/>
              </w:tabs>
              <w:spacing w:line="360" w:lineRule="auto"/>
              <w:rPr>
                <w:rFonts w:ascii="Calibri" w:hAnsi="Calibri" w:cs="Calibri"/>
                <w:sz w:val="30"/>
                <w:szCs w:val="30"/>
              </w:rPr>
            </w:pPr>
            <w:r>
              <w:rPr>
                <w:rFonts w:ascii="Calibri" w:hAnsi="Calibri" w:cs="Calibri"/>
                <w:sz w:val="30"/>
                <w:szCs w:val="30"/>
              </w:rPr>
              <w:t>28</w:t>
            </w:r>
          </w:p>
        </w:tc>
        <w:tc>
          <w:tcPr>
            <w:tcW w:w="6356" w:type="dxa"/>
          </w:tcPr>
          <w:p w14:paraId="52137137" w14:textId="73925E56" w:rsidR="00CF731A" w:rsidRPr="00CF731A" w:rsidRDefault="00DB08B2" w:rsidP="00CF731A">
            <w:pPr>
              <w:tabs>
                <w:tab w:val="left" w:pos="1476"/>
              </w:tabs>
              <w:spacing w:line="360" w:lineRule="auto"/>
              <w:rPr>
                <w:rFonts w:ascii="Calibri" w:hAnsi="Calibri" w:cs="Calibri"/>
                <w:sz w:val="30"/>
                <w:szCs w:val="30"/>
              </w:rPr>
            </w:pPr>
            <w:r w:rsidRPr="00DB08B2">
              <w:rPr>
                <w:rFonts w:ascii="Calibri" w:hAnsi="Calibri" w:cs="Calibri"/>
                <w:sz w:val="30"/>
                <w:szCs w:val="30"/>
              </w:rPr>
              <w:t>[110108, 107177, 203101, 204144, 12210, 204004, 11115, 5067, 7018, 8241, 3136, 201253, 7170, 106191, 203018, 204054, 108172, 202109, 204189, 112045, 9905111, 204146, 111093, 203134, 110028, 206038, 205089, 202179]</w:t>
            </w:r>
          </w:p>
        </w:tc>
      </w:tr>
      <w:tr w:rsidR="00CF731A" w:rsidRPr="00CF731A" w14:paraId="49F23EAB" w14:textId="77777777" w:rsidTr="00DB08B2">
        <w:tc>
          <w:tcPr>
            <w:tcW w:w="892" w:type="dxa"/>
          </w:tcPr>
          <w:p w14:paraId="514A9AAA" w14:textId="73B6DA33" w:rsidR="00CF731A" w:rsidRDefault="00DB08B2" w:rsidP="00CF731A">
            <w:pPr>
              <w:tabs>
                <w:tab w:val="left" w:pos="1476"/>
              </w:tabs>
              <w:spacing w:line="360" w:lineRule="auto"/>
              <w:rPr>
                <w:rFonts w:ascii="Calibri" w:hAnsi="Calibri" w:cs="Calibri"/>
                <w:sz w:val="30"/>
                <w:szCs w:val="30"/>
              </w:rPr>
            </w:pPr>
            <w:r>
              <w:rPr>
                <w:rFonts w:ascii="Calibri" w:hAnsi="Calibri" w:cs="Calibri"/>
                <w:sz w:val="30"/>
                <w:szCs w:val="30"/>
              </w:rPr>
              <w:t>2200</w:t>
            </w:r>
          </w:p>
        </w:tc>
        <w:tc>
          <w:tcPr>
            <w:tcW w:w="1768" w:type="dxa"/>
          </w:tcPr>
          <w:p w14:paraId="361C551C" w14:textId="1059086B" w:rsidR="00CF731A" w:rsidRPr="00CF731A" w:rsidRDefault="00DB08B2" w:rsidP="00CF731A">
            <w:pPr>
              <w:tabs>
                <w:tab w:val="left" w:pos="1476"/>
              </w:tabs>
              <w:spacing w:line="360" w:lineRule="auto"/>
              <w:rPr>
                <w:rFonts w:ascii="Calibri" w:hAnsi="Calibri" w:cs="Calibri"/>
                <w:sz w:val="30"/>
                <w:szCs w:val="30"/>
              </w:rPr>
            </w:pPr>
            <w:r>
              <w:rPr>
                <w:rFonts w:ascii="Calibri" w:hAnsi="Calibri" w:cs="Calibri"/>
                <w:sz w:val="30"/>
                <w:szCs w:val="30"/>
              </w:rPr>
              <w:t>35</w:t>
            </w:r>
          </w:p>
        </w:tc>
        <w:tc>
          <w:tcPr>
            <w:tcW w:w="6356" w:type="dxa"/>
          </w:tcPr>
          <w:p w14:paraId="77F9EC7C" w14:textId="01153DFD" w:rsidR="00CF731A" w:rsidRPr="00CF731A" w:rsidRDefault="00DB08B2" w:rsidP="00CF731A">
            <w:pPr>
              <w:tabs>
                <w:tab w:val="left" w:pos="1476"/>
              </w:tabs>
              <w:spacing w:line="360" w:lineRule="auto"/>
              <w:rPr>
                <w:rFonts w:ascii="Calibri" w:hAnsi="Calibri" w:cs="Calibri"/>
                <w:sz w:val="30"/>
                <w:szCs w:val="30"/>
              </w:rPr>
            </w:pPr>
            <w:r w:rsidRPr="00DB08B2">
              <w:rPr>
                <w:rFonts w:ascii="Calibri" w:hAnsi="Calibri" w:cs="Calibri"/>
                <w:sz w:val="30"/>
                <w:szCs w:val="30"/>
              </w:rPr>
              <w:t xml:space="preserve">[110108, 107177, 203101, 204144, 12210, 204004, 11115, 6023, 5067, 7018, 8241, 3136, 201253, 7170, 9907086, 8074, 106191, 205101, 110050, 5127, 203018, 204054, 108172, 202109, </w:t>
            </w:r>
            <w:r w:rsidRPr="00DB08B2">
              <w:rPr>
                <w:rFonts w:ascii="Calibri" w:hAnsi="Calibri" w:cs="Calibri"/>
                <w:sz w:val="30"/>
                <w:szCs w:val="30"/>
              </w:rPr>
              <w:lastRenderedPageBreak/>
              <w:t>204189, 112045, 3025, 9905111, 204146, 111093, 203134, 110028, 206038, 205089, 202179]</w:t>
            </w:r>
          </w:p>
        </w:tc>
      </w:tr>
    </w:tbl>
    <w:p w14:paraId="5AED0E1A" w14:textId="789F844D" w:rsidR="0002282A" w:rsidRPr="0002282A" w:rsidRDefault="0002282A" w:rsidP="009728B1">
      <w:pPr>
        <w:tabs>
          <w:tab w:val="left" w:pos="1476"/>
        </w:tabs>
        <w:spacing w:line="360" w:lineRule="auto"/>
        <w:rPr>
          <w:rFonts w:ascii="Calibri" w:hAnsi="Calibri" w:cs="Calibri"/>
          <w:sz w:val="30"/>
          <w:szCs w:val="30"/>
        </w:rPr>
      </w:pPr>
    </w:p>
    <w:p w14:paraId="1E7E1E93" w14:textId="77777777" w:rsidR="0002282A" w:rsidRPr="0002282A" w:rsidRDefault="0002282A" w:rsidP="00FE6A80">
      <w:pPr>
        <w:spacing w:line="360" w:lineRule="auto"/>
        <w:rPr>
          <w:rFonts w:ascii="Calibri" w:hAnsi="Calibri" w:cs="Calibri"/>
          <w:b/>
          <w:bCs/>
          <w:sz w:val="30"/>
          <w:szCs w:val="30"/>
        </w:rPr>
      </w:pPr>
      <w:proofErr w:type="gramStart"/>
      <w:r w:rsidRPr="0002282A">
        <w:rPr>
          <w:rFonts w:ascii="Calibri" w:hAnsi="Calibri" w:cs="Calibri"/>
          <w:b/>
          <w:bCs/>
          <w:sz w:val="30"/>
          <w:szCs w:val="30"/>
        </w:rPr>
        <w:t>Conclusion :</w:t>
      </w:r>
      <w:proofErr w:type="gramEnd"/>
      <w:r w:rsidRPr="0002282A">
        <w:rPr>
          <w:rFonts w:ascii="Calibri" w:hAnsi="Calibri" w:cs="Calibri"/>
          <w:b/>
          <w:bCs/>
          <w:sz w:val="30"/>
          <w:szCs w:val="30"/>
        </w:rPr>
        <w:t> </w:t>
      </w:r>
    </w:p>
    <w:p w14:paraId="1015A49E" w14:textId="000A2A22" w:rsidR="0002282A" w:rsidRPr="0002282A" w:rsidRDefault="0002282A" w:rsidP="00FE6A80">
      <w:pPr>
        <w:spacing w:line="360" w:lineRule="auto"/>
        <w:rPr>
          <w:rFonts w:ascii="Calibri" w:hAnsi="Calibri" w:cs="Calibri"/>
          <w:sz w:val="30"/>
          <w:szCs w:val="30"/>
          <w:lang w:val="en-US"/>
        </w:rPr>
      </w:pPr>
      <w:r w:rsidRPr="0002282A">
        <w:rPr>
          <w:rFonts w:ascii="Calibri" w:hAnsi="Calibri" w:cs="Calibri"/>
          <w:sz w:val="30"/>
          <w:szCs w:val="30"/>
        </w:rPr>
        <w:tab/>
      </w:r>
      <w:r w:rsidR="00123283" w:rsidRPr="00123283">
        <w:rPr>
          <w:rFonts w:ascii="Calibri" w:hAnsi="Calibri" w:cs="Calibri"/>
          <w:sz w:val="30"/>
          <w:szCs w:val="30"/>
        </w:rPr>
        <w:t>The networkx package in Python is used to compute the graph metrics, and minmax normalisation is used to standardise the results. The top k nodes in the given network are determined and rated using these graph metrics. To determine the top k nodes, the values of the top k ranked nodes are independently normalised and then intersected. In both instances, the outcome is the same.</w:t>
      </w:r>
    </w:p>
    <w:sectPr w:rsidR="0002282A" w:rsidRPr="000228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81C8E"/>
    <w:multiLevelType w:val="multilevel"/>
    <w:tmpl w:val="48C64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B65551"/>
    <w:multiLevelType w:val="multilevel"/>
    <w:tmpl w:val="833A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7249345">
    <w:abstractNumId w:val="1"/>
  </w:num>
  <w:num w:numId="2" w16cid:durableId="2050689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C98"/>
    <w:rsid w:val="0002282A"/>
    <w:rsid w:val="00123283"/>
    <w:rsid w:val="00137431"/>
    <w:rsid w:val="00163BAE"/>
    <w:rsid w:val="001C2F48"/>
    <w:rsid w:val="00262C98"/>
    <w:rsid w:val="002F2B47"/>
    <w:rsid w:val="003A2697"/>
    <w:rsid w:val="003B67F5"/>
    <w:rsid w:val="00403D02"/>
    <w:rsid w:val="00412382"/>
    <w:rsid w:val="00500C64"/>
    <w:rsid w:val="00557D8E"/>
    <w:rsid w:val="00630F99"/>
    <w:rsid w:val="007A5085"/>
    <w:rsid w:val="00863796"/>
    <w:rsid w:val="008F7CE9"/>
    <w:rsid w:val="009728B1"/>
    <w:rsid w:val="00A35441"/>
    <w:rsid w:val="00A8098C"/>
    <w:rsid w:val="00B10E40"/>
    <w:rsid w:val="00BA3171"/>
    <w:rsid w:val="00C74D08"/>
    <w:rsid w:val="00CF731A"/>
    <w:rsid w:val="00DB08B2"/>
    <w:rsid w:val="00DD3C06"/>
    <w:rsid w:val="00F01F25"/>
    <w:rsid w:val="00FE6A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B6309"/>
  <w15:chartTrackingRefBased/>
  <w15:docId w15:val="{D0A50AC8-464F-45A7-9789-316EBFC56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E40"/>
  </w:style>
  <w:style w:type="paragraph" w:styleId="Heading1">
    <w:name w:val="heading 1"/>
    <w:basedOn w:val="Normal"/>
    <w:next w:val="Normal"/>
    <w:link w:val="Heading1Char"/>
    <w:uiPriority w:val="9"/>
    <w:qFormat/>
    <w:rsid w:val="00B10E40"/>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E40"/>
    <w:rPr>
      <w:rFonts w:asciiTheme="majorHAnsi" w:eastAsiaTheme="majorEastAsia" w:hAnsiTheme="majorHAnsi" w:cstheme="majorBidi"/>
      <w:color w:val="6B911C" w:themeColor="accent1" w:themeShade="BF"/>
      <w:sz w:val="32"/>
      <w:szCs w:val="32"/>
    </w:rPr>
  </w:style>
  <w:style w:type="paragraph" w:styleId="ListParagraph">
    <w:name w:val="List Paragraph"/>
    <w:basedOn w:val="Normal"/>
    <w:uiPriority w:val="34"/>
    <w:qFormat/>
    <w:rsid w:val="00B10E40"/>
    <w:pPr>
      <w:ind w:left="720"/>
      <w:contextualSpacing/>
    </w:pPr>
  </w:style>
  <w:style w:type="paragraph" w:styleId="TOCHeading">
    <w:name w:val="TOC Heading"/>
    <w:basedOn w:val="Heading1"/>
    <w:next w:val="Normal"/>
    <w:uiPriority w:val="39"/>
    <w:unhideWhenUsed/>
    <w:qFormat/>
    <w:rsid w:val="00B10E40"/>
    <w:pPr>
      <w:outlineLvl w:val="9"/>
    </w:pPr>
    <w:rPr>
      <w:lang w:val="en-US"/>
    </w:rPr>
  </w:style>
  <w:style w:type="paragraph" w:styleId="NormalWeb">
    <w:name w:val="Normal (Web)"/>
    <w:basedOn w:val="Normal"/>
    <w:uiPriority w:val="99"/>
    <w:semiHidden/>
    <w:unhideWhenUsed/>
    <w:rsid w:val="00CF731A"/>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CF7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2382"/>
    <w:rPr>
      <w:color w:val="99CA3C" w:themeColor="hyperlink"/>
      <w:u w:val="single"/>
    </w:rPr>
  </w:style>
  <w:style w:type="character" w:styleId="UnresolvedMention">
    <w:name w:val="Unresolved Mention"/>
    <w:basedOn w:val="DefaultParagraphFont"/>
    <w:uiPriority w:val="99"/>
    <w:semiHidden/>
    <w:unhideWhenUsed/>
    <w:rsid w:val="004123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29457">
      <w:bodyDiv w:val="1"/>
      <w:marLeft w:val="0"/>
      <w:marRight w:val="0"/>
      <w:marTop w:val="0"/>
      <w:marBottom w:val="0"/>
      <w:divBdr>
        <w:top w:val="none" w:sz="0" w:space="0" w:color="auto"/>
        <w:left w:val="none" w:sz="0" w:space="0" w:color="auto"/>
        <w:bottom w:val="none" w:sz="0" w:space="0" w:color="auto"/>
        <w:right w:val="none" w:sz="0" w:space="0" w:color="auto"/>
      </w:divBdr>
      <w:divsChild>
        <w:div w:id="1593666204">
          <w:marLeft w:val="0"/>
          <w:marRight w:val="0"/>
          <w:marTop w:val="0"/>
          <w:marBottom w:val="0"/>
          <w:divBdr>
            <w:top w:val="none" w:sz="0" w:space="0" w:color="auto"/>
            <w:left w:val="none" w:sz="0" w:space="0" w:color="auto"/>
            <w:bottom w:val="none" w:sz="0" w:space="0" w:color="auto"/>
            <w:right w:val="none" w:sz="0" w:space="0" w:color="auto"/>
          </w:divBdr>
          <w:divsChild>
            <w:div w:id="1764493342">
              <w:marLeft w:val="0"/>
              <w:marRight w:val="120"/>
              <w:marTop w:val="150"/>
              <w:marBottom w:val="0"/>
              <w:divBdr>
                <w:top w:val="none" w:sz="0" w:space="0" w:color="auto"/>
                <w:left w:val="none" w:sz="0" w:space="0" w:color="auto"/>
                <w:bottom w:val="none" w:sz="0" w:space="0" w:color="auto"/>
                <w:right w:val="none" w:sz="0" w:space="0" w:color="auto"/>
              </w:divBdr>
              <w:divsChild>
                <w:div w:id="872036956">
                  <w:marLeft w:val="0"/>
                  <w:marRight w:val="0"/>
                  <w:marTop w:val="0"/>
                  <w:marBottom w:val="0"/>
                  <w:divBdr>
                    <w:top w:val="none" w:sz="0" w:space="0" w:color="auto"/>
                    <w:left w:val="none" w:sz="0" w:space="0" w:color="auto"/>
                    <w:bottom w:val="none" w:sz="0" w:space="0" w:color="auto"/>
                    <w:right w:val="none" w:sz="0" w:space="0" w:color="auto"/>
                  </w:divBdr>
                  <w:divsChild>
                    <w:div w:id="618486154">
                      <w:marLeft w:val="0"/>
                      <w:marRight w:val="0"/>
                      <w:marTop w:val="0"/>
                      <w:marBottom w:val="0"/>
                      <w:divBdr>
                        <w:top w:val="none" w:sz="0" w:space="0" w:color="auto"/>
                        <w:left w:val="none" w:sz="0" w:space="0" w:color="auto"/>
                        <w:bottom w:val="none" w:sz="0" w:space="0" w:color="auto"/>
                        <w:right w:val="none" w:sz="0" w:space="0" w:color="auto"/>
                      </w:divBdr>
                      <w:divsChild>
                        <w:div w:id="130123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853634">
          <w:marLeft w:val="0"/>
          <w:marRight w:val="0"/>
          <w:marTop w:val="0"/>
          <w:marBottom w:val="0"/>
          <w:divBdr>
            <w:top w:val="none" w:sz="0" w:space="0" w:color="auto"/>
            <w:left w:val="none" w:sz="0" w:space="0" w:color="auto"/>
            <w:bottom w:val="none" w:sz="0" w:space="0" w:color="auto"/>
            <w:right w:val="none" w:sz="0" w:space="0" w:color="auto"/>
          </w:divBdr>
          <w:divsChild>
            <w:div w:id="174346192">
              <w:marLeft w:val="0"/>
              <w:marRight w:val="0"/>
              <w:marTop w:val="15"/>
              <w:marBottom w:val="0"/>
              <w:divBdr>
                <w:top w:val="none" w:sz="0" w:space="0" w:color="auto"/>
                <w:left w:val="none" w:sz="0" w:space="0" w:color="auto"/>
                <w:bottom w:val="none" w:sz="0" w:space="0" w:color="auto"/>
                <w:right w:val="none" w:sz="0" w:space="0" w:color="auto"/>
              </w:divBdr>
              <w:divsChild>
                <w:div w:id="409928010">
                  <w:marLeft w:val="0"/>
                  <w:marRight w:val="15"/>
                  <w:marTop w:val="0"/>
                  <w:marBottom w:val="0"/>
                  <w:divBdr>
                    <w:top w:val="none" w:sz="0" w:space="0" w:color="auto"/>
                    <w:left w:val="none" w:sz="0" w:space="0" w:color="auto"/>
                    <w:bottom w:val="none" w:sz="0" w:space="0" w:color="auto"/>
                    <w:right w:val="none" w:sz="0" w:space="0" w:color="auto"/>
                  </w:divBdr>
                  <w:divsChild>
                    <w:div w:id="1446117396">
                      <w:marLeft w:val="0"/>
                      <w:marRight w:val="0"/>
                      <w:marTop w:val="0"/>
                      <w:marBottom w:val="0"/>
                      <w:divBdr>
                        <w:top w:val="none" w:sz="0" w:space="0" w:color="auto"/>
                        <w:left w:val="none" w:sz="0" w:space="0" w:color="auto"/>
                        <w:bottom w:val="none" w:sz="0" w:space="0" w:color="auto"/>
                        <w:right w:val="none" w:sz="0" w:space="0" w:color="auto"/>
                      </w:divBdr>
                      <w:divsChild>
                        <w:div w:id="1102262958">
                          <w:marLeft w:val="0"/>
                          <w:marRight w:val="0"/>
                          <w:marTop w:val="0"/>
                          <w:marBottom w:val="0"/>
                          <w:divBdr>
                            <w:top w:val="none" w:sz="0" w:space="0" w:color="auto"/>
                            <w:left w:val="none" w:sz="0" w:space="0" w:color="auto"/>
                            <w:bottom w:val="none" w:sz="0" w:space="0" w:color="auto"/>
                            <w:right w:val="none" w:sz="0" w:space="0" w:color="auto"/>
                          </w:divBdr>
                          <w:divsChild>
                            <w:div w:id="692150804">
                              <w:marLeft w:val="0"/>
                              <w:marRight w:val="0"/>
                              <w:marTop w:val="0"/>
                              <w:marBottom w:val="0"/>
                              <w:divBdr>
                                <w:top w:val="none" w:sz="0" w:space="0" w:color="auto"/>
                                <w:left w:val="none" w:sz="0" w:space="0" w:color="auto"/>
                                <w:bottom w:val="none" w:sz="0" w:space="0" w:color="auto"/>
                                <w:right w:val="none" w:sz="0" w:space="0" w:color="auto"/>
                              </w:divBdr>
                              <w:divsChild>
                                <w:div w:id="563569141">
                                  <w:marLeft w:val="0"/>
                                  <w:marRight w:val="0"/>
                                  <w:marTop w:val="0"/>
                                  <w:marBottom w:val="0"/>
                                  <w:divBdr>
                                    <w:top w:val="none" w:sz="0" w:space="0" w:color="auto"/>
                                    <w:left w:val="none" w:sz="0" w:space="0" w:color="auto"/>
                                    <w:bottom w:val="none" w:sz="0" w:space="0" w:color="auto"/>
                                    <w:right w:val="none" w:sz="0" w:space="0" w:color="auto"/>
                                  </w:divBdr>
                                  <w:divsChild>
                                    <w:div w:id="46527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364576">
      <w:bodyDiv w:val="1"/>
      <w:marLeft w:val="0"/>
      <w:marRight w:val="0"/>
      <w:marTop w:val="0"/>
      <w:marBottom w:val="0"/>
      <w:divBdr>
        <w:top w:val="none" w:sz="0" w:space="0" w:color="auto"/>
        <w:left w:val="none" w:sz="0" w:space="0" w:color="auto"/>
        <w:bottom w:val="none" w:sz="0" w:space="0" w:color="auto"/>
        <w:right w:val="none" w:sz="0" w:space="0" w:color="auto"/>
      </w:divBdr>
    </w:div>
    <w:div w:id="365713403">
      <w:bodyDiv w:val="1"/>
      <w:marLeft w:val="0"/>
      <w:marRight w:val="0"/>
      <w:marTop w:val="0"/>
      <w:marBottom w:val="0"/>
      <w:divBdr>
        <w:top w:val="none" w:sz="0" w:space="0" w:color="auto"/>
        <w:left w:val="none" w:sz="0" w:space="0" w:color="auto"/>
        <w:bottom w:val="none" w:sz="0" w:space="0" w:color="auto"/>
        <w:right w:val="none" w:sz="0" w:space="0" w:color="auto"/>
      </w:divBdr>
    </w:div>
    <w:div w:id="452988200">
      <w:bodyDiv w:val="1"/>
      <w:marLeft w:val="0"/>
      <w:marRight w:val="0"/>
      <w:marTop w:val="0"/>
      <w:marBottom w:val="0"/>
      <w:divBdr>
        <w:top w:val="none" w:sz="0" w:space="0" w:color="auto"/>
        <w:left w:val="none" w:sz="0" w:space="0" w:color="auto"/>
        <w:bottom w:val="none" w:sz="0" w:space="0" w:color="auto"/>
        <w:right w:val="none" w:sz="0" w:space="0" w:color="auto"/>
      </w:divBdr>
    </w:div>
    <w:div w:id="596863803">
      <w:bodyDiv w:val="1"/>
      <w:marLeft w:val="0"/>
      <w:marRight w:val="0"/>
      <w:marTop w:val="0"/>
      <w:marBottom w:val="0"/>
      <w:divBdr>
        <w:top w:val="none" w:sz="0" w:space="0" w:color="auto"/>
        <w:left w:val="none" w:sz="0" w:space="0" w:color="auto"/>
        <w:bottom w:val="none" w:sz="0" w:space="0" w:color="auto"/>
        <w:right w:val="none" w:sz="0" w:space="0" w:color="auto"/>
      </w:divBdr>
    </w:div>
    <w:div w:id="630792855">
      <w:bodyDiv w:val="1"/>
      <w:marLeft w:val="0"/>
      <w:marRight w:val="0"/>
      <w:marTop w:val="0"/>
      <w:marBottom w:val="0"/>
      <w:divBdr>
        <w:top w:val="none" w:sz="0" w:space="0" w:color="auto"/>
        <w:left w:val="none" w:sz="0" w:space="0" w:color="auto"/>
        <w:bottom w:val="none" w:sz="0" w:space="0" w:color="auto"/>
        <w:right w:val="none" w:sz="0" w:space="0" w:color="auto"/>
      </w:divBdr>
    </w:div>
    <w:div w:id="669716096">
      <w:bodyDiv w:val="1"/>
      <w:marLeft w:val="0"/>
      <w:marRight w:val="0"/>
      <w:marTop w:val="0"/>
      <w:marBottom w:val="0"/>
      <w:divBdr>
        <w:top w:val="none" w:sz="0" w:space="0" w:color="auto"/>
        <w:left w:val="none" w:sz="0" w:space="0" w:color="auto"/>
        <w:bottom w:val="none" w:sz="0" w:space="0" w:color="auto"/>
        <w:right w:val="none" w:sz="0" w:space="0" w:color="auto"/>
      </w:divBdr>
    </w:div>
    <w:div w:id="685863899">
      <w:bodyDiv w:val="1"/>
      <w:marLeft w:val="0"/>
      <w:marRight w:val="0"/>
      <w:marTop w:val="0"/>
      <w:marBottom w:val="0"/>
      <w:divBdr>
        <w:top w:val="none" w:sz="0" w:space="0" w:color="auto"/>
        <w:left w:val="none" w:sz="0" w:space="0" w:color="auto"/>
        <w:bottom w:val="none" w:sz="0" w:space="0" w:color="auto"/>
        <w:right w:val="none" w:sz="0" w:space="0" w:color="auto"/>
      </w:divBdr>
    </w:div>
    <w:div w:id="852113286">
      <w:bodyDiv w:val="1"/>
      <w:marLeft w:val="0"/>
      <w:marRight w:val="0"/>
      <w:marTop w:val="0"/>
      <w:marBottom w:val="0"/>
      <w:divBdr>
        <w:top w:val="none" w:sz="0" w:space="0" w:color="auto"/>
        <w:left w:val="none" w:sz="0" w:space="0" w:color="auto"/>
        <w:bottom w:val="none" w:sz="0" w:space="0" w:color="auto"/>
        <w:right w:val="none" w:sz="0" w:space="0" w:color="auto"/>
      </w:divBdr>
    </w:div>
    <w:div w:id="976302759">
      <w:bodyDiv w:val="1"/>
      <w:marLeft w:val="0"/>
      <w:marRight w:val="0"/>
      <w:marTop w:val="0"/>
      <w:marBottom w:val="0"/>
      <w:divBdr>
        <w:top w:val="none" w:sz="0" w:space="0" w:color="auto"/>
        <w:left w:val="none" w:sz="0" w:space="0" w:color="auto"/>
        <w:bottom w:val="none" w:sz="0" w:space="0" w:color="auto"/>
        <w:right w:val="none" w:sz="0" w:space="0" w:color="auto"/>
      </w:divBdr>
    </w:div>
    <w:div w:id="1156649967">
      <w:bodyDiv w:val="1"/>
      <w:marLeft w:val="0"/>
      <w:marRight w:val="0"/>
      <w:marTop w:val="0"/>
      <w:marBottom w:val="0"/>
      <w:divBdr>
        <w:top w:val="none" w:sz="0" w:space="0" w:color="auto"/>
        <w:left w:val="none" w:sz="0" w:space="0" w:color="auto"/>
        <w:bottom w:val="none" w:sz="0" w:space="0" w:color="auto"/>
        <w:right w:val="none" w:sz="0" w:space="0" w:color="auto"/>
      </w:divBdr>
    </w:div>
    <w:div w:id="1183737947">
      <w:bodyDiv w:val="1"/>
      <w:marLeft w:val="0"/>
      <w:marRight w:val="0"/>
      <w:marTop w:val="0"/>
      <w:marBottom w:val="0"/>
      <w:divBdr>
        <w:top w:val="none" w:sz="0" w:space="0" w:color="auto"/>
        <w:left w:val="none" w:sz="0" w:space="0" w:color="auto"/>
        <w:bottom w:val="none" w:sz="0" w:space="0" w:color="auto"/>
        <w:right w:val="none" w:sz="0" w:space="0" w:color="auto"/>
      </w:divBdr>
    </w:div>
    <w:div w:id="1322349529">
      <w:bodyDiv w:val="1"/>
      <w:marLeft w:val="0"/>
      <w:marRight w:val="0"/>
      <w:marTop w:val="0"/>
      <w:marBottom w:val="0"/>
      <w:divBdr>
        <w:top w:val="none" w:sz="0" w:space="0" w:color="auto"/>
        <w:left w:val="none" w:sz="0" w:space="0" w:color="auto"/>
        <w:bottom w:val="none" w:sz="0" w:space="0" w:color="auto"/>
        <w:right w:val="none" w:sz="0" w:space="0" w:color="auto"/>
      </w:divBdr>
    </w:div>
    <w:div w:id="1444304476">
      <w:bodyDiv w:val="1"/>
      <w:marLeft w:val="0"/>
      <w:marRight w:val="0"/>
      <w:marTop w:val="0"/>
      <w:marBottom w:val="0"/>
      <w:divBdr>
        <w:top w:val="none" w:sz="0" w:space="0" w:color="auto"/>
        <w:left w:val="none" w:sz="0" w:space="0" w:color="auto"/>
        <w:bottom w:val="none" w:sz="0" w:space="0" w:color="auto"/>
        <w:right w:val="none" w:sz="0" w:space="0" w:color="auto"/>
      </w:divBdr>
    </w:div>
    <w:div w:id="1893497464">
      <w:bodyDiv w:val="1"/>
      <w:marLeft w:val="0"/>
      <w:marRight w:val="0"/>
      <w:marTop w:val="0"/>
      <w:marBottom w:val="0"/>
      <w:divBdr>
        <w:top w:val="none" w:sz="0" w:space="0" w:color="auto"/>
        <w:left w:val="none" w:sz="0" w:space="0" w:color="auto"/>
        <w:bottom w:val="none" w:sz="0" w:space="0" w:color="auto"/>
        <w:right w:val="none" w:sz="0" w:space="0" w:color="auto"/>
      </w:divBdr>
    </w:div>
    <w:div w:id="1907454576">
      <w:bodyDiv w:val="1"/>
      <w:marLeft w:val="0"/>
      <w:marRight w:val="0"/>
      <w:marTop w:val="0"/>
      <w:marBottom w:val="0"/>
      <w:divBdr>
        <w:top w:val="none" w:sz="0" w:space="0" w:color="auto"/>
        <w:left w:val="none" w:sz="0" w:space="0" w:color="auto"/>
        <w:bottom w:val="none" w:sz="0" w:space="0" w:color="auto"/>
        <w:right w:val="none" w:sz="0" w:space="0" w:color="auto"/>
      </w:divBdr>
    </w:div>
    <w:div w:id="1920601629">
      <w:bodyDiv w:val="1"/>
      <w:marLeft w:val="0"/>
      <w:marRight w:val="0"/>
      <w:marTop w:val="0"/>
      <w:marBottom w:val="0"/>
      <w:divBdr>
        <w:top w:val="none" w:sz="0" w:space="0" w:color="auto"/>
        <w:left w:val="none" w:sz="0" w:space="0" w:color="auto"/>
        <w:bottom w:val="none" w:sz="0" w:space="0" w:color="auto"/>
        <w:right w:val="none" w:sz="0" w:space="0" w:color="auto"/>
      </w:divBdr>
    </w:div>
    <w:div w:id="2031296350">
      <w:bodyDiv w:val="1"/>
      <w:marLeft w:val="0"/>
      <w:marRight w:val="0"/>
      <w:marTop w:val="0"/>
      <w:marBottom w:val="0"/>
      <w:divBdr>
        <w:top w:val="none" w:sz="0" w:space="0" w:color="auto"/>
        <w:left w:val="none" w:sz="0" w:space="0" w:color="auto"/>
        <w:bottom w:val="none" w:sz="0" w:space="0" w:color="auto"/>
        <w:right w:val="none" w:sz="0" w:space="0" w:color="auto"/>
      </w:divBdr>
    </w:div>
    <w:div w:id="206001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14</Pages>
  <Words>2157</Words>
  <Characters>12296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SRIVATSAV R</dc:creator>
  <cp:keywords/>
  <dc:description/>
  <cp:lastModifiedBy>SRIVATSAV R</cp:lastModifiedBy>
  <cp:revision>19</cp:revision>
  <cp:lastPrinted>2022-12-14T11:42:00Z</cp:lastPrinted>
  <dcterms:created xsi:type="dcterms:W3CDTF">2022-12-14T09:47:00Z</dcterms:created>
  <dcterms:modified xsi:type="dcterms:W3CDTF">2022-12-17T13:45:00Z</dcterms:modified>
</cp:coreProperties>
</file>