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pPr>
    </w:p>
    <w:p>
      <w:pPr>
        <w:pStyle w:val="Heading"/>
        <w:jc w:val="center"/>
      </w:pPr>
      <w:r>
        <w:rPr>
          <w:rtl w:val="0"/>
          <w:lang w:val="en-US"/>
        </w:rPr>
        <w:t>Module 2: Web Scraping</w:t>
      </w:r>
    </w:p>
    <w:p>
      <w:pPr>
        <w:pStyle w:val="Heading"/>
        <w:jc w:val="center"/>
      </w:pPr>
      <w:r>
        <w:rPr>
          <w:rtl w:val="0"/>
        </w:rPr>
        <w:t xml:space="preserve">JHU EP 605.256 </w:t>
      </w:r>
      <w:r>
        <w:rPr>
          <w:rtl w:val="0"/>
        </w:rPr>
        <w:t xml:space="preserve">– </w:t>
      </w:r>
      <w:r>
        <w:rPr>
          <w:rtl w:val="0"/>
          <w:lang w:val="en-US"/>
        </w:rPr>
        <w:t xml:space="preserve">Modern Software Concepts in Python </w:t>
      </w:r>
    </w:p>
    <w:p>
      <w:pPr>
        <w:pStyle w:val="Body"/>
        <w:jc w:val="both"/>
        <w:rPr>
          <w:rStyle w:val="Heading 2 Char"/>
        </w:rPr>
      </w:pPr>
    </w:p>
    <w:p>
      <w:pPr>
        <w:pStyle w:val="Body"/>
        <w:rPr>
          <w:rStyle w:val="Heading 2 Char"/>
        </w:rPr>
      </w:pPr>
      <w:r>
        <w:rPr>
          <w:rStyle w:val="Heading 2 Char"/>
          <w:rtl w:val="0"/>
          <w:lang w:val="fr-FR"/>
        </w:rPr>
        <w:t>Introduction</w:t>
      </w:r>
    </w:p>
    <w:p>
      <w:pPr>
        <w:pStyle w:val="Body"/>
      </w:pPr>
      <w:r>
        <w:rPr>
          <w:rtl w:val="0"/>
          <w:lang w:val="en-US"/>
        </w:rPr>
        <w:t xml:space="preserve">This assignment is practices scraping data from websites. The site </w:t>
      </w:r>
      <w:r>
        <w:rPr>
          <w:rStyle w:val="Hyperlink.0"/>
        </w:rPr>
        <w:fldChar w:fldCharType="begin" w:fldLock="0"/>
      </w:r>
      <w:r>
        <w:rPr>
          <w:rStyle w:val="Hyperlink.0"/>
        </w:rPr>
        <w:instrText xml:space="preserve"> HYPERLINK "https://www.thegradcafe.com/"</w:instrText>
      </w:r>
      <w:r>
        <w:rPr>
          <w:rStyle w:val="Hyperlink.0"/>
        </w:rPr>
        <w:fldChar w:fldCharType="separate" w:fldLock="0"/>
      </w:r>
      <w:r>
        <w:rPr>
          <w:rStyle w:val="Hyperlink.0"/>
          <w:rtl w:val="0"/>
          <w:lang w:val="en-US"/>
        </w:rPr>
        <w:t>grad cafe</w:t>
      </w:r>
      <w:r>
        <w:rPr/>
        <w:fldChar w:fldCharType="end" w:fldLock="0"/>
      </w:r>
      <w:r>
        <w:rPr>
          <w:rtl w:val="0"/>
          <w:lang w:val="en-US"/>
        </w:rPr>
        <w:t xml:space="preserve"> allows people to upload information about programs they have been accepted / rejected / waitlisted from and basic applicant information, including date, start term, degree, program, and academic performance metrics. In this assignment, student developers (you!) are going to gather a copy of those freely uploaded student metrics and save it to be used in future requirements. </w:t>
      </w:r>
    </w:p>
    <w:p>
      <w:pPr>
        <w:pStyle w:val="Body"/>
      </w:pPr>
      <w:r>
        <w:rPr>
          <w:rtl w:val="0"/>
          <w:lang w:val="en-US"/>
        </w:rPr>
        <w:t xml:space="preserve">This will require you to manipulate urls, control HTML objects, and search within the structured data using several of the string methods taught in class this week. Your resultant output should clean dictionaries of information covering </w:t>
      </w:r>
      <w:r>
        <w:rPr>
          <w:rtl w:val="0"/>
          <w:lang w:val="en-US"/>
        </w:rPr>
        <w:t xml:space="preserve">tens of thousands </w:t>
      </w:r>
      <w:r>
        <w:rPr>
          <w:rtl w:val="0"/>
          <w:lang w:val="en-US"/>
        </w:rPr>
        <w:t xml:space="preserve">of student graduate school acceptance statistics </w:t>
      </w:r>
      <w:r>
        <w:rPr>
          <w:rtl w:val="0"/>
        </w:rPr>
        <w:t xml:space="preserve">– </w:t>
      </w:r>
      <w:r>
        <w:rPr>
          <w:rtl w:val="0"/>
          <w:lang w:val="en-US"/>
        </w:rPr>
        <w:t>all ready to be analyzed in future assignments!</w:t>
      </w:r>
    </w:p>
    <w:p>
      <w:pPr>
        <w:pStyle w:val="Body"/>
        <w:rPr>
          <w:outline w:val="0"/>
          <w:color w:val="000000"/>
          <w:u w:color="000000"/>
          <w14:textFill>
            <w14:solidFill>
              <w14:srgbClr w14:val="000000"/>
            </w14:solidFill>
          </w14:textFill>
        </w:rPr>
      </w:pPr>
      <w:r>
        <w:rPr>
          <w:b w:val="1"/>
          <w:bCs w:val="1"/>
          <w:rtl w:val="0"/>
          <w:lang w:val="en-US"/>
        </w:rPr>
        <w:t>Skills</w:t>
      </w:r>
      <w:r>
        <w:rPr>
          <w:rtl w:val="0"/>
          <w:lang w:val="en-US"/>
        </w:rPr>
        <w:t>: URL Management, HTML Searching Methods, Data Cleaning, JSON Data Object Storage</w:t>
      </w:r>
    </w:p>
    <w:p>
      <w:pPr>
        <w:pStyle w:val="Body"/>
        <w:rPr>
          <w:rStyle w:val="Heading 2 Char"/>
        </w:rPr>
      </w:pPr>
    </w:p>
    <w:p>
      <w:pPr>
        <w:pStyle w:val="Body"/>
        <w:rPr>
          <w:rStyle w:val="Heading 2 Char"/>
        </w:rPr>
      </w:pPr>
      <w:r>
        <w:rPr>
          <w:rStyle w:val="Heading 2 Char"/>
        </w:rPr>
        <w:drawing xmlns:a="http://schemas.openxmlformats.org/drawingml/2006/main">
          <wp:inline distT="0" distB="0" distL="0" distR="0">
            <wp:extent cx="2017985" cy="430503"/>
            <wp:effectExtent l="0" t="0" r="0" b="0"/>
            <wp:docPr id="1073741825" name="officeArt object" descr="Graphic 5"/>
            <wp:cNvGraphicFramePr/>
            <a:graphic xmlns:a="http://schemas.openxmlformats.org/drawingml/2006/main">
              <a:graphicData uri="http://schemas.openxmlformats.org/drawingml/2006/picture">
                <pic:pic xmlns:pic="http://schemas.openxmlformats.org/drawingml/2006/picture">
                  <pic:nvPicPr>
                    <pic:cNvPr id="1073741825" name="Graphic 5" descr="Graphic 5"/>
                    <pic:cNvPicPr>
                      <a:picLocks noChangeAspect="1"/>
                    </pic:cNvPicPr>
                  </pic:nvPicPr>
                  <pic:blipFill>
                    <a:blip r:embed="rId4">
                      <a:extLst/>
                    </a:blip>
                    <a:stretch>
                      <a:fillRect/>
                    </a:stretch>
                  </pic:blipFill>
                  <pic:spPr>
                    <a:xfrm>
                      <a:off x="0" y="0"/>
                      <a:ext cx="2017985" cy="430503"/>
                    </a:xfrm>
                    <a:prstGeom prst="rect">
                      <a:avLst/>
                    </a:prstGeom>
                    <a:ln w="12700" cap="flat">
                      <a:noFill/>
                      <a:miter lim="400000"/>
                    </a:ln>
                    <a:effectLst/>
                  </pic:spPr>
                </pic:pic>
              </a:graphicData>
            </a:graphic>
          </wp:inline>
        </w:drawing>
      </w:r>
    </w:p>
    <w:p>
      <w:pPr>
        <w:pStyle w:val="Body"/>
        <w:rPr>
          <w:rStyle w:val="Heading 2 Char"/>
        </w:rPr>
      </w:pPr>
      <w:r>
        <w:drawing xmlns:a="http://schemas.openxmlformats.org/drawingml/2006/main">
          <wp:inline distT="0" distB="0" distL="0" distR="0">
            <wp:extent cx="5943600" cy="2258061"/>
            <wp:effectExtent l="0" t="0" r="0" b="0"/>
            <wp:docPr id="1073741826" name="officeArt object" descr="Scraper clipart"/>
            <wp:cNvGraphicFramePr/>
            <a:graphic xmlns:a="http://schemas.openxmlformats.org/drawingml/2006/main">
              <a:graphicData uri="http://schemas.openxmlformats.org/drawingml/2006/picture">
                <pic:pic xmlns:pic="http://schemas.openxmlformats.org/drawingml/2006/picture">
                  <pic:nvPicPr>
                    <pic:cNvPr id="1073741826" name="Scraper clipart" descr="Scraper clipart"/>
                    <pic:cNvPicPr>
                      <a:picLocks noChangeAspect="1"/>
                    </pic:cNvPicPr>
                  </pic:nvPicPr>
                  <pic:blipFill>
                    <a:blip r:embed="rId5">
                      <a:extLst/>
                    </a:blip>
                    <a:stretch>
                      <a:fillRect/>
                    </a:stretch>
                  </pic:blipFill>
                  <pic:spPr>
                    <a:xfrm>
                      <a:off x="0" y="0"/>
                      <a:ext cx="5943600" cy="2258061"/>
                    </a:xfrm>
                    <a:prstGeom prst="rect">
                      <a:avLst/>
                    </a:prstGeom>
                    <a:ln w="12700" cap="flat">
                      <a:noFill/>
                      <a:miter lim="400000"/>
                    </a:ln>
                    <a:effectLst/>
                  </pic:spPr>
                </pic:pic>
              </a:graphicData>
            </a:graphic>
          </wp:inline>
        </w:drawing>
      </w:r>
    </w:p>
    <w:p>
      <w:pPr>
        <w:pStyle w:val="Body"/>
        <w:rPr>
          <w:rStyle w:val="Heading 2 Char"/>
        </w:rPr>
      </w:pPr>
    </w:p>
    <w:p>
      <w:pPr>
        <w:pStyle w:val="Body"/>
        <w:rPr>
          <w:rStyle w:val="Heading 2 Char"/>
        </w:rPr>
      </w:pPr>
    </w:p>
    <w:p>
      <w:pPr>
        <w:pStyle w:val="Body"/>
        <w:rPr>
          <w:rStyle w:val="Heading 2 Char"/>
        </w:rPr>
      </w:pPr>
    </w:p>
    <w:p>
      <w:pPr>
        <w:pStyle w:val="Body"/>
        <w:rPr>
          <w:rStyle w:val="Heading 2 Char"/>
        </w:rPr>
      </w:pPr>
    </w:p>
    <w:p>
      <w:pPr>
        <w:pStyle w:val="Body"/>
        <w:rPr>
          <w:rStyle w:val="Heading 2 Char"/>
        </w:rPr>
      </w:pPr>
      <w:r>
        <w:rPr>
          <w:rStyle w:val="Heading 2 Char"/>
          <w:rtl w:val="0"/>
          <w:lang w:val="en-US"/>
        </w:rPr>
        <w:t>Assignment Overview</w:t>
      </w:r>
    </w:p>
    <w:p>
      <w:pPr>
        <w:pStyle w:val="Body"/>
      </w:pPr>
      <w:r>
        <w:rPr>
          <w:rtl w:val="0"/>
          <w:lang w:val="en-US"/>
        </w:rPr>
        <w:t>In this assignment you will:</w:t>
      </w:r>
    </w:p>
    <w:p>
      <w:pPr>
        <w:pStyle w:val="List Paragraph"/>
        <w:numPr>
          <w:ilvl w:val="0"/>
          <w:numId w:val="2"/>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outline w:val="0"/>
          <w:color w:val="000000"/>
          <w:sz w:val="22"/>
          <w:szCs w:val="22"/>
          <w:rtl w:val="0"/>
          <w:lang w:val="en-US"/>
          <w14:textFill>
            <w14:solidFill>
              <w14:srgbClr w14:val="000000"/>
            </w14:solidFill>
          </w14:textFill>
        </w:rPr>
        <w:t xml:space="preserve">Write a web scraper for </w:t>
      </w:r>
      <w:r>
        <w:rPr>
          <w:rStyle w:val="Hyperlink.1"/>
          <w:rFonts w:ascii="Calibri" w:cs="Calibri" w:hAnsi="Calibri" w:eastAsia="Calibri"/>
          <w:outline w:val="0"/>
          <w:color w:val="0563c1"/>
          <w:sz w:val="22"/>
          <w:szCs w:val="22"/>
          <w:u w:val="single" w:color="0563c1"/>
          <w14:textFill>
            <w14:solidFill>
              <w14:srgbClr w14:val="0563C1"/>
            </w14:solidFill>
          </w14:textFill>
        </w:rPr>
        <w:fldChar w:fldCharType="begin" w:fldLock="0"/>
      </w:r>
      <w:r>
        <w:rPr>
          <w:rStyle w:val="Hyperlink.1"/>
          <w:rFonts w:ascii="Calibri" w:cs="Calibri" w:hAnsi="Calibri" w:eastAsia="Calibri"/>
          <w:outline w:val="0"/>
          <w:color w:val="0563c1"/>
          <w:sz w:val="22"/>
          <w:szCs w:val="22"/>
          <w:u w:val="single" w:color="0563c1"/>
          <w14:textFill>
            <w14:solidFill>
              <w14:srgbClr w14:val="0563C1"/>
            </w14:solidFill>
          </w14:textFill>
        </w:rPr>
        <w:instrText xml:space="preserve"> HYPERLINK "https://www.thegradcafe.com/"</w:instrText>
      </w:r>
      <w:r>
        <w:rPr>
          <w:rStyle w:val="Hyperlink.1"/>
          <w:rFonts w:ascii="Calibri" w:cs="Calibri" w:hAnsi="Calibri" w:eastAsia="Calibri"/>
          <w:outline w:val="0"/>
          <w:color w:val="0563c1"/>
          <w:sz w:val="22"/>
          <w:szCs w:val="22"/>
          <w:u w:val="single" w:color="0563c1"/>
          <w14:textFill>
            <w14:solidFill>
              <w14:srgbClr w14:val="0563C1"/>
            </w14:solidFill>
          </w14:textFill>
        </w:rPr>
        <w:fldChar w:fldCharType="separate" w:fldLock="0"/>
      </w:r>
      <w:r>
        <w:rPr>
          <w:rStyle w:val="Hyperlink.1"/>
          <w:rFonts w:ascii="Calibri" w:hAnsi="Calibri"/>
          <w:outline w:val="0"/>
          <w:color w:val="0563c1"/>
          <w:sz w:val="22"/>
          <w:szCs w:val="22"/>
          <w:u w:val="single" w:color="0563c1"/>
          <w:rtl w:val="0"/>
          <w:lang w:val="en-US"/>
          <w14:textFill>
            <w14:solidFill>
              <w14:srgbClr w14:val="0563C1"/>
            </w14:solidFill>
          </w14:textFill>
        </w:rPr>
        <w:t>grad cafe</w:t>
      </w:r>
      <w:r>
        <w:rPr>
          <w:rFonts w:ascii="Calibri Light" w:cs="Calibri Light" w:hAnsi="Calibri Light" w:eastAsia="Calibri Light"/>
          <w:outline w:val="0"/>
          <w:color w:val="2f5496"/>
          <w:sz w:val="26"/>
          <w:szCs w:val="26"/>
          <w14:textFill>
            <w14:solidFill>
              <w14:srgbClr w14:val="2F5496"/>
            </w14:solidFill>
          </w14:textFill>
        </w:rPr>
        <w:fldChar w:fldCharType="end" w:fldLock="0"/>
      </w:r>
      <w:r>
        <w:rPr>
          <w:rFonts w:ascii="Calibri" w:hAnsi="Calibri"/>
          <w:outline w:val="0"/>
          <w:color w:val="000000"/>
          <w:sz w:val="22"/>
          <w:szCs w:val="22"/>
          <w:rtl w:val="0"/>
          <w:lang w:val="en-US"/>
          <w14:textFill>
            <w14:solidFill>
              <w14:srgbClr w14:val="000000"/>
            </w14:solidFill>
          </w14:textFill>
        </w:rPr>
        <w:t xml:space="preserve"> data about recent applicants and parse applicant data:</w:t>
      </w:r>
    </w:p>
    <w:p>
      <w:pPr>
        <w:pStyle w:val="List Paragraph"/>
        <w:numPr>
          <w:ilvl w:val="1"/>
          <w:numId w:val="2"/>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outline w:val="0"/>
          <w:color w:val="000000"/>
          <w:sz w:val="22"/>
          <w:szCs w:val="22"/>
          <w:rtl w:val="0"/>
          <w:lang w:val="en-US"/>
          <w14:textFill>
            <w14:solidFill>
              <w14:srgbClr w14:val="000000"/>
            </w14:solidFill>
          </w14:textFill>
        </w:rPr>
        <w:t xml:space="preserve">Confirm the </w:t>
      </w:r>
      <w:r>
        <w:rPr>
          <w:rFonts w:ascii="Courier New" w:hAnsi="Courier New"/>
          <w:b w:val="1"/>
          <w:bCs w:val="1"/>
          <w:outline w:val="0"/>
          <w:color w:val="000000"/>
          <w:sz w:val="22"/>
          <w:szCs w:val="22"/>
          <w:rtl w:val="0"/>
          <w:lang w:val="en-US"/>
          <w14:textFill>
            <w14:solidFill>
              <w14:srgbClr w14:val="000000"/>
            </w14:solidFill>
          </w14:textFill>
        </w:rPr>
        <w:t xml:space="preserve">robot.txt </w:t>
      </w:r>
      <w:r>
        <w:rPr>
          <w:rFonts w:ascii="Calibri" w:hAnsi="Calibri"/>
          <w:outline w:val="0"/>
          <w:color w:val="000000"/>
          <w:sz w:val="22"/>
          <w:szCs w:val="22"/>
          <w:rtl w:val="0"/>
          <w:lang w:val="en-US"/>
          <w14:textFill>
            <w14:solidFill>
              <w14:srgbClr w14:val="000000"/>
            </w14:solidFill>
          </w14:textFill>
        </w:rPr>
        <w:t>file permits scraping.</w:t>
      </w:r>
    </w:p>
    <w:p>
      <w:pPr>
        <w:pStyle w:val="List Paragraph"/>
        <w:numPr>
          <w:ilvl w:val="1"/>
          <w:numId w:val="2"/>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outline w:val="0"/>
          <w:color w:val="000000"/>
          <w:sz w:val="22"/>
          <w:szCs w:val="22"/>
          <w:rtl w:val="0"/>
          <w:lang w:val="en-US"/>
          <w14:textFill>
            <w14:solidFill>
              <w14:srgbClr w14:val="000000"/>
            </w14:solidFill>
          </w14:textFill>
        </w:rPr>
        <w:t xml:space="preserve">Use </w:t>
      </w:r>
      <w:r>
        <w:rPr>
          <w:rFonts w:ascii="Courier New" w:hAnsi="Courier New"/>
          <w:b w:val="1"/>
          <w:bCs w:val="1"/>
          <w:outline w:val="0"/>
          <w:color w:val="000000"/>
          <w:sz w:val="22"/>
          <w:szCs w:val="22"/>
          <w:rtl w:val="0"/>
          <w:lang w:val="en-US"/>
          <w14:textFill>
            <w14:solidFill>
              <w14:srgbClr w14:val="000000"/>
            </w14:solidFill>
          </w14:textFill>
        </w:rPr>
        <w:t xml:space="preserve">urllib3 </w:t>
      </w:r>
      <w:r>
        <w:rPr>
          <w:rFonts w:ascii="Calibri" w:hAnsi="Calibri"/>
          <w:outline w:val="0"/>
          <w:color w:val="000000"/>
          <w:sz w:val="22"/>
          <w:szCs w:val="22"/>
          <w:rtl w:val="0"/>
          <w:lang w:val="en-US"/>
          <w14:textFill>
            <w14:solidFill>
              <w14:srgbClr w14:val="000000"/>
            </w14:solidFill>
          </w14:textFill>
        </w:rPr>
        <w:t xml:space="preserve">to request data from </w:t>
      </w:r>
      <w:r>
        <w:rPr>
          <w:rStyle w:val="Hyperlink.1"/>
          <w:rFonts w:ascii="Calibri" w:cs="Calibri" w:hAnsi="Calibri" w:eastAsia="Calibri"/>
          <w:outline w:val="0"/>
          <w:color w:val="0563c1"/>
          <w:sz w:val="22"/>
          <w:szCs w:val="22"/>
          <w:u w:val="single" w:color="0563c1"/>
          <w14:textFill>
            <w14:solidFill>
              <w14:srgbClr w14:val="0563C1"/>
            </w14:solidFill>
          </w14:textFill>
        </w:rPr>
        <w:fldChar w:fldCharType="begin" w:fldLock="0"/>
      </w:r>
      <w:r>
        <w:rPr>
          <w:rStyle w:val="Hyperlink.1"/>
          <w:rFonts w:ascii="Calibri" w:cs="Calibri" w:hAnsi="Calibri" w:eastAsia="Calibri"/>
          <w:outline w:val="0"/>
          <w:color w:val="0563c1"/>
          <w:sz w:val="22"/>
          <w:szCs w:val="22"/>
          <w:u w:val="single" w:color="0563c1"/>
          <w14:textFill>
            <w14:solidFill>
              <w14:srgbClr w14:val="0563C1"/>
            </w14:solidFill>
          </w14:textFill>
        </w:rPr>
        <w:instrText xml:space="preserve"> HYPERLINK "https://www.thegradcafe.com/"</w:instrText>
      </w:r>
      <w:r>
        <w:rPr>
          <w:rStyle w:val="Hyperlink.1"/>
          <w:rFonts w:ascii="Calibri" w:cs="Calibri" w:hAnsi="Calibri" w:eastAsia="Calibri"/>
          <w:outline w:val="0"/>
          <w:color w:val="0563c1"/>
          <w:sz w:val="22"/>
          <w:szCs w:val="22"/>
          <w:u w:val="single" w:color="0563c1"/>
          <w14:textFill>
            <w14:solidFill>
              <w14:srgbClr w14:val="0563C1"/>
            </w14:solidFill>
          </w14:textFill>
        </w:rPr>
        <w:fldChar w:fldCharType="separate" w:fldLock="0"/>
      </w:r>
      <w:r>
        <w:rPr>
          <w:rStyle w:val="Hyperlink.1"/>
          <w:rFonts w:ascii="Calibri" w:hAnsi="Calibri"/>
          <w:outline w:val="0"/>
          <w:color w:val="0563c1"/>
          <w:sz w:val="22"/>
          <w:szCs w:val="22"/>
          <w:u w:val="single" w:color="0563c1"/>
          <w:rtl w:val="0"/>
          <w:lang w:val="en-US"/>
          <w14:textFill>
            <w14:solidFill>
              <w14:srgbClr w14:val="0563C1"/>
            </w14:solidFill>
          </w14:textFill>
        </w:rPr>
        <w:t>grad cafe</w:t>
      </w:r>
      <w:r>
        <w:rPr>
          <w:rFonts w:ascii="Calibri Light" w:cs="Calibri Light" w:hAnsi="Calibri Light" w:eastAsia="Calibri Light"/>
          <w:outline w:val="0"/>
          <w:color w:val="2f5496"/>
          <w:sz w:val="26"/>
          <w:szCs w:val="26"/>
          <w14:textFill>
            <w14:solidFill>
              <w14:srgbClr w14:val="2F5496"/>
            </w14:solidFill>
          </w14:textFill>
        </w:rPr>
        <w:fldChar w:fldCharType="end" w:fldLock="0"/>
      </w:r>
      <w:r>
        <w:rPr>
          <w:rFonts w:ascii="Calibri" w:hAnsi="Calibri"/>
          <w:outline w:val="0"/>
          <w:color w:val="000000"/>
          <w:sz w:val="22"/>
          <w:szCs w:val="22"/>
          <w:rtl w:val="0"/>
          <w:lang w:val="en-US"/>
          <w14:textFill>
            <w14:solidFill>
              <w14:srgbClr w14:val="000000"/>
            </w14:solidFill>
          </w14:textFill>
        </w:rPr>
        <w:t>.</w:t>
      </w:r>
    </w:p>
    <w:p>
      <w:pPr>
        <w:pStyle w:val="List Paragraph"/>
        <w:numPr>
          <w:ilvl w:val="1"/>
          <w:numId w:val="2"/>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outline w:val="0"/>
          <w:color w:val="000000"/>
          <w:sz w:val="22"/>
          <w:szCs w:val="22"/>
          <w:rtl w:val="0"/>
          <w:lang w:val="en-US"/>
          <w14:textFill>
            <w14:solidFill>
              <w14:srgbClr w14:val="000000"/>
            </w14:solidFill>
          </w14:textFill>
        </w:rPr>
        <w:t xml:space="preserve">Use </w:t>
      </w:r>
      <w:r>
        <w:rPr>
          <w:rFonts w:ascii="Courier New" w:hAnsi="Courier New"/>
          <w:b w:val="1"/>
          <w:bCs w:val="1"/>
          <w:outline w:val="0"/>
          <w:color w:val="000000"/>
          <w:sz w:val="22"/>
          <w:szCs w:val="22"/>
          <w:rtl w:val="0"/>
          <w:lang w:val="en-US"/>
          <w14:textFill>
            <w14:solidFill>
              <w14:srgbClr w14:val="000000"/>
            </w14:solidFill>
          </w14:textFill>
        </w:rPr>
        <w:t xml:space="preserve">beautifulSoup/regex/string </w:t>
      </w:r>
      <w:r>
        <w:rPr>
          <w:rFonts w:ascii="Calibri" w:hAnsi="Calibri"/>
          <w:outline w:val="0"/>
          <w:color w:val="000000"/>
          <w:sz w:val="22"/>
          <w:szCs w:val="22"/>
          <w:rtl w:val="0"/>
          <w:lang w:val="en-US"/>
          <w14:textFill>
            <w14:solidFill>
              <w14:srgbClr w14:val="000000"/>
            </w14:solidFill>
          </w14:textFill>
        </w:rPr>
        <w:t>search methods to find admissions data.</w:t>
      </w:r>
    </w:p>
    <w:p>
      <w:pPr>
        <w:pStyle w:val="List Paragraph"/>
        <w:numPr>
          <w:ilvl w:val="1"/>
          <w:numId w:val="2"/>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outline w:val="0"/>
          <w:color w:val="000000"/>
          <w:sz w:val="22"/>
          <w:szCs w:val="22"/>
          <w:rtl w:val="0"/>
          <w:lang w:val="en-US"/>
          <w14:textFill>
            <w14:solidFill>
              <w14:srgbClr w14:val="000000"/>
            </w14:solidFill>
          </w14:textFill>
        </w:rPr>
        <w:t xml:space="preserve">Structure the data as a clean, formatted </w:t>
      </w:r>
      <w:r>
        <w:rPr>
          <w:rFonts w:ascii="Courier New" w:hAnsi="Courier New"/>
          <w:b w:val="1"/>
          <w:bCs w:val="1"/>
          <w:outline w:val="0"/>
          <w:color w:val="000000"/>
          <w:sz w:val="22"/>
          <w:szCs w:val="22"/>
          <w:rtl w:val="0"/>
          <w:lang w:val="en-US"/>
          <w14:textFill>
            <w14:solidFill>
              <w14:srgbClr w14:val="000000"/>
            </w14:solidFill>
          </w14:textFill>
        </w:rPr>
        <w:t>json</w:t>
      </w:r>
      <w:r>
        <w:rPr>
          <w:rFonts w:ascii="Calibri" w:hAnsi="Calibri"/>
          <w:outline w:val="0"/>
          <w:color w:val="000000"/>
          <w:sz w:val="22"/>
          <w:szCs w:val="22"/>
          <w:rtl w:val="0"/>
          <w:lang w:val="en-US"/>
          <w14:textFill>
            <w14:solidFill>
              <w14:srgbClr w14:val="000000"/>
            </w14:solidFill>
          </w14:textFill>
        </w:rPr>
        <w:t xml:space="preserve"> data object.</w:t>
      </w:r>
    </w:p>
    <w:p>
      <w:pPr>
        <w:pStyle w:val="List Paragraph"/>
        <w:numPr>
          <w:ilvl w:val="0"/>
          <w:numId w:val="2"/>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outline w:val="0"/>
          <w:color w:val="000000"/>
          <w:sz w:val="22"/>
          <w:szCs w:val="22"/>
          <w:rtl w:val="0"/>
          <w:lang w:val="en-US"/>
          <w14:textFill>
            <w14:solidFill>
              <w14:srgbClr w14:val="000000"/>
            </w14:solidFill>
          </w14:textFill>
        </w:rPr>
        <w:t>Submit associated deliverables on-time and with the appropriate structure.</w:t>
      </w:r>
    </w:p>
    <w:p>
      <w:pPr>
        <w:pStyle w:val="Body"/>
        <w:rPr>
          <w:rStyle w:val="Heading 2 Char"/>
        </w:rPr>
      </w:pPr>
      <w:r>
        <w:rPr>
          <w:rtl w:val="0"/>
          <w:lang w:val="en-US"/>
        </w:rPr>
        <w:t>After this assignment, you will have a structured json object containing thousands of students uploaded data in an easy-to-use format. This data will be used for analysis on program statistics and admissions in later course modules.</w:t>
      </w:r>
    </w:p>
    <w:p>
      <w:pPr>
        <w:pStyle w:val="List Paragraph"/>
        <w:numPr>
          <w:ilvl w:val="0"/>
          <w:numId w:val="4"/>
        </w:numPr>
        <w:bidi w:val="0"/>
        <w:ind w:right="0"/>
        <w:jc w:val="left"/>
        <w:rPr>
          <w:rFonts w:ascii="Calibri Light" w:hAnsi="Calibri Light"/>
          <w:outline w:val="0"/>
          <w:color w:val="2f5496"/>
          <w:sz w:val="26"/>
          <w:szCs w:val="26"/>
          <w:rtl w:val="0"/>
          <w:lang w:val="en-US"/>
          <w14:textFill>
            <w14:solidFill>
              <w14:srgbClr w14:val="2F5496"/>
            </w14:solidFill>
          </w14:textFill>
        </w:rPr>
      </w:pPr>
      <w:r>
        <w:rPr>
          <w:rFonts w:ascii="Calibri Light" w:hAnsi="Calibri Light"/>
          <w:outline w:val="0"/>
          <w:color w:val="2f5496"/>
          <w:sz w:val="26"/>
          <w:szCs w:val="26"/>
          <w:u w:color="2f5496"/>
          <w:rtl w:val="0"/>
          <w:lang w:val="en-US"/>
          <w14:textFill>
            <w14:solidFill>
              <w14:srgbClr w14:val="2F5496"/>
            </w14:solidFill>
          </w14:textFill>
        </w:rPr>
        <w:t>Programming Assignment Requirement</w:t>
      </w:r>
      <w:r>
        <w:rPr>
          <w:rFonts w:ascii="Calibri Light" w:hAnsi="Calibri Light"/>
          <w:outline w:val="0"/>
          <w:color w:val="2f5496"/>
          <w:sz w:val="26"/>
          <w:szCs w:val="26"/>
          <w:u w:color="2f5496"/>
          <w:rtl w:val="0"/>
          <w:lang w:val="en-US"/>
          <w14:textFill>
            <w14:solidFill>
              <w14:srgbClr w14:val="2F5496"/>
            </w14:solidFill>
          </w14:textFill>
        </w:rPr>
        <w:t>s: Gathering the Data</w:t>
      </w:r>
    </w:p>
    <w:p>
      <w:pPr>
        <w:pStyle w:val="Body"/>
      </w:pPr>
      <w:r>
        <w:rPr>
          <w:rtl w:val="0"/>
          <w:lang w:val="en-US"/>
        </w:rPr>
        <w:t xml:space="preserve">A common way to organize requirements is into a </w:t>
      </w:r>
      <w:r>
        <w:rPr>
          <w:b w:val="1"/>
          <w:bCs w:val="1"/>
          <w:rtl w:val="0"/>
          <w:lang w:val="en-US"/>
        </w:rPr>
        <w:t>SHALL</w:t>
      </w:r>
      <w:r>
        <w:rPr>
          <w:rtl w:val="0"/>
        </w:rPr>
        <w:t xml:space="preserve">, </w:t>
      </w:r>
      <w:r>
        <w:rPr>
          <w:b w:val="1"/>
          <w:bCs w:val="1"/>
          <w:rtl w:val="0"/>
          <w:lang w:val="en-US"/>
        </w:rPr>
        <w:t>SHOULD, SHALL NOT</w:t>
      </w:r>
      <w:r>
        <w:rPr>
          <w:rtl w:val="0"/>
          <w:lang w:val="en-US"/>
        </w:rPr>
        <w:t xml:space="preserve"> list. Requirements for your homework assignment are under this structure and give you development freedom over how to implement </w:t>
      </w:r>
      <w:r>
        <w:rPr>
          <w:rtl w:val="0"/>
        </w:rPr>
        <w:t xml:space="preserve">– </w:t>
      </w:r>
      <w:r>
        <w:rPr>
          <w:rtl w:val="0"/>
          <w:lang w:val="en-US"/>
        </w:rPr>
        <w:t>if it conforms to the Shall/Should/Shall Not list.</w:t>
      </w:r>
    </w:p>
    <w:p>
      <w:pPr>
        <w:pStyle w:val="Body"/>
      </w:pPr>
      <w:r>
        <w:rPr>
          <w:b w:val="1"/>
          <w:bCs w:val="1"/>
          <w:rtl w:val="0"/>
          <w:lang w:val="en-US"/>
        </w:rPr>
        <w:t xml:space="preserve">SHALL: </w:t>
      </w:r>
      <w:r>
        <w:rPr>
          <w:rtl w:val="0"/>
          <w:lang w:val="en-US"/>
        </w:rPr>
        <w:t xml:space="preserve">A high priority requirement that must be implemented as an essential part of this requirement and will otherwise result in an unsatisfactory </w:t>
      </w:r>
      <w:r>
        <w:rPr>
          <w:rtl w:val="1"/>
          <w:lang w:val="ar-SA" w:bidi="ar-SA"/>
        </w:rPr>
        <w:t>“</w:t>
      </w:r>
      <w:r>
        <w:rPr>
          <w:rtl w:val="0"/>
          <w:lang w:val="pt-PT"/>
        </w:rPr>
        <w:t>program correctness</w:t>
      </w:r>
      <w:r>
        <w:rPr>
          <w:rtl w:val="0"/>
        </w:rPr>
        <w:t xml:space="preserve">” </w:t>
      </w:r>
      <w:r>
        <w:rPr>
          <w:rtl w:val="0"/>
          <w:lang w:val="en-US"/>
        </w:rPr>
        <w:t>grade within our assignment matrix within the syllabus.</w:t>
      </w:r>
    </w:p>
    <w:p>
      <w:pPr>
        <w:pStyle w:val="Body"/>
      </w:pPr>
      <w:r>
        <w:rPr>
          <w:b w:val="1"/>
          <w:bCs w:val="1"/>
          <w:rtl w:val="0"/>
          <w:lang w:val="de-DE"/>
        </w:rPr>
        <w:t xml:space="preserve">SHOULD: </w:t>
      </w:r>
      <w:r>
        <w:rPr>
          <w:rtl w:val="0"/>
          <w:lang w:val="en-US"/>
        </w:rPr>
        <w:t xml:space="preserve">A low priority requirement that will result in a good/excellent </w:t>
      </w:r>
      <w:r>
        <w:rPr>
          <w:rtl w:val="1"/>
          <w:lang w:val="ar-SA" w:bidi="ar-SA"/>
        </w:rPr>
        <w:t>“</w:t>
      </w:r>
      <w:r>
        <w:rPr>
          <w:rtl w:val="0"/>
          <w:lang w:val="pt-PT"/>
        </w:rPr>
        <w:t>program correctness</w:t>
      </w:r>
      <w:r>
        <w:rPr>
          <w:rtl w:val="0"/>
        </w:rPr>
        <w:t xml:space="preserve">” </w:t>
      </w:r>
      <w:r>
        <w:rPr>
          <w:rtl w:val="0"/>
          <w:lang w:val="en-US"/>
        </w:rPr>
        <w:t>grade if implemented.</w:t>
      </w:r>
    </w:p>
    <w:p>
      <w:pPr>
        <w:pStyle w:val="Body"/>
      </w:pPr>
      <w:r>
        <w:rPr>
          <w:b w:val="1"/>
          <w:bCs w:val="1"/>
          <w:rtl w:val="0"/>
          <w:lang w:val="en-US"/>
        </w:rPr>
        <w:t xml:space="preserve">SHALL NOT: </w:t>
      </w:r>
      <w:r>
        <w:rPr>
          <w:rtl w:val="0"/>
          <w:lang w:val="en-US"/>
        </w:rPr>
        <w:t xml:space="preserve">A forbidden component of this assignment. This list does not include items specifically mentioned on the syllabus under academic integrity, but the expectation is that those areas are similarly respected. </w:t>
      </w:r>
    </w:p>
    <w:p>
      <w:pPr>
        <w:pStyle w:val="Body"/>
      </w:pPr>
      <w:r>
        <w:rPr>
          <w:rtl w:val="0"/>
          <w:lang w:val="en-US"/>
        </w:rPr>
        <w:t>For this assignment your solution:</w:t>
      </w:r>
    </w:p>
    <w:p>
      <w:pPr>
        <w:pStyle w:val="List Paragraph"/>
        <w:numPr>
          <w:ilvl w:val="0"/>
          <w:numId w:val="6"/>
        </w:numPr>
        <w:rPr>
          <w:lang w:val="en-US"/>
        </w:rPr>
      </w:pPr>
      <w:r>
        <w:rPr>
          <w:b w:val="1"/>
          <w:bCs w:val="1"/>
          <w:rtl w:val="0"/>
          <w:lang w:val="en-US"/>
        </w:rPr>
        <w:t xml:space="preserve">SHALL </w:t>
      </w:r>
      <w:r>
        <w:rPr>
          <w:rtl w:val="0"/>
          <w:lang w:val="en-US"/>
        </w:rPr>
        <w:t>programmatically</w:t>
      </w:r>
      <w:r>
        <w:rPr>
          <w:b w:val="1"/>
          <w:bCs w:val="1"/>
          <w:rtl w:val="0"/>
          <w:lang w:val="en-US"/>
        </w:rPr>
        <w:t xml:space="preserve"> </w:t>
      </w:r>
      <w:r>
        <w:rPr>
          <w:rtl w:val="0"/>
          <w:lang w:val="en-US"/>
        </w:rPr>
        <w:t xml:space="preserve">pull data from </w:t>
      </w:r>
      <w:r>
        <w:rPr>
          <w:rStyle w:val="Hyperlink.0"/>
        </w:rPr>
        <w:fldChar w:fldCharType="begin" w:fldLock="0"/>
      </w:r>
      <w:r>
        <w:rPr>
          <w:rStyle w:val="Hyperlink.0"/>
        </w:rPr>
        <w:instrText xml:space="preserve"> HYPERLINK "https://www.thegradcafe.com/"</w:instrText>
      </w:r>
      <w:r>
        <w:rPr>
          <w:rStyle w:val="Hyperlink.0"/>
        </w:rPr>
        <w:fldChar w:fldCharType="separate" w:fldLock="0"/>
      </w:r>
      <w:r>
        <w:rPr>
          <w:rStyle w:val="Hyperlink.0"/>
          <w:rtl w:val="0"/>
          <w:lang w:val="en-US"/>
        </w:rPr>
        <w:t>grad cafe</w:t>
      </w:r>
      <w:r>
        <w:rPr/>
        <w:fldChar w:fldCharType="end" w:fldLock="0"/>
      </w:r>
      <w:r>
        <w:rPr>
          <w:rStyle w:val="Hyperlink.0"/>
          <w:rtl w:val="0"/>
          <w:lang w:val="en-US"/>
        </w:rPr>
        <w:t xml:space="preserve"> </w:t>
      </w:r>
      <w:r>
        <w:rPr>
          <w:rtl w:val="0"/>
          <w:lang w:val="en-US"/>
        </w:rPr>
        <w:t>using python.</w:t>
      </w:r>
    </w:p>
    <w:p>
      <w:pPr>
        <w:pStyle w:val="List Paragraph"/>
        <w:numPr>
          <w:ilvl w:val="0"/>
          <w:numId w:val="6"/>
        </w:numPr>
        <w:rPr>
          <w:lang w:val="en-US"/>
        </w:rPr>
      </w:pPr>
      <w:r>
        <w:rPr>
          <w:b w:val="1"/>
          <w:bCs w:val="1"/>
          <w:rtl w:val="0"/>
          <w:lang w:val="en-US"/>
        </w:rPr>
        <w:t xml:space="preserve">SHALL </w:t>
      </w:r>
      <w:r>
        <w:rPr>
          <w:rtl w:val="0"/>
          <w:lang w:val="en-US"/>
        </w:rPr>
        <w:t>only rely upon libraries explicitly covered within module 2 lecture.</w:t>
      </w:r>
    </w:p>
    <w:p>
      <w:pPr>
        <w:pStyle w:val="List Paragraph"/>
        <w:numPr>
          <w:ilvl w:val="0"/>
          <w:numId w:val="6"/>
        </w:numPr>
        <w:rPr>
          <w:lang w:val="en-US"/>
        </w:rPr>
      </w:pPr>
      <w:r>
        <w:rPr>
          <w:rtl w:val="0"/>
          <w:lang w:val="en-US"/>
        </w:rPr>
        <w:t xml:space="preserve">The data categories pulled </w:t>
      </w:r>
      <w:r>
        <w:rPr>
          <w:b w:val="1"/>
          <w:bCs w:val="1"/>
          <w:rtl w:val="0"/>
          <w:lang w:val="en-US"/>
        </w:rPr>
        <w:t>SHALL</w:t>
      </w:r>
      <w:r>
        <w:rPr>
          <w:rtl w:val="0"/>
          <w:lang w:val="en-US"/>
        </w:rPr>
        <w:t xml:space="preserve"> include:</w:t>
      </w:r>
    </w:p>
    <w:p>
      <w:pPr>
        <w:pStyle w:val="List Paragraph"/>
        <w:numPr>
          <w:ilvl w:val="1"/>
          <w:numId w:val="6"/>
        </w:numPr>
        <w:rPr>
          <w:lang w:val="en-US"/>
        </w:rPr>
      </w:pPr>
      <w:r>
        <w:rPr>
          <w:rtl w:val="0"/>
          <w:lang w:val="en-US"/>
        </w:rPr>
        <w:t>Program Name</w:t>
      </w:r>
    </w:p>
    <w:p>
      <w:pPr>
        <w:pStyle w:val="List Paragraph"/>
        <w:numPr>
          <w:ilvl w:val="1"/>
          <w:numId w:val="6"/>
        </w:numPr>
        <w:rPr>
          <w:lang w:val="en-US"/>
        </w:rPr>
      </w:pPr>
      <w:r>
        <w:rPr>
          <w:rtl w:val="0"/>
          <w:lang w:val="en-US"/>
        </w:rPr>
        <w:t>University</w:t>
      </w:r>
    </w:p>
    <w:p>
      <w:pPr>
        <w:pStyle w:val="List Paragraph"/>
        <w:numPr>
          <w:ilvl w:val="1"/>
          <w:numId w:val="6"/>
        </w:numPr>
        <w:rPr>
          <w:lang w:val="en-US"/>
        </w:rPr>
      </w:pPr>
      <w:r>
        <w:rPr>
          <w:rtl w:val="0"/>
          <w:lang w:val="en-US"/>
        </w:rPr>
        <w:t>Comments (if available)</w:t>
      </w:r>
    </w:p>
    <w:p>
      <w:pPr>
        <w:pStyle w:val="List Paragraph"/>
        <w:numPr>
          <w:ilvl w:val="1"/>
          <w:numId w:val="6"/>
        </w:numPr>
        <w:rPr>
          <w:lang w:val="en-US"/>
        </w:rPr>
      </w:pPr>
      <w:r>
        <w:rPr>
          <w:rtl w:val="0"/>
          <w:lang w:val="en-US"/>
        </w:rPr>
        <w:t>Date of Information Added to Grad Caf</w:t>
      </w:r>
      <w:r>
        <w:rPr>
          <w:rtl w:val="0"/>
          <w:lang w:val="en-US"/>
        </w:rPr>
        <w:t>é</w:t>
      </w:r>
    </w:p>
    <w:p>
      <w:pPr>
        <w:pStyle w:val="List Paragraph"/>
        <w:numPr>
          <w:ilvl w:val="1"/>
          <w:numId w:val="6"/>
        </w:numPr>
        <w:rPr>
          <w:lang w:val="en-US"/>
        </w:rPr>
      </w:pPr>
      <w:r>
        <w:rPr>
          <w:rtl w:val="0"/>
          <w:lang w:val="en-US"/>
        </w:rPr>
        <w:t>URL link to applicant entry</w:t>
      </w:r>
    </w:p>
    <w:p>
      <w:pPr>
        <w:pStyle w:val="List Paragraph"/>
        <w:numPr>
          <w:ilvl w:val="1"/>
          <w:numId w:val="6"/>
        </w:numPr>
        <w:rPr>
          <w:lang w:val="en-US"/>
        </w:rPr>
      </w:pPr>
      <w:r>
        <w:rPr>
          <w:rtl w:val="0"/>
          <w:lang w:val="en-US"/>
        </w:rPr>
        <w:t>Applicant Status</w:t>
      </w:r>
    </w:p>
    <w:p>
      <w:pPr>
        <w:pStyle w:val="List Paragraph"/>
        <w:numPr>
          <w:ilvl w:val="2"/>
          <w:numId w:val="6"/>
        </w:numPr>
        <w:rPr>
          <w:lang w:val="en-US"/>
        </w:rPr>
      </w:pPr>
      <w:r>
        <w:rPr>
          <w:rtl w:val="0"/>
          <w:lang w:val="en-US"/>
        </w:rPr>
        <w:t>If Accepted: Acceptance Date</w:t>
      </w:r>
    </w:p>
    <w:p>
      <w:pPr>
        <w:pStyle w:val="List Paragraph"/>
        <w:numPr>
          <w:ilvl w:val="2"/>
          <w:numId w:val="6"/>
        </w:numPr>
        <w:rPr>
          <w:lang w:val="en-US"/>
        </w:rPr>
      </w:pPr>
      <w:r>
        <w:rPr>
          <w:rtl w:val="0"/>
          <w:lang w:val="en-US"/>
        </w:rPr>
        <w:t>If Rejected: Rejection Date</w:t>
      </w:r>
    </w:p>
    <w:p>
      <w:pPr>
        <w:pStyle w:val="List Paragraph"/>
        <w:numPr>
          <w:ilvl w:val="1"/>
          <w:numId w:val="6"/>
        </w:numPr>
        <w:rPr>
          <w:lang w:val="en-US"/>
        </w:rPr>
      </w:pPr>
      <w:r>
        <w:rPr>
          <w:rtl w:val="0"/>
          <w:lang w:val="en-US"/>
        </w:rPr>
        <w:t>Semester and Year of Program Start (if available)</w:t>
      </w:r>
    </w:p>
    <w:p>
      <w:pPr>
        <w:pStyle w:val="List Paragraph"/>
        <w:numPr>
          <w:ilvl w:val="1"/>
          <w:numId w:val="6"/>
        </w:numPr>
        <w:rPr>
          <w:lang w:val="en-US"/>
        </w:rPr>
      </w:pPr>
      <w:r>
        <w:rPr>
          <w:rtl w:val="0"/>
          <w:lang w:val="en-US"/>
        </w:rPr>
        <w:t>International / American Student (if available)</w:t>
      </w:r>
    </w:p>
    <w:p>
      <w:pPr>
        <w:pStyle w:val="List Paragraph"/>
        <w:numPr>
          <w:ilvl w:val="1"/>
          <w:numId w:val="6"/>
        </w:numPr>
        <w:rPr>
          <w:lang w:val="en-US"/>
        </w:rPr>
      </w:pPr>
      <w:r>
        <w:rPr>
          <w:rtl w:val="0"/>
          <w:lang w:val="en-US"/>
        </w:rPr>
        <w:t>GRE Score (if available)</w:t>
      </w:r>
    </w:p>
    <w:p>
      <w:pPr>
        <w:pStyle w:val="List Paragraph"/>
        <w:numPr>
          <w:ilvl w:val="1"/>
          <w:numId w:val="6"/>
        </w:numPr>
        <w:rPr>
          <w:lang w:val="en-US"/>
        </w:rPr>
      </w:pPr>
      <w:r>
        <w:rPr>
          <w:rtl w:val="0"/>
          <w:lang w:val="en-US"/>
        </w:rPr>
        <w:t>GRE V Score (if available)</w:t>
      </w:r>
    </w:p>
    <w:p>
      <w:pPr>
        <w:pStyle w:val="List Paragraph"/>
        <w:numPr>
          <w:ilvl w:val="1"/>
          <w:numId w:val="6"/>
        </w:numPr>
        <w:rPr>
          <w:lang w:val="en-US"/>
        </w:rPr>
      </w:pPr>
      <w:r>
        <w:rPr>
          <w:rtl w:val="0"/>
          <w:lang w:val="en-US"/>
        </w:rPr>
        <w:t>Masters or PhD (if available)</w:t>
      </w:r>
    </w:p>
    <w:p>
      <w:pPr>
        <w:pStyle w:val="List Paragraph"/>
        <w:numPr>
          <w:ilvl w:val="1"/>
          <w:numId w:val="6"/>
        </w:numPr>
        <w:rPr>
          <w:lang w:val="en-US"/>
        </w:rPr>
      </w:pPr>
      <w:r>
        <w:rPr>
          <w:rtl w:val="0"/>
          <w:lang w:val="en-US"/>
        </w:rPr>
        <w:t>GPA (if available)</w:t>
      </w:r>
    </w:p>
    <w:p>
      <w:pPr>
        <w:pStyle w:val="List Paragraph"/>
        <w:numPr>
          <w:ilvl w:val="1"/>
          <w:numId w:val="6"/>
        </w:numPr>
        <w:rPr>
          <w:lang w:val="en-US"/>
        </w:rPr>
      </w:pPr>
      <w:r>
        <w:rPr>
          <w:rtl w:val="0"/>
          <w:lang w:val="en-US"/>
        </w:rPr>
        <w:t>GRE AW (if available)</w:t>
      </w:r>
    </w:p>
    <w:p>
      <w:pPr>
        <w:pStyle w:val="List Paragraph"/>
        <w:numPr>
          <w:ilvl w:val="0"/>
          <w:numId w:val="6"/>
        </w:numPr>
        <w:rPr>
          <w:lang w:val="en-US"/>
        </w:rPr>
      </w:pPr>
      <w:r>
        <w:rPr>
          <w:b w:val="1"/>
          <w:bCs w:val="1"/>
          <w:rtl w:val="0"/>
          <w:lang w:val="en-US"/>
        </w:rPr>
        <w:t xml:space="preserve">SHALL </w:t>
      </w:r>
      <w:r>
        <w:rPr>
          <w:rtl w:val="0"/>
          <w:lang w:val="en-US"/>
        </w:rPr>
        <w:t xml:space="preserve">use </w:t>
      </w:r>
      <w:r>
        <w:rPr>
          <w:rFonts w:ascii="Courier New" w:hAnsi="Courier New"/>
          <w:b w:val="1"/>
          <w:bCs w:val="1"/>
          <w:rtl w:val="0"/>
          <w:lang w:val="en-US"/>
        </w:rPr>
        <w:t xml:space="preserve">urllib3 </w:t>
      </w:r>
      <w:r>
        <w:rPr>
          <w:rtl w:val="0"/>
          <w:lang w:val="en-US"/>
        </w:rPr>
        <w:t>to carry out url management.</w:t>
      </w:r>
    </w:p>
    <w:p>
      <w:pPr>
        <w:pStyle w:val="List Paragraph"/>
        <w:numPr>
          <w:ilvl w:val="0"/>
          <w:numId w:val="6"/>
        </w:numPr>
        <w:rPr>
          <w:lang w:val="en-US"/>
        </w:rPr>
      </w:pPr>
      <w:r>
        <w:rPr>
          <w:b w:val="1"/>
          <w:bCs w:val="1"/>
          <w:rtl w:val="0"/>
          <w:lang w:val="en-US"/>
        </w:rPr>
        <w:t xml:space="preserve">SHALL </w:t>
      </w:r>
      <w:r>
        <w:rPr>
          <w:rtl w:val="0"/>
          <w:lang w:val="en-US"/>
        </w:rPr>
        <w:t xml:space="preserve">use </w:t>
      </w:r>
      <w:r>
        <w:rPr>
          <w:rFonts w:ascii="Courier New" w:hAnsi="Courier New"/>
          <w:b w:val="1"/>
          <w:bCs w:val="1"/>
          <w:rtl w:val="0"/>
          <w:lang w:val="en-US"/>
        </w:rPr>
        <w:t>json</w:t>
      </w:r>
      <w:r>
        <w:rPr>
          <w:rtl w:val="0"/>
          <w:lang w:val="en-US"/>
        </w:rPr>
        <w:t xml:space="preserve"> to store data under file </w:t>
      </w:r>
      <w:r>
        <w:rPr>
          <w:rFonts w:ascii="Courier New" w:hAnsi="Courier New"/>
          <w:b w:val="1"/>
          <w:bCs w:val="1"/>
          <w:rtl w:val="0"/>
          <w:lang w:val="en-US"/>
        </w:rPr>
        <w:t xml:space="preserve">applicant_data.json </w:t>
      </w:r>
      <w:r>
        <w:rPr>
          <w:rtl w:val="0"/>
          <w:lang w:val="en-US"/>
        </w:rPr>
        <w:t>with reasonable object keys.</w:t>
      </w:r>
    </w:p>
    <w:p>
      <w:pPr>
        <w:pStyle w:val="List Paragraph"/>
        <w:numPr>
          <w:ilvl w:val="0"/>
          <w:numId w:val="6"/>
        </w:numPr>
        <w:rPr>
          <w:lang w:val="en-US"/>
        </w:rPr>
      </w:pPr>
      <w:r>
        <w:rPr>
          <w:b w:val="1"/>
          <w:bCs w:val="1"/>
          <w:rtl w:val="0"/>
          <w:lang w:val="en-US"/>
        </w:rPr>
        <w:t xml:space="preserve">SHALL </w:t>
      </w:r>
      <w:r>
        <w:rPr>
          <w:rtl w:val="0"/>
          <w:lang w:val="en-US"/>
        </w:rPr>
        <w:t xml:space="preserve">include </w:t>
      </w:r>
      <w:r>
        <w:rPr>
          <w:b w:val="1"/>
          <w:bCs w:val="1"/>
          <w:rtl w:val="0"/>
          <w:lang w:val="en-US"/>
        </w:rPr>
        <w:t xml:space="preserve">at least </w:t>
      </w:r>
      <w:r>
        <w:rPr>
          <w:b w:val="1"/>
          <w:bCs w:val="1"/>
          <w:rtl w:val="0"/>
          <w:lang w:val="en-US"/>
        </w:rPr>
        <w:t>3</w:t>
      </w:r>
      <w:r>
        <w:rPr>
          <w:b w:val="1"/>
          <w:bCs w:val="1"/>
          <w:rtl w:val="0"/>
          <w:lang w:val="en-US"/>
        </w:rPr>
        <w:t>0,000 grad applicant entries</w:t>
      </w:r>
      <w:r>
        <w:rPr>
          <w:rtl w:val="0"/>
          <w:lang w:val="en-US"/>
        </w:rPr>
        <w:t>.</w:t>
      </w:r>
    </w:p>
    <w:p>
      <w:pPr>
        <w:pStyle w:val="List Paragraph"/>
        <w:numPr>
          <w:ilvl w:val="0"/>
          <w:numId w:val="6"/>
        </w:numPr>
        <w:rPr>
          <w:lang w:val="en-US"/>
        </w:rPr>
      </w:pPr>
      <w:r>
        <w:rPr>
          <w:b w:val="1"/>
          <w:bCs w:val="1"/>
          <w:rtl w:val="0"/>
          <w:lang w:val="en-US"/>
        </w:rPr>
        <w:t xml:space="preserve">SHALL </w:t>
      </w:r>
      <w:r>
        <w:rPr>
          <w:rtl w:val="0"/>
          <w:lang w:val="en-US"/>
        </w:rPr>
        <w:t>include a README.</w:t>
      </w:r>
    </w:p>
    <w:p>
      <w:pPr>
        <w:pStyle w:val="List Paragraph"/>
        <w:numPr>
          <w:ilvl w:val="0"/>
          <w:numId w:val="6"/>
        </w:numPr>
        <w:rPr>
          <w:lang w:val="en-US"/>
        </w:rPr>
      </w:pPr>
      <w:r>
        <w:rPr>
          <w:b w:val="1"/>
          <w:bCs w:val="1"/>
          <w:rtl w:val="0"/>
          <w:lang w:val="en-US"/>
        </w:rPr>
        <w:t xml:space="preserve">SHALL </w:t>
      </w:r>
      <w:r>
        <w:rPr>
          <w:rtl w:val="0"/>
          <w:lang w:val="en-US"/>
        </w:rPr>
        <w:t xml:space="preserve">be available on Github within a private repository called </w:t>
      </w:r>
      <w:r>
        <w:rPr>
          <w:rFonts w:ascii="Courier New" w:hAnsi="Courier New"/>
          <w:b w:val="1"/>
          <w:bCs w:val="1"/>
          <w:rtl w:val="0"/>
          <w:lang w:val="en-US"/>
        </w:rPr>
        <w:t xml:space="preserve">jhu_software_concepts </w:t>
      </w:r>
      <w:r>
        <w:rPr>
          <w:rtl w:val="0"/>
          <w:lang w:val="en-US"/>
        </w:rPr>
        <w:t xml:space="preserve">within a folder named </w:t>
      </w:r>
      <w:r>
        <w:rPr>
          <w:rFonts w:ascii="Courier New" w:hAnsi="Courier New"/>
          <w:b w:val="1"/>
          <w:bCs w:val="1"/>
          <w:rtl w:val="0"/>
          <w:lang w:val="en-US"/>
        </w:rPr>
        <w:t>module_2.</w:t>
      </w:r>
    </w:p>
    <w:p>
      <w:pPr>
        <w:pStyle w:val="List Paragraph"/>
        <w:numPr>
          <w:ilvl w:val="0"/>
          <w:numId w:val="6"/>
        </w:numPr>
        <w:rPr>
          <w:lang w:val="en-US"/>
        </w:rPr>
      </w:pPr>
      <w:r>
        <w:rPr>
          <w:b w:val="1"/>
          <w:bCs w:val="1"/>
          <w:rtl w:val="0"/>
          <w:lang w:val="en-US"/>
        </w:rPr>
        <w:t xml:space="preserve">SHALL </w:t>
      </w:r>
      <w:r>
        <w:rPr>
          <w:rtl w:val="0"/>
          <w:lang w:val="en-US"/>
        </w:rPr>
        <w:t>comply with robots.txt (and include screenshot.jpg + README evidence that robots.txt was checked).</w:t>
      </w:r>
    </w:p>
    <w:p>
      <w:pPr>
        <w:pStyle w:val="List Paragraph"/>
        <w:numPr>
          <w:ilvl w:val="0"/>
          <w:numId w:val="6"/>
        </w:numPr>
        <w:rPr>
          <w:lang w:val="en-US"/>
        </w:rPr>
      </w:pPr>
      <w:r>
        <w:rPr>
          <w:b w:val="1"/>
          <w:bCs w:val="1"/>
          <w:rtl w:val="0"/>
          <w:lang w:val="en-US"/>
        </w:rPr>
        <w:t xml:space="preserve">SHALL </w:t>
      </w:r>
      <w:r>
        <w:rPr>
          <w:rtl w:val="0"/>
          <w:lang w:val="en-US"/>
        </w:rPr>
        <w:t>include a requirements.txt file that allows complete reconstruction of your environment.</w:t>
      </w:r>
    </w:p>
    <w:p>
      <w:pPr>
        <w:pStyle w:val="List Paragraph"/>
        <w:numPr>
          <w:ilvl w:val="0"/>
          <w:numId w:val="6"/>
        </w:numPr>
        <w:rPr>
          <w:lang w:val="en-US"/>
        </w:rPr>
      </w:pPr>
      <w:r>
        <w:rPr>
          <w:b w:val="1"/>
          <w:bCs w:val="1"/>
          <w:rtl w:val="0"/>
          <w:lang w:val="en-US"/>
        </w:rPr>
        <w:t xml:space="preserve">SHALL </w:t>
      </w:r>
      <w:r>
        <w:rPr>
          <w:rtl w:val="0"/>
          <w:lang w:val="en-US"/>
        </w:rPr>
        <w:t>use python 3.10+</w:t>
      </w:r>
    </w:p>
    <w:p>
      <w:pPr>
        <w:pStyle w:val="List Paragraph"/>
        <w:numPr>
          <w:ilvl w:val="0"/>
          <w:numId w:val="6"/>
        </w:numPr>
        <w:rPr>
          <w:lang w:val="en-US"/>
        </w:rPr>
      </w:pPr>
      <w:r>
        <w:rPr>
          <w:b w:val="1"/>
          <w:bCs w:val="1"/>
          <w:rtl w:val="0"/>
          <w:lang w:val="en-US"/>
        </w:rPr>
        <w:t xml:space="preserve">SHOULD </w:t>
      </w:r>
      <w:r>
        <w:rPr>
          <w:rtl w:val="0"/>
          <w:lang w:val="en-US"/>
        </w:rPr>
        <w:t>use beautifulSoup / string methods / regex to find necessary data components</w:t>
      </w:r>
    </w:p>
    <w:p>
      <w:pPr>
        <w:pStyle w:val="List Paragraph"/>
        <w:numPr>
          <w:ilvl w:val="0"/>
          <w:numId w:val="6"/>
        </w:numPr>
        <w:rPr>
          <w:lang w:val="en-US"/>
        </w:rPr>
      </w:pPr>
      <w:r>
        <w:rPr>
          <w:b w:val="1"/>
          <w:bCs w:val="1"/>
          <w:rtl w:val="0"/>
          <w:lang w:val="en-US"/>
        </w:rPr>
        <w:t xml:space="preserve">SHOULD </w:t>
      </w:r>
      <w:r>
        <w:rPr>
          <w:rtl w:val="0"/>
          <w:lang w:val="en-US"/>
        </w:rPr>
        <w:t>be written using either functions or class methods:</w:t>
      </w:r>
    </w:p>
    <w:p>
      <w:pPr>
        <w:pStyle w:val="List Paragraph"/>
        <w:numPr>
          <w:ilvl w:val="1"/>
          <w:numId w:val="6"/>
        </w:numPr>
        <w:rPr>
          <w:lang w:val="en-US"/>
        </w:rPr>
      </w:pPr>
      <w:r>
        <w:rPr>
          <w:rFonts w:ascii="Courier New" w:hAnsi="Courier New"/>
          <w:b w:val="1"/>
          <w:bCs w:val="1"/>
          <w:rtl w:val="0"/>
          <w:lang w:val="en-US"/>
        </w:rPr>
        <w:t>scrape_data()</w:t>
      </w:r>
      <w:r>
        <w:rPr>
          <w:rtl w:val="0"/>
          <w:lang w:val="en-US"/>
        </w:rPr>
        <w:t>: pulls data from grad cafe</w:t>
      </w:r>
    </w:p>
    <w:p>
      <w:pPr>
        <w:pStyle w:val="List Paragraph"/>
        <w:numPr>
          <w:ilvl w:val="1"/>
          <w:numId w:val="6"/>
        </w:numPr>
        <w:rPr>
          <w:lang w:val="en-US"/>
        </w:rPr>
      </w:pPr>
      <w:r>
        <w:rPr>
          <w:rFonts w:ascii="Courier New" w:hAnsi="Courier New"/>
          <w:b w:val="1"/>
          <w:bCs w:val="1"/>
          <w:rtl w:val="0"/>
          <w:lang w:val="en-US"/>
        </w:rPr>
        <w:t>clean_data()</w:t>
      </w:r>
      <w:r>
        <w:rPr>
          <w:rFonts w:ascii="Courier New" w:hAnsi="Courier New"/>
          <w:rtl w:val="0"/>
          <w:lang w:val="en-US"/>
        </w:rPr>
        <w:t xml:space="preserve">: </w:t>
      </w:r>
      <w:r>
        <w:rPr>
          <w:rtl w:val="0"/>
          <w:lang w:val="en-US"/>
        </w:rPr>
        <w:t>converts data into structured format</w:t>
      </w:r>
    </w:p>
    <w:p>
      <w:pPr>
        <w:pStyle w:val="List Paragraph"/>
        <w:numPr>
          <w:ilvl w:val="1"/>
          <w:numId w:val="6"/>
        </w:numPr>
        <w:rPr>
          <w:lang w:val="en-US"/>
        </w:rPr>
      </w:pPr>
      <w:r>
        <w:rPr>
          <w:rFonts w:ascii="Courier New" w:hAnsi="Courier New"/>
          <w:b w:val="1"/>
          <w:bCs w:val="1"/>
          <w:rtl w:val="0"/>
          <w:lang w:val="en-US"/>
        </w:rPr>
        <w:t>save_data()</w:t>
      </w:r>
      <w:r>
        <w:rPr>
          <w:rtl w:val="0"/>
          <w:lang w:val="en-US"/>
        </w:rPr>
        <w:t>: saves cleaned data into json file</w:t>
      </w:r>
    </w:p>
    <w:p>
      <w:pPr>
        <w:pStyle w:val="List Paragraph"/>
        <w:numPr>
          <w:ilvl w:val="1"/>
          <w:numId w:val="6"/>
        </w:numPr>
        <w:rPr>
          <w:lang w:val="en-US"/>
        </w:rPr>
      </w:pPr>
      <w:r>
        <w:rPr>
          <w:rFonts w:ascii="Courier New" w:hAnsi="Courier New"/>
          <w:b w:val="1"/>
          <w:bCs w:val="1"/>
          <w:rtl w:val="0"/>
          <w:lang w:val="en-US"/>
        </w:rPr>
        <w:t>load_data()</w:t>
      </w:r>
      <w:r>
        <w:rPr>
          <w:rtl w:val="0"/>
          <w:lang w:val="en-US"/>
        </w:rPr>
        <w:t>:loads cleaned data from json file</w:t>
      </w:r>
    </w:p>
    <w:p>
      <w:pPr>
        <w:pStyle w:val="List Paragraph"/>
        <w:numPr>
          <w:ilvl w:val="1"/>
          <w:numId w:val="6"/>
        </w:numPr>
        <w:rPr>
          <w:lang w:val="en-US"/>
        </w:rPr>
      </w:pPr>
      <w:r>
        <w:rPr>
          <w:rtl w:val="0"/>
          <w:lang w:val="en-US"/>
        </w:rPr>
        <w:t xml:space="preserve">Other private methods can be used and should be indicated using </w:t>
      </w:r>
      <w:r>
        <w:rPr>
          <w:rFonts w:ascii="Courier New" w:hAnsi="Courier New"/>
          <w:b w:val="1"/>
          <w:bCs w:val="1"/>
          <w:rtl w:val="0"/>
          <w:lang w:val="en-US"/>
        </w:rPr>
        <w:t>_&lt;private&gt;()</w:t>
      </w:r>
      <w:r>
        <w:rPr>
          <w:rtl w:val="0"/>
          <w:lang w:val="en-US"/>
        </w:rPr>
        <w:t xml:space="preserve"> with an underscore in front of the private method.</w:t>
      </w:r>
    </w:p>
    <w:p>
      <w:pPr>
        <w:pStyle w:val="List Paragraph"/>
        <w:numPr>
          <w:ilvl w:val="0"/>
          <w:numId w:val="6"/>
        </w:numPr>
        <w:rPr>
          <w:lang w:val="en-US"/>
        </w:rPr>
      </w:pPr>
      <w:r>
        <w:rPr>
          <w:b w:val="1"/>
          <w:bCs w:val="1"/>
          <w:rtl w:val="0"/>
          <w:lang w:val="en-US"/>
        </w:rPr>
        <w:t xml:space="preserve">SHOULD </w:t>
      </w:r>
      <w:r>
        <w:rPr>
          <w:rtl w:val="0"/>
          <w:lang w:val="en-US"/>
        </w:rPr>
        <w:t xml:space="preserve">carry out scraping under file </w:t>
      </w:r>
      <w:r>
        <w:rPr>
          <w:rFonts w:ascii="Courier New" w:hAnsi="Courier New"/>
          <w:b w:val="1"/>
          <w:bCs w:val="1"/>
          <w:rtl w:val="0"/>
          <w:lang w:val="en-US"/>
        </w:rPr>
        <w:t xml:space="preserve">scrape.py </w:t>
      </w:r>
      <w:r>
        <w:rPr>
          <w:rtl w:val="0"/>
          <w:lang w:val="en-US"/>
        </w:rPr>
        <w:t xml:space="preserve">and carry out data cleaning under file </w:t>
      </w:r>
      <w:r>
        <w:rPr>
          <w:rFonts w:ascii="Courier New" w:hAnsi="Courier New"/>
          <w:b w:val="1"/>
          <w:bCs w:val="1"/>
          <w:rtl w:val="0"/>
          <w:lang w:val="en-US"/>
        </w:rPr>
        <w:t>clean.py.</w:t>
      </w:r>
    </w:p>
    <w:p>
      <w:pPr>
        <w:pStyle w:val="List Paragraph"/>
        <w:numPr>
          <w:ilvl w:val="0"/>
          <w:numId w:val="6"/>
        </w:numPr>
        <w:rPr>
          <w:lang w:val="en-US"/>
        </w:rPr>
      </w:pPr>
      <w:r>
        <w:rPr>
          <w:b w:val="1"/>
          <w:bCs w:val="1"/>
          <w:rtl w:val="0"/>
          <w:lang w:val="en-US"/>
        </w:rPr>
        <w:t xml:space="preserve">SHOULD </w:t>
      </w:r>
      <w:r>
        <w:rPr>
          <w:rtl w:val="0"/>
          <w:lang w:val="en-US"/>
        </w:rPr>
        <w:t>ensure data does not include any remnant HTML.</w:t>
      </w:r>
    </w:p>
    <w:p>
      <w:pPr>
        <w:pStyle w:val="List Paragraph"/>
        <w:numPr>
          <w:ilvl w:val="0"/>
          <w:numId w:val="6"/>
        </w:numPr>
        <w:rPr>
          <w:lang w:val="en-US"/>
        </w:rPr>
      </w:pPr>
      <w:r>
        <w:rPr>
          <w:b w:val="1"/>
          <w:bCs w:val="1"/>
          <w:rtl w:val="0"/>
          <w:lang w:val="en-US"/>
        </w:rPr>
        <w:t xml:space="preserve">SHOULD </w:t>
      </w:r>
      <w:r>
        <w:rPr>
          <w:rtl w:val="0"/>
          <w:lang w:val="en-US"/>
        </w:rPr>
        <w:t xml:space="preserve">ensure unavailable data is maintained in a consistent format i.e. </w:t>
      </w:r>
      <w:r>
        <w:rPr>
          <w:rFonts w:ascii="Courier New" w:hAnsi="Courier New"/>
          <w:b w:val="1"/>
          <w:bCs w:val="1"/>
          <w:rtl w:val="0"/>
          <w:lang w:val="en-US"/>
        </w:rPr>
        <w:t>None</w:t>
      </w:r>
      <w:r>
        <w:rPr>
          <w:rtl w:val="0"/>
          <w:lang w:val="en-US"/>
        </w:rPr>
        <w:t xml:space="preserve"> or</w:t>
      </w:r>
      <w:r>
        <w:rPr>
          <w:rFonts w:ascii="Courier New" w:hAnsi="Courier New" w:hint="default"/>
          <w:b w:val="1"/>
          <w:bCs w:val="1"/>
          <w:rtl w:val="0"/>
          <w:lang w:val="en-US"/>
        </w:rPr>
        <w:t xml:space="preserve"> “”</w:t>
      </w:r>
    </w:p>
    <w:p>
      <w:pPr>
        <w:pStyle w:val="List Paragraph"/>
        <w:numPr>
          <w:ilvl w:val="0"/>
          <w:numId w:val="6"/>
        </w:numPr>
        <w:rPr>
          <w:lang w:val="en-US"/>
        </w:rPr>
      </w:pPr>
      <w:r>
        <w:rPr>
          <w:b w:val="1"/>
          <w:bCs w:val="1"/>
          <w:rtl w:val="0"/>
          <w:lang w:val="en-US"/>
        </w:rPr>
        <w:t xml:space="preserve">SHOULD </w:t>
      </w:r>
      <w:r>
        <w:rPr>
          <w:rtl w:val="0"/>
          <w:lang w:val="en-US"/>
        </w:rPr>
        <w:t>handle removal of unexpected/ messy information.</w:t>
      </w:r>
    </w:p>
    <w:p>
      <w:pPr>
        <w:pStyle w:val="List Paragraph"/>
        <w:numPr>
          <w:ilvl w:val="0"/>
          <w:numId w:val="6"/>
        </w:numPr>
        <w:rPr>
          <w:lang w:val="en-US"/>
        </w:rPr>
      </w:pPr>
      <w:r>
        <w:rPr>
          <w:b w:val="1"/>
          <w:bCs w:val="1"/>
          <w:rtl w:val="0"/>
          <w:lang w:val="en-US"/>
        </w:rPr>
        <w:t xml:space="preserve">SHOULD </w:t>
      </w:r>
      <w:r>
        <w:rPr>
          <w:rtl w:val="0"/>
          <w:lang w:val="en-US"/>
        </w:rPr>
        <w:t>be accurate information that is true to the website.</w:t>
      </w:r>
    </w:p>
    <w:p>
      <w:pPr>
        <w:pStyle w:val="List Paragraph"/>
        <w:numPr>
          <w:ilvl w:val="0"/>
          <w:numId w:val="6"/>
        </w:numPr>
        <w:rPr>
          <w:lang w:val="en-US"/>
        </w:rPr>
      </w:pPr>
      <w:r>
        <w:rPr>
          <w:b w:val="1"/>
          <w:bCs w:val="1"/>
          <w:rtl w:val="0"/>
          <w:lang w:val="en-US"/>
        </w:rPr>
        <w:t xml:space="preserve">SHOULD </w:t>
      </w:r>
      <w:r>
        <w:rPr>
          <w:rtl w:val="0"/>
          <w:lang w:val="en-US"/>
        </w:rPr>
        <w:t>be well commented, clear, with appropriately named variables.</w:t>
      </w:r>
    </w:p>
    <w:p>
      <w:pPr>
        <w:pStyle w:val="List Paragraph"/>
        <w:numPr>
          <w:ilvl w:val="0"/>
          <w:numId w:val="6"/>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b w:val="1"/>
          <w:bCs w:val="1"/>
          <w:outline w:val="0"/>
          <w:color w:val="000000"/>
          <w:sz w:val="22"/>
          <w:szCs w:val="22"/>
          <w:rtl w:val="0"/>
          <w:lang w:val="en-US"/>
          <w14:textFill>
            <w14:solidFill>
              <w14:srgbClr w14:val="000000"/>
            </w14:solidFill>
          </w14:textFill>
        </w:rPr>
        <w:t xml:space="preserve">SHOULD NOT </w:t>
      </w:r>
      <w:r>
        <w:rPr>
          <w:rFonts w:ascii="Calibri" w:hAnsi="Calibri"/>
          <w:outline w:val="0"/>
          <w:color w:val="000000"/>
          <w:sz w:val="22"/>
          <w:szCs w:val="22"/>
          <w:rtl w:val="0"/>
          <w:lang w:val="en-US"/>
          <w14:textFill>
            <w14:solidFill>
              <w14:srgbClr w14:val="000000"/>
            </w14:solidFill>
          </w14:textFill>
        </w:rPr>
        <w:t>use find/search methods that cannot be found within beautifulSoup / string methods / regex.</w:t>
      </w:r>
    </w:p>
    <w:p>
      <w:pPr>
        <w:pStyle w:val="List Paragraph"/>
        <w:numPr>
          <w:ilvl w:val="0"/>
          <w:numId w:val="4"/>
        </w:numPr>
        <w:bidi w:val="0"/>
        <w:ind w:right="0"/>
        <w:jc w:val="left"/>
        <w:rPr>
          <w:rFonts w:ascii="Calibri Light" w:hAnsi="Calibri Light"/>
          <w:outline w:val="0"/>
          <w:color w:val="2f5496"/>
          <w:sz w:val="26"/>
          <w:szCs w:val="26"/>
          <w:rtl w:val="0"/>
          <w:lang w:val="en-US"/>
          <w14:textFill>
            <w14:solidFill>
              <w14:srgbClr w14:val="2F5496"/>
            </w14:solidFill>
          </w14:textFill>
        </w:rPr>
      </w:pPr>
      <w:r>
        <w:rPr>
          <w:rFonts w:ascii="Calibri Light" w:hAnsi="Calibri Light"/>
          <w:outline w:val="0"/>
          <w:color w:val="2f5496"/>
          <w:sz w:val="26"/>
          <w:szCs w:val="26"/>
          <w:u w:color="2f5496"/>
          <w:rtl w:val="0"/>
          <w:lang w:val="en-US"/>
          <w14:textFill>
            <w14:solidFill>
              <w14:srgbClr w14:val="2F5496"/>
            </w14:solidFill>
          </w14:textFill>
        </w:rPr>
        <w:t>Programming Assignment Requirement</w:t>
      </w:r>
      <w:r>
        <w:rPr>
          <w:rFonts w:ascii="Calibri Light" w:hAnsi="Calibri Light"/>
          <w:outline w:val="0"/>
          <w:color w:val="2f5496"/>
          <w:sz w:val="26"/>
          <w:szCs w:val="26"/>
          <w:u w:color="2f5496"/>
          <w:rtl w:val="0"/>
          <w:lang w:val="en-US"/>
          <w14:textFill>
            <w14:solidFill>
              <w14:srgbClr w14:val="2F5496"/>
            </w14:solidFill>
          </w14:textFill>
        </w:rPr>
        <w:t>s: Cleaning the Data</w:t>
      </w:r>
    </w:p>
    <w:p>
      <w:pPr>
        <w:pStyle w:val="List Paragraph"/>
        <w:bidi w:val="0"/>
        <w:ind w:left="0" w:right="0" w:firstLine="0"/>
        <w:jc w:val="left"/>
        <w:rPr>
          <w:rFonts w:ascii="Calibri" w:cs="Calibri" w:hAnsi="Calibri" w:eastAsia="Calibri"/>
          <w:outline w:val="0"/>
          <w:color w:val="000000"/>
          <w:sz w:val="22"/>
          <w:szCs w:val="22"/>
          <w:rtl w:val="0"/>
          <w14:textFill>
            <w14:solidFill>
              <w14:srgbClr w14:val="000000"/>
            </w14:solidFill>
          </w14:textFill>
        </w:rPr>
      </w:pPr>
      <w:r>
        <w:rPr>
          <w:rFonts w:ascii="Calibri" w:hAnsi="Calibri"/>
          <w:outline w:val="0"/>
          <w:color w:val="000000"/>
          <w:sz w:val="22"/>
          <w:szCs w:val="22"/>
          <w:rtl w:val="0"/>
          <w:lang w:val="en-US"/>
          <w14:textFill>
            <w14:solidFill>
              <w14:srgbClr w14:val="000000"/>
            </w14:solidFill>
          </w14:textFill>
        </w:rPr>
        <w:t xml:space="preserve">When you started pulling the data, you probably noticed that the </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program</w:t>
      </w:r>
      <w:r>
        <w:rPr>
          <w:rFonts w:ascii="Calibri" w:hAnsi="Calibri" w:hint="default"/>
          <w:outline w:val="0"/>
          <w:color w:val="000000"/>
          <w:sz w:val="22"/>
          <w:szCs w:val="22"/>
          <w:rtl w:val="0"/>
          <w:lang w:val="en-US"/>
          <w14:textFill>
            <w14:solidFill>
              <w14:srgbClr w14:val="000000"/>
            </w14:solidFill>
          </w14:textFill>
        </w:rPr>
        <w:t xml:space="preserve">” </w:t>
      </w:r>
      <w:r>
        <w:rPr>
          <w:rFonts w:ascii="Calibri" w:hAnsi="Calibri"/>
          <w:outline w:val="0"/>
          <w:color w:val="000000"/>
          <w:sz w:val="22"/>
          <w:szCs w:val="22"/>
          <w:rtl w:val="0"/>
          <w:lang w:val="en-US"/>
          <w14:textFill>
            <w14:solidFill>
              <w14:srgbClr w14:val="000000"/>
            </w14:solidFill>
          </w14:textFill>
        </w:rPr>
        <w:t>field often mixes program and university names, and both show up in many different forms. The same institution might appear as JHU, Johns Hopkins, Johns Hopkins University, or even the misspelling John Hopkins. Messy labels like these make grouping, counting, joining, and any downstream analysis unreliable</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especially when we</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re dealing with more than 30,000 rows.</w:t>
      </w:r>
    </w:p>
    <w:p>
      <w:pPr>
        <w:pStyle w:val="List Paragraph"/>
        <w:bidi w:val="0"/>
        <w:ind w:left="0" w:right="0" w:firstLine="0"/>
        <w:jc w:val="left"/>
        <w:rPr>
          <w:rFonts w:ascii="Calibri" w:cs="Calibri" w:hAnsi="Calibri" w:eastAsia="Calibri"/>
          <w:outline w:val="0"/>
          <w:color w:val="000000"/>
          <w:sz w:val="22"/>
          <w:szCs w:val="22"/>
          <w:rtl w:val="0"/>
          <w14:textFill>
            <w14:solidFill>
              <w14:srgbClr w14:val="000000"/>
            </w14:solidFill>
          </w14:textFill>
        </w:rPr>
      </w:pPr>
      <w:r>
        <w:rPr>
          <w:rFonts w:ascii="Calibri" w:hAnsi="Calibri"/>
          <w:outline w:val="0"/>
          <w:color w:val="000000"/>
          <w:sz w:val="22"/>
          <w:szCs w:val="22"/>
          <w:rtl w:val="0"/>
          <w:lang w:val="en-US"/>
          <w14:textFill>
            <w14:solidFill>
              <w14:srgbClr w14:val="000000"/>
            </w14:solidFill>
          </w14:textFill>
        </w:rPr>
        <w:t>Cleaning this by hand isn</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t realistic at our scale, and a rigid, rules-only script would be brittle. There are simply too many legitimate variants, abbreviations, and typos to anticipate. We also aren</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t planning to spend money on a third-party API for this assignment, so sending each row to a hosted LLM service is off the table for now.</w:t>
      </w:r>
    </w:p>
    <w:p>
      <w:pPr>
        <w:pStyle w:val="List Paragraph"/>
        <w:bidi w:val="0"/>
        <w:ind w:left="0" w:right="0" w:firstLine="0"/>
        <w:jc w:val="left"/>
        <w:rPr>
          <w:rFonts w:ascii="Calibri" w:cs="Calibri" w:hAnsi="Calibri" w:eastAsia="Calibri"/>
          <w:outline w:val="0"/>
          <w:color w:val="000000"/>
          <w:sz w:val="22"/>
          <w:szCs w:val="22"/>
          <w:rtl w:val="0"/>
          <w14:textFill>
            <w14:solidFill>
              <w14:srgbClr w14:val="000000"/>
            </w14:solidFill>
          </w14:textFill>
        </w:rPr>
      </w:pPr>
      <w:r>
        <w:rPr>
          <w:rFonts w:ascii="Calibri" w:hAnsi="Calibri"/>
          <w:outline w:val="0"/>
          <w:color w:val="000000"/>
          <w:sz w:val="22"/>
          <w:szCs w:val="22"/>
          <w:rtl w:val="0"/>
          <w:lang w:val="en-US"/>
          <w14:textFill>
            <w14:solidFill>
              <w14:srgbClr w14:val="000000"/>
            </w14:solidFill>
          </w14:textFill>
        </w:rPr>
        <w:t xml:space="preserve">Our approach is to self-host a tiny local language model to do a first-pass standardization and then make that pass robust with a few pragmatic safeguards. The model proposes standardized values for both the program and the university. We then run those values through a post-processor that applies abbreviation and spelling fixes, maps near-matches to a canonical list of names, and uses lightweight fuzzy matching to catch small variations. This combination gives us fast, low-cost normalization that is </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good enough</w:t>
      </w:r>
      <w:r>
        <w:rPr>
          <w:rFonts w:ascii="Calibri" w:hAnsi="Calibri" w:hint="default"/>
          <w:outline w:val="0"/>
          <w:color w:val="000000"/>
          <w:sz w:val="22"/>
          <w:szCs w:val="22"/>
          <w:rtl w:val="0"/>
          <w:lang w:val="en-US"/>
          <w14:textFill>
            <w14:solidFill>
              <w14:srgbClr w14:val="000000"/>
            </w14:solidFill>
          </w14:textFill>
        </w:rPr>
        <w:t xml:space="preserve">” </w:t>
      </w:r>
      <w:r>
        <w:rPr>
          <w:rFonts w:ascii="Calibri" w:hAnsi="Calibri"/>
          <w:outline w:val="0"/>
          <w:color w:val="000000"/>
          <w:sz w:val="22"/>
          <w:szCs w:val="22"/>
          <w:rtl w:val="0"/>
          <w:lang w:val="en-US"/>
          <w14:textFill>
            <w14:solidFill>
              <w14:srgbClr w14:val="000000"/>
            </w14:solidFill>
          </w14:textFill>
        </w:rPr>
        <w:t>to analyze now and easy to improve later.</w:t>
      </w:r>
    </w:p>
    <w:p>
      <w:pPr>
        <w:pStyle w:val="List Paragraph"/>
        <w:bidi w:val="0"/>
        <w:ind w:left="0" w:right="0" w:firstLine="0"/>
        <w:jc w:val="left"/>
        <w:rPr>
          <w:rFonts w:ascii="Calibri" w:cs="Calibri" w:hAnsi="Calibri" w:eastAsia="Calibri"/>
          <w:outline w:val="0"/>
          <w:color w:val="000000"/>
          <w:sz w:val="22"/>
          <w:szCs w:val="22"/>
          <w:rtl w:val="0"/>
          <w14:textFill>
            <w14:solidFill>
              <w14:srgbClr w14:val="000000"/>
            </w14:solidFill>
          </w14:textFill>
        </w:rPr>
      </w:pPr>
      <w:r>
        <w:rPr>
          <w:rFonts w:ascii="Calibri" w:hAnsi="Calibri"/>
          <w:outline w:val="0"/>
          <w:color w:val="000000"/>
          <w:sz w:val="22"/>
          <w:szCs w:val="22"/>
          <w:rtl w:val="0"/>
          <w:lang w:val="en-US"/>
          <w14:textFill>
            <w14:solidFill>
              <w14:srgbClr w14:val="000000"/>
            </w14:solidFill>
          </w14:textFill>
        </w:rPr>
        <w:t>The goal isn</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t perfection on the first attempt. We</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ll generate standardized outputs, scan for outliers or obvious mistakes, and tighten things up by expanding the canonical lists or adding a couple of targeted fixes. Because the whole pipeline is local and repeatable, you can iterate quickly: update the canon files, rerun the tool, and watch the results converge.</w:t>
      </w:r>
    </w:p>
    <w:p>
      <w:pPr>
        <w:pStyle w:val="List Paragraph"/>
        <w:bidi w:val="0"/>
        <w:ind w:left="0" w:right="0" w:firstLine="0"/>
        <w:jc w:val="left"/>
        <w:rPr>
          <w:rFonts w:ascii="Calibri" w:cs="Calibri" w:hAnsi="Calibri" w:eastAsia="Calibri"/>
          <w:outline w:val="0"/>
          <w:color w:val="000000"/>
          <w:sz w:val="22"/>
          <w:szCs w:val="22"/>
          <w:rtl w:val="0"/>
          <w14:textFill>
            <w14:solidFill>
              <w14:srgbClr w14:val="000000"/>
            </w14:solidFill>
          </w14:textFill>
        </w:rPr>
      </w:pPr>
      <w:r>
        <w:rPr>
          <w:rFonts w:ascii="Calibri" w:hAnsi="Calibri"/>
          <w:outline w:val="0"/>
          <w:color w:val="000000"/>
          <w:sz w:val="22"/>
          <w:szCs w:val="22"/>
          <w:rtl w:val="0"/>
          <w:lang w:val="en-US"/>
          <w14:textFill>
            <w14:solidFill>
              <w14:srgbClr w14:val="000000"/>
            </w14:solidFill>
          </w14:textFill>
        </w:rPr>
        <w:t>To make this simple, I</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ve bundled the code and a starter set of canonical lists in the zip files attached to the assignment. Download them, follow the README to set up the small local model, and run the standardizer on your dataset. You</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ll end up with two additional columns</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one for the cleaned program name and one for the cleaned university name</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so the data is consistent enough for reliable analysis. When you</w:t>
      </w:r>
      <w:r>
        <w:rPr>
          <w:rFonts w:ascii="Calibri" w:hAnsi="Calibri" w:hint="default"/>
          <w:outline w:val="0"/>
          <w:color w:val="000000"/>
          <w:sz w:val="22"/>
          <w:szCs w:val="22"/>
          <w:rtl w:val="0"/>
          <w:lang w:val="en-US"/>
          <w14:textFill>
            <w14:solidFill>
              <w14:srgbClr w14:val="000000"/>
            </w14:solidFill>
          </w14:textFill>
        </w:rPr>
        <w:t>’</w:t>
      </w:r>
      <w:r>
        <w:rPr>
          <w:rFonts w:ascii="Calibri" w:hAnsi="Calibri"/>
          <w:outline w:val="0"/>
          <w:color w:val="000000"/>
          <w:sz w:val="22"/>
          <w:szCs w:val="22"/>
          <w:rtl w:val="0"/>
          <w:lang w:val="en-US"/>
          <w14:textFill>
            <w14:solidFill>
              <w14:srgbClr w14:val="000000"/>
            </w14:solidFill>
          </w14:textFill>
        </w:rPr>
        <w:t>re done, submit your cleaned output along with any changes you made to the canonical lists</w:t>
      </w:r>
      <w:r>
        <w:rPr>
          <w:rFonts w:ascii="Calibri" w:hAnsi="Calibri"/>
          <w:outline w:val="0"/>
          <w:color w:val="000000"/>
          <w:sz w:val="22"/>
          <w:szCs w:val="22"/>
          <w:rtl w:val="0"/>
          <w:lang w:val="en-US"/>
          <w14:textFill>
            <w14:solidFill>
              <w14:srgbClr w14:val="000000"/>
            </w14:solidFill>
          </w14:textFill>
        </w:rPr>
        <w:t xml:space="preserve"> </w:t>
      </w:r>
      <w:r>
        <w:rPr>
          <w:rFonts w:ascii="Calibri" w:hAnsi="Calibri"/>
          <w:outline w:val="0"/>
          <w:color w:val="000000"/>
          <w:sz w:val="22"/>
          <w:szCs w:val="22"/>
          <w:rtl w:val="0"/>
          <w:lang w:val="en-US"/>
          <w14:textFill>
            <w14:solidFill>
              <w14:srgbClr w14:val="000000"/>
            </w14:solidFill>
          </w14:textFill>
        </w:rPr>
        <w:t>and a brief note describing any systematic edge cases you found</w:t>
      </w:r>
      <w:r>
        <w:rPr>
          <w:rFonts w:ascii="Calibri" w:hAnsi="Calibri"/>
          <w:outline w:val="0"/>
          <w:color w:val="000000"/>
          <w:sz w:val="22"/>
          <w:szCs w:val="22"/>
          <w:rtl w:val="0"/>
          <w:lang w:val="en-US"/>
          <w14:textFill>
            <w14:solidFill>
              <w14:srgbClr w14:val="000000"/>
            </w14:solidFill>
          </w14:textFill>
        </w:rPr>
        <w:t xml:space="preserve"> (update the README)</w:t>
      </w:r>
      <w:r>
        <w:rPr>
          <w:rFonts w:ascii="Calibri" w:hAnsi="Calibri"/>
          <w:outline w:val="0"/>
          <w:color w:val="000000"/>
          <w:sz w:val="22"/>
          <w:szCs w:val="22"/>
          <w:rtl w:val="0"/>
          <w:lang w:val="en-US"/>
          <w14:textFill>
            <w14:solidFill>
              <w14:srgbClr w14:val="000000"/>
            </w14:solidFill>
          </w14:textFill>
        </w:rPr>
        <w:t>.</w:t>
      </w:r>
    </w:p>
    <w:p>
      <w:pPr>
        <w:pStyle w:val="List Paragraph"/>
        <w:numPr>
          <w:ilvl w:val="0"/>
          <w:numId w:val="8"/>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outline w:val="0"/>
          <w:color w:val="000000"/>
          <w:sz w:val="22"/>
          <w:szCs w:val="22"/>
          <w:rtl w:val="0"/>
          <w:lang w:val="en-US"/>
          <w14:textFill>
            <w14:solidFill>
              <w14:srgbClr w14:val="000000"/>
            </w14:solidFill>
          </w14:textFill>
        </w:rPr>
        <w:t xml:space="preserve">Add the zipped files to your repository area as a sub-package, i.e. </w:t>
      </w:r>
      <w:r>
        <w:rPr>
          <w:rFonts w:ascii="Courier New" w:hAnsi="Courier New"/>
          <w:outline w:val="0"/>
          <w:color w:val="000000"/>
          <w:sz w:val="22"/>
          <w:szCs w:val="22"/>
          <w:rtl w:val="0"/>
          <w:lang w:val="en-US"/>
          <w14:textFill>
            <w14:solidFill>
              <w14:srgbClr w14:val="000000"/>
            </w14:solidFill>
          </w14:textFill>
        </w:rPr>
        <w:t>module_2/llm_hosting</w:t>
      </w:r>
    </w:p>
    <w:p>
      <w:pPr>
        <w:pStyle w:val="List Paragraph"/>
        <w:numPr>
          <w:ilvl w:val="0"/>
          <w:numId w:val="8"/>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w:hAnsi="Calibri"/>
          <w:outline w:val="0"/>
          <w:color w:val="000000"/>
          <w:sz w:val="22"/>
          <w:szCs w:val="22"/>
          <w:rtl w:val="0"/>
          <w:lang w:val="en-US"/>
          <w14:textFill>
            <w14:solidFill>
              <w14:srgbClr w14:val="000000"/>
            </w14:solidFill>
          </w14:textFill>
        </w:rPr>
        <w:t>Enter the subfolder</w:t>
      </w:r>
    </w:p>
    <w:p>
      <w:pPr>
        <w:pStyle w:val="List Paragraph"/>
        <w:numPr>
          <w:ilvl w:val="0"/>
          <w:numId w:val="9"/>
        </w:numPr>
        <w:bidi w:val="0"/>
        <w:ind w:right="0"/>
        <w:jc w:val="left"/>
        <w:rPr>
          <w:rFonts w:ascii="Courier New" w:hAnsi="Courier New"/>
          <w:outline w:val="0"/>
          <w:color w:val="2f5496"/>
          <w:sz w:val="22"/>
          <w:szCs w:val="22"/>
          <w:rtl w:val="0"/>
          <w:lang w:val="en-US"/>
          <w14:textFill>
            <w14:solidFill>
              <w14:srgbClr w14:val="2F5496"/>
            </w14:solidFill>
          </w14:textFill>
        </w:rPr>
      </w:pPr>
      <w:r>
        <w:rPr>
          <w:rFonts w:ascii="Courier New" w:hAnsi="Courier New"/>
          <w:outline w:val="0"/>
          <w:color w:val="000000"/>
          <w:sz w:val="22"/>
          <w:szCs w:val="22"/>
          <w:rtl w:val="0"/>
          <w:lang w:val="en-US"/>
          <w14:textFill>
            <w14:solidFill>
              <w14:srgbClr w14:val="000000"/>
            </w14:solidFill>
          </w14:textFill>
        </w:rPr>
        <w:t>pip install -r requirements.txt</w:t>
      </w:r>
    </w:p>
    <w:p>
      <w:pPr>
        <w:pStyle w:val="List Paragraph"/>
        <w:numPr>
          <w:ilvl w:val="0"/>
          <w:numId w:val="8"/>
        </w:numPr>
        <w:bidi w:val="0"/>
        <w:ind w:right="0"/>
        <w:jc w:val="left"/>
        <w:rPr>
          <w:rFonts w:ascii="Calibri Light" w:hAnsi="Calibri Light"/>
          <w:outline w:val="0"/>
          <w:color w:val="2f5496"/>
          <w:sz w:val="22"/>
          <w:szCs w:val="22"/>
          <w:rtl w:val="0"/>
          <w:lang w:val="en-US"/>
          <w14:textFill>
            <w14:solidFill>
              <w14:srgbClr w14:val="2F5496"/>
            </w14:solidFill>
          </w14:textFill>
        </w:rPr>
      </w:pPr>
      <w:r>
        <w:rPr>
          <w:rFonts w:ascii="Calibri Light" w:hAnsi="Calibri Light"/>
          <w:outline w:val="0"/>
          <w:color w:val="000000"/>
          <w:sz w:val="22"/>
          <w:szCs w:val="22"/>
          <w:rtl w:val="0"/>
          <w:lang w:val="en-US"/>
          <w14:textFill>
            <w14:solidFill>
              <w14:srgbClr w14:val="000000"/>
            </w14:solidFill>
          </w14:textFill>
        </w:rPr>
        <w:t xml:space="preserve">Run </w:t>
      </w:r>
      <w:r>
        <w:rPr>
          <w:rFonts w:ascii="Courier New" w:hAnsi="Courier New"/>
          <w:outline w:val="0"/>
          <w:color w:val="000000"/>
          <w:sz w:val="22"/>
          <w:szCs w:val="22"/>
          <w:rtl w:val="0"/>
          <w:lang w:val="en-US"/>
          <w14:textFill>
            <w14:solidFill>
              <w14:srgbClr w14:val="000000"/>
            </w14:solidFill>
          </w14:textFill>
        </w:rPr>
        <w:t xml:space="preserve">python app.py --file </w:t>
      </w:r>
      <w:r>
        <w:rPr>
          <w:rFonts w:ascii="Courier New" w:hAnsi="Courier New" w:hint="default"/>
          <w:outline w:val="0"/>
          <w:color w:val="000000"/>
          <w:sz w:val="22"/>
          <w:szCs w:val="22"/>
          <w:rtl w:val="0"/>
          <w:lang w:val="en-US"/>
          <w14:textFill>
            <w14:solidFill>
              <w14:srgbClr w14:val="000000"/>
            </w14:solidFill>
          </w14:textFill>
        </w:rPr>
        <w:t>“</w:t>
      </w:r>
      <w:r>
        <w:rPr>
          <w:rFonts w:ascii="Courier New" w:hAnsi="Courier New"/>
          <w:outline w:val="0"/>
          <w:color w:val="000000"/>
          <w:sz w:val="22"/>
          <w:szCs w:val="22"/>
          <w:rtl w:val="0"/>
          <w:lang w:val="en-US"/>
          <w14:textFill>
            <w14:solidFill>
              <w14:srgbClr w14:val="000000"/>
            </w14:solidFill>
          </w14:textFill>
        </w:rPr>
        <w:t>your_part_1.json</w:t>
      </w:r>
      <w:r>
        <w:rPr>
          <w:rFonts w:ascii="Courier New" w:hAnsi="Courier New" w:hint="default"/>
          <w:outline w:val="0"/>
          <w:color w:val="000000"/>
          <w:sz w:val="22"/>
          <w:szCs w:val="22"/>
          <w:rtl w:val="0"/>
          <w:lang w:val="en-US"/>
          <w14:textFill>
            <w14:solidFill>
              <w14:srgbClr w14:val="000000"/>
            </w14:solidFill>
          </w14:textFill>
        </w:rPr>
        <w:t>”</w:t>
      </w:r>
      <w:r>
        <w:rPr>
          <w:rFonts w:ascii="Courier New" w:hAnsi="Courier New"/>
          <w:outline w:val="0"/>
          <w:color w:val="000000"/>
          <w:sz w:val="22"/>
          <w:szCs w:val="22"/>
          <w:rtl w:val="0"/>
          <w:lang w:val="en-US"/>
          <w14:textFill>
            <w14:solidFill>
              <w14:srgbClr w14:val="000000"/>
            </w14:solidFill>
          </w14:textFill>
        </w:rPr>
        <w:t xml:space="preserve"> &gt; out.json</w:t>
      </w:r>
    </w:p>
    <w:p>
      <w:pPr>
        <w:pStyle w:val="List Paragraph"/>
        <w:bidi w:val="0"/>
        <w:ind w:left="0" w:right="0" w:firstLine="0"/>
        <w:jc w:val="left"/>
        <w:rPr>
          <w:rFonts w:ascii="Carlito" w:cs="Carlito" w:hAnsi="Carlito" w:eastAsia="Carlito"/>
          <w:outline w:val="0"/>
          <w:color w:val="000000"/>
          <w:sz w:val="22"/>
          <w:szCs w:val="22"/>
          <w:rtl w:val="0"/>
          <w14:textFill>
            <w14:solidFill>
              <w14:srgbClr w14:val="000000"/>
            </w14:solidFill>
          </w14:textFill>
        </w:rPr>
      </w:pPr>
      <w:r>
        <w:rPr>
          <w:rFonts w:ascii="Carlito" w:hAnsi="Carlito"/>
          <w:outline w:val="0"/>
          <w:color w:val="000000"/>
          <w:sz w:val="22"/>
          <w:szCs w:val="22"/>
          <w:rtl w:val="0"/>
          <w:lang w:val="en-US"/>
          <w14:textFill>
            <w14:solidFill>
              <w14:srgbClr w14:val="000000"/>
            </w14:solidFill>
          </w14:textFill>
        </w:rPr>
        <w:t>You should then see the following:</w:t>
      </w:r>
    </w:p>
    <w:p>
      <w:pPr>
        <w:pStyle w:val="List Paragraph"/>
        <w:bidi w:val="0"/>
        <w:ind w:left="0" w:right="0" w:firstLine="0"/>
        <w:jc w:val="left"/>
        <w:rPr>
          <w:rFonts w:ascii="Calibri" w:cs="Calibri" w:hAnsi="Calibri" w:eastAsia="Calibri"/>
          <w:outline w:val="0"/>
          <w:color w:val="2f5496"/>
          <w:sz w:val="26"/>
          <w:szCs w:val="26"/>
          <w:rtl w:val="0"/>
          <w14:textFill>
            <w14:solidFill>
              <w14:srgbClr w14:val="2F5496"/>
            </w14:solidFill>
          </w14:textFill>
        </w:rPr>
      </w:pPr>
      <w:r>
        <w:rPr>
          <w:rFonts w:ascii="Calibri" w:cs="Calibri" w:hAnsi="Calibri" w:eastAsia="Calibri"/>
          <w:outline w:val="0"/>
          <w:color w:val="2f5496"/>
          <w:sz w:val="26"/>
          <w:szCs w:val="26"/>
          <w14:textFill>
            <w14:solidFill>
              <w14:srgbClr w14:val="2F5496"/>
            </w14:solidFill>
          </w14:textFill>
        </w:rPr>
        <w:drawing xmlns:a="http://schemas.openxmlformats.org/drawingml/2006/main">
          <wp:inline distT="0" distB="0" distL="0" distR="0">
            <wp:extent cx="5671111" cy="5644485"/>
            <wp:effectExtent l="0" t="0" r="0" b="0"/>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tretch>
                      <a:fillRect/>
                    </a:stretch>
                  </pic:blipFill>
                  <pic:spPr>
                    <a:xfrm>
                      <a:off x="0" y="0"/>
                      <a:ext cx="5671111" cy="5644485"/>
                    </a:xfrm>
                    <a:prstGeom prst="rect">
                      <a:avLst/>
                    </a:prstGeom>
                    <a:ln w="12700" cap="flat">
                      <a:noFill/>
                      <a:miter lim="400000"/>
                    </a:ln>
                    <a:effectLst/>
                  </pic:spPr>
                </pic:pic>
              </a:graphicData>
            </a:graphic>
          </wp:inline>
        </w:drawing>
      </w:r>
    </w:p>
    <w:p>
      <w:pPr>
        <w:pStyle w:val="List Paragraph"/>
        <w:bidi w:val="0"/>
        <w:ind w:left="0" w:right="0" w:firstLine="0"/>
        <w:jc w:val="left"/>
        <w:rPr>
          <w:rFonts w:ascii="Carlito" w:cs="Carlito" w:hAnsi="Carlito" w:eastAsia="Carlito"/>
          <w:outline w:val="0"/>
          <w:color w:val="000000"/>
          <w:sz w:val="22"/>
          <w:szCs w:val="22"/>
          <w:rtl w:val="0"/>
          <w14:textFill>
            <w14:solidFill>
              <w14:srgbClr w14:val="000000"/>
            </w14:solidFill>
          </w14:textFill>
        </w:rPr>
      </w:pPr>
    </w:p>
    <w:p>
      <w:pPr>
        <w:pStyle w:val="Body"/>
        <w:rPr>
          <w:outline w:val="0"/>
          <w:color w:val="000000"/>
          <w:sz w:val="22"/>
          <w:szCs w:val="22"/>
          <w14:textFill>
            <w14:solidFill>
              <w14:srgbClr w14:val="000000"/>
            </w14:solidFill>
          </w14:textFill>
        </w:rPr>
      </w:pPr>
      <w:r>
        <w:rPr>
          <w:rtl w:val="0"/>
          <w:lang w:val="en-US"/>
        </w:rPr>
        <w:t xml:space="preserve">As you can see, it is still not </w:t>
      </w:r>
      <w:r>
        <w:rPr>
          <w:rtl w:val="0"/>
          <w:lang w:val="en-US"/>
        </w:rPr>
        <w:t>“</w:t>
      </w:r>
      <w:r>
        <w:rPr>
          <w:rtl w:val="0"/>
          <w:lang w:val="en-US"/>
        </w:rPr>
        <w:t>perfect</w:t>
      </w:r>
      <w:r>
        <w:rPr>
          <w:rtl w:val="0"/>
          <w:lang w:val="en-US"/>
        </w:rPr>
        <w:t>”</w:t>
      </w:r>
      <w:r>
        <w:rPr>
          <w:rtl w:val="0"/>
          <w:lang w:val="en-US"/>
        </w:rPr>
        <w:t>, but we</w:t>
      </w:r>
      <w:r>
        <w:rPr>
          <w:rtl w:val="0"/>
          <w:lang w:val="en-US"/>
        </w:rPr>
        <w:t>’</w:t>
      </w:r>
      <w:r>
        <w:rPr>
          <w:rtl w:val="0"/>
          <w:lang w:val="en-US"/>
        </w:rPr>
        <w:t xml:space="preserve">re certainly making strides forward. Please ensure you maintain the original </w:t>
      </w:r>
      <w:r>
        <w:rPr>
          <w:rtl w:val="0"/>
          <w:lang w:val="en-US"/>
        </w:rPr>
        <w:t>“</w:t>
      </w:r>
      <w:r>
        <w:rPr>
          <w:rtl w:val="0"/>
          <w:lang w:val="en-US"/>
        </w:rPr>
        <w:t>program</w:t>
      </w:r>
      <w:r>
        <w:rPr>
          <w:rtl w:val="0"/>
          <w:lang w:val="en-US"/>
        </w:rPr>
        <w:t xml:space="preserve">” </w:t>
      </w:r>
      <w:r>
        <w:rPr>
          <w:rtl w:val="0"/>
          <w:lang w:val="en-US"/>
        </w:rPr>
        <w:t>name for reproducibility/traceability. Next week we</w:t>
      </w:r>
      <w:r>
        <w:rPr>
          <w:rtl w:val="0"/>
          <w:lang w:val="en-US"/>
        </w:rPr>
        <w:t>’</w:t>
      </w:r>
      <w:r>
        <w:rPr>
          <w:rtl w:val="0"/>
          <w:lang w:val="en-US"/>
        </w:rPr>
        <w:t>ll dig deeper into this data / see if we can find outliers / programs that are still incorrect after our efforts.</w:t>
      </w:r>
    </w:p>
    <w:p>
      <w:pPr>
        <w:pStyle w:val="List Paragraph"/>
        <w:numPr>
          <w:ilvl w:val="0"/>
          <w:numId w:val="10"/>
        </w:numPr>
        <w:bidi w:val="0"/>
        <w:ind w:right="0"/>
        <w:jc w:val="left"/>
        <w:rPr>
          <w:rFonts w:ascii="Calibri Light" w:hAnsi="Calibri Light"/>
          <w:outline w:val="0"/>
          <w:color w:val="2f5496"/>
          <w:sz w:val="26"/>
          <w:szCs w:val="26"/>
          <w:rtl w:val="0"/>
          <w:lang w:val="en-US"/>
          <w14:textFill>
            <w14:solidFill>
              <w14:srgbClr w14:val="2F5496"/>
            </w14:solidFill>
          </w14:textFill>
        </w:rPr>
      </w:pPr>
      <w:r>
        <w:rPr>
          <w:rFonts w:ascii="Calibri Light" w:hAnsi="Calibri Light"/>
          <w:outline w:val="0"/>
          <w:color w:val="2f5496"/>
          <w:sz w:val="26"/>
          <w:szCs w:val="26"/>
          <w:u w:color="2f5496"/>
          <w:rtl w:val="0"/>
          <w:lang w:val="en-US"/>
          <w14:textFill>
            <w14:solidFill>
              <w14:srgbClr w14:val="2F5496"/>
            </w14:solidFill>
          </w14:textFill>
        </w:rPr>
        <w:t>Deliverables</w:t>
      </w:r>
    </w:p>
    <w:p>
      <w:pPr>
        <w:pStyle w:val="Body"/>
      </w:pPr>
      <w:r>
        <w:rPr>
          <w:rStyle w:val="Heading 2 Char"/>
          <w:rtl w:val="0"/>
          <w:lang w:val="en-US"/>
        </w:rPr>
        <w:t>readme.txt</w:t>
      </w:r>
    </w:p>
    <w:p>
      <w:pPr>
        <w:pStyle w:val="Body"/>
      </w:pPr>
      <w:r>
        <w:rPr>
          <w:rtl w:val="0"/>
          <w:lang w:val="en-US"/>
        </w:rPr>
        <w:t xml:space="preserve">So-called </w:t>
      </w:r>
      <w:r>
        <w:rPr>
          <w:rtl w:val="1"/>
          <w:lang w:val="ar-SA" w:bidi="ar-SA"/>
        </w:rPr>
        <w:t>“</w:t>
      </w:r>
      <w:r>
        <w:rPr>
          <w:rtl w:val="0"/>
          <w:lang w:val="en-US"/>
        </w:rPr>
        <w:t>read me</w:t>
      </w:r>
      <w:r>
        <w:rPr>
          <w:rtl w:val="0"/>
        </w:rPr>
        <w:t xml:space="preserve">” </w:t>
      </w:r>
      <w:r>
        <w:rPr>
          <w:rtl w:val="0"/>
          <w:lang w:val="en-US"/>
        </w:rPr>
        <w:t>files are a common way for developers to leave high-level notes about their applications.  Here</w:t>
      </w:r>
      <w:r>
        <w:rPr>
          <w:rtl w:val="1"/>
        </w:rPr>
        <w:t>’</w:t>
      </w:r>
      <w:r>
        <w:rPr>
          <w:rtl w:val="0"/>
          <w:lang w:val="en-US"/>
        </w:rPr>
        <w:t xml:space="preserve">s an example of a </w:t>
      </w:r>
      <w:r>
        <w:rPr>
          <w:rStyle w:val="Hyperlink.0"/>
        </w:rPr>
        <w:fldChar w:fldCharType="begin" w:fldLock="0"/>
      </w:r>
      <w:r>
        <w:rPr>
          <w:rStyle w:val="Hyperlink.0"/>
        </w:rPr>
        <w:instrText xml:space="preserve"> HYPERLINK "https://github.com/apache/spark/blob/master/README.md"</w:instrText>
      </w:r>
      <w:r>
        <w:rPr>
          <w:rStyle w:val="Hyperlink.0"/>
        </w:rPr>
        <w:fldChar w:fldCharType="separate" w:fldLock="0"/>
      </w:r>
      <w:r>
        <w:rPr>
          <w:rStyle w:val="Hyperlink.0"/>
          <w:rtl w:val="0"/>
          <w:lang w:val="en-US"/>
        </w:rPr>
        <w:t>README file</w:t>
      </w:r>
      <w:r>
        <w:rPr/>
        <w:fldChar w:fldCharType="end" w:fldLock="0"/>
      </w:r>
      <w:r>
        <w:rPr>
          <w:rtl w:val="0"/>
          <w:lang w:val="en-US"/>
        </w:rPr>
        <w:t xml:space="preserve"> for the Apache Spark project.  They usually contain details about required software versions, installation instructions, contact information, etc.  For our purposes, your readme.txt file will be a way for you to describe the approach you took to complete the assignment so that, in the event you may not quite get your solution working correctly, we can still award credit based on what you were trying to do.  Think of it as the verbalization of what your code does (or is supposed to do).  Your readme.txt file should contain the following:</w:t>
      </w:r>
    </w:p>
    <w:p>
      <w:pPr>
        <w:pStyle w:val="List Paragraph"/>
        <w:numPr>
          <w:ilvl w:val="0"/>
          <w:numId w:val="12"/>
        </w:numPr>
        <w:rPr>
          <w:lang w:val="en-US"/>
        </w:rPr>
      </w:pPr>
      <w:r>
        <w:rPr>
          <w:b w:val="1"/>
          <w:bCs w:val="1"/>
          <w:rtl w:val="0"/>
          <w:lang w:val="en-US"/>
        </w:rPr>
        <w:t>Name</w:t>
      </w:r>
      <w:r>
        <w:rPr>
          <w:rtl w:val="0"/>
          <w:lang w:val="en-US"/>
        </w:rPr>
        <w:t>: Your name and JHED ID</w:t>
      </w:r>
    </w:p>
    <w:p>
      <w:pPr>
        <w:pStyle w:val="List Paragraph"/>
        <w:numPr>
          <w:ilvl w:val="0"/>
          <w:numId w:val="12"/>
        </w:numPr>
        <w:rPr>
          <w:lang w:val="en-US"/>
        </w:rPr>
      </w:pPr>
      <w:r>
        <w:rPr>
          <w:b w:val="1"/>
          <w:bCs w:val="1"/>
          <w:rtl w:val="0"/>
          <w:lang w:val="en-US"/>
        </w:rPr>
        <w:t>Module Info</w:t>
      </w:r>
      <w:r>
        <w:rPr>
          <w:rtl w:val="0"/>
          <w:lang w:val="en-US"/>
        </w:rPr>
        <w:t>: The Module name/number along with the title of the assignment and its due date</w:t>
      </w:r>
    </w:p>
    <w:p>
      <w:pPr>
        <w:pStyle w:val="List Paragraph"/>
        <w:numPr>
          <w:ilvl w:val="0"/>
          <w:numId w:val="12"/>
        </w:numPr>
        <w:rPr>
          <w:lang w:val="en-US"/>
        </w:rPr>
      </w:pPr>
      <w:r>
        <w:rPr>
          <w:b w:val="1"/>
          <w:bCs w:val="1"/>
          <w:rtl w:val="0"/>
          <w:lang w:val="en-US"/>
        </w:rPr>
        <w:t>Approach</w:t>
      </w:r>
      <w:r>
        <w:rPr>
          <w:rtl w:val="0"/>
          <w:lang w:val="en-US"/>
        </w:rPr>
        <w:t>: a detailed description of the approach you implemented to solving the assignment.  Be as specific as possible. If you are sorting a list of 2D points in a plane, describe the class you used to represent a point, the data structures you used to store them, and the algorithm you used to sort them, for example.  The more descriptive you are, the more credit we can award in the event your solution doesn</w:t>
      </w:r>
      <w:r>
        <w:rPr>
          <w:rtl w:val="0"/>
          <w:lang w:val="en-US"/>
        </w:rPr>
        <w:t>’</w:t>
      </w:r>
      <w:r>
        <w:rPr>
          <w:rtl w:val="0"/>
          <w:lang w:val="en-US"/>
        </w:rPr>
        <w:t>t fully work.</w:t>
      </w:r>
    </w:p>
    <w:p>
      <w:pPr>
        <w:pStyle w:val="List Paragraph"/>
        <w:numPr>
          <w:ilvl w:val="0"/>
          <w:numId w:val="12"/>
        </w:numPr>
        <w:rPr>
          <w:lang w:val="en-US"/>
        </w:rPr>
      </w:pPr>
      <w:r>
        <w:rPr>
          <w:b w:val="1"/>
          <w:bCs w:val="1"/>
          <w:rtl w:val="0"/>
          <w:lang w:val="en-US"/>
        </w:rPr>
        <w:t>Known Bugs</w:t>
      </w:r>
      <w:r>
        <w:rPr>
          <w:rtl w:val="0"/>
          <w:lang w:val="en-US"/>
        </w:rPr>
        <w:t>: describe the areas, if any, where your code has any known bugs.  If you</w:t>
      </w:r>
      <w:r>
        <w:rPr>
          <w:rtl w:val="0"/>
          <w:lang w:val="en-US"/>
        </w:rPr>
        <w:t>’</w:t>
      </w:r>
      <w:r>
        <w:rPr>
          <w:rtl w:val="0"/>
          <w:lang w:val="en-US"/>
        </w:rPr>
        <w:t>re asked to write a function to do a computation but you know your function returns an incorrect result, this should be noted here.  Please also state how you would go about fixing the bug.  If your code produces results correctly you do not have to include this section.</w:t>
      </w:r>
    </w:p>
    <w:p>
      <w:pPr>
        <w:pStyle w:val="Body"/>
      </w:pPr>
      <w:r>
        <w:rPr>
          <w:rtl w:val="0"/>
          <w:lang w:val="en-US"/>
        </w:rPr>
        <w:t xml:space="preserve">Please post to your github ahead of deadline. Zipped github </w:t>
      </w:r>
      <w:r>
        <w:rPr>
          <w:rFonts w:ascii="Courier New" w:hAnsi="Courier New"/>
          <w:b w:val="1"/>
          <w:bCs w:val="1"/>
          <w:rtl w:val="0"/>
          <w:lang w:val="en-US"/>
        </w:rPr>
        <w:t>module_2</w:t>
      </w:r>
      <w:r>
        <w:rPr>
          <w:rtl w:val="0"/>
          <w:lang w:val="en-US"/>
        </w:rPr>
        <w:t xml:space="preserve"> folder should also be submitted through Canvas so graders can use the timestamp of the submitted files. Instructors will check date / time of final push to confirm all materials were submitted on time.</w:t>
      </w:r>
    </w:p>
    <w:p>
      <w:pPr>
        <w:pStyle w:val="Body"/>
      </w:pPr>
      <w:r>
        <w:rPr>
          <w:rtl w:val="0"/>
          <w:lang w:val="en-US"/>
        </w:rPr>
        <w:t>Recap:</w:t>
      </w:r>
    </w:p>
    <w:p>
      <w:pPr>
        <w:pStyle w:val="List Paragraph"/>
        <w:numPr>
          <w:ilvl w:val="0"/>
          <w:numId w:val="14"/>
        </w:numPr>
        <w:rPr>
          <w:lang w:val="en-US"/>
        </w:rPr>
      </w:pPr>
      <w:r>
        <w:rPr>
          <w:rtl w:val="0"/>
          <w:lang w:val="en-US"/>
        </w:rPr>
        <w:t>The SSH URL to your GitHub repository</w:t>
      </w:r>
    </w:p>
    <w:p>
      <w:pPr>
        <w:pStyle w:val="List Paragraph"/>
        <w:numPr>
          <w:ilvl w:val="0"/>
          <w:numId w:val="14"/>
        </w:numPr>
        <w:rPr>
          <w:lang w:val="en-US"/>
        </w:rPr>
      </w:pPr>
      <w:r>
        <w:rPr>
          <w:rFonts w:ascii="Courier New" w:hAnsi="Courier New"/>
          <w:rtl w:val="0"/>
          <w:lang w:val="en-US"/>
        </w:rPr>
        <w:t>scrape.py</w:t>
      </w:r>
      <w:r>
        <w:rPr>
          <w:rtl w:val="0"/>
          <w:lang w:val="en-US"/>
        </w:rPr>
        <w:t xml:space="preserve"> under </w:t>
      </w:r>
      <w:r>
        <w:rPr>
          <w:rFonts w:ascii="Courier New" w:hAnsi="Courier New"/>
          <w:b w:val="1"/>
          <w:bCs w:val="1"/>
          <w:rtl w:val="0"/>
          <w:lang w:val="en-US"/>
        </w:rPr>
        <w:t>module_2</w:t>
      </w:r>
    </w:p>
    <w:p>
      <w:pPr>
        <w:pStyle w:val="List Paragraph"/>
        <w:numPr>
          <w:ilvl w:val="0"/>
          <w:numId w:val="14"/>
        </w:numPr>
        <w:rPr>
          <w:lang w:val="en-US"/>
        </w:rPr>
      </w:pPr>
      <w:r>
        <w:rPr>
          <w:rFonts w:ascii="Courier New" w:hAnsi="Courier New"/>
          <w:rtl w:val="0"/>
          <w:lang w:val="en-US"/>
        </w:rPr>
        <w:t>clean.py</w:t>
      </w:r>
      <w:r>
        <w:rPr>
          <w:rtl w:val="0"/>
          <w:lang w:val="en-US"/>
        </w:rPr>
        <w:t xml:space="preserve"> under </w:t>
      </w:r>
      <w:r>
        <w:rPr>
          <w:rFonts w:ascii="Courier New" w:hAnsi="Courier New"/>
          <w:b w:val="1"/>
          <w:bCs w:val="1"/>
          <w:rtl w:val="0"/>
          <w:lang w:val="en-US"/>
        </w:rPr>
        <w:t>module_2</w:t>
      </w:r>
    </w:p>
    <w:p>
      <w:pPr>
        <w:pStyle w:val="List Paragraph"/>
        <w:numPr>
          <w:ilvl w:val="0"/>
          <w:numId w:val="14"/>
        </w:numPr>
        <w:rPr>
          <w:lang w:val="en-US"/>
        </w:rPr>
      </w:pPr>
      <w:r>
        <w:rPr>
          <w:rFonts w:ascii="Courier New" w:hAnsi="Courier New"/>
          <w:b w:val="1"/>
          <w:bCs w:val="1"/>
          <w:rtl w:val="0"/>
          <w:lang w:val="en-US"/>
        </w:rPr>
        <w:t>llm_hosting</w:t>
      </w:r>
      <w:r>
        <w:rPr>
          <w:rFonts w:ascii="Courier New" w:hAnsi="Courier New"/>
          <w:rtl w:val="0"/>
          <w:lang w:val="en-US"/>
        </w:rPr>
        <w:t xml:space="preserve"> </w:t>
      </w:r>
      <w:r>
        <w:rPr>
          <w:rFonts w:ascii="Carlito" w:hAnsi="Carlito"/>
          <w:rtl w:val="0"/>
          <w:lang w:val="en-US"/>
        </w:rPr>
        <w:t>folder</w:t>
      </w:r>
      <w:r>
        <w:rPr>
          <w:rFonts w:ascii="Courier New" w:hAnsi="Courier New"/>
          <w:rtl w:val="0"/>
          <w:lang w:val="en-US"/>
        </w:rPr>
        <w:t xml:space="preserve"> </w:t>
      </w:r>
      <w:r>
        <w:rPr>
          <w:rFonts w:ascii="Carlito" w:hAnsi="Carlito"/>
          <w:rtl w:val="0"/>
          <w:lang w:val="en-US"/>
        </w:rPr>
        <w:t>with all the files I provided.</w:t>
      </w:r>
    </w:p>
    <w:p>
      <w:pPr>
        <w:pStyle w:val="List Paragraph"/>
        <w:numPr>
          <w:ilvl w:val="0"/>
          <w:numId w:val="14"/>
        </w:numPr>
        <w:rPr>
          <w:lang w:val="en-US"/>
        </w:rPr>
      </w:pPr>
      <w:r>
        <w:rPr>
          <w:rFonts w:ascii="Courier New" w:hAnsi="Courier New"/>
          <w:rtl w:val="0"/>
          <w:lang w:val="en-US"/>
        </w:rPr>
        <w:t>applicant_data.json</w:t>
      </w:r>
      <w:r>
        <w:rPr>
          <w:rtl w:val="0"/>
          <w:lang w:val="en-US"/>
        </w:rPr>
        <w:t xml:space="preserve"> under </w:t>
      </w:r>
      <w:r>
        <w:rPr>
          <w:rFonts w:ascii="Courier New" w:hAnsi="Courier New"/>
          <w:b w:val="1"/>
          <w:bCs w:val="1"/>
          <w:rtl w:val="0"/>
          <w:lang w:val="en-US"/>
        </w:rPr>
        <w:t>module_2</w:t>
      </w:r>
    </w:p>
    <w:p>
      <w:pPr>
        <w:pStyle w:val="List Paragraph"/>
        <w:numPr>
          <w:ilvl w:val="0"/>
          <w:numId w:val="14"/>
        </w:numPr>
        <w:rPr>
          <w:lang w:val="en-US"/>
        </w:rPr>
      </w:pPr>
      <w:r>
        <w:rPr>
          <w:rFonts w:ascii="Courier New" w:hAnsi="Courier New"/>
          <w:rtl w:val="0"/>
          <w:lang w:val="en-US"/>
        </w:rPr>
        <w:t>llm_extend_applicant_data.json</w:t>
      </w:r>
      <w:r>
        <w:rPr>
          <w:rFonts w:ascii="Courier New" w:hAnsi="Courier New"/>
          <w:rtl w:val="0"/>
          <w:lang w:val="en-US"/>
        </w:rPr>
        <w:t xml:space="preserve"> </w:t>
      </w:r>
      <w:r>
        <w:rPr>
          <w:rtl w:val="0"/>
          <w:lang w:val="en-US"/>
        </w:rPr>
        <w:t>(our cleaned version) un</w:t>
      </w:r>
      <w:r>
        <w:rPr>
          <w:rtl w:val="0"/>
          <w:lang w:val="en-US"/>
        </w:rPr>
        <w:t xml:space="preserve">der </w:t>
      </w:r>
      <w:r>
        <w:rPr>
          <w:rFonts w:ascii="Courier New" w:hAnsi="Courier New"/>
          <w:b w:val="1"/>
          <w:bCs w:val="1"/>
          <w:rtl w:val="0"/>
          <w:lang w:val="en-US"/>
        </w:rPr>
        <w:t>module_2</w:t>
      </w:r>
    </w:p>
    <w:p>
      <w:pPr>
        <w:pStyle w:val="List Paragraph"/>
        <w:numPr>
          <w:ilvl w:val="0"/>
          <w:numId w:val="14"/>
        </w:numPr>
        <w:rPr>
          <w:lang w:val="en-US"/>
        </w:rPr>
      </w:pPr>
      <w:r>
        <w:rPr>
          <w:rFonts w:ascii="Courier New" w:hAnsi="Courier New"/>
          <w:rtl w:val="0"/>
          <w:lang w:val="en-US"/>
        </w:rPr>
        <w:t xml:space="preserve">robots.txt </w:t>
      </w:r>
      <w:r>
        <w:rPr>
          <w:rtl w:val="0"/>
          <w:lang w:val="en-US"/>
        </w:rPr>
        <w:t xml:space="preserve">screenshot under </w:t>
      </w:r>
      <w:r>
        <w:rPr>
          <w:rFonts w:ascii="Courier New" w:hAnsi="Courier New"/>
          <w:b w:val="1"/>
          <w:bCs w:val="1"/>
          <w:rtl w:val="0"/>
          <w:lang w:val="en-US"/>
        </w:rPr>
        <w:t>module_2</w:t>
      </w:r>
    </w:p>
    <w:p>
      <w:pPr>
        <w:pStyle w:val="List Paragraph"/>
        <w:numPr>
          <w:ilvl w:val="0"/>
          <w:numId w:val="14"/>
        </w:numPr>
        <w:rPr>
          <w:lang w:val="en-US"/>
        </w:rPr>
      </w:pPr>
      <w:r>
        <w:rPr>
          <w:rFonts w:ascii="Courier New" w:hAnsi="Courier New"/>
          <w:rtl w:val="0"/>
          <w:lang w:val="en-US"/>
        </w:rPr>
        <w:t>README</w:t>
      </w:r>
      <w:r>
        <w:rPr>
          <w:rtl w:val="0"/>
          <w:lang w:val="en-US"/>
        </w:rPr>
        <w:t xml:space="preserve"> under </w:t>
      </w:r>
      <w:r>
        <w:rPr>
          <w:rFonts w:ascii="Courier New" w:hAnsi="Courier New"/>
          <w:b w:val="1"/>
          <w:bCs w:val="1"/>
          <w:rtl w:val="0"/>
          <w:lang w:val="en-US"/>
        </w:rPr>
        <w:t>module_2</w:t>
      </w:r>
    </w:p>
    <w:p>
      <w:pPr>
        <w:pStyle w:val="Body"/>
        <w:rPr>
          <w:b w:val="1"/>
          <w:bCs w:val="1"/>
        </w:rPr>
      </w:pPr>
    </w:p>
    <w:p>
      <w:pPr>
        <w:pStyle w:val="Body"/>
        <w:rPr>
          <w:b w:val="1"/>
          <w:bCs w:val="1"/>
        </w:rPr>
      </w:pPr>
      <w:r>
        <w:rPr>
          <w:b w:val="1"/>
          <w:bCs w:val="1"/>
          <w:rtl w:val="0"/>
          <w:lang w:val="en-US"/>
        </w:rPr>
        <w:t>Please let us know if you have any questions via Teams or email!</w:t>
      </w:r>
    </w:p>
    <w:p>
      <w:pPr>
        <w:pStyle w:val="Body"/>
      </w:pPr>
      <w:r>
        <w:rPr>
          <w:rFonts w:ascii="Arial Unicode MS" w:cs="Arial Unicode MS" w:hAnsi="Arial Unicode MS" w:eastAsia="Arial Unicode MS"/>
          <w:b w:val="0"/>
          <w:bCs w:val="0"/>
          <w:i w:val="0"/>
          <w:iCs w:val="0"/>
        </w:rPr>
        <w:br w:type="page"/>
      </w:r>
    </w:p>
    <w:p>
      <w:pPr>
        <w:pStyle w:val="Heading"/>
      </w:pPr>
      <w:r>
        <w:rPr>
          <w:rtl w:val="0"/>
          <w:lang w:val="en-US"/>
        </w:rPr>
        <w:t>Sample Cleaned Data Output</w:t>
      </w:r>
      <w:r>
        <w:rPr>
          <w:rtl w:val="0"/>
          <w:lang w:val="en-US"/>
        </w:rPr>
        <w:t xml:space="preserve"> (Part I)</w:t>
      </w:r>
    </w:p>
    <w:p>
      <w:pPr>
        <w:pStyle w:val="Body"/>
      </w:pPr>
    </w:p>
    <w:p>
      <w:pPr>
        <w:pStyle w:val="Body"/>
      </w:pPr>
      <w:r>
        <w:drawing xmlns:a="http://schemas.openxmlformats.org/drawingml/2006/main">
          <wp:inline distT="0" distB="0" distL="0" distR="0">
            <wp:extent cx="5943600" cy="7278370"/>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943600" cy="7278370"/>
                    </a:xfrm>
                    <a:prstGeom prst="rect">
                      <a:avLst/>
                    </a:prstGeom>
                    <a:ln w="12700" cap="flat">
                      <a:noFill/>
                      <a:miter lim="400000"/>
                    </a:ln>
                    <a:effectLst/>
                  </pic:spPr>
                </pic:pic>
              </a:graphicData>
            </a:graphic>
          </wp:inline>
        </w:drawing>
      </w: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ourier New">
    <w:charset w:val="00"/>
    <w:family w:val="roman"/>
    <w:pitch w:val="default"/>
  </w:font>
  <w:font w:name="Wingdings">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Calibri" w:cs="Calibri" w:hAnsi="Calibri" w:eastAsia="Calibri"/>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lowerRoman"/>
      <w:suff w:val="tab"/>
      <w:lvlText w:val="%3."/>
      <w:lvlJc w:val="left"/>
      <w:pPr>
        <w:ind w:left="2160" w:hanging="32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lowerRoman"/>
      <w:suff w:val="tab"/>
      <w:lvlText w:val="%6."/>
      <w:lvlJc w:val="left"/>
      <w:pPr>
        <w:ind w:left="4320" w:hanging="32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lowerRoman"/>
      <w:suff w:val="tab"/>
      <w:lvlText w:val="%9."/>
      <w:lvlJc w:val="left"/>
      <w:pPr>
        <w:ind w:left="6480" w:hanging="325"/>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lvl w:ilvl="1">
      <w:start w:val="1"/>
      <w:numFmt w:val="lowerLetter"/>
      <w:suff w:val="tab"/>
      <w:lvlText w:val="%2."/>
      <w:lvlJc w:val="left"/>
      <w:pPr>
        <w:ind w:left="1080" w:hanging="360"/>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lvl w:ilvl="2">
      <w:start w:val="1"/>
      <w:numFmt w:val="lowerRoman"/>
      <w:suff w:val="tab"/>
      <w:lvlText w:val="%3."/>
      <w:lvlJc w:val="left"/>
      <w:pPr>
        <w:ind w:left="1800" w:hanging="325"/>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lvl w:ilvl="3">
      <w:start w:val="1"/>
      <w:numFmt w:val="decimal"/>
      <w:suff w:val="tab"/>
      <w:lvlText w:val="%4."/>
      <w:lvlJc w:val="left"/>
      <w:pPr>
        <w:ind w:left="2520" w:hanging="360"/>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lvl w:ilvl="4">
      <w:start w:val="1"/>
      <w:numFmt w:val="lowerLetter"/>
      <w:suff w:val="tab"/>
      <w:lvlText w:val="%5."/>
      <w:lvlJc w:val="left"/>
      <w:pPr>
        <w:ind w:left="3240" w:hanging="360"/>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lvl w:ilvl="5">
      <w:start w:val="1"/>
      <w:numFmt w:val="lowerRoman"/>
      <w:suff w:val="tab"/>
      <w:lvlText w:val="%6."/>
      <w:lvlJc w:val="left"/>
      <w:pPr>
        <w:ind w:left="3960" w:hanging="325"/>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lvl w:ilvl="6">
      <w:start w:val="1"/>
      <w:numFmt w:val="decimal"/>
      <w:suff w:val="tab"/>
      <w:lvlText w:val="%7."/>
      <w:lvlJc w:val="left"/>
      <w:pPr>
        <w:ind w:left="4680" w:hanging="360"/>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lvl w:ilvl="7">
      <w:start w:val="1"/>
      <w:numFmt w:val="lowerLetter"/>
      <w:suff w:val="tab"/>
      <w:lvlText w:val="%8."/>
      <w:lvlJc w:val="left"/>
      <w:pPr>
        <w:ind w:left="5400" w:hanging="360"/>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lvl w:ilvl="8">
      <w:start w:val="1"/>
      <w:numFmt w:val="lowerRoman"/>
      <w:suff w:val="tab"/>
      <w:lvlText w:val="%9."/>
      <w:lvlJc w:val="left"/>
      <w:pPr>
        <w:ind w:left="6120" w:hanging="325"/>
      </w:pPr>
      <w:rPr>
        <w:rFonts w:ascii="Calibri Light" w:cs="Calibri Light" w:hAnsi="Calibri Light" w:eastAsia="Calibri Light"/>
        <w:b w:val="0"/>
        <w:bCs w:val="0"/>
        <w:i w:val="0"/>
        <w:iCs w:val="0"/>
        <w:caps w:val="0"/>
        <w:smallCaps w:val="0"/>
        <w:strike w:val="0"/>
        <w:dstrike w:val="0"/>
        <w:outline w:val="0"/>
        <w:emboss w:val="0"/>
        <w:imprint w:val="0"/>
        <w:color w:val="2f5496"/>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2"/>
    </w:lvlOverride>
  </w:num>
  <w:num w:numId="11">
    <w:abstractNumId w:val="9"/>
  </w:num>
  <w:num w:numId="12">
    <w:abstractNumId w:val="8"/>
  </w:num>
  <w:num w:numId="13">
    <w:abstractNumId w:val="11"/>
  </w:num>
  <w:num w:numId="14">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character" w:styleId="Heading 2 Char">
    <w:name w:val="Heading 2 Char"/>
    <w:rPr>
      <w:rFonts w:ascii="Calibri Light" w:cs="Calibri Light" w:hAnsi="Calibri Light" w:eastAsia="Calibri Light"/>
      <w:outline w:val="0"/>
      <w:color w:val="2f5496"/>
      <w:sz w:val="26"/>
      <w:szCs w:val="26"/>
      <w:u w:color="2f5496"/>
      <w14:textFill>
        <w14:solidFill>
          <w14:srgbClr w14:val="2F5496"/>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1">
    <w:name w:val="Hyperlink.1"/>
    <w:basedOn w:val="Hyperlink.0"/>
    <w:next w:val="Hyperlink.1"/>
    <w:rPr>
      <w:rFonts w:ascii="Calibri" w:cs="Calibri" w:hAnsi="Calibri" w:eastAsia="Calibri"/>
      <w:sz w:val="22"/>
      <w:szCs w:val="22"/>
    </w:rPr>
  </w:style>
  <w:style w:type="numbering" w:styleId="Imported Style 2">
    <w:name w:val="Imported Style 2"/>
    <w:pPr>
      <w:numPr>
        <w:numId w:val="3"/>
      </w:numPr>
    </w:pPr>
  </w:style>
  <w:style w:type="numbering" w:styleId="Imported Style 3">
    <w:name w:val="Imported Style 3"/>
    <w:pPr>
      <w:numPr>
        <w:numId w:val="5"/>
      </w:numPr>
    </w:pPr>
  </w:style>
  <w:style w:type="numbering" w:styleId="Numbered">
    <w:name w:val="Numbered"/>
    <w:pPr>
      <w:numPr>
        <w:numId w:val="7"/>
      </w:numPr>
    </w:pPr>
  </w:style>
  <w:style w:type="numbering" w:styleId="Imported Style 4">
    <w:name w:val="Imported Style 4"/>
    <w:pPr>
      <w:numPr>
        <w:numId w:val="11"/>
      </w:numPr>
    </w:pPr>
  </w:style>
  <w:style w:type="numbering" w:styleId="Imported Style 5">
    <w:name w:val="Imported Style 5"/>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