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"/>
        <w:gridCol w:w="433"/>
        <w:gridCol w:w="346"/>
        <w:gridCol w:w="368"/>
        <w:gridCol w:w="371"/>
        <w:gridCol w:w="371"/>
        <w:gridCol w:w="371"/>
        <w:gridCol w:w="349"/>
        <w:gridCol w:w="360"/>
        <w:gridCol w:w="883"/>
        <w:gridCol w:w="2763"/>
        <w:gridCol w:w="1149"/>
        <w:gridCol w:w="656"/>
        <w:gridCol w:w="285"/>
        <w:gridCol w:w="257"/>
        <w:gridCol w:w="44"/>
        <w:gridCol w:w="302"/>
        <w:gridCol w:w="4103"/>
      </w:tblGrid>
      <w:tr w:rsidR="0082762D" w14:paraId="765A2511" w14:textId="77777777" w:rsidTr="0082762D">
        <w:trPr>
          <w:trHeight w:val="350"/>
          <w:jc w:val="center"/>
        </w:trPr>
        <w:tc>
          <w:tcPr>
            <w:tcW w:w="5000" w:type="pct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312B62" w14:textId="1EFD5EDB" w:rsidR="0082762D" w:rsidRDefault="0082762D" w:rsidP="00006B12">
            <w:pPr>
              <w:jc w:val="center"/>
            </w:pPr>
            <w:bookmarkStart w:id="0" w:name="_Hlk112658515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F84AA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F84AA9" w:rsidRPr="00F84AA9">
              <w:rPr>
                <w:rFonts w:ascii="Times New Roman" w:eastAsia="標楷體" w:hAnsi="Times New Roman" w:cs="Times New Roman" w:hint="eastAsia"/>
                <w:b/>
                <w:kern w:val="3"/>
                <w:sz w:val="28"/>
                <w:szCs w:val="28"/>
              </w:rPr>
              <w:t>科技、環境與藝術的歷史</w:t>
            </w:r>
            <w:r w:rsidR="00F84AA9" w:rsidRPr="00F84AA9">
              <w:rPr>
                <w:rFonts w:ascii="Times New Roman" w:eastAsia="標楷體" w:hAnsi="Times New Roman" w:cs="Times New Roman" w:hint="eastAsia"/>
                <w:b/>
                <w:kern w:val="3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2.02.11</w:t>
            </w:r>
          </w:p>
        </w:tc>
      </w:tr>
      <w:bookmarkEnd w:id="0"/>
      <w:tr w:rsidR="00045B58" w14:paraId="18405E17" w14:textId="77777777" w:rsidTr="0082762D">
        <w:trPr>
          <w:trHeight w:val="35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103D0E" w14:textId="519100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月份</w:t>
            </w:r>
          </w:p>
        </w:tc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E2B4C" w14:textId="2F7B2391" w:rsidR="00045B58" w:rsidRDefault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次</w:t>
            </w:r>
          </w:p>
        </w:tc>
        <w:tc>
          <w:tcPr>
            <w:tcW w:w="916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FC55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6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3A149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4F2F57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81F94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  <w:proofErr w:type="gramEnd"/>
          </w:p>
        </w:tc>
      </w:tr>
      <w:tr w:rsidR="00045B58" w14:paraId="665C11B9" w14:textId="77777777" w:rsidTr="000A1F86">
        <w:trPr>
          <w:trHeight w:val="49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C6769D" w14:textId="777777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C1B26" w14:textId="64031195" w:rsidR="00045B58" w:rsidRDefault="00045B58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FA3D6C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3300D" w14:textId="77777777" w:rsidR="00045B58" w:rsidRDefault="00045B58">
            <w:pPr>
              <w:spacing w:line="280" w:lineRule="exact"/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3812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EB9B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8988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F1E4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8361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117EF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E90A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2C0DD5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頁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1B7F1E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87A7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EAEF58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0E3521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8FAD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9227DF" w14:paraId="0AEE0D81" w14:textId="77777777" w:rsidTr="00F84AA9">
        <w:trPr>
          <w:trHeight w:val="524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1B47278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二</w:t>
            </w:r>
          </w:p>
          <w:p w14:paraId="1DD1EC34" w14:textId="77777777" w:rsidR="009227DF" w:rsidRPr="00045B58" w:rsidRDefault="009227DF" w:rsidP="009227DF">
            <w:pPr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195F4EDD" w14:textId="77777777" w:rsidR="009227DF" w:rsidRDefault="009227DF" w:rsidP="009227DF">
            <w:pPr>
              <w:spacing w:line="278" w:lineRule="auto"/>
              <w:jc w:val="center"/>
            </w:pPr>
          </w:p>
          <w:p w14:paraId="1141B340" w14:textId="72982761" w:rsidR="009227DF" w:rsidRPr="00045B58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E666" w14:textId="01ABC97E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sz w:val="22"/>
              </w:rPr>
              <w:t>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6AF78" w14:textId="3E94AAB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67551" w14:textId="1A577E6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FA5D4" w14:textId="7A930DE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B9842B" w14:textId="1F61687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102A68" w14:textId="27C546F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7A7E1" w14:textId="03E3928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04340" w14:textId="5D355AB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000000" w:themeColor="text1"/>
                <w:sz w:val="22"/>
              </w:rPr>
              <w:t>18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909FEE" w14:textId="5B2B8A15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 w:hint="eastAsia"/>
                <w:b/>
              </w:rPr>
              <w:t>第一章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543158" w14:textId="0502E81E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 w:hint="eastAsia"/>
                <w:b/>
              </w:rPr>
              <w:t>疾病與醫療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F5EC8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802F5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5FCB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177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27C680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1EEA6B" w14:textId="14EE739A" w:rsidR="009227DF" w:rsidRPr="001C47CE" w:rsidRDefault="009227DF" w:rsidP="001C47CE">
            <w:pPr>
              <w:snapToGrid w:val="0"/>
              <w:ind w:left="444" w:hangingChars="222" w:hanging="444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13上午開學典禮</w:t>
            </w:r>
            <w:r w:rsid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高一二開學複習考</w:t>
            </w:r>
          </w:p>
          <w:p w14:paraId="09AE9DF2" w14:textId="5EEE217A" w:rsidR="009227DF" w:rsidRPr="001C47CE" w:rsidRDefault="009227DF" w:rsidP="001C47CE">
            <w:pPr>
              <w:jc w:val="both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18補行上班上課(補2/27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</w:t>
            </w:r>
            <w:proofErr w:type="gramStart"/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1C637B25" w14:textId="77777777" w:rsidTr="00F84AA9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B4CA53" w14:textId="6B639EEF" w:rsidR="009227DF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4F2706" w14:textId="039D7E50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8E3D3" w14:textId="3C9995C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8FCE7" w14:textId="7F13C8DD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u w:val="single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B0F72" w14:textId="6C33FEC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C670D" w14:textId="2978686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A2101" w14:textId="36D4DC8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127EA" w14:textId="0A718DB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14FBED" w14:textId="204D808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FF0000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116440" w14:textId="7BA47952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 w:hint="eastAsia"/>
                <w:b/>
              </w:rPr>
              <w:t>第一章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3FCB15" w14:textId="1350368C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/>
                <w:b/>
              </w:rPr>
              <w:t>疾病與醫療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ECAA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25E2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341D4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553C4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9B937D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1588A" w14:textId="324A5F5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20高三分科測驗模擬考(全國)</w:t>
            </w:r>
          </w:p>
          <w:p w14:paraId="119F03DA" w14:textId="6A38555C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24正式防災演練(13：00~13：50)</w:t>
            </w:r>
          </w:p>
        </w:tc>
      </w:tr>
      <w:tr w:rsidR="009227DF" w14:paraId="4121EDB6" w14:textId="77777777" w:rsidTr="00F84AA9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DC637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1EF1" w14:textId="54673A2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93C6C4" w14:textId="5F26922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3CFE0E" w14:textId="4E998C7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color w:val="FF0000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EB4968" w14:textId="2629600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C1152" w14:textId="1F07CD8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1380E" w14:textId="7DDB5C1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02C94" w14:textId="21976DB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B0C25" w14:textId="5A240B5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7DD43C" w14:textId="7ED7626B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 w:hint="eastAsia"/>
                <w:b/>
              </w:rPr>
              <w:t>第二章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43F81C" w14:textId="2D3BDADB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科技與社會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921CD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68652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FE54B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343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9B026B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DBDE52" w14:textId="0E2F9293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27-28和平紀念日</w:t>
            </w:r>
          </w:p>
          <w:p w14:paraId="05CA68C4" w14:textId="5216D74F" w:rsidR="009227DF" w:rsidRPr="001C47CE" w:rsidRDefault="009227DF" w:rsidP="00411CFB">
            <w:pPr>
              <w:ind w:left="272" w:hangingChars="136" w:hanging="272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3/3高三週會(學習歷程檔案升學講座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、高三第六節停課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F84AA9" w14:paraId="7BCC7446" w14:textId="77777777" w:rsidTr="005E2E81">
        <w:trPr>
          <w:trHeight w:val="31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517B4" w14:textId="77777777" w:rsidR="00F84AA9" w:rsidRPr="002E1194" w:rsidRDefault="00F84AA9" w:rsidP="00F84AA9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proofErr w:type="gramStart"/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三</w:t>
            </w:r>
            <w:proofErr w:type="gramEnd"/>
          </w:p>
          <w:p w14:paraId="71B0359B" w14:textId="74FB4F58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AC5B8" w14:textId="533852A6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4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00481" w14:textId="2DE5916E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5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988A0" w14:textId="01D77A01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0B5212" w14:textId="65207F56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83E67" w14:textId="6F0865E5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5EC24B" w14:textId="3C35B18B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509F06" w14:textId="6D8C1498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1729B" w14:textId="1F85CA12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11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C6A4CF" w14:textId="4C4EB0DE" w:rsidR="00F84AA9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 w:hint="eastAsia"/>
                <w:b/>
              </w:rPr>
              <w:t>第二章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AD86BE" w14:textId="01E416A9" w:rsidR="00F84AA9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科技與社會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17164A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F0B0C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179011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CBAC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DD843C0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ABF46A" w14:textId="514EDD98" w:rsidR="00F84AA9" w:rsidRPr="001C47CE" w:rsidRDefault="00F84AA9" w:rsidP="00F84AA9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</w:p>
        </w:tc>
      </w:tr>
      <w:tr w:rsidR="009227DF" w14:paraId="7510432D" w14:textId="77777777" w:rsidTr="00F84AA9">
        <w:trPr>
          <w:trHeight w:val="338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7A584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EEEAC" w14:textId="781ECEC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6FB59" w14:textId="19BD4CC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56E61" w14:textId="233D553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8728D" w14:textId="59B94FD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79F8" w14:textId="016C678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6E467" w14:textId="63F0121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51DEF" w14:textId="1E1EBC9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A1D7B" w14:textId="748AED7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  <w:r w:rsidRPr="002E1194">
              <w:rPr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F9F8B7" w14:textId="19BFA6C0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第三章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C72FDD" w14:textId="57B1841A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物種與文明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411A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A5B10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5E59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94B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88ADED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2CEB2" w14:textId="5997FFA3" w:rsidR="009227DF" w:rsidRPr="001C47CE" w:rsidRDefault="009227DF" w:rsidP="009227DF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  <w:tr w:rsidR="00F84AA9" w14:paraId="562852EC" w14:textId="77777777" w:rsidTr="00F84AA9">
        <w:trPr>
          <w:trHeight w:val="364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EEBDEAD" w14:textId="545F5217" w:rsidR="00F84AA9" w:rsidRDefault="00F84AA9" w:rsidP="00F84AA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5D7C2" w14:textId="76E92354" w:rsidR="00F84AA9" w:rsidRDefault="00F84AA9" w:rsidP="00F84AA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030E0F" w14:textId="585380E6" w:rsidR="00F84AA9" w:rsidRDefault="00F84AA9" w:rsidP="00F84AA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F3474" w14:textId="00987EE9" w:rsidR="00F84AA9" w:rsidRDefault="00F84AA9" w:rsidP="00F84AA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C52A2" w14:textId="1B452E6E" w:rsidR="00F84AA9" w:rsidRDefault="00F84AA9" w:rsidP="00F84AA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ADA81" w14:textId="19127EB0" w:rsidR="00F84AA9" w:rsidRDefault="00F84AA9" w:rsidP="00F84AA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ED75E7" w14:textId="2051EAA9" w:rsidR="00F84AA9" w:rsidRDefault="00F84AA9" w:rsidP="00F84AA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1269D" w14:textId="10A3FA45" w:rsidR="00F84AA9" w:rsidRDefault="00F84AA9" w:rsidP="00F84AA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C32D14" w14:textId="02E36DF8" w:rsidR="00F84AA9" w:rsidRDefault="00F84AA9" w:rsidP="00F84AA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000000" w:themeColor="text1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E970E4" w14:textId="77777777" w:rsid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第三章</w:t>
            </w:r>
          </w:p>
          <w:p w14:paraId="3DA51C27" w14:textId="7ECF3831" w:rsidR="00F84AA9" w:rsidRDefault="00F84AA9" w:rsidP="00F84AA9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ED922A" w14:textId="77777777" w:rsid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物種與文明</w:t>
            </w:r>
          </w:p>
          <w:p w14:paraId="0235CD61" w14:textId="49080514" w:rsidR="00F84AA9" w:rsidRPr="00F84AA9" w:rsidRDefault="00F84AA9" w:rsidP="00F84AA9">
            <w:pPr>
              <w:jc w:val="center"/>
              <w:rPr>
                <w:rFonts w:ascii="標楷體" w:eastAsia="標楷體" w:hAnsi="標楷體" w:cs="Times New Roman" w:hint="eastAsia"/>
                <w:b/>
              </w:rPr>
            </w:pPr>
            <w:r w:rsidRPr="00F84AA9">
              <w:rPr>
                <w:rFonts w:ascii="標楷體" w:eastAsia="標楷體" w:hAnsi="標楷體" w:cs="Times New Roman"/>
                <w:b/>
              </w:rPr>
              <w:t>第一次期中考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4A11B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582B8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24ABA1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FD910B6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562EC0F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52B0AC" w14:textId="77777777" w:rsidR="00F84AA9" w:rsidRPr="001C47CE" w:rsidRDefault="00F84AA9" w:rsidP="00F84AA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23-24第一次期中考</w:t>
            </w:r>
          </w:p>
          <w:p w14:paraId="4F06E266" w14:textId="371FEDF2" w:rsidR="00F84AA9" w:rsidRPr="001C47CE" w:rsidRDefault="00F84AA9" w:rsidP="00F84AA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25補行上班上課(補4/3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</w:t>
            </w:r>
            <w:proofErr w:type="gramStart"/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30DBF2A0" w14:textId="77777777" w:rsidTr="00F84AA9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D04D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A0988" w14:textId="618D96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C6FB0" w14:textId="2C410B0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57F24" w14:textId="679694E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6B5780" w14:textId="7D18C55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08B805" w14:textId="5820F2B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86E96" w14:textId="5DC176F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073101" w14:textId="509B33C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31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FDC44" w14:textId="38074EC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E1DB91" w14:textId="22021A7F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 w:hint="eastAsia"/>
                <w:b/>
              </w:rPr>
              <w:t>第四章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B132BA" w14:textId="3780814A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 w:hint="eastAsia"/>
                <w:b/>
              </w:rPr>
              <w:t>文明與環境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F3D65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73DB5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1A65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315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33DD43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031F7E" w14:textId="0CCB25A3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28-31高二校外教學</w:t>
            </w:r>
          </w:p>
        </w:tc>
      </w:tr>
      <w:tr w:rsidR="009227DF" w14:paraId="1571FB9E" w14:textId="77777777" w:rsidTr="00F84AA9">
        <w:trPr>
          <w:trHeight w:val="819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D258D" w14:textId="77777777" w:rsidR="009227DF" w:rsidRPr="00F4271B" w:rsidRDefault="009227DF" w:rsidP="009227DF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四</w:t>
            </w:r>
          </w:p>
          <w:p w14:paraId="00D11476" w14:textId="29F6935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A30A3" w14:textId="562CBCA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8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8BC39" w14:textId="671A26F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9C84D" w14:textId="321C80E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85F389" w14:textId="4ABB86A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CA624" w14:textId="509DAEB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5E9D" w14:textId="62663BB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E074F8" w14:textId="1F7C881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40FF4" w14:textId="008D04C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14F6E2" w14:textId="6AD646DB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第五章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4FFD84" w14:textId="1982E7F4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藝術與人文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BD7A6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0CDBB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56CF4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CD0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A78778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AA1111" w14:textId="77777777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3彈性放假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4兒童節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5清明節</w:t>
            </w:r>
          </w:p>
          <w:p w14:paraId="1E5D86E1" w14:textId="745514C1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6高三課程成果上傳截止</w:t>
            </w:r>
          </w:p>
          <w:p w14:paraId="2A8D9AA2" w14:textId="7324ECEA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7作文比賽、高三課程成果教師認證截止</w:t>
            </w:r>
          </w:p>
        </w:tc>
      </w:tr>
      <w:tr w:rsidR="00F84AA9" w14:paraId="00766294" w14:textId="77777777" w:rsidTr="00F84AA9">
        <w:trPr>
          <w:trHeight w:val="345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A23AE4" w14:textId="77777777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98086" w14:textId="3E20DA63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4629C" w14:textId="3C2B6D74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17AA8D" w14:textId="0FC1328B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6BFB0" w14:textId="40C7BAD3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247BF6" w14:textId="2BEF844D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B4489C" w14:textId="61259944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26402" w14:textId="1255F10B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AAC" w14:textId="3A0EE951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7BE28A" w14:textId="4156B522" w:rsidR="00F84AA9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第五章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EC44A" w14:textId="366FA089" w:rsidR="00F84AA9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藝術與人文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AD23E7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7004E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E36A54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147B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BE5B3EF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34BE54" w14:textId="592E2643" w:rsidR="00F84AA9" w:rsidRPr="001C47CE" w:rsidRDefault="00F84AA9" w:rsidP="00F84AA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14高一二英文作文比賽</w:t>
            </w:r>
          </w:p>
        </w:tc>
      </w:tr>
      <w:tr w:rsidR="009227DF" w14:paraId="787948CC" w14:textId="77777777" w:rsidTr="00F84AA9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AD85A1" w14:textId="7777777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807631" w14:textId="16422A1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2F950" w14:textId="7AE5516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633ECA" w14:textId="112180E2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CA53A" w14:textId="1210DB92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0B4D62" w14:textId="21C68BC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2E1194">
              <w:rPr>
                <w:rFonts w:hint="eastAsia"/>
                <w:sz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A45BA1" w14:textId="0E8256F8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5BFDB6" w14:textId="2D96428B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1213B" w14:textId="6E705651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FF0000"/>
                <w:sz w:val="22"/>
              </w:rPr>
              <w:t>22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4C6D9" w14:textId="182F4A34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第六章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4D5AC2" w14:textId="1CE8DF9F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文化與生活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F9BD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A7F5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65011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7447D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93B62A7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D32464" w14:textId="38465237" w:rsidR="001C47CE" w:rsidRDefault="009227DF" w:rsidP="001C47CE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(看圖即席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演講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3644623B" w14:textId="2C2B5E73" w:rsidR="009227DF" w:rsidRPr="001C47CE" w:rsidRDefault="009227DF" w:rsidP="001C47CE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17-20模擬面試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20國語朗讀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</w:tc>
      </w:tr>
      <w:tr w:rsidR="00F84AA9" w14:paraId="79F97FA6" w14:textId="77777777" w:rsidTr="00E775D6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A4671E" w14:textId="5ED9C2CA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FBD1A" w14:textId="7B5B8F90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11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265482" w14:textId="3D4402F2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4AC56" w14:textId="11D62AD2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4200E" w14:textId="7DEBBC6C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DE977E" w14:textId="74861597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6B7E2" w14:textId="62781B9E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91D5C" w14:textId="0630C1DC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83E78" w14:textId="1C2D1EFB" w:rsidR="00F84AA9" w:rsidRPr="007F6092" w:rsidRDefault="00F84AA9" w:rsidP="00F84AA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29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E15896" w14:textId="5C5E0AC5" w:rsidR="00F84AA9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第六章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1047EA" w14:textId="1ED01FAE" w:rsidR="00F84AA9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文化與生活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A3922E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BD511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9A573" w14:textId="77777777" w:rsidR="00F84AA9" w:rsidRDefault="00F84AA9" w:rsidP="00F84AA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56CF010" w14:textId="77777777" w:rsidR="00F84AA9" w:rsidRPr="007044C8" w:rsidRDefault="00F84AA9" w:rsidP="00F84AA9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F427400" w14:textId="77777777" w:rsidR="00F84AA9" w:rsidRPr="007044C8" w:rsidRDefault="00F84AA9" w:rsidP="00F84AA9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7C63A5" w14:textId="02775D63" w:rsidR="00F84AA9" w:rsidRDefault="00F84AA9" w:rsidP="00F84AA9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27國語演講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  <w:p w14:paraId="5368E3D7" w14:textId="2E17F0C4" w:rsidR="00F84AA9" w:rsidRPr="001C47CE" w:rsidRDefault="00F84AA9" w:rsidP="00F84AA9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28高一合唱比賽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(下午停課)</w:t>
            </w:r>
          </w:p>
        </w:tc>
      </w:tr>
      <w:tr w:rsidR="009227DF" w14:paraId="3551D132" w14:textId="77777777" w:rsidTr="00F84AA9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0222B4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4E7297" w14:textId="4424EB7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EDF00" w14:textId="25FEF7B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30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DDC2B" w14:textId="56DBAE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C416F0" w14:textId="2A29E84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F3AB" w14:textId="03C3724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80B1F9" w14:textId="54D8CF2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4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3888E8" w14:textId="59C9B2F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E8F1E5" w14:textId="7E21313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6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9487D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2C8FBD" w14:textId="3493D625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 w:hint="eastAsia"/>
                <w:b/>
              </w:rPr>
              <w:t>期末考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92FB7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A16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CCD2F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279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BE8DDB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4F9701" w14:textId="2A07A5FB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(指定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題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演講)</w:t>
            </w:r>
          </w:p>
          <w:p w14:paraId="4F110EFD" w14:textId="7CCCEB1C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5/3高三期末考</w:t>
            </w:r>
          </w:p>
          <w:p w14:paraId="1F8E68A9" w14:textId="261A6A27" w:rsidR="009227DF" w:rsidRPr="000A2442" w:rsidRDefault="009227DF" w:rsidP="000A2442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5/5公告高三補考名單</w:t>
            </w:r>
          </w:p>
        </w:tc>
      </w:tr>
      <w:tr w:rsidR="009227DF" w14:paraId="12432D1A" w14:textId="77777777" w:rsidTr="00F84AA9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312A6EF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五</w:t>
            </w:r>
          </w:p>
          <w:p w14:paraId="29DB0761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52B6CB9C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F4CBA9A" w14:textId="5D9AF9B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B26F93" w14:textId="5BFDEF5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13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6F343E" w14:textId="5C2899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7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340033" w14:textId="7274E69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8578E" w14:textId="20D794B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u w:val="single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3B0CF" w14:textId="7A39FE9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2E751" w14:textId="63E49E0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0DA7A" w14:textId="3384857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A622C" w14:textId="0D23A26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13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75026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E93F9F" w14:textId="481C955D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84AA9">
              <w:rPr>
                <w:rFonts w:ascii="Times New Roman" w:eastAsia="標楷體" w:hAnsi="Times New Roman" w:cs="Times New Roman"/>
                <w:b/>
              </w:rPr>
              <w:t>高三分科測驗模擬考</w:t>
            </w:r>
            <w:bookmarkStart w:id="1" w:name="_GoBack"/>
            <w:bookmarkEnd w:id="1"/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3A7E5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CD52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ADA7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ED2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A450C6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884958" w14:textId="6890F7E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9高三分科測驗模擬考(北市)</w:t>
            </w:r>
          </w:p>
          <w:p w14:paraId="0A72A24B" w14:textId="1C8348CA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10高三補考</w:t>
            </w:r>
          </w:p>
          <w:p w14:paraId="15F92668" w14:textId="6AC8CB3E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5/12公告高三重修名單</w:t>
            </w:r>
          </w:p>
        </w:tc>
      </w:tr>
      <w:tr w:rsidR="009227DF" w14:paraId="22C42572" w14:textId="77777777" w:rsidTr="00F84AA9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F516197" w14:textId="77777777" w:rsidR="009227DF" w:rsidRDefault="009227DF" w:rsidP="009227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91CD2" w14:textId="09D4A30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A31E17">
              <w:rPr>
                <w:rFonts w:asciiTheme="minorHAnsi" w:eastAsia="標楷體" w:hAnsiTheme="minorHAnsi"/>
                <w:b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739308" w14:textId="5531954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14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C8594" w14:textId="709BD1A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FD5947" w14:textId="74014872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6E2D2" w14:textId="27D030C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84696" w14:textId="42010FA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C8E073" w14:textId="1397C4B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5794A3" w14:textId="7D5719E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EE0A9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19AA88" w14:textId="4AF208E7" w:rsidR="009227DF" w:rsidRPr="00F84AA9" w:rsidRDefault="00F84AA9" w:rsidP="00F84AA9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F84AA9">
              <w:rPr>
                <w:rFonts w:ascii="標楷體" w:eastAsia="標楷體" w:hAnsi="標楷體" w:cs="Times New Roman" w:hint="eastAsia"/>
                <w:b/>
              </w:rPr>
              <w:t>考前衝刺(準備分科考試)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B0158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681A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18EAE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8E78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D6FBB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1A3270" w14:textId="738C2820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15-16高一、二第二次期中考</w:t>
            </w:r>
          </w:p>
          <w:p w14:paraId="401E8C35" w14:textId="7777777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5/18-6/4</w:t>
            </w:r>
            <w:proofErr w:type="gramStart"/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各</w:t>
            </w:r>
            <w:proofErr w:type="gramEnd"/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大學第二階段指定項目甄試</w:t>
            </w:r>
          </w:p>
          <w:p w14:paraId="1BEEE514" w14:textId="356985D4" w:rsidR="0009347A" w:rsidRDefault="009227DF" w:rsidP="0009347A">
            <w:pPr>
              <w:ind w:left="418" w:hangingChars="209" w:hanging="418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5/19全校環境整理(第四節</w:t>
            </w:r>
            <w:r w:rsidR="0009347A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停課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)、會考考場布置(下午)</w:t>
            </w:r>
          </w:p>
          <w:p w14:paraId="0B825A05" w14:textId="62EC3D0C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20-21國中教育會考</w:t>
            </w:r>
          </w:p>
        </w:tc>
      </w:tr>
      <w:tr w:rsidR="009227DF" w14:paraId="1BE07CBF" w14:textId="77777777" w:rsidTr="00F84AA9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BABB17" w14:textId="7CBAFE3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99CAA" w14:textId="6334D3E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1C1541" w14:textId="38B1567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681CE2" w14:textId="14D9BA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8BB67" w14:textId="1CBAFB5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A4C31" w14:textId="4FF8BF9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39AB53" w14:textId="2533CF8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6E597B" w14:textId="1D05CEE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BA4B7" w14:textId="78E014F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27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9AE2F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00DE97" w14:textId="2FFF12B6" w:rsidR="009227DF" w:rsidRPr="00F84AA9" w:rsidRDefault="00F84AA9" w:rsidP="00F84AA9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F84AA9">
              <w:rPr>
                <w:rFonts w:ascii="標楷體" w:eastAsia="標楷體" w:hAnsi="標楷體" w:cs="Times New Roman"/>
                <w:b/>
              </w:rPr>
              <w:t>考前衝刺(</w:t>
            </w:r>
            <w:r w:rsidRPr="00F84AA9">
              <w:rPr>
                <w:rFonts w:ascii="標楷體" w:eastAsia="標楷體" w:hAnsi="標楷體" w:cs="Times New Roman" w:hint="eastAsia"/>
                <w:b/>
              </w:rPr>
              <w:t>準備分科考試</w:t>
            </w:r>
            <w:r w:rsidRPr="00F84AA9">
              <w:rPr>
                <w:rFonts w:ascii="標楷體" w:eastAsia="標楷體" w:hAnsi="標楷體" w:cs="Times New Roman"/>
                <w:b/>
              </w:rPr>
              <w:t>)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6812A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A1968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18491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6B8592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9414C0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514363" w14:textId="02D0402E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23本土語言比賽(客語)</w:t>
            </w:r>
          </w:p>
          <w:p w14:paraId="290E124A" w14:textId="0C1D56CA" w:rsidR="009227DF" w:rsidRPr="001C47CE" w:rsidRDefault="009227DF" w:rsidP="0009347A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23-24水上運動會</w:t>
            </w:r>
          </w:p>
        </w:tc>
      </w:tr>
      <w:tr w:rsidR="009227DF" w14:paraId="1EFAA642" w14:textId="77777777" w:rsidTr="00F84AA9">
        <w:trPr>
          <w:trHeight w:val="306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91D28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23A82D" w14:textId="592376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79EB0" w14:textId="541D8FB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8FA5B1" w14:textId="2D697B5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D47CE7" w14:textId="7F496B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C8584C" w14:textId="1CFEFC8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04629" w14:textId="66037FF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C051C2" w14:textId="2BB8A68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D6886" w14:textId="70F2832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6FCF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8B3218" w14:textId="721137EF" w:rsidR="009227DF" w:rsidRPr="00F84AA9" w:rsidRDefault="00F84AA9" w:rsidP="00F84AA9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F84AA9">
              <w:rPr>
                <w:rFonts w:ascii="Times New Roman" w:eastAsia="標楷體" w:hAnsi="Times New Roman" w:cs="Times New Roman" w:hint="eastAsia"/>
                <w:b/>
              </w:rPr>
              <w:t>高三</w:t>
            </w:r>
            <w:r w:rsidRPr="00F84AA9">
              <w:rPr>
                <w:rFonts w:ascii="Times New Roman" w:eastAsia="標楷體" w:hAnsi="Times New Roman" w:cs="Times New Roman"/>
                <w:b/>
              </w:rPr>
              <w:t>畢業</w:t>
            </w:r>
            <w:r w:rsidRPr="00F84AA9">
              <w:rPr>
                <w:rFonts w:ascii="Times New Roman" w:eastAsia="標楷體" w:hAnsi="Times New Roman" w:cs="Times New Roman" w:hint="eastAsia"/>
                <w:b/>
              </w:rPr>
              <w:t>活動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D8E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3A30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022DF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94DB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51662A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39B54" w14:textId="0967DB45" w:rsidR="009227DF" w:rsidRPr="00095AA7" w:rsidRDefault="009227DF" w:rsidP="00095AA7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6/1柳絮紛飛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6/2畢業典禮</w:t>
            </w:r>
          </w:p>
        </w:tc>
      </w:tr>
      <w:tr w:rsidR="009227DF" w14:paraId="59DD16F0" w14:textId="77777777" w:rsidTr="00095AA7">
        <w:trPr>
          <w:trHeight w:val="18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CB70F72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六</w:t>
            </w:r>
          </w:p>
          <w:p w14:paraId="74CB8636" w14:textId="05D85A5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B68F4" w14:textId="0AD3F1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17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61C74" w14:textId="37AE526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6E5061" w14:textId="51FA49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E6299" w14:textId="5C5BB79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94B64" w14:textId="235DD40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FE23ED" w14:textId="4CDC360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B52AD0" w14:textId="26BFA5A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86719" w14:textId="3B1C0CF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7F56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ED9F8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C9E6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24E7D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E040C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232A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FD8C5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FD48C2" w14:textId="70539E09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9英文單字比賽(校內初賽)</w:t>
            </w:r>
          </w:p>
        </w:tc>
      </w:tr>
      <w:tr w:rsidR="009227DF" w14:paraId="79B7531F" w14:textId="77777777" w:rsidTr="00095AA7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C0E013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8C7A4" w14:textId="518AFF5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FE047" w14:textId="39B4EC5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9BEDD2" w14:textId="34DEB0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FF4597" w14:textId="752F968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D8373" w14:textId="480426F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8CB8F" w14:textId="44CB932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B625A9" w14:textId="0CAD940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F8FC6" w14:textId="097F793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CB6E6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58411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BBA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C438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77F17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7C82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6479E5F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4B57E7" w14:textId="77777777" w:rsidR="00095AA7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12-16高一二</w:t>
            </w:r>
            <w:proofErr w:type="spellStart"/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chromebook</w:t>
            </w:r>
            <w:proofErr w:type="spellEnd"/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個人機收回</w:t>
            </w:r>
          </w:p>
          <w:p w14:paraId="137B8A01" w14:textId="60206288" w:rsidR="009227DF" w:rsidRPr="001C47CE" w:rsidRDefault="009227DF" w:rsidP="009227DF">
            <w:pPr>
              <w:snapToGrid w:val="0"/>
              <w:ind w:left="356" w:hangingChars="178" w:hanging="356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16高二週會(學習歷程講座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、高二彈性課程停課一次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1493808D" w14:textId="5570EB20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17補行上班上課(補6/23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(五)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039AA403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CD3EA9" w14:textId="434A806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3706B5" w14:textId="145BD14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Theme="minorHAnsi" w:eastAsia="標楷體" w:hAnsiTheme="minorHAnsi" w:hint="eastAsia"/>
                <w:b/>
              </w:rPr>
              <w:t>19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938FA" w14:textId="2D5EAA4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DBA5E3" w14:textId="3B1BD0C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7D1DB" w14:textId="5EFC7FC5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A709D" w14:textId="05DF3BF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00A31E17">
              <w:rPr>
                <w:rFonts w:hint="eastAsia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7EF766" w14:textId="3AF1E26F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  <w:color w:val="FF0000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E5DF04" w14:textId="4F06DA2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A989EC" w14:textId="7A90DBA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24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1D0B0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3D2C1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D2384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5597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066FD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5DFC7E3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83D7C8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9E387" w14:textId="514C2D81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22端午節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23彈性放假</w:t>
            </w:r>
          </w:p>
        </w:tc>
      </w:tr>
      <w:tr w:rsidR="009227DF" w14:paraId="37DFD2C9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C5220E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A44BFC" w14:textId="1307636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2</w:t>
            </w:r>
            <w:r>
              <w:rPr>
                <w:rFonts w:asciiTheme="minorHAnsi" w:eastAsia="標楷體" w:hAnsiTheme="minorHAnsi" w:hint="eastAsia"/>
                <w:b/>
              </w:rPr>
              <w:t>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3D233" w14:textId="671FEC4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3A53A" w14:textId="110E396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066C79" w14:textId="16752D7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C45F4" w14:textId="4F539B4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4A656" w14:textId="15831DB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E2576" w14:textId="38C38C5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FC8C8" w14:textId="5837D09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65AE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9226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38EFB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51A28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D463D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3F0615C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7F5840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CF205D" w14:textId="77777777" w:rsidR="00E1595A" w:rsidRDefault="009227DF" w:rsidP="009227DF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28-30高一、二期末考</w:t>
            </w:r>
          </w:p>
          <w:p w14:paraId="1B6975FB" w14:textId="152D3175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1暑假開始</w:t>
            </w:r>
          </w:p>
        </w:tc>
      </w:tr>
    </w:tbl>
    <w:p w14:paraId="077BDF70" w14:textId="13D76C66"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F370C0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24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63791E5" w14:textId="77777777"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8938F" w14:textId="77777777" w:rsidR="0006070E" w:rsidRDefault="0006070E">
      <w:r>
        <w:separator/>
      </w:r>
    </w:p>
  </w:endnote>
  <w:endnote w:type="continuationSeparator" w:id="0">
    <w:p w14:paraId="6C8F5131" w14:textId="77777777" w:rsidR="0006070E" w:rsidRDefault="0006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C47DE" w14:textId="77777777" w:rsidR="0006070E" w:rsidRDefault="0006070E">
      <w:r>
        <w:rPr>
          <w:color w:val="000000"/>
        </w:rPr>
        <w:separator/>
      </w:r>
    </w:p>
  </w:footnote>
  <w:footnote w:type="continuationSeparator" w:id="0">
    <w:p w14:paraId="16DB7487" w14:textId="77777777" w:rsidR="0006070E" w:rsidRDefault="0006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45B58"/>
    <w:rsid w:val="0006070E"/>
    <w:rsid w:val="0009347A"/>
    <w:rsid w:val="00095AA7"/>
    <w:rsid w:val="000A1F86"/>
    <w:rsid w:val="000A2442"/>
    <w:rsid w:val="000C729D"/>
    <w:rsid w:val="001C47CE"/>
    <w:rsid w:val="002842A1"/>
    <w:rsid w:val="002B495B"/>
    <w:rsid w:val="00302E5F"/>
    <w:rsid w:val="00310A54"/>
    <w:rsid w:val="00317E0F"/>
    <w:rsid w:val="00355EF0"/>
    <w:rsid w:val="003D52BE"/>
    <w:rsid w:val="003E62C8"/>
    <w:rsid w:val="00405CD8"/>
    <w:rsid w:val="00411CFB"/>
    <w:rsid w:val="00452012"/>
    <w:rsid w:val="00454624"/>
    <w:rsid w:val="004937F1"/>
    <w:rsid w:val="004A007F"/>
    <w:rsid w:val="005502FB"/>
    <w:rsid w:val="005958B6"/>
    <w:rsid w:val="005D4E86"/>
    <w:rsid w:val="006172DA"/>
    <w:rsid w:val="0067016B"/>
    <w:rsid w:val="006C352D"/>
    <w:rsid w:val="006E61F7"/>
    <w:rsid w:val="007044C8"/>
    <w:rsid w:val="007A2D3D"/>
    <w:rsid w:val="007B0F68"/>
    <w:rsid w:val="007F6092"/>
    <w:rsid w:val="0080220E"/>
    <w:rsid w:val="0082762D"/>
    <w:rsid w:val="009227DF"/>
    <w:rsid w:val="00986EAE"/>
    <w:rsid w:val="009A281A"/>
    <w:rsid w:val="009A2B4B"/>
    <w:rsid w:val="00A841B7"/>
    <w:rsid w:val="00AF07EE"/>
    <w:rsid w:val="00B22A4A"/>
    <w:rsid w:val="00C369BA"/>
    <w:rsid w:val="00D15261"/>
    <w:rsid w:val="00D478C9"/>
    <w:rsid w:val="00D61483"/>
    <w:rsid w:val="00D76E88"/>
    <w:rsid w:val="00DA7C64"/>
    <w:rsid w:val="00DF264C"/>
    <w:rsid w:val="00E07814"/>
    <w:rsid w:val="00E1595A"/>
    <w:rsid w:val="00EC0A5A"/>
    <w:rsid w:val="00F2696A"/>
    <w:rsid w:val="00F370C0"/>
    <w:rsid w:val="00F4271B"/>
    <w:rsid w:val="00F62498"/>
    <w:rsid w:val="00F84AA9"/>
    <w:rsid w:val="00FC2A6B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19BBD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2023-02-24T01:31:00Z</dcterms:created>
  <dcterms:modified xsi:type="dcterms:W3CDTF">2023-02-24T01:31:00Z</dcterms:modified>
</cp:coreProperties>
</file>