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56" w:rsidRPr="005A6C56" w:rsidRDefault="00265DC5" w:rsidP="005A6C56">
      <w:pPr>
        <w:pStyle w:val="NoSpacing"/>
        <w:spacing w:line="276" w:lineRule="auto"/>
        <w:jc w:val="center"/>
        <w:rPr>
          <w:rFonts w:cs="Tahoma"/>
          <w:b/>
          <w:iCs/>
          <w:sz w:val="40"/>
          <w:szCs w:val="40"/>
          <w:lang w:eastAsia="ar-SA"/>
        </w:rPr>
      </w:pPr>
      <w:r w:rsidRPr="005A6C56">
        <w:rPr>
          <w:rFonts w:cs="Tahoma"/>
          <w:b/>
          <w:iCs/>
          <w:sz w:val="40"/>
          <w:szCs w:val="40"/>
          <w:lang w:eastAsia="ar-SA"/>
        </w:rPr>
        <w:t>Resume</w:t>
      </w:r>
    </w:p>
    <w:p w:rsidR="005A6C56" w:rsidRDefault="005A6C56" w:rsidP="001434B3">
      <w:pPr>
        <w:pStyle w:val="NoSpacing"/>
        <w:spacing w:line="276" w:lineRule="auto"/>
        <w:rPr>
          <w:rFonts w:cs="Tahoma"/>
          <w:i/>
          <w:iCs/>
          <w:lang w:eastAsia="ar-SA"/>
        </w:rPr>
      </w:pPr>
    </w:p>
    <w:p w:rsidR="00AE7BEC" w:rsidRPr="00224223" w:rsidRDefault="00265DC5" w:rsidP="001434B3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cs="Tahoma"/>
          <w:i/>
          <w:iCs/>
          <w:lang w:eastAsia="ar-SA"/>
        </w:rPr>
        <w:t>Rajeev Kumar</w:t>
      </w:r>
    </w:p>
    <w:p w:rsidR="00227DF9" w:rsidRPr="0008520D" w:rsidRDefault="00265DC5" w:rsidP="001434B3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08520D">
        <w:rPr>
          <w:rFonts w:asciiTheme="majorHAnsi" w:hAnsiTheme="majorHAnsi"/>
          <w:sz w:val="22"/>
          <w:szCs w:val="22"/>
        </w:rPr>
        <w:t>Phone N</w:t>
      </w:r>
      <w:r w:rsidR="008004A0" w:rsidRPr="0008520D">
        <w:rPr>
          <w:rFonts w:asciiTheme="majorHAnsi" w:hAnsiTheme="majorHAnsi"/>
          <w:sz w:val="22"/>
          <w:szCs w:val="22"/>
        </w:rPr>
        <w:t>o: +91-</w:t>
      </w:r>
      <w:r w:rsidR="005A6C56">
        <w:rPr>
          <w:rFonts w:asciiTheme="majorHAnsi" w:hAnsiTheme="majorHAnsi"/>
          <w:sz w:val="22"/>
          <w:szCs w:val="22"/>
        </w:rPr>
        <w:t>9915023033</w:t>
      </w:r>
      <w:r w:rsidR="004474E1" w:rsidRPr="0008520D">
        <w:rPr>
          <w:rFonts w:asciiTheme="majorHAnsi" w:hAnsiTheme="majorHAnsi"/>
          <w:sz w:val="22"/>
          <w:szCs w:val="22"/>
        </w:rPr>
        <w:tab/>
      </w:r>
    </w:p>
    <w:p w:rsidR="004474E1" w:rsidRPr="0008520D" w:rsidRDefault="00265DC5" w:rsidP="001434B3">
      <w:pPr>
        <w:pStyle w:val="NoSpacing"/>
        <w:spacing w:line="276" w:lineRule="auto"/>
        <w:rPr>
          <w:rFonts w:asciiTheme="majorHAnsi" w:hAnsiTheme="majorHAnsi"/>
          <w:color w:val="0070C0"/>
          <w:sz w:val="22"/>
          <w:szCs w:val="22"/>
        </w:rPr>
      </w:pPr>
      <w:r w:rsidRPr="0008520D">
        <w:rPr>
          <w:rFonts w:asciiTheme="majorHAnsi" w:hAnsiTheme="majorHAnsi"/>
          <w:sz w:val="22"/>
          <w:szCs w:val="22"/>
        </w:rPr>
        <w:t>E-mail</w:t>
      </w:r>
      <w:r w:rsidR="0007395B" w:rsidRPr="0008520D">
        <w:rPr>
          <w:rFonts w:asciiTheme="majorHAnsi" w:hAnsiTheme="majorHAnsi"/>
          <w:sz w:val="22"/>
          <w:szCs w:val="22"/>
        </w:rPr>
        <w:t>:</w:t>
      </w:r>
      <w:r w:rsidR="00D60E34">
        <w:rPr>
          <w:rFonts w:asciiTheme="majorHAnsi" w:hAnsiTheme="majorHAnsi"/>
          <w:sz w:val="22"/>
          <w:szCs w:val="22"/>
        </w:rPr>
        <w:t xml:space="preserve"> </w:t>
      </w:r>
      <w:hyperlink r:id="rId6" w:history="1">
        <w:r w:rsidR="005A6C56" w:rsidRPr="00D60E34">
          <w:rPr>
            <w:rStyle w:val="Hyperlink"/>
            <w:rFonts w:cs="Tahoma"/>
            <w:lang w:eastAsia="ar-SA"/>
          </w:rPr>
          <w:t>rajeevkr7290@gmail.com</w:t>
        </w:r>
      </w:hyperlink>
    </w:p>
    <w:p w:rsidR="00E1536D" w:rsidRPr="0008520D" w:rsidRDefault="008E67FD" w:rsidP="00EE5105">
      <w:pPr>
        <w:pStyle w:val="NoSpacing"/>
        <w:spacing w:line="276" w:lineRule="auto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  <w:r w:rsidRPr="008E67FD">
        <w:rPr>
          <w:rFonts w:asciiTheme="majorHAnsi" w:hAnsiTheme="majorHAnsi"/>
          <w:b/>
          <w:noProof/>
          <w:color w:val="0070C0"/>
          <w:sz w:val="22"/>
          <w:szCs w:val="2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35.8pt;margin-top:2.6pt;width:522.75pt;height:0;z-index:251663360" o:connectortype="straight"/>
        </w:pict>
      </w:r>
    </w:p>
    <w:p w:rsidR="009B7335" w:rsidRPr="001434B3" w:rsidRDefault="00265DC5" w:rsidP="00EE5105">
      <w:pPr>
        <w:pStyle w:val="NoSpacing"/>
        <w:spacing w:line="276" w:lineRule="auto"/>
        <w:rPr>
          <w:rFonts w:asciiTheme="majorHAnsi" w:hAnsiTheme="majorHAnsi"/>
          <w:b/>
          <w:bCs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bCs/>
          <w:color w:val="00B0F0"/>
          <w:sz w:val="22"/>
          <w:szCs w:val="22"/>
        </w:rPr>
        <w:t>OBJECTIVE:</w:t>
      </w:r>
    </w:p>
    <w:p w:rsidR="004A1D62" w:rsidRPr="0097082E" w:rsidRDefault="00265DC5" w:rsidP="00A43EEB">
      <w:pPr>
        <w:rPr>
          <w:rFonts w:asciiTheme="majorHAnsi" w:hAnsiTheme="majorHAnsi"/>
        </w:rPr>
      </w:pPr>
      <w:r w:rsidRPr="0097082E">
        <w:rPr>
          <w:rFonts w:asciiTheme="majorHAnsi" w:hAnsiTheme="majorHAnsi"/>
          <w:sz w:val="22"/>
          <w:szCs w:val="22"/>
          <w:lang w:val="en-IN"/>
        </w:rPr>
        <w:t xml:space="preserve">Looking for an organization where I can enhance my knowledge and from my academic learning give my best to the </w:t>
      </w:r>
      <w:r w:rsidRPr="0097082E">
        <w:rPr>
          <w:rFonts w:asciiTheme="majorHAnsi" w:hAnsiTheme="majorHAnsi"/>
          <w:sz w:val="22"/>
          <w:szCs w:val="22"/>
          <w:lang w:val="en-IN"/>
        </w:rPr>
        <w:t>organization</w:t>
      </w:r>
      <w:r w:rsidR="006666F1" w:rsidRPr="0097082E">
        <w:rPr>
          <w:rFonts w:asciiTheme="majorHAnsi" w:hAnsiTheme="majorHAnsi"/>
          <w:lang w:val="en-IN"/>
        </w:rPr>
        <w:t>.</w:t>
      </w:r>
    </w:p>
    <w:p w:rsidR="00A43EEB" w:rsidRPr="001434B3" w:rsidRDefault="00A43EEB" w:rsidP="00A43EEB">
      <w:pPr>
        <w:rPr>
          <w:rFonts w:asciiTheme="majorHAnsi" w:hAnsiTheme="majorHAnsi"/>
          <w:color w:val="00B0F0"/>
          <w:sz w:val="22"/>
          <w:szCs w:val="22"/>
        </w:rPr>
      </w:pPr>
    </w:p>
    <w:p w:rsidR="00A43EEB" w:rsidRPr="001434B3" w:rsidRDefault="00265DC5" w:rsidP="00A43EEB">
      <w:pPr>
        <w:rPr>
          <w:rFonts w:asciiTheme="majorHAnsi" w:hAnsiTheme="majorHAnsi"/>
          <w:b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color w:val="00B0F0"/>
          <w:sz w:val="22"/>
          <w:szCs w:val="22"/>
        </w:rPr>
        <w:t>STRENGTH:</w:t>
      </w:r>
    </w:p>
    <w:p w:rsidR="00B45A13" w:rsidRPr="0097082E" w:rsidRDefault="008E67FD" w:rsidP="00B45A13">
      <w:pPr>
        <w:pStyle w:val="ListParagraph"/>
        <w:shd w:val="clear" w:color="auto" w:fill="FFFFFF"/>
        <w:spacing w:line="288" w:lineRule="atLeast"/>
        <w:rPr>
          <w:rFonts w:asciiTheme="majorHAnsi" w:hAnsiTheme="majorHAnsi"/>
        </w:rPr>
      </w:pPr>
      <w:r w:rsidRPr="008E67FD">
        <w:rPr>
          <w:rFonts w:asciiTheme="majorHAnsi" w:hAnsiTheme="majorHAnsi"/>
          <w:b/>
          <w:noProof/>
          <w:color w:val="00B0F0"/>
          <w:sz w:val="22"/>
          <w:szCs w:val="22"/>
          <w:lang w:val="en-IN" w:eastAsia="en-IN"/>
        </w:rPr>
        <w:pict>
          <v:shape id="_x0000_s1026" type="#_x0000_t32" style="position:absolute;left:0;text-align:left;margin-left:-37.5pt;margin-top:0;width:522.75pt;height:0;z-index:251658240" o:connectortype="straight"/>
        </w:pict>
      </w:r>
    </w:p>
    <w:p w:rsidR="00B45A13" w:rsidRPr="0097082E" w:rsidRDefault="00265DC5" w:rsidP="00280BBF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Both practical as well as Theoretical knowledge of Different Electrical Instruments.</w:t>
      </w:r>
    </w:p>
    <w:p w:rsidR="0077396E" w:rsidRPr="0097082E" w:rsidRDefault="00265DC5" w:rsidP="00280B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Working more efficiently and productively so that max</w:t>
      </w:r>
      <w:r w:rsidR="00316D8E" w:rsidRPr="0097082E">
        <w:rPr>
          <w:rFonts w:asciiTheme="majorHAnsi" w:hAnsiTheme="majorHAnsi"/>
          <w:sz w:val="22"/>
          <w:szCs w:val="22"/>
        </w:rPr>
        <w:t xml:space="preserve">imum </w:t>
      </w:r>
      <w:r w:rsidRPr="0097082E">
        <w:rPr>
          <w:rFonts w:asciiTheme="majorHAnsi" w:hAnsiTheme="majorHAnsi"/>
          <w:sz w:val="22"/>
          <w:szCs w:val="22"/>
        </w:rPr>
        <w:t>output comes.</w:t>
      </w:r>
    </w:p>
    <w:p w:rsidR="00B45A13" w:rsidRPr="0097082E" w:rsidRDefault="00265DC5" w:rsidP="00280BBF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 xml:space="preserve">Regular analyzing of organizations Electrical Load Consumption with </w:t>
      </w:r>
      <w:r w:rsidRPr="0097082E">
        <w:rPr>
          <w:rFonts w:asciiTheme="majorHAnsi" w:hAnsiTheme="majorHAnsi"/>
          <w:sz w:val="22"/>
          <w:szCs w:val="22"/>
        </w:rPr>
        <w:t>Ratios and analysis.</w:t>
      </w:r>
    </w:p>
    <w:p w:rsidR="00B45A13" w:rsidRPr="0097082E" w:rsidRDefault="00265DC5" w:rsidP="00280BBF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Formulating long term/short term strategic plans to enhance operations</w:t>
      </w:r>
      <w:r w:rsidR="006666F1" w:rsidRPr="0097082E">
        <w:rPr>
          <w:rFonts w:asciiTheme="majorHAnsi" w:hAnsiTheme="majorHAnsi"/>
          <w:sz w:val="22"/>
          <w:szCs w:val="22"/>
        </w:rPr>
        <w:t>.</w:t>
      </w:r>
    </w:p>
    <w:p w:rsidR="00B45A13" w:rsidRPr="0097082E" w:rsidRDefault="00265DC5" w:rsidP="00280BBF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Extensive breadth of experience in electrical engineering and solar power site evaluation.</w:t>
      </w:r>
    </w:p>
    <w:p w:rsidR="00B45A13" w:rsidRPr="0097082E" w:rsidRDefault="00265DC5" w:rsidP="00280BBF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 xml:space="preserve">High proficiency in </w:t>
      </w:r>
      <w:r w:rsidR="00987117" w:rsidRPr="0097082E">
        <w:rPr>
          <w:rFonts w:asciiTheme="majorHAnsi" w:hAnsiTheme="majorHAnsi"/>
          <w:sz w:val="22"/>
          <w:szCs w:val="22"/>
        </w:rPr>
        <w:t>solar</w:t>
      </w:r>
      <w:r w:rsidRPr="0097082E">
        <w:rPr>
          <w:rFonts w:asciiTheme="majorHAnsi" w:hAnsiTheme="majorHAnsi"/>
          <w:sz w:val="22"/>
          <w:szCs w:val="22"/>
        </w:rPr>
        <w:t xml:space="preserve"> system SCADA and INVERTERS.</w:t>
      </w:r>
    </w:p>
    <w:p w:rsidR="00A43EEB" w:rsidRPr="001434B3" w:rsidRDefault="00A43EEB" w:rsidP="00A43EEB">
      <w:pPr>
        <w:shd w:val="clear" w:color="auto" w:fill="FFFFFF"/>
        <w:spacing w:line="276" w:lineRule="auto"/>
        <w:ind w:left="450"/>
        <w:rPr>
          <w:rFonts w:asciiTheme="majorHAnsi" w:hAnsiTheme="majorHAnsi"/>
          <w:color w:val="00B0F0"/>
          <w:sz w:val="22"/>
          <w:szCs w:val="22"/>
        </w:rPr>
      </w:pPr>
    </w:p>
    <w:p w:rsidR="00A43EEB" w:rsidRPr="001434B3" w:rsidRDefault="00265DC5" w:rsidP="00A43EEB">
      <w:pPr>
        <w:shd w:val="clear" w:color="auto" w:fill="FFFFFF"/>
        <w:spacing w:line="288" w:lineRule="atLeast"/>
        <w:rPr>
          <w:rFonts w:asciiTheme="majorHAnsi" w:hAnsiTheme="majorHAnsi"/>
          <w:b/>
          <w:bCs/>
          <w:color w:val="00B0F0"/>
          <w:lang w:val="en-IN"/>
        </w:rPr>
      </w:pPr>
      <w:r w:rsidRPr="001434B3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 xml:space="preserve">WORKING </w:t>
      </w:r>
      <w:r w:rsidRPr="001434B3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>EXPERIENCE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 xml:space="preserve">:                        </w:t>
      </w:r>
    </w:p>
    <w:p w:rsidR="00A43EEB" w:rsidRPr="0097082E" w:rsidRDefault="008E67FD" w:rsidP="00A43EEB">
      <w:pPr>
        <w:shd w:val="clear" w:color="auto" w:fill="FFFFFF"/>
        <w:spacing w:line="288" w:lineRule="atLeast"/>
        <w:rPr>
          <w:rFonts w:asciiTheme="majorHAnsi" w:hAnsiTheme="majorHAnsi"/>
          <w:b/>
          <w:bCs/>
          <w:color w:val="548DD4" w:themeColor="text2" w:themeTint="99"/>
          <w:lang w:val="en-IN"/>
        </w:rPr>
      </w:pPr>
      <w:r w:rsidRPr="008E67FD">
        <w:rPr>
          <w:rFonts w:asciiTheme="majorHAnsi" w:hAnsiTheme="majorHAnsi"/>
          <w:b/>
          <w:noProof/>
          <w:color w:val="00B0F0"/>
          <w:sz w:val="22"/>
          <w:szCs w:val="22"/>
          <w:lang w:val="en-IN" w:eastAsia="en-IN"/>
        </w:rPr>
        <w:pict>
          <v:shape id="_x0000_s1027" type="#_x0000_t32" style="position:absolute;margin-left:-36.7pt;margin-top:-.1pt;width:522.75pt;height:0;z-index:251660288" o:connectortype="straight"/>
        </w:pict>
      </w:r>
    </w:p>
    <w:p w:rsidR="00AE7BEC" w:rsidRDefault="00265DC5" w:rsidP="00280BBF">
      <w:pPr>
        <w:pStyle w:val="Caption"/>
        <w:numPr>
          <w:ilvl w:val="0"/>
          <w:numId w:val="5"/>
        </w:numPr>
        <w:rPr>
          <w:rFonts w:asciiTheme="majorHAnsi" w:hAnsiTheme="majorHAnsi"/>
          <w:i w:val="0"/>
          <w:sz w:val="22"/>
          <w:szCs w:val="22"/>
        </w:rPr>
      </w:pPr>
      <w:r w:rsidRPr="00AE7BEC">
        <w:rPr>
          <w:rFonts w:asciiTheme="majorHAnsi" w:hAnsiTheme="majorHAnsi"/>
          <w:i w:val="0"/>
          <w:sz w:val="22"/>
          <w:szCs w:val="22"/>
        </w:rPr>
        <w:t xml:space="preserve">Currently Working with Max Energy Care (Tata Power) as a </w:t>
      </w:r>
      <w:r w:rsidR="005A6C56" w:rsidRPr="00AE7BEC">
        <w:rPr>
          <w:rFonts w:asciiTheme="majorHAnsi" w:hAnsiTheme="majorHAnsi"/>
          <w:i w:val="0"/>
          <w:sz w:val="22"/>
          <w:szCs w:val="22"/>
        </w:rPr>
        <w:t>Technician in</w:t>
      </w:r>
      <w:r w:rsidRPr="00AE7BEC">
        <w:rPr>
          <w:rFonts w:asciiTheme="majorHAnsi" w:hAnsiTheme="majorHAnsi"/>
          <w:i w:val="0"/>
          <w:sz w:val="22"/>
          <w:szCs w:val="22"/>
        </w:rPr>
        <w:t xml:space="preserve"> 36MW Solar Power Plant from (</w:t>
      </w:r>
      <w:r w:rsidR="00D60E34">
        <w:rPr>
          <w:rFonts w:asciiTheme="majorHAnsi" w:hAnsiTheme="majorHAnsi"/>
          <w:i w:val="0"/>
          <w:sz w:val="22"/>
          <w:szCs w:val="22"/>
        </w:rPr>
        <w:t xml:space="preserve"> </w:t>
      </w:r>
      <w:r w:rsidR="0095733D">
        <w:rPr>
          <w:rFonts w:asciiTheme="majorHAnsi" w:hAnsiTheme="majorHAnsi"/>
          <w:i w:val="0"/>
          <w:sz w:val="22"/>
          <w:szCs w:val="22"/>
        </w:rPr>
        <w:t xml:space="preserve">Talwandi </w:t>
      </w:r>
      <w:r w:rsidR="00BB2037">
        <w:rPr>
          <w:rFonts w:asciiTheme="majorHAnsi" w:hAnsiTheme="majorHAnsi"/>
          <w:i w:val="0"/>
          <w:sz w:val="22"/>
          <w:szCs w:val="22"/>
        </w:rPr>
        <w:t>Sabo,</w:t>
      </w:r>
      <w:r w:rsidR="00D60E34">
        <w:rPr>
          <w:rFonts w:asciiTheme="majorHAnsi" w:hAnsiTheme="majorHAnsi"/>
          <w:i w:val="0"/>
          <w:sz w:val="22"/>
          <w:szCs w:val="22"/>
        </w:rPr>
        <w:t xml:space="preserve"> </w:t>
      </w:r>
      <w:r w:rsidR="00BB2037">
        <w:rPr>
          <w:rFonts w:asciiTheme="majorHAnsi" w:hAnsiTheme="majorHAnsi"/>
          <w:i w:val="0"/>
          <w:sz w:val="22"/>
          <w:szCs w:val="22"/>
        </w:rPr>
        <w:t>Bhatinda) Feb</w:t>
      </w:r>
      <w:r w:rsidR="005A6C56">
        <w:rPr>
          <w:rFonts w:asciiTheme="majorHAnsi" w:hAnsiTheme="majorHAnsi"/>
          <w:i w:val="0"/>
          <w:sz w:val="22"/>
          <w:szCs w:val="22"/>
        </w:rPr>
        <w:t>, 2015</w:t>
      </w:r>
      <w:r w:rsidRPr="00AE7BEC">
        <w:rPr>
          <w:rFonts w:asciiTheme="majorHAnsi" w:hAnsiTheme="majorHAnsi"/>
          <w:i w:val="0"/>
          <w:sz w:val="22"/>
          <w:szCs w:val="22"/>
        </w:rPr>
        <w:t xml:space="preserve"> to Till Now. </w:t>
      </w:r>
    </w:p>
    <w:p w:rsidR="00E80223" w:rsidRPr="00AE7BEC" w:rsidRDefault="00265DC5" w:rsidP="00280BBF">
      <w:pPr>
        <w:pStyle w:val="Caption"/>
        <w:numPr>
          <w:ilvl w:val="0"/>
          <w:numId w:val="5"/>
        </w:numPr>
        <w:rPr>
          <w:rFonts w:asciiTheme="majorHAnsi" w:hAnsiTheme="majorHAnsi"/>
          <w:i w:val="0"/>
          <w:sz w:val="22"/>
          <w:szCs w:val="22"/>
        </w:rPr>
      </w:pPr>
      <w:r>
        <w:rPr>
          <w:rFonts w:asciiTheme="majorHAnsi" w:hAnsiTheme="majorHAnsi"/>
          <w:i w:val="0"/>
          <w:sz w:val="22"/>
          <w:szCs w:val="22"/>
        </w:rPr>
        <w:t>Six Months Experience in VRC Construction as Technician.</w:t>
      </w:r>
    </w:p>
    <w:p w:rsidR="005A6C56" w:rsidRDefault="005A6C56" w:rsidP="00D748DC">
      <w:pPr>
        <w:rPr>
          <w:rFonts w:asciiTheme="majorHAnsi" w:hAnsiTheme="majorHAnsi"/>
          <w:b/>
          <w:color w:val="00B0F0"/>
          <w:sz w:val="22"/>
          <w:szCs w:val="22"/>
        </w:rPr>
      </w:pPr>
    </w:p>
    <w:p w:rsidR="00FA06F2" w:rsidRPr="001434B3" w:rsidRDefault="00265DC5" w:rsidP="00D748DC">
      <w:pPr>
        <w:rPr>
          <w:rFonts w:asciiTheme="majorHAnsi" w:hAnsiTheme="majorHAnsi"/>
          <w:b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color w:val="00B0F0"/>
          <w:sz w:val="22"/>
          <w:szCs w:val="22"/>
        </w:rPr>
        <w:t>36 MW</w:t>
      </w:r>
      <w:r w:rsidR="008A30C2" w:rsidRPr="001434B3">
        <w:rPr>
          <w:rFonts w:asciiTheme="majorHAnsi" w:hAnsiTheme="majorHAnsi"/>
          <w:b/>
          <w:color w:val="00B0F0"/>
          <w:sz w:val="22"/>
          <w:szCs w:val="22"/>
        </w:rPr>
        <w:t xml:space="preserve"> Punjab </w:t>
      </w:r>
      <w:r w:rsidR="00BB2037" w:rsidRPr="001434B3">
        <w:rPr>
          <w:rFonts w:asciiTheme="majorHAnsi" w:hAnsiTheme="majorHAnsi"/>
          <w:b/>
          <w:color w:val="00B0F0"/>
          <w:sz w:val="22"/>
          <w:szCs w:val="22"/>
        </w:rPr>
        <w:t>(</w:t>
      </w:r>
      <w:r w:rsidR="00BB2037">
        <w:rPr>
          <w:rFonts w:asciiTheme="majorHAnsi" w:hAnsiTheme="majorHAnsi"/>
          <w:b/>
          <w:color w:val="00B0F0"/>
          <w:sz w:val="22"/>
          <w:szCs w:val="22"/>
        </w:rPr>
        <w:t>Max</w:t>
      </w:r>
      <w:r w:rsidR="00B45A13" w:rsidRPr="001434B3">
        <w:rPr>
          <w:rFonts w:asciiTheme="majorHAnsi" w:hAnsiTheme="majorHAnsi"/>
          <w:b/>
          <w:color w:val="00B0F0"/>
          <w:sz w:val="22"/>
          <w:szCs w:val="22"/>
        </w:rPr>
        <w:t xml:space="preserve"> Energy </w:t>
      </w:r>
      <w:r w:rsidR="00BB2037" w:rsidRPr="001434B3">
        <w:rPr>
          <w:rFonts w:asciiTheme="majorHAnsi" w:hAnsiTheme="majorHAnsi"/>
          <w:b/>
          <w:color w:val="00B0F0"/>
          <w:sz w:val="22"/>
          <w:szCs w:val="22"/>
        </w:rPr>
        <w:t>Care)</w:t>
      </w:r>
      <w:r w:rsidR="00987117" w:rsidRPr="001434B3">
        <w:rPr>
          <w:rFonts w:asciiTheme="majorHAnsi" w:hAnsiTheme="majorHAnsi"/>
          <w:b/>
          <w:color w:val="00B0F0"/>
          <w:sz w:val="22"/>
          <w:szCs w:val="22"/>
        </w:rPr>
        <w:t>: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ab/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ab/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ab/>
      </w:r>
      <w:r w:rsidR="005A6C56">
        <w:rPr>
          <w:rFonts w:asciiTheme="majorHAnsi" w:hAnsiTheme="majorHAnsi"/>
          <w:color w:val="00B0F0"/>
          <w:sz w:val="22"/>
          <w:szCs w:val="22"/>
        </w:rPr>
        <w:t xml:space="preserve">Feb, </w:t>
      </w:r>
      <w:r w:rsidR="00BB2037">
        <w:rPr>
          <w:rFonts w:asciiTheme="majorHAnsi" w:hAnsiTheme="majorHAnsi"/>
          <w:color w:val="00B0F0"/>
          <w:sz w:val="22"/>
          <w:szCs w:val="22"/>
        </w:rPr>
        <w:t>2015</w:t>
      </w:r>
      <w:r w:rsidR="00D60E34">
        <w:rPr>
          <w:rFonts w:asciiTheme="majorHAnsi" w:hAnsiTheme="majorHAnsi"/>
          <w:color w:val="00B0F0"/>
          <w:sz w:val="22"/>
          <w:szCs w:val="22"/>
        </w:rPr>
        <w:t xml:space="preserve"> </w:t>
      </w:r>
      <w:r w:rsidR="00BB2037">
        <w:rPr>
          <w:rFonts w:asciiTheme="majorHAnsi" w:hAnsiTheme="majorHAnsi"/>
          <w:color w:val="00B0F0"/>
          <w:sz w:val="22"/>
          <w:szCs w:val="22"/>
        </w:rPr>
        <w:t>to</w:t>
      </w:r>
      <w:r w:rsidR="00D60E34">
        <w:rPr>
          <w:rFonts w:asciiTheme="majorHAnsi" w:hAnsiTheme="majorHAnsi"/>
          <w:color w:val="00B0F0"/>
          <w:sz w:val="22"/>
          <w:szCs w:val="22"/>
        </w:rPr>
        <w:t xml:space="preserve"> </w:t>
      </w:r>
      <w:r w:rsidR="00BB2037">
        <w:rPr>
          <w:rFonts w:asciiTheme="majorHAnsi" w:hAnsiTheme="majorHAnsi"/>
          <w:color w:val="00B0F0"/>
          <w:sz w:val="22"/>
          <w:szCs w:val="22"/>
        </w:rPr>
        <w:t>till</w:t>
      </w:r>
      <w:r w:rsidR="00AE7BEC">
        <w:rPr>
          <w:rFonts w:asciiTheme="majorHAnsi" w:hAnsiTheme="majorHAnsi"/>
          <w:color w:val="00B0F0"/>
          <w:sz w:val="22"/>
          <w:szCs w:val="22"/>
        </w:rPr>
        <w:t xml:space="preserve"> date</w:t>
      </w:r>
    </w:p>
    <w:p w:rsidR="00D748DC" w:rsidRPr="0097082E" w:rsidRDefault="008E67FD" w:rsidP="00020BA9">
      <w:pPr>
        <w:spacing w:line="276" w:lineRule="auto"/>
        <w:rPr>
          <w:rFonts w:asciiTheme="majorHAnsi" w:hAnsiTheme="majorHAnsi"/>
          <w:b/>
        </w:rPr>
      </w:pPr>
      <w:r w:rsidRPr="008E67FD">
        <w:rPr>
          <w:rFonts w:asciiTheme="majorHAnsi" w:hAnsiTheme="majorHAnsi"/>
          <w:b/>
          <w:noProof/>
          <w:lang w:val="en-IN" w:eastAsia="en-IN"/>
        </w:rPr>
        <w:pict>
          <v:shape id="_x0000_s1028" type="#_x0000_t32" style="position:absolute;margin-left:-39pt;margin-top:-.2pt;width:522.75pt;height:0;z-index:251661312" o:connectortype="straight"/>
        </w:pict>
      </w:r>
    </w:p>
    <w:p w:rsidR="00B45A13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Making Daily DGR of 12MW solar Plant.</w:t>
      </w:r>
    </w:p>
    <w:p w:rsidR="00B45A13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Supervision of 12MW solar 66Kv switch yard.</w:t>
      </w:r>
    </w:p>
    <w:p w:rsidR="00B45A13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Handling the faults in PV Blocks and Inverter side as well as operation &amp; maintenance of 12MW solar Plant.</w:t>
      </w:r>
    </w:p>
    <w:p w:rsidR="00B45A13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SCADA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Monitoring and Comparison of all day data on S</w:t>
      </w:r>
      <w:r w:rsidR="002F0E13" w:rsidRPr="0097082E">
        <w:rPr>
          <w:rFonts w:asciiTheme="majorHAnsi" w:eastAsia="Verdana" w:hAnsiTheme="majorHAnsi"/>
          <w:color w:val="00000A"/>
          <w:sz w:val="22"/>
          <w:szCs w:val="22"/>
        </w:rPr>
        <w:t>CADA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System and maintaining the Records on Excel file.</w:t>
      </w:r>
    </w:p>
    <w:p w:rsidR="00146BBC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Fault handling of </w:t>
      </w:r>
      <w:r w:rsidR="002F0E13" w:rsidRPr="0097082E">
        <w:rPr>
          <w:rFonts w:asciiTheme="majorHAnsi" w:eastAsia="Verdana" w:hAnsiTheme="majorHAnsi"/>
          <w:color w:val="00000A"/>
          <w:sz w:val="22"/>
          <w:szCs w:val="22"/>
        </w:rPr>
        <w:t>66 KV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Switch Yard Breakers SF6, VCB, ACB, and 12MVATransformer.</w:t>
      </w:r>
    </w:p>
    <w:p w:rsidR="00146BBC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Daily Operation and Maintenance reports as well as Weekly, Quarterly and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Half Yearly or Annual Maintenance and Operation or report maintaining of all PM Schedules.</w:t>
      </w:r>
    </w:p>
    <w:p w:rsidR="00146BBC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Handling of 12MW Solar SCADA System and Supervision of Plant faults and Data monitoring.</w:t>
      </w:r>
    </w:p>
    <w:p w:rsidR="00146BBC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Breakdown maintenance and continuous improvement activities of Electrical &amp;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Instrumentation.</w:t>
      </w:r>
    </w:p>
    <w:p w:rsidR="00146BBC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Fault and Maintenance of 11Kv VCB panels</w:t>
      </w:r>
      <w:r w:rsidR="009E5F67" w:rsidRPr="0097082E">
        <w:rPr>
          <w:rFonts w:asciiTheme="majorHAnsi" w:eastAsia="Verdana" w:hAnsiTheme="majorHAnsi"/>
          <w:color w:val="00000A"/>
          <w:sz w:val="22"/>
          <w:szCs w:val="22"/>
        </w:rPr>
        <w:t>.</w:t>
      </w:r>
    </w:p>
    <w:p w:rsidR="00146BBC" w:rsidRPr="0097082E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Updating Daily Break down data.</w:t>
      </w:r>
    </w:p>
    <w:p w:rsidR="00146BBC" w:rsidRDefault="00265DC5" w:rsidP="00280BBF">
      <w:pPr>
        <w:numPr>
          <w:ilvl w:val="0"/>
          <w:numId w:val="2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Handle all activities of Operation &amp; Good record as shift in charge</w:t>
      </w:r>
      <w:r w:rsidR="00D60E34">
        <w:rPr>
          <w:rFonts w:asciiTheme="majorHAnsi" w:eastAsia="Verdana" w:hAnsiTheme="majorHAnsi"/>
          <w:color w:val="00000A"/>
          <w:sz w:val="22"/>
          <w:szCs w:val="22"/>
        </w:rPr>
        <w:t>.</w:t>
      </w:r>
    </w:p>
    <w:p w:rsidR="00D60E34" w:rsidRDefault="00D60E34" w:rsidP="00D60E34">
      <w:p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</w:p>
    <w:p w:rsidR="00D60E34" w:rsidRDefault="00D60E34" w:rsidP="00D60E34">
      <w:p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</w:p>
    <w:p w:rsidR="00D60E34" w:rsidRDefault="00D60E34" w:rsidP="00D60E34">
      <w:p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</w:p>
    <w:p w:rsidR="00D60E34" w:rsidRDefault="00D60E34" w:rsidP="00D60E34">
      <w:p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</w:p>
    <w:p w:rsidR="00D60E34" w:rsidRDefault="00D60E34" w:rsidP="00D60E34">
      <w:p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</w:p>
    <w:p w:rsidR="00D60E34" w:rsidRPr="0097082E" w:rsidRDefault="00D60E34" w:rsidP="00D60E34">
      <w:p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</w:p>
    <w:p w:rsidR="0008520D" w:rsidRPr="0008520D" w:rsidRDefault="0008520D" w:rsidP="00020BA9">
      <w:pPr>
        <w:pStyle w:val="ListParagraph"/>
        <w:suppressAutoHyphens/>
        <w:spacing w:line="276" w:lineRule="auto"/>
        <w:ind w:left="502"/>
        <w:rPr>
          <w:rFonts w:asciiTheme="majorHAnsi" w:eastAsia="Verdana" w:hAnsiTheme="majorHAnsi"/>
          <w:color w:val="31849B" w:themeColor="accent5" w:themeShade="BF"/>
          <w:sz w:val="22"/>
          <w:szCs w:val="22"/>
        </w:rPr>
      </w:pPr>
    </w:p>
    <w:p w:rsidR="00146BBC" w:rsidRPr="001434B3" w:rsidRDefault="008E67FD" w:rsidP="00FA06F2">
      <w:pPr>
        <w:pStyle w:val="NoSpacing"/>
        <w:spacing w:line="276" w:lineRule="auto"/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</w:pPr>
      <w:r w:rsidRPr="008E67FD">
        <w:rPr>
          <w:rFonts w:asciiTheme="majorHAnsi" w:hAnsiTheme="majorHAnsi"/>
          <w:b/>
          <w:bCs/>
          <w:noProof/>
          <w:color w:val="00B0F0"/>
          <w:sz w:val="22"/>
          <w:szCs w:val="22"/>
          <w:lang w:val="en-IN" w:eastAsia="en-IN"/>
        </w:rPr>
        <w:pict>
          <v:shape id="_x0000_s1029" type="#_x0000_t32" style="position:absolute;margin-left:-39.25pt;margin-top:11.8pt;width:522.75pt;height:0;z-index:251662336" o:connectortype="straight"/>
        </w:pict>
      </w:r>
      <w:r w:rsidR="00020BA9" w:rsidRPr="001434B3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>KNOWLEDGE PURVIEW</w:t>
      </w:r>
      <w:r w:rsidR="00AC7B43" w:rsidRPr="001434B3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>:</w:t>
      </w:r>
    </w:p>
    <w:p w:rsidR="00AC7B43" w:rsidRPr="0097082E" w:rsidRDefault="00AC7B43" w:rsidP="00FA06F2">
      <w:pPr>
        <w:pStyle w:val="NoSpacing"/>
        <w:spacing w:line="276" w:lineRule="auto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</w:p>
    <w:p w:rsidR="00316D8E" w:rsidRPr="0097082E" w:rsidRDefault="00265DC5" w:rsidP="00280BBF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Working knowledge on ABB Solar Inverter.</w:t>
      </w:r>
    </w:p>
    <w:p w:rsidR="00146BBC" w:rsidRPr="0097082E" w:rsidRDefault="00265DC5" w:rsidP="00280BBF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Working knowledge of switch yard maintenance </w:t>
      </w:r>
    </w:p>
    <w:p w:rsidR="00146BBC" w:rsidRPr="0097082E" w:rsidRDefault="00265DC5" w:rsidP="00280BBF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Wor</w:t>
      </w:r>
      <w:r w:rsidR="009530C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king knowledge ABB </w:t>
      </w:r>
      <w:r w:rsidR="00BB2037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CBs,</w:t>
      </w:r>
      <w:r w:rsidR="009530C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Relays.</w:t>
      </w:r>
    </w:p>
    <w:p w:rsidR="00316D8E" w:rsidRPr="00D60E34" w:rsidRDefault="00265DC5" w:rsidP="00D60E34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Knowledge and troubleshooting experience in Inverter and Solar system </w:t>
      </w:r>
      <w:r w:rsidR="002F0E13"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Equipment</w:t>
      </w: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.</w:t>
      </w:r>
    </w:p>
    <w:p w:rsidR="00AC7B43" w:rsidRPr="0097082E" w:rsidRDefault="00265DC5" w:rsidP="00280BBF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/>
          <w:sz w:val="22"/>
          <w:szCs w:val="22"/>
        </w:rPr>
      </w:pPr>
      <w:r w:rsidRPr="0097082E">
        <w:rPr>
          <w:rFonts w:asciiTheme="majorHAnsi" w:hAnsiTheme="majorHAnsi"/>
          <w:color w:val="000000"/>
          <w:sz w:val="22"/>
          <w:szCs w:val="22"/>
        </w:rPr>
        <w:t xml:space="preserve"> Knowledge of</w:t>
      </w:r>
      <w:r w:rsidR="00D60E34"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>SCADA</w:t>
      </w:r>
      <w:r w:rsidR="00D60E34"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>D</w:t>
      </w:r>
      <w:r w:rsidR="009530CF">
        <w:rPr>
          <w:rFonts w:asciiTheme="majorHAnsi" w:hAnsiTheme="majorHAnsi"/>
          <w:sz w:val="22"/>
          <w:szCs w:val="22"/>
        </w:rPr>
        <w:t>rives</w:t>
      </w:r>
      <w:r w:rsidR="00AA4116" w:rsidRPr="0097082E">
        <w:rPr>
          <w:rFonts w:asciiTheme="majorHAnsi" w:hAnsiTheme="majorHAnsi"/>
          <w:sz w:val="22"/>
          <w:szCs w:val="22"/>
        </w:rPr>
        <w:t>.</w:t>
      </w:r>
    </w:p>
    <w:p w:rsidR="00AA4116" w:rsidRPr="0008520D" w:rsidRDefault="00AA4116" w:rsidP="00FA06F2">
      <w:pPr>
        <w:pStyle w:val="NoSpacing"/>
        <w:spacing w:line="276" w:lineRule="auto"/>
        <w:ind w:left="720"/>
        <w:rPr>
          <w:rFonts w:asciiTheme="majorHAnsi" w:hAnsiTheme="majorHAnsi"/>
          <w:color w:val="31849B" w:themeColor="accent5" w:themeShade="BF"/>
          <w:sz w:val="22"/>
          <w:szCs w:val="22"/>
        </w:rPr>
      </w:pPr>
    </w:p>
    <w:p w:rsidR="00084B1F" w:rsidRPr="001434B3" w:rsidRDefault="008E67FD" w:rsidP="00AA4116">
      <w:pPr>
        <w:pStyle w:val="NoSpacing"/>
        <w:spacing w:line="276" w:lineRule="auto"/>
        <w:rPr>
          <w:rFonts w:asciiTheme="majorHAnsi" w:hAnsiTheme="majorHAnsi"/>
          <w:color w:val="00B0F0"/>
        </w:rPr>
      </w:pPr>
      <w:r w:rsidRPr="008E67FD">
        <w:rPr>
          <w:rFonts w:asciiTheme="majorHAnsi" w:hAnsiTheme="majorHAnsi"/>
          <w:b/>
          <w:bCs/>
          <w:noProof/>
          <w:color w:val="00B0F0"/>
          <w:sz w:val="22"/>
          <w:szCs w:val="22"/>
          <w:lang w:val="en-IN" w:eastAsia="en-IN"/>
        </w:rPr>
        <w:pict>
          <v:shape id="_x0000_s1030" type="#_x0000_t32" style="position:absolute;margin-left:-39.3pt;margin-top:12.25pt;width:522.75pt;height:0;z-index:251664384" o:connectortype="straight"/>
        </w:pict>
      </w:r>
      <w:r w:rsidR="00AC7B43" w:rsidRPr="001434B3">
        <w:rPr>
          <w:rFonts w:asciiTheme="majorHAnsi" w:hAnsiTheme="majorHAnsi"/>
          <w:b/>
          <w:color w:val="00B0F0"/>
          <w:sz w:val="22"/>
          <w:szCs w:val="22"/>
        </w:rPr>
        <w:t>EDUCATIONAL QUALIFICATION</w:t>
      </w:r>
      <w:r w:rsidR="00AA4116" w:rsidRPr="001434B3">
        <w:rPr>
          <w:rFonts w:asciiTheme="majorHAnsi" w:hAnsiTheme="majorHAnsi"/>
          <w:b/>
          <w:color w:val="00B0F0"/>
          <w:sz w:val="22"/>
          <w:szCs w:val="22"/>
        </w:rPr>
        <w:t>:</w:t>
      </w:r>
    </w:p>
    <w:p w:rsidR="00AE7BEC" w:rsidRDefault="00AE7BEC" w:rsidP="00AE7BEC">
      <w:pPr>
        <w:pStyle w:val="ListParagraph"/>
        <w:tabs>
          <w:tab w:val="left" w:pos="2040"/>
        </w:tabs>
        <w:ind w:left="502"/>
        <w:rPr>
          <w:rFonts w:cs="Tahoma"/>
          <w:iCs/>
          <w:lang w:eastAsia="ar-SA"/>
        </w:rPr>
      </w:pPr>
    </w:p>
    <w:p w:rsidR="00AE7BEC" w:rsidRPr="00AE7BEC" w:rsidRDefault="00265DC5" w:rsidP="00280BBF">
      <w:pPr>
        <w:pStyle w:val="ListParagraph"/>
        <w:numPr>
          <w:ilvl w:val="0"/>
          <w:numId w:val="6"/>
        </w:numPr>
        <w:tabs>
          <w:tab w:val="left" w:pos="2040"/>
        </w:tabs>
        <w:rPr>
          <w:rFonts w:asciiTheme="majorHAnsi" w:hAnsiTheme="majorHAnsi" w:cs="Tahoma"/>
          <w:iCs/>
          <w:lang w:eastAsia="ar-SA"/>
        </w:rPr>
      </w:pPr>
      <w:r w:rsidRPr="00AE7BEC">
        <w:rPr>
          <w:rFonts w:asciiTheme="majorHAnsi" w:hAnsiTheme="majorHAnsi" w:cs="Tahoma"/>
          <w:iCs/>
          <w:lang w:eastAsia="ar-SA"/>
        </w:rPr>
        <w:t xml:space="preserve">I.T.I in Electrical from Ministry of </w:t>
      </w:r>
      <w:r w:rsidR="00BB2037" w:rsidRPr="00AE7BEC">
        <w:rPr>
          <w:rFonts w:asciiTheme="majorHAnsi" w:hAnsiTheme="majorHAnsi" w:cs="Tahoma"/>
          <w:iCs/>
          <w:lang w:eastAsia="ar-SA"/>
        </w:rPr>
        <w:t>labour</w:t>
      </w:r>
      <w:bookmarkStart w:id="0" w:name="_GoBack"/>
      <w:bookmarkEnd w:id="0"/>
      <w:r w:rsidR="00BB2037" w:rsidRPr="00AE7BEC">
        <w:rPr>
          <w:rFonts w:asciiTheme="majorHAnsi" w:hAnsiTheme="majorHAnsi" w:cs="Tahoma"/>
          <w:iCs/>
          <w:lang w:eastAsia="ar-SA"/>
        </w:rPr>
        <w:t xml:space="preserve"> and</w:t>
      </w:r>
      <w:r w:rsidRPr="00AE7BEC">
        <w:rPr>
          <w:rFonts w:asciiTheme="majorHAnsi" w:hAnsiTheme="majorHAnsi" w:cs="Tahoma"/>
          <w:iCs/>
          <w:lang w:eastAsia="ar-SA"/>
        </w:rPr>
        <w:t xml:space="preserve"> Employment Kanpur.</w:t>
      </w:r>
    </w:p>
    <w:p w:rsidR="00AE7BEC" w:rsidRPr="00AE7BEC" w:rsidRDefault="00AE7BEC" w:rsidP="00AE7BEC">
      <w:pPr>
        <w:pStyle w:val="ListParagraph"/>
        <w:tabs>
          <w:tab w:val="left" w:pos="2040"/>
        </w:tabs>
        <w:ind w:left="502"/>
        <w:rPr>
          <w:rFonts w:cs="Tahoma"/>
          <w:iCs/>
          <w:lang w:eastAsia="ar-SA"/>
        </w:rPr>
      </w:pPr>
    </w:p>
    <w:p w:rsidR="00AC7B43" w:rsidRPr="00AE7BEC" w:rsidRDefault="00AC7B43" w:rsidP="00FA06F2">
      <w:pPr>
        <w:pStyle w:val="NoSpacing"/>
        <w:spacing w:line="276" w:lineRule="auto"/>
        <w:ind w:left="720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889" w:tblpY="-47"/>
        <w:tblW w:w="0" w:type="auto"/>
        <w:tblLook w:val="04A0"/>
      </w:tblPr>
      <w:tblGrid>
        <w:gridCol w:w="2352"/>
        <w:gridCol w:w="3614"/>
        <w:gridCol w:w="696"/>
      </w:tblGrid>
      <w:tr w:rsidR="008E67FD" w:rsidTr="00AE7BEC">
        <w:tc>
          <w:tcPr>
            <w:tcW w:w="2352" w:type="dxa"/>
          </w:tcPr>
          <w:p w:rsidR="00AE7BEC" w:rsidRPr="00420828" w:rsidRDefault="00265DC5" w:rsidP="00AE7BEC">
            <w:pPr>
              <w:tabs>
                <w:tab w:val="left" w:pos="2040"/>
              </w:tabs>
              <w:rPr>
                <w:rFonts w:cs="Tahoma"/>
                <w:i/>
                <w:iCs/>
                <w:lang w:eastAsia="ar-SA"/>
              </w:rPr>
            </w:pPr>
            <w:r w:rsidRPr="00420828">
              <w:rPr>
                <w:rFonts w:cs="Tahoma"/>
                <w:i/>
                <w:iCs/>
                <w:lang w:eastAsia="ar-SA"/>
              </w:rPr>
              <w:t>Class/Degree</w:t>
            </w:r>
          </w:p>
        </w:tc>
        <w:tc>
          <w:tcPr>
            <w:tcW w:w="3614" w:type="dxa"/>
          </w:tcPr>
          <w:p w:rsidR="00AE7BEC" w:rsidRPr="00420828" w:rsidRDefault="00265DC5" w:rsidP="00AE7BEC">
            <w:pPr>
              <w:tabs>
                <w:tab w:val="left" w:pos="2040"/>
              </w:tabs>
              <w:rPr>
                <w:rFonts w:cs="Tahoma"/>
                <w:i/>
                <w:iCs/>
                <w:lang w:eastAsia="ar-SA"/>
              </w:rPr>
            </w:pPr>
            <w:r w:rsidRPr="00420828">
              <w:rPr>
                <w:rFonts w:cs="Tahoma"/>
                <w:i/>
                <w:iCs/>
                <w:lang w:eastAsia="ar-SA"/>
              </w:rPr>
              <w:t>Board/University</w:t>
            </w:r>
          </w:p>
        </w:tc>
        <w:tc>
          <w:tcPr>
            <w:tcW w:w="696" w:type="dxa"/>
          </w:tcPr>
          <w:p w:rsidR="00AE7BEC" w:rsidRPr="00420828" w:rsidRDefault="00265DC5" w:rsidP="00AE7BEC">
            <w:pPr>
              <w:tabs>
                <w:tab w:val="left" w:pos="2040"/>
              </w:tabs>
              <w:rPr>
                <w:rFonts w:cs="Tahoma"/>
                <w:i/>
                <w:iCs/>
                <w:lang w:eastAsia="ar-SA"/>
              </w:rPr>
            </w:pPr>
            <w:r w:rsidRPr="00420828">
              <w:rPr>
                <w:rFonts w:cs="Tahoma"/>
                <w:i/>
                <w:iCs/>
                <w:lang w:eastAsia="ar-SA"/>
              </w:rPr>
              <w:t>Year</w:t>
            </w:r>
          </w:p>
        </w:tc>
      </w:tr>
      <w:tr w:rsidR="008E67FD" w:rsidTr="00AE7BEC">
        <w:tc>
          <w:tcPr>
            <w:tcW w:w="2352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 w:rsidRPr="00420828">
              <w:rPr>
                <w:rFonts w:cs="Tahoma"/>
                <w:i/>
                <w:iCs/>
                <w:lang w:eastAsia="ar-SA"/>
              </w:rPr>
              <w:t xml:space="preserve">10TH </w:t>
            </w:r>
          </w:p>
        </w:tc>
        <w:tc>
          <w:tcPr>
            <w:tcW w:w="3614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PSEB, Mohali</w:t>
            </w:r>
          </w:p>
        </w:tc>
        <w:tc>
          <w:tcPr>
            <w:tcW w:w="696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2006</w:t>
            </w:r>
          </w:p>
        </w:tc>
      </w:tr>
      <w:tr w:rsidR="008E67FD" w:rsidTr="00AE7BEC">
        <w:tc>
          <w:tcPr>
            <w:tcW w:w="2352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 w:rsidRPr="00420828">
              <w:rPr>
                <w:rFonts w:cs="Tahoma"/>
                <w:i/>
                <w:iCs/>
                <w:lang w:eastAsia="ar-SA"/>
              </w:rPr>
              <w:t xml:space="preserve">12TH </w:t>
            </w:r>
          </w:p>
        </w:tc>
        <w:tc>
          <w:tcPr>
            <w:tcW w:w="3614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PSEB, Mohali</w:t>
            </w:r>
          </w:p>
        </w:tc>
        <w:tc>
          <w:tcPr>
            <w:tcW w:w="696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 w:rsidRPr="00420828">
              <w:rPr>
                <w:rFonts w:cs="Tahoma"/>
                <w:i/>
                <w:iCs/>
                <w:lang w:eastAsia="ar-SA"/>
              </w:rPr>
              <w:t>200</w:t>
            </w:r>
            <w:r w:rsidR="005A6C56">
              <w:rPr>
                <w:rFonts w:cs="Tahoma"/>
                <w:i/>
                <w:iCs/>
                <w:lang w:eastAsia="ar-SA"/>
              </w:rPr>
              <w:t>8</w:t>
            </w:r>
          </w:p>
        </w:tc>
      </w:tr>
      <w:tr w:rsidR="008E67FD" w:rsidTr="00AE7BEC">
        <w:tc>
          <w:tcPr>
            <w:tcW w:w="2352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ITI (Electrical)</w:t>
            </w:r>
          </w:p>
        </w:tc>
        <w:tc>
          <w:tcPr>
            <w:tcW w:w="3614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PSBTE &amp; IT, Chandigarh</w:t>
            </w:r>
          </w:p>
        </w:tc>
        <w:tc>
          <w:tcPr>
            <w:tcW w:w="696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2010</w:t>
            </w:r>
          </w:p>
        </w:tc>
      </w:tr>
      <w:tr w:rsidR="008E67FD" w:rsidTr="00AE7BEC">
        <w:tc>
          <w:tcPr>
            <w:tcW w:w="2352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Diploma (Electrical)</w:t>
            </w:r>
          </w:p>
        </w:tc>
        <w:tc>
          <w:tcPr>
            <w:tcW w:w="3614" w:type="dxa"/>
          </w:tcPr>
          <w:p w:rsidR="00AE7BEC" w:rsidRDefault="00265DC5" w:rsidP="00AE7BEC">
            <w:r>
              <w:rPr>
                <w:rFonts w:cs="Tahoma"/>
                <w:i/>
                <w:iCs/>
                <w:lang w:eastAsia="ar-SA"/>
              </w:rPr>
              <w:t>PSBTE &amp; IT, Chandigarh</w:t>
            </w:r>
          </w:p>
        </w:tc>
        <w:tc>
          <w:tcPr>
            <w:tcW w:w="696" w:type="dxa"/>
          </w:tcPr>
          <w:p w:rsidR="00AE7BEC" w:rsidRPr="00420828" w:rsidRDefault="00265DC5" w:rsidP="00AE7BEC">
            <w:pPr>
              <w:tabs>
                <w:tab w:val="left" w:pos="2040"/>
              </w:tabs>
              <w:jc w:val="both"/>
              <w:rPr>
                <w:rFonts w:cs="Tahoma"/>
                <w:i/>
                <w:iCs/>
                <w:lang w:eastAsia="ar-SA"/>
              </w:rPr>
            </w:pPr>
            <w:r>
              <w:rPr>
                <w:rFonts w:cs="Tahoma"/>
                <w:i/>
                <w:iCs/>
                <w:lang w:eastAsia="ar-SA"/>
              </w:rPr>
              <w:t>2013</w:t>
            </w:r>
          </w:p>
        </w:tc>
      </w:tr>
    </w:tbl>
    <w:p w:rsidR="00AE7BEC" w:rsidRDefault="00AE7BEC" w:rsidP="00AE7BEC">
      <w:pPr>
        <w:pStyle w:val="ListParagraph"/>
        <w:tabs>
          <w:tab w:val="left" w:pos="2040"/>
        </w:tabs>
        <w:ind w:left="344"/>
        <w:rPr>
          <w:rFonts w:asciiTheme="majorHAnsi" w:eastAsiaTheme="majorEastAsia" w:hAnsiTheme="majorHAnsi" w:cs="Tahoma"/>
          <w:i/>
          <w:iCs/>
          <w:color w:val="4F81BD" w:themeColor="accent1"/>
          <w:szCs w:val="26"/>
          <w:lang w:eastAsia="ar-SA"/>
        </w:rPr>
      </w:pPr>
    </w:p>
    <w:p w:rsidR="00AE7BEC" w:rsidRDefault="00AE7BEC" w:rsidP="00AE7BEC">
      <w:pPr>
        <w:pStyle w:val="ListParagraph"/>
        <w:tabs>
          <w:tab w:val="left" w:pos="2040"/>
        </w:tabs>
        <w:ind w:left="344"/>
        <w:rPr>
          <w:rFonts w:asciiTheme="majorHAnsi" w:eastAsiaTheme="majorEastAsia" w:hAnsiTheme="majorHAnsi" w:cs="Tahoma"/>
          <w:i/>
          <w:iCs/>
          <w:color w:val="4F81BD" w:themeColor="accent1"/>
          <w:szCs w:val="26"/>
          <w:lang w:eastAsia="ar-SA"/>
        </w:rPr>
      </w:pPr>
    </w:p>
    <w:p w:rsidR="00AE7BEC" w:rsidRDefault="00AE7BEC" w:rsidP="00AE7BEC">
      <w:pPr>
        <w:pStyle w:val="ListParagraph"/>
        <w:tabs>
          <w:tab w:val="left" w:pos="2040"/>
        </w:tabs>
        <w:ind w:left="344"/>
        <w:rPr>
          <w:rFonts w:asciiTheme="majorHAnsi" w:eastAsiaTheme="majorEastAsia" w:hAnsiTheme="majorHAnsi" w:cs="Tahoma"/>
          <w:i/>
          <w:iCs/>
          <w:color w:val="4F81BD" w:themeColor="accent1"/>
          <w:szCs w:val="26"/>
          <w:lang w:eastAsia="ar-SA"/>
        </w:rPr>
      </w:pPr>
    </w:p>
    <w:p w:rsidR="00AE7BEC" w:rsidRDefault="00AE7BEC" w:rsidP="00AE7BEC">
      <w:pPr>
        <w:pStyle w:val="ListParagraph"/>
        <w:tabs>
          <w:tab w:val="left" w:pos="2040"/>
        </w:tabs>
        <w:ind w:left="344"/>
        <w:rPr>
          <w:rFonts w:asciiTheme="majorHAnsi" w:eastAsiaTheme="majorEastAsia" w:hAnsiTheme="majorHAnsi" w:cs="Tahoma"/>
          <w:i/>
          <w:iCs/>
          <w:color w:val="4F81BD" w:themeColor="accent1"/>
          <w:szCs w:val="26"/>
          <w:lang w:eastAsia="ar-SA"/>
        </w:rPr>
      </w:pPr>
    </w:p>
    <w:p w:rsidR="00AE7BEC" w:rsidRPr="00FF3428" w:rsidRDefault="00AE7BEC" w:rsidP="00AE7BEC">
      <w:pPr>
        <w:pStyle w:val="ListParagraph"/>
        <w:tabs>
          <w:tab w:val="left" w:pos="2040"/>
        </w:tabs>
        <w:ind w:left="344"/>
        <w:rPr>
          <w:rFonts w:cs="Tahoma"/>
          <w:i/>
          <w:iCs/>
          <w:lang w:eastAsia="ar-SA"/>
        </w:rPr>
      </w:pPr>
    </w:p>
    <w:p w:rsidR="00AA4116" w:rsidRDefault="00AA4116" w:rsidP="00AA4116">
      <w:pPr>
        <w:pStyle w:val="NoSpacing"/>
        <w:spacing w:line="276" w:lineRule="auto"/>
        <w:ind w:left="540"/>
        <w:rPr>
          <w:rFonts w:asciiTheme="majorHAnsi" w:hAnsiTheme="majorHAnsi"/>
          <w:bCs/>
          <w:color w:val="00B0F0"/>
          <w:sz w:val="22"/>
          <w:szCs w:val="22"/>
        </w:rPr>
      </w:pPr>
    </w:p>
    <w:p w:rsidR="00FC4B06" w:rsidRPr="001434B3" w:rsidRDefault="00FC4B06" w:rsidP="00AA4116">
      <w:pPr>
        <w:pStyle w:val="NoSpacing"/>
        <w:spacing w:line="276" w:lineRule="auto"/>
        <w:ind w:left="540"/>
        <w:rPr>
          <w:rFonts w:asciiTheme="majorHAnsi" w:hAnsiTheme="majorHAnsi"/>
          <w:bCs/>
          <w:color w:val="00B0F0"/>
          <w:sz w:val="22"/>
          <w:szCs w:val="22"/>
        </w:rPr>
      </w:pPr>
    </w:p>
    <w:p w:rsidR="00AA4116" w:rsidRPr="001434B3" w:rsidRDefault="008E67FD" w:rsidP="00AA4116">
      <w:pPr>
        <w:pStyle w:val="NoSpacing"/>
        <w:spacing w:line="276" w:lineRule="auto"/>
        <w:jc w:val="both"/>
        <w:rPr>
          <w:rFonts w:asciiTheme="majorHAnsi" w:hAnsiTheme="majorHAnsi"/>
          <w:b/>
          <w:color w:val="00B0F0"/>
          <w:sz w:val="22"/>
          <w:szCs w:val="22"/>
        </w:rPr>
      </w:pPr>
      <w:r w:rsidRPr="008E67FD">
        <w:rPr>
          <w:rFonts w:asciiTheme="majorHAnsi" w:hAnsiTheme="majorHAnsi"/>
          <w:b/>
          <w:bCs/>
          <w:noProof/>
          <w:color w:val="00B0F0"/>
          <w:sz w:val="22"/>
          <w:szCs w:val="22"/>
          <w:lang w:val="en-IN" w:eastAsia="en-IN"/>
        </w:rPr>
        <w:pict>
          <v:shape id="_x0000_s1031" type="#_x0000_t32" style="position:absolute;left:0;text-align:left;margin-left:-39.6pt;margin-top:12.3pt;width:522.75pt;height:0;z-index:251665408" o:connectortype="straight"/>
        </w:pict>
      </w:r>
      <w:r w:rsidR="00265DC5" w:rsidRPr="001434B3">
        <w:rPr>
          <w:rFonts w:asciiTheme="majorHAnsi" w:hAnsiTheme="majorHAnsi"/>
          <w:b/>
          <w:color w:val="00B0F0"/>
          <w:sz w:val="22"/>
          <w:szCs w:val="22"/>
        </w:rPr>
        <w:t>OTHER INFORMATION:</w:t>
      </w:r>
    </w:p>
    <w:p w:rsidR="002779B2" w:rsidRPr="0097082E" w:rsidRDefault="002779B2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</w:p>
    <w:p w:rsidR="004474E1" w:rsidRPr="005F7920" w:rsidRDefault="00265DC5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5F7920">
        <w:rPr>
          <w:rFonts w:asciiTheme="majorHAnsi" w:hAnsiTheme="majorHAnsi"/>
          <w:sz w:val="22"/>
          <w:szCs w:val="22"/>
        </w:rPr>
        <w:t>Name</w:t>
      </w:r>
      <w:r w:rsidRPr="005F7920">
        <w:rPr>
          <w:rFonts w:asciiTheme="majorHAnsi" w:hAnsiTheme="majorHAnsi"/>
          <w:sz w:val="22"/>
          <w:szCs w:val="22"/>
        </w:rPr>
        <w:tab/>
      </w:r>
      <w:r w:rsidRPr="005F7920">
        <w:rPr>
          <w:rFonts w:asciiTheme="majorHAnsi" w:hAnsiTheme="majorHAnsi"/>
          <w:sz w:val="22"/>
          <w:szCs w:val="22"/>
        </w:rPr>
        <w:tab/>
      </w:r>
      <w:r w:rsidR="00084B1F" w:rsidRPr="005F7920">
        <w:rPr>
          <w:rFonts w:asciiTheme="majorHAnsi" w:hAnsiTheme="majorHAnsi"/>
          <w:sz w:val="22"/>
          <w:szCs w:val="22"/>
        </w:rPr>
        <w:tab/>
      </w:r>
      <w:r w:rsidR="003A07A2" w:rsidRPr="005F7920">
        <w:rPr>
          <w:rFonts w:asciiTheme="majorHAnsi" w:hAnsiTheme="majorHAnsi"/>
          <w:sz w:val="22"/>
          <w:szCs w:val="22"/>
        </w:rPr>
        <w:t>: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>RAJEEV KUMAR</w:t>
      </w:r>
    </w:p>
    <w:p w:rsidR="004474E1" w:rsidRPr="005F7920" w:rsidRDefault="00265DC5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5F7920">
        <w:rPr>
          <w:rFonts w:asciiTheme="majorHAnsi" w:hAnsiTheme="majorHAnsi"/>
          <w:sz w:val="22"/>
          <w:szCs w:val="22"/>
        </w:rPr>
        <w:t>Date of Birth</w:t>
      </w:r>
      <w:r w:rsidR="00084B1F" w:rsidRPr="005F7920">
        <w:rPr>
          <w:rFonts w:asciiTheme="majorHAnsi" w:hAnsiTheme="majorHAnsi"/>
          <w:sz w:val="22"/>
          <w:szCs w:val="22"/>
        </w:rPr>
        <w:tab/>
      </w:r>
      <w:r w:rsidR="00E815B1" w:rsidRPr="005F7920">
        <w:rPr>
          <w:rFonts w:asciiTheme="majorHAnsi" w:hAnsiTheme="majorHAnsi"/>
          <w:sz w:val="22"/>
          <w:szCs w:val="22"/>
        </w:rPr>
        <w:tab/>
      </w:r>
      <w:r w:rsidR="00401D36" w:rsidRPr="005F7920">
        <w:rPr>
          <w:rFonts w:asciiTheme="majorHAnsi" w:hAnsiTheme="majorHAnsi"/>
          <w:sz w:val="22"/>
          <w:szCs w:val="22"/>
        </w:rPr>
        <w:t xml:space="preserve">: 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>07/02/1990</w:t>
      </w:r>
    </w:p>
    <w:p w:rsidR="004474E1" w:rsidRPr="005F7920" w:rsidRDefault="00265DC5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5F7920">
        <w:rPr>
          <w:rFonts w:asciiTheme="majorHAnsi" w:hAnsiTheme="majorHAnsi"/>
          <w:sz w:val="22"/>
          <w:szCs w:val="22"/>
        </w:rPr>
        <w:t>Father’s Name</w:t>
      </w:r>
      <w:r w:rsidR="00084B1F" w:rsidRPr="005F7920">
        <w:rPr>
          <w:rFonts w:asciiTheme="majorHAnsi" w:hAnsiTheme="majorHAnsi"/>
          <w:sz w:val="22"/>
          <w:szCs w:val="22"/>
        </w:rPr>
        <w:tab/>
      </w:r>
      <w:r w:rsidR="00E815B1" w:rsidRPr="005F7920">
        <w:rPr>
          <w:rFonts w:asciiTheme="majorHAnsi" w:hAnsiTheme="majorHAnsi"/>
          <w:sz w:val="22"/>
          <w:szCs w:val="22"/>
        </w:rPr>
        <w:tab/>
      </w:r>
      <w:r w:rsidR="00514EFA" w:rsidRPr="005F7920">
        <w:rPr>
          <w:rFonts w:asciiTheme="majorHAnsi" w:hAnsiTheme="majorHAnsi"/>
          <w:sz w:val="22"/>
          <w:szCs w:val="22"/>
        </w:rPr>
        <w:t xml:space="preserve">:  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>MR</w:t>
      </w:r>
      <w:r w:rsidR="00AE7BEC" w:rsidRPr="005F7920">
        <w:rPr>
          <w:rFonts w:asciiTheme="majorHAnsi" w:hAnsiTheme="majorHAnsi" w:cs="Tahoma"/>
          <w:iCs/>
          <w:sz w:val="22"/>
          <w:szCs w:val="22"/>
          <w:lang w:eastAsia="ar-SA"/>
        </w:rPr>
        <w:t xml:space="preserve">. 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>PARSHOTAM LAL</w:t>
      </w:r>
    </w:p>
    <w:p w:rsidR="00F83561" w:rsidRPr="005F7920" w:rsidRDefault="00265DC5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5F7920">
        <w:rPr>
          <w:rFonts w:asciiTheme="majorHAnsi" w:hAnsiTheme="majorHAnsi"/>
          <w:sz w:val="22"/>
          <w:szCs w:val="22"/>
        </w:rPr>
        <w:t xml:space="preserve">Permanent </w:t>
      </w:r>
      <w:r w:rsidR="004474E1" w:rsidRPr="005F7920">
        <w:rPr>
          <w:rFonts w:asciiTheme="majorHAnsi" w:hAnsiTheme="majorHAnsi"/>
          <w:sz w:val="22"/>
          <w:szCs w:val="22"/>
        </w:rPr>
        <w:t>Address</w:t>
      </w:r>
      <w:r w:rsidR="00E815B1" w:rsidRPr="005F7920">
        <w:rPr>
          <w:rFonts w:asciiTheme="majorHAnsi" w:hAnsiTheme="majorHAnsi"/>
          <w:sz w:val="22"/>
          <w:szCs w:val="22"/>
        </w:rPr>
        <w:tab/>
      </w:r>
      <w:r w:rsidR="004474E1" w:rsidRPr="005F7920">
        <w:rPr>
          <w:rFonts w:asciiTheme="majorHAnsi" w:hAnsiTheme="majorHAnsi"/>
          <w:sz w:val="22"/>
          <w:szCs w:val="22"/>
        </w:rPr>
        <w:t>:</w:t>
      </w:r>
      <w:r w:rsidR="00D60E34">
        <w:rPr>
          <w:rFonts w:asciiTheme="majorHAnsi" w:hAnsiTheme="majorHAnsi"/>
          <w:sz w:val="22"/>
          <w:szCs w:val="22"/>
        </w:rPr>
        <w:t xml:space="preserve"> </w:t>
      </w:r>
      <w:r w:rsidR="00AE7BEC" w:rsidRPr="005F7920">
        <w:rPr>
          <w:rFonts w:asciiTheme="majorHAnsi" w:hAnsiTheme="majorHAnsi" w:cs="Tahoma"/>
          <w:iCs/>
          <w:sz w:val="22"/>
          <w:szCs w:val="22"/>
          <w:lang w:eastAsia="ar-SA"/>
        </w:rPr>
        <w:t xml:space="preserve">Near 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>Peerkhana, Ram Tirth</w:t>
      </w:r>
      <w:r w:rsidR="00D60E34">
        <w:rPr>
          <w:rFonts w:asciiTheme="majorHAnsi" w:hAnsiTheme="majorHAnsi" w:cs="Tahoma"/>
          <w:iCs/>
          <w:sz w:val="22"/>
          <w:szCs w:val="22"/>
          <w:lang w:eastAsia="ar-SA"/>
        </w:rPr>
        <w:t xml:space="preserve"> 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 xml:space="preserve">Jagga, </w:t>
      </w:r>
      <w:r w:rsidR="00BB2037">
        <w:rPr>
          <w:rFonts w:asciiTheme="majorHAnsi" w:hAnsiTheme="majorHAnsi" w:cs="Tahoma"/>
          <w:iCs/>
          <w:sz w:val="22"/>
          <w:szCs w:val="22"/>
          <w:lang w:eastAsia="ar-SA"/>
        </w:rPr>
        <w:t>Dist.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 xml:space="preserve"> Bathinda (151302).</w:t>
      </w:r>
    </w:p>
    <w:p w:rsidR="0085574F" w:rsidRPr="005F7920" w:rsidRDefault="00265DC5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5F7920">
        <w:rPr>
          <w:rFonts w:asciiTheme="majorHAnsi" w:hAnsiTheme="majorHAnsi"/>
          <w:sz w:val="22"/>
          <w:szCs w:val="22"/>
        </w:rPr>
        <w:t xml:space="preserve">Languages Known      </w:t>
      </w:r>
      <w:r w:rsidRPr="005F7920">
        <w:rPr>
          <w:rFonts w:asciiTheme="majorHAnsi" w:hAnsiTheme="majorHAnsi"/>
          <w:sz w:val="22"/>
          <w:szCs w:val="22"/>
        </w:rPr>
        <w:tab/>
        <w:t xml:space="preserve">:   </w:t>
      </w:r>
      <w:r w:rsidR="00BB2037" w:rsidRPr="005F7920">
        <w:rPr>
          <w:rFonts w:asciiTheme="majorHAnsi" w:hAnsiTheme="majorHAnsi"/>
          <w:sz w:val="22"/>
          <w:szCs w:val="22"/>
        </w:rPr>
        <w:t>English,</w:t>
      </w:r>
      <w:r w:rsidR="00D60E34">
        <w:rPr>
          <w:rFonts w:asciiTheme="majorHAnsi" w:hAnsiTheme="majorHAnsi"/>
          <w:sz w:val="22"/>
          <w:szCs w:val="22"/>
        </w:rPr>
        <w:t xml:space="preserve"> </w:t>
      </w:r>
      <w:r w:rsidR="00BB2037" w:rsidRPr="005F7920">
        <w:rPr>
          <w:rFonts w:asciiTheme="majorHAnsi" w:hAnsiTheme="majorHAnsi"/>
          <w:sz w:val="22"/>
          <w:szCs w:val="22"/>
        </w:rPr>
        <w:t>Hindi,</w:t>
      </w:r>
      <w:r w:rsidR="00D60E34">
        <w:rPr>
          <w:rFonts w:asciiTheme="majorHAnsi" w:hAnsiTheme="majorHAnsi"/>
          <w:sz w:val="22"/>
          <w:szCs w:val="22"/>
        </w:rPr>
        <w:t xml:space="preserve"> </w:t>
      </w:r>
      <w:r w:rsidR="00BB2037" w:rsidRPr="005F7920">
        <w:rPr>
          <w:rFonts w:asciiTheme="majorHAnsi" w:hAnsiTheme="majorHAnsi"/>
          <w:sz w:val="22"/>
          <w:szCs w:val="22"/>
        </w:rPr>
        <w:t>and Punjabi</w:t>
      </w:r>
      <w:r w:rsidR="002779B2" w:rsidRPr="005F7920">
        <w:rPr>
          <w:rFonts w:asciiTheme="majorHAnsi" w:hAnsiTheme="majorHAnsi"/>
          <w:sz w:val="22"/>
          <w:szCs w:val="22"/>
        </w:rPr>
        <w:t>.</w:t>
      </w:r>
    </w:p>
    <w:p w:rsidR="00084B1F" w:rsidRPr="005F7920" w:rsidRDefault="00265DC5" w:rsidP="00084B1F">
      <w:pPr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5F7920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Willing </w:t>
      </w:r>
      <w:r w:rsidR="00BB2037" w:rsidRPr="005F7920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to Relocate</w:t>
      </w:r>
      <w:r w:rsidRPr="005F7920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ab/>
        <w:t>:  Yes.</w:t>
      </w:r>
    </w:p>
    <w:p w:rsidR="00E15350" w:rsidRPr="005F7920" w:rsidRDefault="00265DC5" w:rsidP="00926D11">
      <w:pPr>
        <w:rPr>
          <w:rFonts w:asciiTheme="majorHAnsi" w:hAnsiTheme="majorHAnsi"/>
          <w:sz w:val="22"/>
          <w:szCs w:val="22"/>
        </w:rPr>
      </w:pPr>
      <w:r w:rsidRPr="005F7920">
        <w:rPr>
          <w:rFonts w:asciiTheme="majorHAnsi" w:hAnsiTheme="majorHAnsi"/>
          <w:sz w:val="22"/>
          <w:szCs w:val="22"/>
        </w:rPr>
        <w:t>Preferred Location</w:t>
      </w:r>
      <w:r w:rsidR="00E815B1" w:rsidRPr="005F7920">
        <w:rPr>
          <w:rFonts w:asciiTheme="majorHAnsi" w:hAnsiTheme="majorHAnsi"/>
          <w:sz w:val="22"/>
          <w:szCs w:val="22"/>
        </w:rPr>
        <w:tab/>
      </w:r>
      <w:r w:rsidR="006666F1" w:rsidRPr="005F7920">
        <w:rPr>
          <w:rFonts w:asciiTheme="majorHAnsi" w:hAnsiTheme="majorHAnsi"/>
          <w:sz w:val="22"/>
          <w:szCs w:val="22"/>
        </w:rPr>
        <w:t xml:space="preserve">: </w:t>
      </w:r>
      <w:r w:rsidR="00BB2037" w:rsidRPr="005F7920">
        <w:rPr>
          <w:rFonts w:asciiTheme="majorHAnsi" w:hAnsiTheme="majorHAnsi"/>
          <w:sz w:val="22"/>
          <w:szCs w:val="22"/>
        </w:rPr>
        <w:t>Anywhere in</w:t>
      </w:r>
      <w:r w:rsidR="006666F1" w:rsidRPr="005F7920">
        <w:rPr>
          <w:rFonts w:asciiTheme="majorHAnsi" w:hAnsiTheme="majorHAnsi"/>
          <w:sz w:val="22"/>
          <w:szCs w:val="22"/>
        </w:rPr>
        <w:t xml:space="preserve"> India.</w:t>
      </w:r>
    </w:p>
    <w:p w:rsidR="00A400EF" w:rsidRDefault="00A400EF" w:rsidP="006666F1">
      <w:pPr>
        <w:pStyle w:val="NoSpacing"/>
        <w:spacing w:line="276" w:lineRule="auto"/>
        <w:rPr>
          <w:rFonts w:asciiTheme="majorHAnsi" w:hAnsiTheme="majorHAnsi"/>
          <w:b/>
          <w:sz w:val="22"/>
          <w:szCs w:val="22"/>
        </w:rPr>
      </w:pPr>
    </w:p>
    <w:p w:rsidR="005F7920" w:rsidRPr="001434B3" w:rsidRDefault="005F7920" w:rsidP="006666F1">
      <w:pPr>
        <w:pStyle w:val="NoSpacing"/>
        <w:spacing w:line="276" w:lineRule="auto"/>
        <w:rPr>
          <w:rFonts w:asciiTheme="majorHAnsi" w:hAnsiTheme="majorHAnsi"/>
          <w:b/>
          <w:color w:val="00B0F0"/>
          <w:sz w:val="22"/>
          <w:szCs w:val="22"/>
        </w:rPr>
      </w:pPr>
    </w:p>
    <w:p w:rsidR="00E815B1" w:rsidRPr="001434B3" w:rsidRDefault="00265DC5" w:rsidP="00E815B1">
      <w:pPr>
        <w:pStyle w:val="NoSpacing"/>
        <w:spacing w:line="276" w:lineRule="auto"/>
        <w:rPr>
          <w:rFonts w:asciiTheme="majorHAnsi" w:hAnsiTheme="majorHAnsi"/>
          <w:b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color w:val="00B0F0"/>
          <w:sz w:val="22"/>
          <w:szCs w:val="22"/>
        </w:rPr>
        <w:t>DECLARATION:</w:t>
      </w:r>
    </w:p>
    <w:p w:rsidR="0097082E" w:rsidRPr="00921589" w:rsidRDefault="0097082E" w:rsidP="0097082E">
      <w:pPr>
        <w:rPr>
          <w:rFonts w:asciiTheme="majorHAnsi" w:hAnsiTheme="majorHAnsi"/>
          <w:sz w:val="20"/>
        </w:rPr>
      </w:pPr>
    </w:p>
    <w:p w:rsidR="0097082E" w:rsidRPr="0097082E" w:rsidRDefault="00265DC5" w:rsidP="0097082E">
      <w:pPr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I hereby declare that all the details furnished here are true to the best of my knowledge.</w:t>
      </w:r>
    </w:p>
    <w:p w:rsidR="0097082E" w:rsidRDefault="0097082E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</w:p>
    <w:p w:rsidR="00E815B1" w:rsidRPr="0097082E" w:rsidRDefault="00265DC5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Name:   </w:t>
      </w:r>
      <w:r w:rsidR="005A6C56">
        <w:rPr>
          <w:rFonts w:asciiTheme="majorHAnsi" w:hAnsiTheme="majorHAnsi" w:cs="Tahoma"/>
          <w:iCs/>
          <w:sz w:val="22"/>
          <w:szCs w:val="22"/>
          <w:lang w:eastAsia="ar-SA"/>
        </w:rPr>
        <w:t>RAJEEVKUMAR</w:t>
      </w:r>
      <w:r w:rsidR="00A77041" w:rsidRPr="0097082E">
        <w:rPr>
          <w:rFonts w:asciiTheme="majorHAnsi" w:hAnsiTheme="majorHAnsi"/>
          <w:sz w:val="22"/>
          <w:szCs w:val="22"/>
        </w:rPr>
        <w:tab/>
      </w:r>
      <w:r w:rsidR="00A77041" w:rsidRPr="0097082E">
        <w:rPr>
          <w:rFonts w:asciiTheme="majorHAnsi" w:hAnsiTheme="majorHAnsi"/>
          <w:sz w:val="22"/>
          <w:szCs w:val="22"/>
        </w:rPr>
        <w:tab/>
      </w:r>
    </w:p>
    <w:p w:rsidR="006B7803" w:rsidRPr="0097082E" w:rsidRDefault="00265DC5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Place</w:t>
      </w:r>
      <w:r w:rsidRPr="0097082E">
        <w:rPr>
          <w:rFonts w:asciiTheme="majorHAnsi" w:hAnsiTheme="majorHAnsi"/>
          <w:sz w:val="22"/>
          <w:szCs w:val="22"/>
        </w:rPr>
        <w:softHyphen/>
      </w:r>
      <w:r w:rsidR="002978EC">
        <w:rPr>
          <w:rFonts w:asciiTheme="majorHAnsi" w:hAnsiTheme="majorHAnsi"/>
          <w:sz w:val="22"/>
          <w:szCs w:val="22"/>
        </w:rPr>
        <w:t xml:space="preserve">:    </w:t>
      </w:r>
      <w:r w:rsidR="0097082E">
        <w:rPr>
          <w:rFonts w:asciiTheme="majorHAnsi" w:hAnsiTheme="majorHAnsi"/>
          <w:sz w:val="22"/>
          <w:szCs w:val="22"/>
        </w:rPr>
        <w:t>Punjab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="00A77041" w:rsidRPr="0097082E">
        <w:rPr>
          <w:rFonts w:asciiTheme="majorHAnsi" w:hAnsiTheme="majorHAnsi"/>
          <w:sz w:val="22"/>
          <w:szCs w:val="22"/>
        </w:rPr>
        <w:tab/>
      </w:r>
      <w:r w:rsidR="00A77041" w:rsidRPr="0097082E">
        <w:rPr>
          <w:rFonts w:asciiTheme="majorHAnsi" w:hAnsiTheme="majorHAnsi"/>
          <w:sz w:val="22"/>
          <w:szCs w:val="22"/>
        </w:rPr>
        <w:tab/>
      </w:r>
      <w:r w:rsidR="00A77041"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="008E67FD" w:rsidRPr="008E67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6B7803" w:rsidRPr="0097082E" w:rsidSect="0097082E">
      <w:pgSz w:w="11907" w:h="16839" w:code="9"/>
      <w:pgMar w:top="851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AA1"/>
    <w:multiLevelType w:val="hybridMultilevel"/>
    <w:tmpl w:val="50089F0E"/>
    <w:lvl w:ilvl="0" w:tplc="23EA0CF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D5FCB5E6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EF1CC90E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960A651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D346CF4A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EE4FDD8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12AC75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1308B3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D5162FA4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86B1F52"/>
    <w:multiLevelType w:val="hybridMultilevel"/>
    <w:tmpl w:val="7756B452"/>
    <w:lvl w:ilvl="0" w:tplc="D7C434D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6B26290A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CDC4507C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EC0587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DC10F76E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5AC0B32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D582AD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42CC08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C78430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94E7A58"/>
    <w:multiLevelType w:val="hybridMultilevel"/>
    <w:tmpl w:val="C58AF376"/>
    <w:lvl w:ilvl="0" w:tplc="AA54E84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DBC316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980189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660C6F8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72A6C8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2BEF64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A9010D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B422A9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C6EF43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609340C8"/>
    <w:multiLevelType w:val="hybridMultilevel"/>
    <w:tmpl w:val="D3C4B9A4"/>
    <w:lvl w:ilvl="0" w:tplc="9294CBA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628E6BF8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87FEBFAA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0C0A35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3445290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4B293D4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6FAF13E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6FB0189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9EEBD6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89360F4"/>
    <w:multiLevelType w:val="hybridMultilevel"/>
    <w:tmpl w:val="006466FA"/>
    <w:lvl w:ilvl="0" w:tplc="981022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D56F284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73D41430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ED7674CE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6832D730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41A4882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6A837A2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2F656DE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608C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896DD7"/>
    <w:multiLevelType w:val="hybridMultilevel"/>
    <w:tmpl w:val="04207B92"/>
    <w:lvl w:ilvl="0" w:tplc="25802C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11EB1AA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E82D00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3C864F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CF0470E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9398DC80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4B2F12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11AC52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8E34E30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4474E1"/>
    <w:rsid w:val="00001D3D"/>
    <w:rsid w:val="00006876"/>
    <w:rsid w:val="0001628F"/>
    <w:rsid w:val="00017F07"/>
    <w:rsid w:val="00020BA9"/>
    <w:rsid w:val="0002178B"/>
    <w:rsid w:val="000248D3"/>
    <w:rsid w:val="00025EC3"/>
    <w:rsid w:val="00036316"/>
    <w:rsid w:val="00036985"/>
    <w:rsid w:val="00040847"/>
    <w:rsid w:val="000408E1"/>
    <w:rsid w:val="0005408C"/>
    <w:rsid w:val="000572CB"/>
    <w:rsid w:val="0007395B"/>
    <w:rsid w:val="00084B1F"/>
    <w:rsid w:val="0008520D"/>
    <w:rsid w:val="00086E45"/>
    <w:rsid w:val="00092E1C"/>
    <w:rsid w:val="00097BB4"/>
    <w:rsid w:val="000A0E4A"/>
    <w:rsid w:val="000A5A6E"/>
    <w:rsid w:val="000A5F6F"/>
    <w:rsid w:val="000A7718"/>
    <w:rsid w:val="000B6BC1"/>
    <w:rsid w:val="000D16E5"/>
    <w:rsid w:val="000D1D8C"/>
    <w:rsid w:val="000D48C5"/>
    <w:rsid w:val="000F2E17"/>
    <w:rsid w:val="000F52AC"/>
    <w:rsid w:val="000F549B"/>
    <w:rsid w:val="0010275B"/>
    <w:rsid w:val="001047D1"/>
    <w:rsid w:val="00104FF7"/>
    <w:rsid w:val="00112F63"/>
    <w:rsid w:val="00131E5B"/>
    <w:rsid w:val="001434B3"/>
    <w:rsid w:val="00146BBC"/>
    <w:rsid w:val="001548A1"/>
    <w:rsid w:val="00160F20"/>
    <w:rsid w:val="00182E6C"/>
    <w:rsid w:val="001854F1"/>
    <w:rsid w:val="001B0FBB"/>
    <w:rsid w:val="001B4F70"/>
    <w:rsid w:val="001C0DBA"/>
    <w:rsid w:val="001C16C7"/>
    <w:rsid w:val="001C7180"/>
    <w:rsid w:val="001E2354"/>
    <w:rsid w:val="001F1DB6"/>
    <w:rsid w:val="001F615B"/>
    <w:rsid w:val="002022EC"/>
    <w:rsid w:val="00216242"/>
    <w:rsid w:val="0021754A"/>
    <w:rsid w:val="00217ADA"/>
    <w:rsid w:val="00224223"/>
    <w:rsid w:val="00227DF9"/>
    <w:rsid w:val="002348F0"/>
    <w:rsid w:val="00235507"/>
    <w:rsid w:val="00235887"/>
    <w:rsid w:val="0023722B"/>
    <w:rsid w:val="0025294F"/>
    <w:rsid w:val="00254640"/>
    <w:rsid w:val="00254A4C"/>
    <w:rsid w:val="00265DC5"/>
    <w:rsid w:val="00277339"/>
    <w:rsid w:val="002775BC"/>
    <w:rsid w:val="002779B2"/>
    <w:rsid w:val="00280BBF"/>
    <w:rsid w:val="00295F60"/>
    <w:rsid w:val="002978EC"/>
    <w:rsid w:val="002A7D2B"/>
    <w:rsid w:val="002B1F4E"/>
    <w:rsid w:val="002B2293"/>
    <w:rsid w:val="002C1CD4"/>
    <w:rsid w:val="002C1D12"/>
    <w:rsid w:val="002C780C"/>
    <w:rsid w:val="002D4B4A"/>
    <w:rsid w:val="002D79AC"/>
    <w:rsid w:val="002F0E13"/>
    <w:rsid w:val="00304698"/>
    <w:rsid w:val="003107F4"/>
    <w:rsid w:val="00316D8E"/>
    <w:rsid w:val="00321A12"/>
    <w:rsid w:val="00330766"/>
    <w:rsid w:val="00332150"/>
    <w:rsid w:val="003322C2"/>
    <w:rsid w:val="00334514"/>
    <w:rsid w:val="00334EA9"/>
    <w:rsid w:val="003365AD"/>
    <w:rsid w:val="003416D6"/>
    <w:rsid w:val="0034447D"/>
    <w:rsid w:val="003521E6"/>
    <w:rsid w:val="00362105"/>
    <w:rsid w:val="0036601D"/>
    <w:rsid w:val="00366A21"/>
    <w:rsid w:val="003750D8"/>
    <w:rsid w:val="00380D0C"/>
    <w:rsid w:val="00386FD5"/>
    <w:rsid w:val="003A07A2"/>
    <w:rsid w:val="003B7255"/>
    <w:rsid w:val="003C67FA"/>
    <w:rsid w:val="003C7E94"/>
    <w:rsid w:val="003D6737"/>
    <w:rsid w:val="003D745C"/>
    <w:rsid w:val="003E1811"/>
    <w:rsid w:val="003E3D99"/>
    <w:rsid w:val="003E5822"/>
    <w:rsid w:val="003E7AD0"/>
    <w:rsid w:val="003F0652"/>
    <w:rsid w:val="003F2BAC"/>
    <w:rsid w:val="00401D36"/>
    <w:rsid w:val="004023F5"/>
    <w:rsid w:val="00414DD5"/>
    <w:rsid w:val="00420828"/>
    <w:rsid w:val="004212F7"/>
    <w:rsid w:val="00422DCC"/>
    <w:rsid w:val="00430C76"/>
    <w:rsid w:val="0044543E"/>
    <w:rsid w:val="004474E1"/>
    <w:rsid w:val="004617DA"/>
    <w:rsid w:val="00465C5A"/>
    <w:rsid w:val="00470902"/>
    <w:rsid w:val="00471915"/>
    <w:rsid w:val="004721F1"/>
    <w:rsid w:val="004821B3"/>
    <w:rsid w:val="004830BE"/>
    <w:rsid w:val="0048447C"/>
    <w:rsid w:val="004A1D62"/>
    <w:rsid w:val="004B07E7"/>
    <w:rsid w:val="004B6E45"/>
    <w:rsid w:val="004C6C19"/>
    <w:rsid w:val="004D0BA9"/>
    <w:rsid w:val="004D497C"/>
    <w:rsid w:val="004D49AB"/>
    <w:rsid w:val="004E4A7A"/>
    <w:rsid w:val="004F16D3"/>
    <w:rsid w:val="004F1C68"/>
    <w:rsid w:val="004F715A"/>
    <w:rsid w:val="00501349"/>
    <w:rsid w:val="00503B23"/>
    <w:rsid w:val="0050401E"/>
    <w:rsid w:val="00512815"/>
    <w:rsid w:val="00514EFA"/>
    <w:rsid w:val="00524EB1"/>
    <w:rsid w:val="005250A0"/>
    <w:rsid w:val="005327FD"/>
    <w:rsid w:val="0053376F"/>
    <w:rsid w:val="00546150"/>
    <w:rsid w:val="00562F76"/>
    <w:rsid w:val="005810F7"/>
    <w:rsid w:val="005829D5"/>
    <w:rsid w:val="00583443"/>
    <w:rsid w:val="005839BA"/>
    <w:rsid w:val="00591613"/>
    <w:rsid w:val="005931A4"/>
    <w:rsid w:val="005933A1"/>
    <w:rsid w:val="005A4758"/>
    <w:rsid w:val="005A5F6F"/>
    <w:rsid w:val="005A6C56"/>
    <w:rsid w:val="005B012E"/>
    <w:rsid w:val="005C2CEA"/>
    <w:rsid w:val="005D7FD9"/>
    <w:rsid w:val="005E0255"/>
    <w:rsid w:val="005E1E56"/>
    <w:rsid w:val="005E35A9"/>
    <w:rsid w:val="005E4E90"/>
    <w:rsid w:val="005F5984"/>
    <w:rsid w:val="005F6013"/>
    <w:rsid w:val="005F6277"/>
    <w:rsid w:val="005F7920"/>
    <w:rsid w:val="00600A6B"/>
    <w:rsid w:val="0060195F"/>
    <w:rsid w:val="00605B91"/>
    <w:rsid w:val="00607FED"/>
    <w:rsid w:val="00611EAA"/>
    <w:rsid w:val="00615408"/>
    <w:rsid w:val="006440E9"/>
    <w:rsid w:val="00646D13"/>
    <w:rsid w:val="00656133"/>
    <w:rsid w:val="006666F1"/>
    <w:rsid w:val="00667C4B"/>
    <w:rsid w:val="0067195A"/>
    <w:rsid w:val="00683185"/>
    <w:rsid w:val="00697B4B"/>
    <w:rsid w:val="006A60AC"/>
    <w:rsid w:val="006A7556"/>
    <w:rsid w:val="006B1E40"/>
    <w:rsid w:val="006B7803"/>
    <w:rsid w:val="006C1D24"/>
    <w:rsid w:val="006D484B"/>
    <w:rsid w:val="006D502F"/>
    <w:rsid w:val="006D65FA"/>
    <w:rsid w:val="006D7537"/>
    <w:rsid w:val="006D7CB1"/>
    <w:rsid w:val="006E2F31"/>
    <w:rsid w:val="006F4D69"/>
    <w:rsid w:val="006F6FE9"/>
    <w:rsid w:val="00702BB6"/>
    <w:rsid w:val="00716432"/>
    <w:rsid w:val="00721577"/>
    <w:rsid w:val="0072513F"/>
    <w:rsid w:val="007438B3"/>
    <w:rsid w:val="00752435"/>
    <w:rsid w:val="0077063D"/>
    <w:rsid w:val="0077396E"/>
    <w:rsid w:val="00783B6A"/>
    <w:rsid w:val="0079530D"/>
    <w:rsid w:val="007A0568"/>
    <w:rsid w:val="007A13F0"/>
    <w:rsid w:val="007A2151"/>
    <w:rsid w:val="007A4AB7"/>
    <w:rsid w:val="007A5317"/>
    <w:rsid w:val="007A6509"/>
    <w:rsid w:val="007A695C"/>
    <w:rsid w:val="007B15A2"/>
    <w:rsid w:val="007C07B2"/>
    <w:rsid w:val="007C2A17"/>
    <w:rsid w:val="007D4B4D"/>
    <w:rsid w:val="007D5965"/>
    <w:rsid w:val="007E0DAB"/>
    <w:rsid w:val="007E45FD"/>
    <w:rsid w:val="007F11D1"/>
    <w:rsid w:val="007F400C"/>
    <w:rsid w:val="007F6BBA"/>
    <w:rsid w:val="007F7B4A"/>
    <w:rsid w:val="008004A0"/>
    <w:rsid w:val="00821E92"/>
    <w:rsid w:val="00824F1F"/>
    <w:rsid w:val="008326A7"/>
    <w:rsid w:val="00835245"/>
    <w:rsid w:val="008370DC"/>
    <w:rsid w:val="0085574F"/>
    <w:rsid w:val="008569E0"/>
    <w:rsid w:val="00862B68"/>
    <w:rsid w:val="008630DE"/>
    <w:rsid w:val="00866D15"/>
    <w:rsid w:val="008743A0"/>
    <w:rsid w:val="00882971"/>
    <w:rsid w:val="0088519A"/>
    <w:rsid w:val="00893BE7"/>
    <w:rsid w:val="008A30C2"/>
    <w:rsid w:val="008A4D2A"/>
    <w:rsid w:val="008B2C95"/>
    <w:rsid w:val="008C1158"/>
    <w:rsid w:val="008D6E10"/>
    <w:rsid w:val="008E67FD"/>
    <w:rsid w:val="008F1AE7"/>
    <w:rsid w:val="009044BD"/>
    <w:rsid w:val="009209B4"/>
    <w:rsid w:val="00921589"/>
    <w:rsid w:val="00921B24"/>
    <w:rsid w:val="00926D11"/>
    <w:rsid w:val="00926F1D"/>
    <w:rsid w:val="00934F7D"/>
    <w:rsid w:val="009530CF"/>
    <w:rsid w:val="00954DFB"/>
    <w:rsid w:val="0095733D"/>
    <w:rsid w:val="0097082E"/>
    <w:rsid w:val="00976943"/>
    <w:rsid w:val="009830FB"/>
    <w:rsid w:val="00987117"/>
    <w:rsid w:val="009A1F2A"/>
    <w:rsid w:val="009B7335"/>
    <w:rsid w:val="009C3807"/>
    <w:rsid w:val="009C54DA"/>
    <w:rsid w:val="009D06B4"/>
    <w:rsid w:val="009D22E3"/>
    <w:rsid w:val="009D5E1B"/>
    <w:rsid w:val="009D742B"/>
    <w:rsid w:val="009E3016"/>
    <w:rsid w:val="009E5F67"/>
    <w:rsid w:val="009F1611"/>
    <w:rsid w:val="009F4AA1"/>
    <w:rsid w:val="009F4BBD"/>
    <w:rsid w:val="00A10B18"/>
    <w:rsid w:val="00A13B13"/>
    <w:rsid w:val="00A151D9"/>
    <w:rsid w:val="00A17608"/>
    <w:rsid w:val="00A22D81"/>
    <w:rsid w:val="00A24584"/>
    <w:rsid w:val="00A258A9"/>
    <w:rsid w:val="00A2721A"/>
    <w:rsid w:val="00A400EF"/>
    <w:rsid w:val="00A43EEB"/>
    <w:rsid w:val="00A50334"/>
    <w:rsid w:val="00A50A01"/>
    <w:rsid w:val="00A51EA6"/>
    <w:rsid w:val="00A61CDE"/>
    <w:rsid w:val="00A714A8"/>
    <w:rsid w:val="00A77041"/>
    <w:rsid w:val="00A8393C"/>
    <w:rsid w:val="00A940C4"/>
    <w:rsid w:val="00A96C4E"/>
    <w:rsid w:val="00AA4116"/>
    <w:rsid w:val="00AA49B4"/>
    <w:rsid w:val="00AB259F"/>
    <w:rsid w:val="00AB6F8F"/>
    <w:rsid w:val="00AC2B22"/>
    <w:rsid w:val="00AC7B43"/>
    <w:rsid w:val="00AE4CCD"/>
    <w:rsid w:val="00AE704A"/>
    <w:rsid w:val="00AE7BEC"/>
    <w:rsid w:val="00AF68A8"/>
    <w:rsid w:val="00AF70A4"/>
    <w:rsid w:val="00B05872"/>
    <w:rsid w:val="00B11243"/>
    <w:rsid w:val="00B2027C"/>
    <w:rsid w:val="00B27701"/>
    <w:rsid w:val="00B341FA"/>
    <w:rsid w:val="00B45A13"/>
    <w:rsid w:val="00B50D94"/>
    <w:rsid w:val="00B57230"/>
    <w:rsid w:val="00B572B8"/>
    <w:rsid w:val="00B61549"/>
    <w:rsid w:val="00B67EFC"/>
    <w:rsid w:val="00B76E24"/>
    <w:rsid w:val="00B82B44"/>
    <w:rsid w:val="00B913D5"/>
    <w:rsid w:val="00B91793"/>
    <w:rsid w:val="00BA27F1"/>
    <w:rsid w:val="00BA3141"/>
    <w:rsid w:val="00BA5DFC"/>
    <w:rsid w:val="00BB2037"/>
    <w:rsid w:val="00BC188D"/>
    <w:rsid w:val="00BC3653"/>
    <w:rsid w:val="00BC3FCC"/>
    <w:rsid w:val="00BC5656"/>
    <w:rsid w:val="00BD4BF6"/>
    <w:rsid w:val="00BD653E"/>
    <w:rsid w:val="00BF03DA"/>
    <w:rsid w:val="00BF181D"/>
    <w:rsid w:val="00BF280A"/>
    <w:rsid w:val="00BF39A3"/>
    <w:rsid w:val="00BF7D3C"/>
    <w:rsid w:val="00C34756"/>
    <w:rsid w:val="00C35105"/>
    <w:rsid w:val="00C4159B"/>
    <w:rsid w:val="00C50299"/>
    <w:rsid w:val="00C552F7"/>
    <w:rsid w:val="00C642A0"/>
    <w:rsid w:val="00C64BB4"/>
    <w:rsid w:val="00C74C46"/>
    <w:rsid w:val="00C804F1"/>
    <w:rsid w:val="00C83325"/>
    <w:rsid w:val="00C83ED0"/>
    <w:rsid w:val="00C91CE3"/>
    <w:rsid w:val="00C973CB"/>
    <w:rsid w:val="00CA43A7"/>
    <w:rsid w:val="00CC506A"/>
    <w:rsid w:val="00CD1972"/>
    <w:rsid w:val="00CF077E"/>
    <w:rsid w:val="00CF3D0A"/>
    <w:rsid w:val="00CF6540"/>
    <w:rsid w:val="00CF67D9"/>
    <w:rsid w:val="00D06BC1"/>
    <w:rsid w:val="00D0791D"/>
    <w:rsid w:val="00D151D0"/>
    <w:rsid w:val="00D20596"/>
    <w:rsid w:val="00D20C41"/>
    <w:rsid w:val="00D256A2"/>
    <w:rsid w:val="00D25870"/>
    <w:rsid w:val="00D26705"/>
    <w:rsid w:val="00D2727F"/>
    <w:rsid w:val="00D305C3"/>
    <w:rsid w:val="00D34379"/>
    <w:rsid w:val="00D415A8"/>
    <w:rsid w:val="00D41D11"/>
    <w:rsid w:val="00D435B8"/>
    <w:rsid w:val="00D51581"/>
    <w:rsid w:val="00D578EC"/>
    <w:rsid w:val="00D60E34"/>
    <w:rsid w:val="00D636D2"/>
    <w:rsid w:val="00D67491"/>
    <w:rsid w:val="00D67E2B"/>
    <w:rsid w:val="00D748DC"/>
    <w:rsid w:val="00D7787D"/>
    <w:rsid w:val="00D833AA"/>
    <w:rsid w:val="00D85719"/>
    <w:rsid w:val="00D93DA8"/>
    <w:rsid w:val="00D94D02"/>
    <w:rsid w:val="00D970DE"/>
    <w:rsid w:val="00DA335D"/>
    <w:rsid w:val="00DB4FEA"/>
    <w:rsid w:val="00DB5083"/>
    <w:rsid w:val="00DB580A"/>
    <w:rsid w:val="00DC0245"/>
    <w:rsid w:val="00DC334E"/>
    <w:rsid w:val="00DC57D3"/>
    <w:rsid w:val="00DC5F26"/>
    <w:rsid w:val="00DE07A6"/>
    <w:rsid w:val="00DE458A"/>
    <w:rsid w:val="00DE5439"/>
    <w:rsid w:val="00DE7256"/>
    <w:rsid w:val="00DE77D3"/>
    <w:rsid w:val="00DF385E"/>
    <w:rsid w:val="00E01679"/>
    <w:rsid w:val="00E022F1"/>
    <w:rsid w:val="00E11674"/>
    <w:rsid w:val="00E12B22"/>
    <w:rsid w:val="00E139C9"/>
    <w:rsid w:val="00E15350"/>
    <w:rsid w:val="00E1536D"/>
    <w:rsid w:val="00E30E35"/>
    <w:rsid w:val="00E50F53"/>
    <w:rsid w:val="00E56582"/>
    <w:rsid w:val="00E57938"/>
    <w:rsid w:val="00E661EC"/>
    <w:rsid w:val="00E71A1E"/>
    <w:rsid w:val="00E71BCE"/>
    <w:rsid w:val="00E80223"/>
    <w:rsid w:val="00E815B1"/>
    <w:rsid w:val="00E92905"/>
    <w:rsid w:val="00E95E4B"/>
    <w:rsid w:val="00EB6246"/>
    <w:rsid w:val="00EC0F71"/>
    <w:rsid w:val="00EE5105"/>
    <w:rsid w:val="00EE63DD"/>
    <w:rsid w:val="00EF1B5B"/>
    <w:rsid w:val="00EF33B8"/>
    <w:rsid w:val="00F015BC"/>
    <w:rsid w:val="00F02FEF"/>
    <w:rsid w:val="00F058F9"/>
    <w:rsid w:val="00F139C9"/>
    <w:rsid w:val="00F21180"/>
    <w:rsid w:val="00F34A69"/>
    <w:rsid w:val="00F36DE7"/>
    <w:rsid w:val="00F40EE3"/>
    <w:rsid w:val="00F61434"/>
    <w:rsid w:val="00F639AF"/>
    <w:rsid w:val="00F67E89"/>
    <w:rsid w:val="00F802AF"/>
    <w:rsid w:val="00F8131D"/>
    <w:rsid w:val="00F8143E"/>
    <w:rsid w:val="00F83561"/>
    <w:rsid w:val="00F85D59"/>
    <w:rsid w:val="00F86CDA"/>
    <w:rsid w:val="00F95BE8"/>
    <w:rsid w:val="00FA06F2"/>
    <w:rsid w:val="00FA6482"/>
    <w:rsid w:val="00FA78F5"/>
    <w:rsid w:val="00FB6885"/>
    <w:rsid w:val="00FB7405"/>
    <w:rsid w:val="00FC23F0"/>
    <w:rsid w:val="00FC44BE"/>
    <w:rsid w:val="00FC4B06"/>
    <w:rsid w:val="00FC5ED7"/>
    <w:rsid w:val="00FC7A43"/>
    <w:rsid w:val="00FD385C"/>
    <w:rsid w:val="00FD3BB5"/>
    <w:rsid w:val="00FF23F7"/>
    <w:rsid w:val="00FF3428"/>
    <w:rsid w:val="00FF3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3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7DF9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4474E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4474E1"/>
    <w:rPr>
      <w:b/>
      <w:bCs/>
    </w:rPr>
  </w:style>
  <w:style w:type="character" w:styleId="Hyperlink">
    <w:name w:val="Hyperlink"/>
    <w:rsid w:val="004474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4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4BB4"/>
  </w:style>
  <w:style w:type="paragraph" w:customStyle="1" w:styleId="Default">
    <w:name w:val="Default"/>
    <w:rsid w:val="00BC56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3E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27D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D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7D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DF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F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27DF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style11">
    <w:name w:val="style11"/>
    <w:basedOn w:val="Normal"/>
    <w:rsid w:val="00146BBC"/>
    <w:pPr>
      <w:suppressAutoHyphens/>
      <w:spacing w:before="240" w:after="240"/>
    </w:pPr>
    <w:rPr>
      <w:rFonts w:ascii="Arial" w:hAnsi="Arial" w:cs="Arial"/>
      <w:color w:val="FFFFFF"/>
      <w:lang w:eastAsia="ar-SA"/>
    </w:rPr>
  </w:style>
  <w:style w:type="paragraph" w:styleId="BodyText">
    <w:name w:val="Body Text"/>
    <w:basedOn w:val="Normal"/>
    <w:link w:val="BodyTextChar"/>
    <w:rsid w:val="006666F1"/>
    <w:pPr>
      <w:suppressAutoHyphens/>
      <w:spacing w:after="120"/>
    </w:pPr>
    <w:rPr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666F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6D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5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E7BE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E7BEC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qFormat/>
    <w:rsid w:val="00AE7BEC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table" w:styleId="TableGrid">
    <w:name w:val="Table Grid"/>
    <w:basedOn w:val="TableNormal"/>
    <w:rsid w:val="00AE7B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ae532bccbf639d38bcc9f92ca049e2c134f530e18705c4458440321091b5b58120a120a14465b5e0a4356014b4450530401195c1333471b1b111244585909504e011503504e1c180c571833471b1b0018405c5a0e535601514841481f0f2b561358191b14024410500c5f574c460f15524047595401034b1158120442465e5c0b57421a0812074744595d0151421758140415475f580d044a100d400616400a5f01504e1609155714425c5b0d024b170917021844505c0c5049175a140411405e5a0d554b110911031244585d0b5049170b140411425c080f4356014a4857034b4a5e0d514f110811051546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evkr72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6F71-563E-454F-B6A8-21BF37F8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Lanco Infratech Limited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2017-12-11T01:44:00Z</cp:lastPrinted>
  <dcterms:created xsi:type="dcterms:W3CDTF">2019-06-10T08:43:00Z</dcterms:created>
  <dcterms:modified xsi:type="dcterms:W3CDTF">2019-06-10T08:43:00Z</dcterms:modified>
</cp:coreProperties>
</file>