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3752" w14:textId="79EC1038" w:rsidR="002A1960" w:rsidRPr="001126F8" w:rsidRDefault="00C9798B" w:rsidP="002A1960">
      <w:pPr>
        <w:pStyle w:val="1"/>
        <w:numPr>
          <w:ilvl w:val="0"/>
          <w:numId w:val="0"/>
        </w:numPr>
      </w:pPr>
      <w:r>
        <w:t>3</w:t>
      </w:r>
      <w:r w:rsidR="002A1960" w:rsidRPr="00C509FB">
        <w:t xml:space="preserve">. ЛАБОРАТОРНАЯ РАБОТА № </w:t>
      </w:r>
      <w:r>
        <w:t>3</w:t>
      </w:r>
      <w:r w:rsidR="002A1960" w:rsidRPr="00C509FB">
        <w:br/>
        <w:t xml:space="preserve">тема: </w:t>
      </w:r>
      <w:r>
        <w:t>ОСНОВЫ КОНТЕЙНЕРИЗАЦИИ: ЗАПУСК, СБОРКА ОБРАЗОВ И МНОГОКОНТЕЙНЕРНЫЕ ПРИЛОЖЕНИЯ В DOCKER</w:t>
      </w:r>
    </w:p>
    <w:p w14:paraId="3BAFFAE3" w14:textId="23161FF1" w:rsidR="002A1960" w:rsidRPr="00C82FD6" w:rsidRDefault="002A1960" w:rsidP="00D77659">
      <w:pPr>
        <w:pStyle w:val="aff3"/>
        <w:spacing w:line="240" w:lineRule="auto"/>
        <w:ind w:firstLine="709"/>
      </w:pPr>
      <w:r>
        <w:t>Цель:</w:t>
      </w:r>
      <w:r w:rsidRPr="00477A5D">
        <w:t xml:space="preserve"> </w:t>
      </w:r>
      <w:r w:rsidR="00C9798B">
        <w:t xml:space="preserve">изучить базовые принципы работы с </w:t>
      </w:r>
      <w:proofErr w:type="spellStart"/>
      <w:r w:rsidR="00C9798B">
        <w:t>Docker</w:t>
      </w:r>
      <w:proofErr w:type="spellEnd"/>
      <w:r w:rsidR="00C9798B">
        <w:t xml:space="preserve">, освоить запуск и управление контейнерами, создание пользовательских образов с помощью </w:t>
      </w:r>
      <w:proofErr w:type="spellStart"/>
      <w:r w:rsidR="00C9798B">
        <w:t>Dockerfile</w:t>
      </w:r>
      <w:proofErr w:type="spellEnd"/>
      <w:r w:rsidR="00C9798B">
        <w:t xml:space="preserve">, развертывание связанных сервисов через </w:t>
      </w:r>
      <w:proofErr w:type="spellStart"/>
      <w:r w:rsidR="00C9798B">
        <w:t>Docker</w:t>
      </w:r>
      <w:proofErr w:type="spellEnd"/>
      <w:r w:rsidR="00C9798B">
        <w:t xml:space="preserve"> </w:t>
      </w:r>
      <w:proofErr w:type="spellStart"/>
      <w:r w:rsidR="00C9798B">
        <w:t>Compose</w:t>
      </w:r>
      <w:proofErr w:type="spellEnd"/>
      <w:r w:rsidR="00C9798B">
        <w:t xml:space="preserve">, а также закрепить навыки совместной разработки посредством оформления Pull </w:t>
      </w:r>
      <w:proofErr w:type="spellStart"/>
      <w:r w:rsidR="00C9798B">
        <w:t>Request</w:t>
      </w:r>
      <w:proofErr w:type="spellEnd"/>
      <w:r w:rsidR="00C9798B">
        <w:t>.</w:t>
      </w:r>
    </w:p>
    <w:p w14:paraId="6938B5D9" w14:textId="4C1B2CC4" w:rsidR="002A1960" w:rsidRDefault="00D77659" w:rsidP="002A1960">
      <w:pPr>
        <w:pStyle w:val="2"/>
      </w:pPr>
      <w:r>
        <w:t>Выполнение работы</w:t>
      </w:r>
    </w:p>
    <w:p w14:paraId="65EB734A" w14:textId="16765042" w:rsidR="00D77659" w:rsidRDefault="00C9798B" w:rsidP="007D6EEA">
      <w:pPr>
        <w:pStyle w:val="3"/>
        <w:ind w:firstLine="0"/>
        <w:jc w:val="center"/>
      </w:pPr>
      <w:r>
        <w:rPr>
          <w:noProof/>
        </w:rPr>
        <w:drawing>
          <wp:inline distT="0" distB="0" distL="0" distR="0" wp14:anchorId="53F1A5CE" wp14:editId="15482F1F">
            <wp:extent cx="6209665" cy="34728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1CD" w14:textId="7F55E686" w:rsidR="00D77659" w:rsidRDefault="00D77659" w:rsidP="007D6EEA">
      <w:pPr>
        <w:pStyle w:val="a2"/>
        <w:jc w:val="center"/>
      </w:pPr>
      <w:r>
        <w:t xml:space="preserve">Рисунок 1 – </w:t>
      </w:r>
      <w:r w:rsidR="00C9798B">
        <w:t>Запуск контейнера</w:t>
      </w:r>
    </w:p>
    <w:p w14:paraId="23DF02B5" w14:textId="7835F638" w:rsidR="00D77659" w:rsidRDefault="00C9798B" w:rsidP="007D6EEA">
      <w:pPr>
        <w:pStyle w:val="a2"/>
        <w:jc w:val="center"/>
      </w:pPr>
      <w:r>
        <w:rPr>
          <w:noProof/>
        </w:rPr>
        <w:drawing>
          <wp:inline distT="0" distB="0" distL="0" distR="0" wp14:anchorId="4933B1C3" wp14:editId="340B9B52">
            <wp:extent cx="5845571" cy="29565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174" cy="29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BD1" w14:textId="33881D54" w:rsidR="00D77659" w:rsidRDefault="00D77659" w:rsidP="007D6EEA">
      <w:pPr>
        <w:pStyle w:val="a2"/>
        <w:jc w:val="center"/>
      </w:pPr>
      <w:r>
        <w:t xml:space="preserve">Рисунок 2 – </w:t>
      </w:r>
      <w:r w:rsidR="00C9798B">
        <w:t>Результат работы контейнера</w:t>
      </w:r>
    </w:p>
    <w:p w14:paraId="74F7710B" w14:textId="124D026C" w:rsidR="00C9798B" w:rsidRDefault="00C9798B" w:rsidP="00C9798B">
      <w:pPr>
        <w:pStyle w:val="a2"/>
        <w:ind w:firstLine="567"/>
        <w:jc w:val="left"/>
      </w:pPr>
      <w:r>
        <w:lastRenderedPageBreak/>
        <w:t>С</w:t>
      </w:r>
      <w:r>
        <w:t>сылк</w:t>
      </w:r>
      <w:r>
        <w:t>а</w:t>
      </w:r>
      <w:r>
        <w:t xml:space="preserve"> на созданный репозиторий</w:t>
      </w:r>
      <w:r>
        <w:t>:</w:t>
      </w:r>
      <w:r w:rsidRPr="00C9798B">
        <w:t xml:space="preserve"> </w:t>
      </w:r>
      <w:r w:rsidRPr="00C9798B">
        <w:rPr>
          <w:lang w:val="en-US"/>
        </w:rPr>
        <w:t>https</w:t>
      </w:r>
      <w:r w:rsidRPr="00C9798B">
        <w:t>://github.com/</w:t>
      </w:r>
      <w:proofErr w:type="spellStart"/>
      <w:r w:rsidRPr="00C9798B">
        <w:t>ssusurus</w:t>
      </w:r>
      <w:proofErr w:type="spellEnd"/>
      <w:r w:rsidRPr="00C9798B">
        <w:t>/</w:t>
      </w:r>
      <w:proofErr w:type="spellStart"/>
      <w:r w:rsidRPr="00C9798B">
        <w:t>docker_lab</w:t>
      </w:r>
      <w:proofErr w:type="spellEnd"/>
    </w:p>
    <w:p w14:paraId="3E6F4C7A" w14:textId="7BCF69DE" w:rsidR="00C9798B" w:rsidRPr="00C9798B" w:rsidRDefault="00C9798B" w:rsidP="00C9798B">
      <w:pPr>
        <w:pStyle w:val="a2"/>
        <w:ind w:firstLine="567"/>
        <w:jc w:val="left"/>
      </w:pPr>
      <w:r>
        <w:t>Ссылка</w:t>
      </w:r>
      <w:r w:rsidRPr="00C9798B">
        <w:t xml:space="preserve"> </w:t>
      </w:r>
      <w:r>
        <w:t>на</w:t>
      </w:r>
      <w:r w:rsidRPr="00C9798B">
        <w:t xml:space="preserve"> </w:t>
      </w:r>
      <w:r>
        <w:t>открытый</w:t>
      </w:r>
      <w:r w:rsidRPr="00C9798B">
        <w:t xml:space="preserve"> </w:t>
      </w:r>
      <w:r w:rsidRPr="00C9798B">
        <w:rPr>
          <w:lang w:val="en-US"/>
        </w:rPr>
        <w:t>Pull</w:t>
      </w:r>
      <w:r w:rsidRPr="00C9798B">
        <w:t xml:space="preserve"> </w:t>
      </w:r>
      <w:r w:rsidRPr="00C9798B">
        <w:rPr>
          <w:lang w:val="en-US"/>
        </w:rPr>
        <w:t>Reques</w:t>
      </w:r>
      <w:r>
        <w:rPr>
          <w:lang w:val="en-US"/>
        </w:rPr>
        <w:t>t</w:t>
      </w:r>
      <w:r>
        <w:t xml:space="preserve">: </w:t>
      </w:r>
      <w:r w:rsidRPr="00C9798B">
        <w:rPr>
          <w:lang w:val="en-US"/>
        </w:rPr>
        <w:t>https</w:t>
      </w:r>
      <w:r w:rsidRPr="00C9798B">
        <w:t>://</w:t>
      </w:r>
      <w:proofErr w:type="spellStart"/>
      <w:r w:rsidRPr="00C9798B">
        <w:rPr>
          <w:lang w:val="en-US"/>
        </w:rPr>
        <w:t>github</w:t>
      </w:r>
      <w:proofErr w:type="spellEnd"/>
      <w:r w:rsidRPr="00C9798B">
        <w:t>.</w:t>
      </w:r>
      <w:r w:rsidRPr="00C9798B">
        <w:rPr>
          <w:lang w:val="en-US"/>
        </w:rPr>
        <w:t>com</w:t>
      </w:r>
      <w:r w:rsidRPr="00C9798B">
        <w:t>/</w:t>
      </w:r>
      <w:proofErr w:type="spellStart"/>
      <w:r w:rsidRPr="00C9798B">
        <w:rPr>
          <w:lang w:val="en-US"/>
        </w:rPr>
        <w:t>ssusurus</w:t>
      </w:r>
      <w:proofErr w:type="spellEnd"/>
      <w:r w:rsidRPr="00C9798B">
        <w:t>/</w:t>
      </w:r>
      <w:r w:rsidRPr="00C9798B">
        <w:rPr>
          <w:lang w:val="en-US"/>
        </w:rPr>
        <w:t>docker</w:t>
      </w:r>
      <w:r w:rsidRPr="00C9798B">
        <w:t>_</w:t>
      </w:r>
      <w:r w:rsidRPr="00C9798B">
        <w:rPr>
          <w:lang w:val="en-US"/>
        </w:rPr>
        <w:t>lab</w:t>
      </w:r>
      <w:r w:rsidRPr="00C9798B">
        <w:t>/</w:t>
      </w:r>
      <w:r w:rsidRPr="00C9798B">
        <w:rPr>
          <w:lang w:val="en-US"/>
        </w:rPr>
        <w:t>tree</w:t>
      </w:r>
      <w:r w:rsidRPr="00C9798B">
        <w:t>/</w:t>
      </w:r>
      <w:r w:rsidRPr="00C9798B">
        <w:rPr>
          <w:lang w:val="en-US"/>
        </w:rPr>
        <w:t>feature</w:t>
      </w:r>
      <w:r w:rsidRPr="00C9798B">
        <w:t>/</w:t>
      </w:r>
      <w:r w:rsidRPr="00C9798B">
        <w:rPr>
          <w:lang w:val="en-US"/>
        </w:rPr>
        <w:t>docker</w:t>
      </w:r>
      <w:r w:rsidRPr="00C9798B">
        <w:t>-</w:t>
      </w:r>
      <w:r w:rsidRPr="00C9798B">
        <w:rPr>
          <w:lang w:val="en-US"/>
        </w:rPr>
        <w:t>tasks</w:t>
      </w:r>
    </w:p>
    <w:p w14:paraId="16F2CD75" w14:textId="1F7D0F7D" w:rsidR="00D77659" w:rsidRDefault="00C9798B" w:rsidP="007D6EEA">
      <w:pPr>
        <w:pStyle w:val="a2"/>
        <w:jc w:val="center"/>
      </w:pPr>
      <w:r>
        <w:rPr>
          <w:noProof/>
        </w:rPr>
        <w:drawing>
          <wp:inline distT="0" distB="0" distL="0" distR="0" wp14:anchorId="1BC7EF13" wp14:editId="30151E0C">
            <wp:extent cx="4731385" cy="351648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6721" cy="35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711D" w14:textId="302109DB" w:rsidR="00C9798B" w:rsidRPr="00C9798B" w:rsidRDefault="00D77659" w:rsidP="00C9798B">
      <w:pPr>
        <w:jc w:val="center"/>
        <w:rPr>
          <w:rFonts w:eastAsia="Times New Roman" w:cs="Times New Roman"/>
          <w:szCs w:val="28"/>
          <w:lang w:val="ru-BY" w:eastAsia="ru-BY"/>
        </w:rPr>
      </w:pPr>
      <w:r w:rsidRPr="00C9798B">
        <w:rPr>
          <w:szCs w:val="28"/>
        </w:rPr>
        <w:t xml:space="preserve">Рисунок 3 – </w:t>
      </w:r>
      <w:r w:rsidR="00C9798B" w:rsidRPr="00C9798B">
        <w:rPr>
          <w:rFonts w:eastAsia="Times New Roman" w:cs="Times New Roman"/>
          <w:szCs w:val="28"/>
          <w:lang w:eastAsia="ru-BY"/>
        </w:rPr>
        <w:t>С</w:t>
      </w:r>
      <w:proofErr w:type="spellStart"/>
      <w:r w:rsidR="00C9798B" w:rsidRPr="00C9798B">
        <w:rPr>
          <w:rFonts w:eastAsia="Times New Roman" w:cs="Times New Roman"/>
          <w:szCs w:val="28"/>
          <w:lang w:val="ru-BY" w:eastAsia="ru-BY"/>
        </w:rPr>
        <w:t>оздание</w:t>
      </w:r>
      <w:proofErr w:type="spellEnd"/>
      <w:r w:rsidR="00C9798B" w:rsidRPr="00C9798B">
        <w:rPr>
          <w:rFonts w:eastAsia="Times New Roman" w:cs="Times New Roman"/>
          <w:szCs w:val="28"/>
          <w:lang w:val="ru-BY" w:eastAsia="ru-BY"/>
        </w:rPr>
        <w:t xml:space="preserve"> файла и помещение в него структуры</w:t>
      </w:r>
    </w:p>
    <w:p w14:paraId="0337EBCF" w14:textId="3201370F" w:rsidR="00D77659" w:rsidRPr="00C9798B" w:rsidRDefault="00D77659" w:rsidP="007D6EEA">
      <w:pPr>
        <w:pStyle w:val="a2"/>
        <w:jc w:val="center"/>
        <w:rPr>
          <w:lang w:val="ru-BY"/>
        </w:rPr>
      </w:pPr>
    </w:p>
    <w:p w14:paraId="7F582E39" w14:textId="0D9A9B0C" w:rsidR="00D77659" w:rsidRPr="00D77659" w:rsidRDefault="00C9798B" w:rsidP="007D6EEA">
      <w:pPr>
        <w:pStyle w:val="a2"/>
        <w:jc w:val="center"/>
      </w:pPr>
      <w:r>
        <w:rPr>
          <w:noProof/>
        </w:rPr>
        <w:drawing>
          <wp:inline distT="0" distB="0" distL="0" distR="0" wp14:anchorId="7F3ACDC8" wp14:editId="78DB4002">
            <wp:extent cx="5805805" cy="1017604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654" cy="10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B41" w14:textId="716E36B4" w:rsidR="00D77659" w:rsidRPr="009A254F" w:rsidRDefault="00D77659" w:rsidP="007D6EEA">
      <w:pPr>
        <w:pStyle w:val="a2"/>
        <w:jc w:val="center"/>
      </w:pPr>
      <w:r>
        <w:t>Рисунок 4 –</w:t>
      </w:r>
      <w:r w:rsidR="009A254F">
        <w:t xml:space="preserve"> </w:t>
      </w:r>
      <w:r w:rsidR="00C9798B">
        <w:t>Отображение текста</w:t>
      </w:r>
    </w:p>
    <w:p w14:paraId="1532521A" w14:textId="5EB42D2E" w:rsidR="00D77659" w:rsidRDefault="00C9798B" w:rsidP="007D6EEA">
      <w:pPr>
        <w:pStyle w:val="a2"/>
        <w:jc w:val="center"/>
      </w:pPr>
      <w:r>
        <w:rPr>
          <w:noProof/>
        </w:rPr>
        <w:drawing>
          <wp:inline distT="0" distB="0" distL="0" distR="0" wp14:anchorId="5C73BAC3" wp14:editId="4F692A85">
            <wp:extent cx="4600893" cy="2696361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377" cy="270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8F70C5E" w14:textId="6CA61B34" w:rsidR="00D77659" w:rsidRPr="00C9798B" w:rsidRDefault="00D77659" w:rsidP="007D6EEA">
      <w:pPr>
        <w:pStyle w:val="a2"/>
        <w:jc w:val="center"/>
      </w:pPr>
      <w:r>
        <w:t>Рисунок 5 –</w:t>
      </w:r>
      <w:r w:rsidRPr="00D77659">
        <w:t xml:space="preserve"> </w:t>
      </w:r>
      <w:r w:rsidR="00C9798B">
        <w:t xml:space="preserve">Сборка </w:t>
      </w:r>
      <w:r w:rsidR="00C9798B">
        <w:rPr>
          <w:lang w:val="en-US"/>
        </w:rPr>
        <w:t>Docker-</w:t>
      </w:r>
      <w:r w:rsidR="00C9798B">
        <w:t>образа</w:t>
      </w:r>
    </w:p>
    <w:p w14:paraId="4DE95AE3" w14:textId="15B4FC5C" w:rsidR="00D77659" w:rsidRDefault="00C9798B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5B420FDD" wp14:editId="35E0C682">
            <wp:extent cx="5897245" cy="9015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1925" cy="9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AC8D" w14:textId="3C4AF52E" w:rsidR="00D77659" w:rsidRPr="009A254F" w:rsidRDefault="00D77659" w:rsidP="007D6EEA">
      <w:pPr>
        <w:pStyle w:val="a2"/>
        <w:jc w:val="center"/>
      </w:pPr>
      <w:r>
        <w:t xml:space="preserve">Рисунок 6 – </w:t>
      </w:r>
      <w:r w:rsidR="00C9798B">
        <w:t xml:space="preserve">Работа контейнера и его </w:t>
      </w:r>
      <w:r w:rsidR="00DB0302">
        <w:t>остановка</w:t>
      </w:r>
      <w:r w:rsidR="00C9798B">
        <w:t xml:space="preserve"> перед следующим этапом</w:t>
      </w:r>
    </w:p>
    <w:p w14:paraId="78D8BFF2" w14:textId="56E9039D" w:rsidR="00D77659" w:rsidRDefault="00DB0302" w:rsidP="007D6EEA">
      <w:pPr>
        <w:pStyle w:val="a2"/>
        <w:jc w:val="center"/>
      </w:pPr>
      <w:r>
        <w:rPr>
          <w:noProof/>
        </w:rPr>
        <w:drawing>
          <wp:inline distT="0" distB="0" distL="0" distR="0" wp14:anchorId="443C8968" wp14:editId="5F7EA402">
            <wp:extent cx="5859145" cy="10101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8068" cy="10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A2C" w14:textId="314DCE40" w:rsidR="00D77659" w:rsidRPr="009A254F" w:rsidRDefault="00D77659" w:rsidP="007D6EEA">
      <w:pPr>
        <w:pStyle w:val="a2"/>
        <w:jc w:val="center"/>
      </w:pPr>
      <w:r>
        <w:t xml:space="preserve">Рисунок 7 – </w:t>
      </w:r>
      <w:r w:rsidR="00DB0302">
        <w:t>Вывод списка запущенных сервисов</w:t>
      </w:r>
    </w:p>
    <w:p w14:paraId="4B97E651" w14:textId="0F639999" w:rsidR="00D77659" w:rsidRDefault="00DB0302" w:rsidP="007D6EEA">
      <w:pPr>
        <w:pStyle w:val="a2"/>
        <w:jc w:val="center"/>
      </w:pPr>
      <w:r>
        <w:rPr>
          <w:noProof/>
        </w:rPr>
        <w:drawing>
          <wp:inline distT="0" distB="0" distL="0" distR="0" wp14:anchorId="7B082A5E" wp14:editId="730B6EA5">
            <wp:extent cx="5836285" cy="1045625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4696" cy="10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C51B" w14:textId="5331660C" w:rsidR="00DB0302" w:rsidRPr="00DB0302" w:rsidRDefault="00D77659" w:rsidP="00DB0302">
      <w:pPr>
        <w:jc w:val="center"/>
        <w:rPr>
          <w:rFonts w:eastAsia="Times New Roman" w:cs="Times New Roman"/>
          <w:szCs w:val="28"/>
          <w:lang w:val="ru-BY" w:eastAsia="ru-BY"/>
        </w:rPr>
      </w:pPr>
      <w:r w:rsidRPr="00DB0302">
        <w:rPr>
          <w:szCs w:val="28"/>
        </w:rPr>
        <w:t xml:space="preserve">Рисунок 8 – </w:t>
      </w:r>
      <w:r w:rsidR="00DB0302" w:rsidRPr="00DB0302">
        <w:rPr>
          <w:szCs w:val="28"/>
        </w:rPr>
        <w:t>Д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обав</w:t>
      </w:r>
      <w:r w:rsidR="00DB0302" w:rsidRPr="00DB0302">
        <w:rPr>
          <w:rFonts w:eastAsia="Times New Roman" w:cs="Times New Roman"/>
          <w:szCs w:val="28"/>
          <w:lang w:eastAsia="ru-BY"/>
        </w:rPr>
        <w:t>ление</w:t>
      </w:r>
      <w:proofErr w:type="spellEnd"/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созданны</w:t>
      </w:r>
      <w:proofErr w:type="spellEnd"/>
      <w:r w:rsidR="00DB0302" w:rsidRPr="00DB0302">
        <w:rPr>
          <w:rFonts w:eastAsia="Times New Roman" w:cs="Times New Roman"/>
          <w:szCs w:val="28"/>
          <w:lang w:eastAsia="ru-BY"/>
        </w:rPr>
        <w:t>х</w:t>
      </w:r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конфигурационны</w:t>
      </w:r>
      <w:proofErr w:type="spellEnd"/>
      <w:r w:rsidR="00DB0302" w:rsidRPr="00DB0302">
        <w:rPr>
          <w:rFonts w:eastAsia="Times New Roman" w:cs="Times New Roman"/>
          <w:szCs w:val="28"/>
          <w:lang w:eastAsia="ru-BY"/>
        </w:rPr>
        <w:t>х</w:t>
      </w:r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файл</w:t>
      </w:r>
      <w:proofErr w:type="spellStart"/>
      <w:r w:rsidR="00DB0302" w:rsidRPr="00DB0302">
        <w:rPr>
          <w:rFonts w:eastAsia="Times New Roman" w:cs="Times New Roman"/>
          <w:szCs w:val="28"/>
          <w:lang w:eastAsia="ru-BY"/>
        </w:rPr>
        <w:t>ов</w:t>
      </w:r>
      <w:proofErr w:type="spellEnd"/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в индекс 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Git</w:t>
      </w:r>
      <w:proofErr w:type="spellEnd"/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и</w:t>
      </w:r>
      <w:r w:rsidR="00DB0302" w:rsidRPr="00DB0302">
        <w:rPr>
          <w:rFonts w:eastAsia="Times New Roman" w:cs="Times New Roman"/>
          <w:szCs w:val="28"/>
          <w:lang w:eastAsia="ru-BY"/>
        </w:rPr>
        <w:t xml:space="preserve"> </w:t>
      </w:r>
      <w:r w:rsidR="00DB0302" w:rsidRPr="00DB0302">
        <w:rPr>
          <w:rFonts w:eastAsia="Times New Roman" w:cs="Times New Roman"/>
          <w:szCs w:val="28"/>
          <w:lang w:val="ru-BY" w:eastAsia="ru-BY"/>
        </w:rPr>
        <w:t>коммит</w:t>
      </w:r>
    </w:p>
    <w:p w14:paraId="3718716F" w14:textId="7B8E67F5" w:rsidR="00D77659" w:rsidRPr="00DB0302" w:rsidRDefault="00D77659" w:rsidP="007D6EEA">
      <w:pPr>
        <w:pStyle w:val="a2"/>
        <w:jc w:val="center"/>
        <w:rPr>
          <w:lang w:val="ru-BY"/>
        </w:rPr>
      </w:pPr>
    </w:p>
    <w:p w14:paraId="23220743" w14:textId="5873918E" w:rsidR="00393F31" w:rsidRDefault="00DB0302" w:rsidP="007D6EEA">
      <w:pPr>
        <w:pStyle w:val="a2"/>
        <w:jc w:val="center"/>
      </w:pPr>
      <w:r>
        <w:rPr>
          <w:noProof/>
        </w:rPr>
        <w:drawing>
          <wp:inline distT="0" distB="0" distL="0" distR="0" wp14:anchorId="64A3E534" wp14:editId="7E73225E">
            <wp:extent cx="4937125" cy="177209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6126" cy="1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CB5" w14:textId="7682AD95" w:rsidR="00393F31" w:rsidRDefault="00393F31" w:rsidP="007D6EEA">
      <w:pPr>
        <w:pStyle w:val="a2"/>
        <w:jc w:val="center"/>
      </w:pPr>
      <w:r>
        <w:t xml:space="preserve">Рисунок 9 – </w:t>
      </w:r>
      <w:r w:rsidR="00DB0302">
        <w:t>Отправление ветки в удаленный репозиторий</w:t>
      </w:r>
    </w:p>
    <w:p w14:paraId="4C221FC2" w14:textId="41A7E8C8" w:rsidR="00393F31" w:rsidRDefault="00DB0302" w:rsidP="007D6EEA">
      <w:pPr>
        <w:pStyle w:val="a2"/>
        <w:jc w:val="center"/>
      </w:pPr>
      <w:r>
        <w:rPr>
          <w:noProof/>
        </w:rPr>
        <w:drawing>
          <wp:inline distT="0" distB="0" distL="0" distR="0" wp14:anchorId="619A2715" wp14:editId="3D4820EF">
            <wp:extent cx="4456274" cy="2544620"/>
            <wp:effectExtent l="0" t="0" r="190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1613" cy="254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8D59" w14:textId="784D0BF0" w:rsidR="00DB0302" w:rsidRDefault="00393F31" w:rsidP="00DB0302">
      <w:pPr>
        <w:jc w:val="center"/>
        <w:rPr>
          <w:rFonts w:eastAsia="Times New Roman" w:cs="Times New Roman"/>
          <w:szCs w:val="28"/>
          <w:lang w:val="ru-BY" w:eastAsia="ru-BY"/>
        </w:rPr>
      </w:pPr>
      <w:r w:rsidRPr="00DB0302">
        <w:rPr>
          <w:szCs w:val="28"/>
        </w:rPr>
        <w:t>Рисунок</w:t>
      </w:r>
      <w:r w:rsidRPr="00DB0302">
        <w:rPr>
          <w:szCs w:val="28"/>
          <w:lang w:val="en-US"/>
        </w:rPr>
        <w:t xml:space="preserve"> 10 – </w:t>
      </w:r>
      <w:r w:rsidR="00DB0302" w:rsidRPr="00DB0302">
        <w:rPr>
          <w:rFonts w:eastAsia="Times New Roman" w:cs="Times New Roman"/>
          <w:szCs w:val="28"/>
          <w:lang w:val="ru-BY" w:eastAsia="ru-BY"/>
        </w:rPr>
        <w:t xml:space="preserve">Pull 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Request</w:t>
      </w:r>
      <w:proofErr w:type="spellEnd"/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из ветки</w:t>
      </w:r>
      <w:r w:rsidR="00DB0302" w:rsidRPr="00DB0302">
        <w:rPr>
          <w:rFonts w:eastAsia="Times New Roman" w:cs="Times New Roman"/>
          <w:szCs w:val="28"/>
          <w:lang w:val="en-US" w:eastAsia="ru-BY"/>
        </w:rPr>
        <w:t xml:space="preserve"> 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feature</w:t>
      </w:r>
      <w:proofErr w:type="spellEnd"/>
      <w:r w:rsidR="00DB0302" w:rsidRPr="00DB0302">
        <w:rPr>
          <w:rFonts w:eastAsia="Times New Roman" w:cs="Times New Roman"/>
          <w:szCs w:val="28"/>
          <w:lang w:val="ru-BY" w:eastAsia="ru-BY"/>
        </w:rPr>
        <w:t>/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docker-tasks</w:t>
      </w:r>
      <w:proofErr w:type="spellEnd"/>
      <w:r w:rsidR="00DB0302" w:rsidRPr="00DB0302">
        <w:rPr>
          <w:rFonts w:eastAsia="Times New Roman" w:cs="Times New Roman"/>
          <w:szCs w:val="28"/>
          <w:lang w:val="ru-BY" w:eastAsia="ru-BY"/>
        </w:rPr>
        <w:t xml:space="preserve"> в ветку </w:t>
      </w:r>
      <w:proofErr w:type="spellStart"/>
      <w:r w:rsidR="00DB0302" w:rsidRPr="00DB0302">
        <w:rPr>
          <w:rFonts w:eastAsia="Times New Roman" w:cs="Times New Roman"/>
          <w:szCs w:val="28"/>
          <w:lang w:val="ru-BY" w:eastAsia="ru-BY"/>
        </w:rPr>
        <w:t>main</w:t>
      </w:r>
      <w:proofErr w:type="spellEnd"/>
    </w:p>
    <w:p w14:paraId="3ECFE768" w14:textId="4A82DDC0" w:rsidR="00DB0302" w:rsidRPr="00DB0302" w:rsidRDefault="00DB0302" w:rsidP="00DB0302">
      <w:pPr>
        <w:pStyle w:val="3"/>
        <w:rPr>
          <w:rFonts w:eastAsia="Times New Roman"/>
          <w:lang w:val="en-US" w:eastAsia="ru-BY"/>
        </w:rPr>
      </w:pPr>
      <w:r>
        <w:rPr>
          <w:rFonts w:eastAsia="Times New Roman"/>
          <w:lang w:eastAsia="ru-BY"/>
        </w:rPr>
        <w:lastRenderedPageBreak/>
        <w:t>Листинг</w:t>
      </w:r>
      <w:r w:rsidRPr="00DB0302">
        <w:rPr>
          <w:rFonts w:eastAsia="Times New Roman"/>
          <w:lang w:val="en-US" w:eastAsia="ru-BY"/>
        </w:rPr>
        <w:t xml:space="preserve"> </w:t>
      </w:r>
      <w:proofErr w:type="spellStart"/>
      <w:r w:rsidRPr="00DB0302">
        <w:rPr>
          <w:lang w:val="en-US"/>
        </w:rPr>
        <w:t>Dockerfile</w:t>
      </w:r>
      <w:proofErr w:type="spellEnd"/>
    </w:p>
    <w:p w14:paraId="572CC5B6" w14:textId="77777777" w:rsidR="00DB0302" w:rsidRPr="00DB0302" w:rsidRDefault="00DB0302" w:rsidP="00DB0302">
      <w:pPr>
        <w:pStyle w:val="af9"/>
        <w:rPr>
          <w:lang w:val="en-US"/>
        </w:rPr>
      </w:pPr>
      <w:r w:rsidRPr="00DB0302">
        <w:rPr>
          <w:lang w:val="en-US"/>
        </w:rPr>
        <w:t xml:space="preserve">FROM </w:t>
      </w:r>
      <w:proofErr w:type="spellStart"/>
      <w:proofErr w:type="gramStart"/>
      <w:r w:rsidRPr="00DB0302">
        <w:rPr>
          <w:lang w:val="en-US"/>
        </w:rPr>
        <w:t>nginx:alpine</w:t>
      </w:r>
      <w:proofErr w:type="spellEnd"/>
      <w:proofErr w:type="gramEnd"/>
    </w:p>
    <w:p w14:paraId="6BA9CAA7" w14:textId="77777777" w:rsidR="00DB0302" w:rsidRPr="00DB0302" w:rsidRDefault="00DB0302" w:rsidP="00DB0302">
      <w:pPr>
        <w:pStyle w:val="af9"/>
        <w:rPr>
          <w:lang w:val="en-US"/>
        </w:rPr>
      </w:pPr>
      <w:r w:rsidRPr="00DB0302">
        <w:rPr>
          <w:lang w:val="en-US"/>
        </w:rPr>
        <w:t>COPY index.html /</w:t>
      </w:r>
      <w:proofErr w:type="spellStart"/>
      <w:r w:rsidRPr="00DB0302">
        <w:rPr>
          <w:lang w:val="en-US"/>
        </w:rPr>
        <w:t>usr</w:t>
      </w:r>
      <w:proofErr w:type="spellEnd"/>
      <w:r w:rsidRPr="00DB0302">
        <w:rPr>
          <w:lang w:val="en-US"/>
        </w:rPr>
        <w:t>/share/</w:t>
      </w:r>
      <w:proofErr w:type="spellStart"/>
      <w:r w:rsidRPr="00DB0302">
        <w:rPr>
          <w:lang w:val="en-US"/>
        </w:rPr>
        <w:t>nginx</w:t>
      </w:r>
      <w:proofErr w:type="spellEnd"/>
      <w:r w:rsidRPr="00DB0302">
        <w:rPr>
          <w:lang w:val="en-US"/>
        </w:rPr>
        <w:t>/html/index.html</w:t>
      </w:r>
    </w:p>
    <w:p w14:paraId="2E2B264E" w14:textId="46E952A0" w:rsidR="00DB0302" w:rsidRPr="00DB0302" w:rsidRDefault="00DB0302" w:rsidP="00DB0302">
      <w:pPr>
        <w:pStyle w:val="af9"/>
        <w:rPr>
          <w:lang w:val="en-US"/>
        </w:rPr>
      </w:pPr>
      <w:r w:rsidRPr="00DB0302">
        <w:rPr>
          <w:lang w:val="en-US"/>
        </w:rPr>
        <w:t>EXPOSE 80</w:t>
      </w:r>
    </w:p>
    <w:p w14:paraId="00139474" w14:textId="5A40D8D3" w:rsidR="00DB0302" w:rsidRDefault="00DB0302" w:rsidP="00DB0302">
      <w:pPr>
        <w:pStyle w:val="3"/>
      </w:pPr>
      <w:r>
        <w:t xml:space="preserve">Листинг </w:t>
      </w:r>
      <w:proofErr w:type="spellStart"/>
      <w:r>
        <w:t>docker-compose.yml</w:t>
      </w:r>
      <w:proofErr w:type="spellEnd"/>
    </w:p>
    <w:p w14:paraId="7692D551" w14:textId="77777777" w:rsidR="00DB0302" w:rsidRPr="00DB0302" w:rsidRDefault="00DB0302" w:rsidP="00DB0302">
      <w:pPr>
        <w:pStyle w:val="af9"/>
        <w:rPr>
          <w:lang w:val="en-US"/>
        </w:rPr>
      </w:pPr>
      <w:r w:rsidRPr="00DB0302">
        <w:rPr>
          <w:lang w:val="en-US"/>
        </w:rPr>
        <w:t>version: '3.8'</w:t>
      </w:r>
    </w:p>
    <w:p w14:paraId="7A0E762A" w14:textId="77777777" w:rsidR="00DB0302" w:rsidRPr="00DB0302" w:rsidRDefault="00DB0302" w:rsidP="00DB0302">
      <w:pPr>
        <w:pStyle w:val="af9"/>
        <w:rPr>
          <w:lang w:val="en-US"/>
        </w:rPr>
      </w:pPr>
      <w:r w:rsidRPr="00DB0302">
        <w:rPr>
          <w:lang w:val="en-US"/>
        </w:rPr>
        <w:t>services:</w:t>
      </w:r>
    </w:p>
    <w:p w14:paraId="17D81F46" w14:textId="77777777" w:rsidR="00DB0302" w:rsidRPr="00DB0302" w:rsidRDefault="00DB0302" w:rsidP="00DB0302">
      <w:pPr>
        <w:pStyle w:val="af9"/>
        <w:rPr>
          <w:lang w:val="en-US"/>
        </w:rPr>
      </w:pPr>
      <w:r w:rsidRPr="00DB0302">
        <w:rPr>
          <w:lang w:val="en-US"/>
        </w:rPr>
        <w:t xml:space="preserve">  web:</w:t>
      </w:r>
    </w:p>
    <w:p w14:paraId="59347733" w14:textId="77777777" w:rsidR="00DB0302" w:rsidRDefault="00DB0302" w:rsidP="00DB0302">
      <w:pPr>
        <w:pStyle w:val="af9"/>
      </w:pPr>
      <w:r w:rsidRPr="00DB0302">
        <w:rPr>
          <w:lang w:val="en-US"/>
        </w:rP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transport-app</w:t>
      </w:r>
      <w:proofErr w:type="spellEnd"/>
    </w:p>
    <w:p w14:paraId="4CCDD743" w14:textId="77777777" w:rsidR="00DB0302" w:rsidRDefault="00DB0302" w:rsidP="00DB0302">
      <w:pPr>
        <w:pStyle w:val="af9"/>
      </w:pPr>
      <w:r>
        <w:t xml:space="preserve">    </w:t>
      </w:r>
      <w:proofErr w:type="spellStart"/>
      <w:r>
        <w:t>ports</w:t>
      </w:r>
      <w:proofErr w:type="spellEnd"/>
      <w:r>
        <w:t>:</w:t>
      </w:r>
    </w:p>
    <w:p w14:paraId="04CB0F5E" w14:textId="0FC80939" w:rsidR="00DB0302" w:rsidRPr="00DB0302" w:rsidRDefault="00DB0302" w:rsidP="00DB0302">
      <w:pPr>
        <w:pStyle w:val="af9"/>
      </w:pPr>
      <w:r>
        <w:t xml:space="preserve">      - "8080:80"</w:t>
      </w:r>
    </w:p>
    <w:p w14:paraId="3EF5AF54" w14:textId="6E267D3B" w:rsidR="002A1960" w:rsidRDefault="007D6EEA" w:rsidP="002A1960">
      <w:pPr>
        <w:pStyle w:val="3"/>
      </w:pPr>
      <w:r>
        <w:t>Контрольные вопросы</w:t>
      </w:r>
    </w:p>
    <w:p w14:paraId="7FC0D91B" w14:textId="77777777" w:rsidR="00DB0302" w:rsidRPr="00DB0302" w:rsidRDefault="00DB0302" w:rsidP="00DB0302">
      <w:pPr>
        <w:pStyle w:val="a6"/>
      </w:pPr>
      <w:r w:rsidRPr="00DB0302">
        <w:t xml:space="preserve">1. В чем принципиальное отличие </w:t>
      </w:r>
      <w:proofErr w:type="spellStart"/>
      <w:r w:rsidRPr="00DB0302">
        <w:t>Docker</w:t>
      </w:r>
      <w:proofErr w:type="spellEnd"/>
      <w:r w:rsidRPr="00DB0302">
        <w:t>-контейнера от классической виртуальной машины?</w:t>
      </w:r>
    </w:p>
    <w:p w14:paraId="2455E9A1" w14:textId="77777777" w:rsidR="00DB0302" w:rsidRPr="00DB0302" w:rsidRDefault="00DB0302" w:rsidP="00DB0302">
      <w:pPr>
        <w:pStyle w:val="a6"/>
      </w:pPr>
      <w:r w:rsidRPr="00DB0302">
        <w:t xml:space="preserve">Контейнер использует ядро хост-системы и изолирует только процесс через </w:t>
      </w:r>
      <w:proofErr w:type="spellStart"/>
      <w:r w:rsidRPr="00DB0302">
        <w:t>namespaces</w:t>
      </w:r>
      <w:proofErr w:type="spellEnd"/>
      <w:r w:rsidRPr="00DB0302">
        <w:t xml:space="preserve"> и </w:t>
      </w:r>
      <w:proofErr w:type="spellStart"/>
      <w:r w:rsidRPr="00DB0302">
        <w:t>cgroups</w:t>
      </w:r>
      <w:proofErr w:type="spellEnd"/>
      <w:r w:rsidRPr="00DB0302">
        <w:t>, поэтому он легкий и стартует за секунды. Виртуальная машина запускает полноценную гостевую ОС со своим ядром через гипервизор, поэтому она тяжелее и медленнее, но дает полную изоляцию.</w:t>
      </w:r>
    </w:p>
    <w:p w14:paraId="3E45C066" w14:textId="77777777" w:rsidR="00DB0302" w:rsidRPr="00DB0302" w:rsidRDefault="00DB0302" w:rsidP="00DB0302">
      <w:pPr>
        <w:pStyle w:val="a6"/>
      </w:pPr>
      <w:r w:rsidRPr="00DB0302">
        <w:t xml:space="preserve">2. Для чего в команде </w:t>
      </w:r>
      <w:proofErr w:type="spellStart"/>
      <w:r w:rsidRPr="00DB0302">
        <w:t>docker</w:t>
      </w:r>
      <w:proofErr w:type="spellEnd"/>
      <w:r w:rsidRPr="00DB0302">
        <w:t xml:space="preserve"> </w:t>
      </w:r>
      <w:proofErr w:type="spellStart"/>
      <w:r w:rsidRPr="00DB0302">
        <w:t>run</w:t>
      </w:r>
      <w:proofErr w:type="spellEnd"/>
      <w:r w:rsidRPr="00DB0302">
        <w:t xml:space="preserve"> применяются ключи -d и -p?</w:t>
      </w:r>
    </w:p>
    <w:p w14:paraId="14F2D3C3" w14:textId="77777777" w:rsidR="00DB0302" w:rsidRPr="00DB0302" w:rsidRDefault="00DB0302" w:rsidP="00DB0302">
      <w:pPr>
        <w:pStyle w:val="a6"/>
      </w:pPr>
      <w:r w:rsidRPr="00DB0302">
        <w:t xml:space="preserve">-d запускает контейнер в фоновом режиме, то есть в </w:t>
      </w:r>
      <w:proofErr w:type="spellStart"/>
      <w:r w:rsidRPr="00DB0302">
        <w:t>detached</w:t>
      </w:r>
      <w:proofErr w:type="spellEnd"/>
      <w:r w:rsidRPr="00DB0302">
        <w:t xml:space="preserve">. -p публикует порт контейнера на порт хоста в формате </w:t>
      </w:r>
      <w:proofErr w:type="spellStart"/>
      <w:r w:rsidRPr="00DB0302">
        <w:t>host:container</w:t>
      </w:r>
      <w:proofErr w:type="spellEnd"/>
      <w:r w:rsidRPr="00DB0302">
        <w:t>.</w:t>
      </w:r>
    </w:p>
    <w:p w14:paraId="585735C2" w14:textId="77777777" w:rsidR="00DB0302" w:rsidRPr="00DB0302" w:rsidRDefault="00DB0302" w:rsidP="00DB0302">
      <w:pPr>
        <w:pStyle w:val="a6"/>
      </w:pPr>
      <w:r w:rsidRPr="00DB0302">
        <w:t xml:space="preserve">3. Какая директива в </w:t>
      </w:r>
      <w:proofErr w:type="spellStart"/>
      <w:r w:rsidRPr="00DB0302">
        <w:t>Dockerfile</w:t>
      </w:r>
      <w:proofErr w:type="spellEnd"/>
      <w:r w:rsidRPr="00DB0302">
        <w:t xml:space="preserve"> отвечает за перенос файлов с компьютера разработчика внутрь создаваемого образа?</w:t>
      </w:r>
    </w:p>
    <w:p w14:paraId="24B6491E" w14:textId="77777777" w:rsidR="00DB0302" w:rsidRPr="00DB0302" w:rsidRDefault="00DB0302" w:rsidP="00DB0302">
      <w:pPr>
        <w:pStyle w:val="a6"/>
      </w:pPr>
      <w:r w:rsidRPr="00DB0302">
        <w:t>COPY, также для этого может использоваться ADD.</w:t>
      </w:r>
    </w:p>
    <w:p w14:paraId="5CCD63E8" w14:textId="77777777" w:rsidR="00DB0302" w:rsidRPr="00DB0302" w:rsidRDefault="00DB0302" w:rsidP="00DB0302">
      <w:pPr>
        <w:pStyle w:val="a6"/>
      </w:pPr>
      <w:r w:rsidRPr="00DB0302">
        <w:t>4. Почему в задании 1 использовалось монтирование тома (флаг -v), а в задании 2 команда COPY?</w:t>
      </w:r>
    </w:p>
    <w:p w14:paraId="4E7EA169" w14:textId="77777777" w:rsidR="00DB0302" w:rsidRPr="00DB0302" w:rsidRDefault="00DB0302" w:rsidP="00DB0302">
      <w:pPr>
        <w:pStyle w:val="a6"/>
      </w:pPr>
      <w:r w:rsidRPr="00DB0302">
        <w:t xml:space="preserve">В задании 1 том нужен был для того, чтобы изменения файлов на хосте сразу попадали в контейнер, это удобно при разработке и без </w:t>
      </w:r>
      <w:proofErr w:type="spellStart"/>
      <w:r w:rsidRPr="00DB0302">
        <w:t>пересборки</w:t>
      </w:r>
      <w:proofErr w:type="spellEnd"/>
      <w:r w:rsidRPr="00DB0302">
        <w:t xml:space="preserve">. В задании 2 COPY использовалась, чтобы файлы были запечены в образ, это нужно для </w:t>
      </w:r>
      <w:proofErr w:type="spellStart"/>
      <w:r w:rsidRPr="00DB0302">
        <w:t>продакшена</w:t>
      </w:r>
      <w:proofErr w:type="spellEnd"/>
      <w:r w:rsidRPr="00DB0302">
        <w:t xml:space="preserve"> и самодостаточного неизменяемого образа.</w:t>
      </w:r>
    </w:p>
    <w:p w14:paraId="6FB44273" w14:textId="77777777" w:rsidR="00DB0302" w:rsidRPr="00DB0302" w:rsidRDefault="00DB0302" w:rsidP="00DB0302">
      <w:pPr>
        <w:pStyle w:val="a6"/>
      </w:pPr>
      <w:r w:rsidRPr="00DB0302">
        <w:t xml:space="preserve">5. Какую функцию выполняет директива </w:t>
      </w:r>
      <w:proofErr w:type="spellStart"/>
      <w:r w:rsidRPr="00DB0302">
        <w:t>depends_on</w:t>
      </w:r>
      <w:proofErr w:type="spellEnd"/>
      <w:r w:rsidRPr="00DB0302">
        <w:t xml:space="preserve"> в файле </w:t>
      </w:r>
      <w:proofErr w:type="spellStart"/>
      <w:r w:rsidRPr="00DB0302">
        <w:t>docker-compose.yml</w:t>
      </w:r>
      <w:proofErr w:type="spellEnd"/>
      <w:r w:rsidRPr="00DB0302">
        <w:t>?</w:t>
      </w:r>
    </w:p>
    <w:p w14:paraId="7166298A" w14:textId="77777777" w:rsidR="00DB0302" w:rsidRPr="00DB0302" w:rsidRDefault="00DB0302" w:rsidP="00DB0302">
      <w:pPr>
        <w:pStyle w:val="a6"/>
      </w:pPr>
      <w:r w:rsidRPr="00DB0302">
        <w:t>Она задает порядок запуска сервисов, указанные сервисы запускаются раньше текущего. При этом она ждет только старта контейнера, а не готовности приложения внутри него.</w:t>
      </w:r>
    </w:p>
    <w:p w14:paraId="008E740C" w14:textId="77777777" w:rsidR="00DB0302" w:rsidRPr="00DB0302" w:rsidRDefault="00DB0302" w:rsidP="00DB0302">
      <w:pPr>
        <w:pStyle w:val="a6"/>
      </w:pPr>
      <w:r w:rsidRPr="00DB0302">
        <w:t xml:space="preserve">6. Что произойдет при выполнении команды </w:t>
      </w:r>
      <w:proofErr w:type="spellStart"/>
      <w:r w:rsidRPr="00DB0302">
        <w:t>docker-compose</w:t>
      </w:r>
      <w:proofErr w:type="spellEnd"/>
      <w:r w:rsidRPr="00DB0302">
        <w:t xml:space="preserve"> </w:t>
      </w:r>
      <w:proofErr w:type="spellStart"/>
      <w:r w:rsidRPr="00DB0302">
        <w:t>down</w:t>
      </w:r>
      <w:proofErr w:type="spellEnd"/>
      <w:r w:rsidRPr="00DB0302">
        <w:t xml:space="preserve"> в директории с проектом?</w:t>
      </w:r>
    </w:p>
    <w:p w14:paraId="030DA607" w14:textId="7406A9AD" w:rsidR="00833047" w:rsidRPr="007D6EEA" w:rsidRDefault="00DB0302" w:rsidP="00DB0302">
      <w:pPr>
        <w:pStyle w:val="a6"/>
      </w:pPr>
      <w:r w:rsidRPr="00DB0302">
        <w:t xml:space="preserve">Она останавливает и удаляет все контейнеры и сети проекта, созданные командой </w:t>
      </w:r>
      <w:proofErr w:type="spellStart"/>
      <w:r w:rsidRPr="00DB0302">
        <w:t>up</w:t>
      </w:r>
      <w:proofErr w:type="spellEnd"/>
      <w:r w:rsidRPr="00DB0302">
        <w:t>. Тома по умолчанию сохраняются и удаляются только с флагом -v, образы тоже остаются.</w:t>
      </w:r>
    </w:p>
    <w:sectPr w:rsidR="00833047" w:rsidRPr="007D6EEA" w:rsidSect="00833047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0BECD" w14:textId="77777777" w:rsidR="005556A3" w:rsidRDefault="005556A3" w:rsidP="00B268DC">
      <w:pPr>
        <w:spacing w:after="0"/>
      </w:pPr>
      <w:r>
        <w:separator/>
      </w:r>
    </w:p>
  </w:endnote>
  <w:endnote w:type="continuationSeparator" w:id="0">
    <w:p w14:paraId="60779F0C" w14:textId="77777777" w:rsidR="005556A3" w:rsidRDefault="005556A3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314798"/>
      <w:docPartObj>
        <w:docPartGallery w:val="Page Numbers (Bottom of Page)"/>
        <w:docPartUnique/>
      </w:docPartObj>
    </w:sdtPr>
    <w:sdtEndPr/>
    <w:sdtContent>
      <w:p w14:paraId="0162ECCE" w14:textId="77777777" w:rsidR="00F50FC2" w:rsidRDefault="00F50FC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3E">
          <w:rPr>
            <w:noProof/>
          </w:rPr>
          <w:t>2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c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a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a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a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BB768" w14:textId="77777777" w:rsidR="005556A3" w:rsidRDefault="005556A3" w:rsidP="00B268DC">
      <w:pPr>
        <w:spacing w:after="0"/>
      </w:pPr>
      <w:r>
        <w:separator/>
      </w:r>
    </w:p>
  </w:footnote>
  <w:footnote w:type="continuationSeparator" w:id="0">
    <w:p w14:paraId="64E34B50" w14:textId="77777777" w:rsidR="005556A3" w:rsidRDefault="005556A3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6DCB5" w14:textId="6D6FF463" w:rsidR="00B268DC" w:rsidRDefault="00B13DC4" w:rsidP="00B268DC">
    <w:pPr>
      <w:pStyle w:val="af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Аземша В.С.</w:t>
    </w:r>
    <w:r w:rsidR="00FF4D97">
      <w:tab/>
    </w:r>
    <w:r w:rsidR="00FF4D97">
      <w:tab/>
    </w:r>
    <w:r w:rsidR="00FF4D97">
      <w:tab/>
    </w:r>
    <w:r w:rsidR="00FF4D97">
      <w:tab/>
    </w:r>
    <w:r>
      <w:t xml:space="preserve">   </w:t>
    </w:r>
    <w:r>
      <w:rPr>
        <w:rFonts w:ascii="Times New Roman" w:hAnsi="Times New Roman" w:cs="Times New Roman"/>
      </w:rPr>
      <w:t>СИ-31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 w:rsidR="00874748">
      <w:rPr>
        <w:rFonts w:ascii="Times New Roman" w:hAnsi="Times New Roman" w:cs="Times New Roman"/>
      </w:rPr>
      <w:t>1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a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0E82E568" w:rsidR="01445DDE" w:rsidRDefault="007A3935" w:rsidP="007A3935">
          <w:pPr>
            <w:pStyle w:val="afa"/>
          </w:pPr>
          <w:r>
            <w:t xml:space="preserve">          Аземша В.С. </w:t>
          </w:r>
        </w:p>
      </w:tc>
      <w:tc>
        <w:tcPr>
          <w:tcW w:w="3260" w:type="dxa"/>
        </w:tcPr>
        <w:p w14:paraId="0A2917ED" w14:textId="64A9F0BD" w:rsidR="01445DDE" w:rsidRDefault="007A3935" w:rsidP="007A3935">
          <w:pPr>
            <w:pStyle w:val="afa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</w:p>
      </w:tc>
    </w:tr>
  </w:tbl>
  <w:p w14:paraId="2DA6F8FE" w14:textId="31E122CC" w:rsidR="01445DDE" w:rsidRDefault="01445DDE" w:rsidP="007A393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970"/>
    <w:multiLevelType w:val="hybridMultilevel"/>
    <w:tmpl w:val="E7D6B1DC"/>
    <w:lvl w:ilvl="0" w:tplc="FFFFFFF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928F4"/>
    <w:multiLevelType w:val="multilevel"/>
    <w:tmpl w:val="AA68F526"/>
    <w:lvl w:ilvl="0">
      <w:start w:val="1"/>
      <w:numFmt w:val="decimal"/>
      <w:pStyle w:val="a0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1"/>
  </w:num>
  <w:num w:numId="3">
    <w:abstractNumId w:val="31"/>
  </w:num>
  <w:num w:numId="4">
    <w:abstractNumId w:val="32"/>
  </w:num>
  <w:num w:numId="5">
    <w:abstractNumId w:val="7"/>
  </w:num>
  <w:num w:numId="6">
    <w:abstractNumId w:val="9"/>
  </w:num>
  <w:num w:numId="7">
    <w:abstractNumId w:val="16"/>
  </w:num>
  <w:num w:numId="8">
    <w:abstractNumId w:val="1"/>
  </w:num>
  <w:num w:numId="9">
    <w:abstractNumId w:val="21"/>
  </w:num>
  <w:num w:numId="10">
    <w:abstractNumId w:val="22"/>
  </w:num>
  <w:num w:numId="11">
    <w:abstractNumId w:val="2"/>
  </w:num>
  <w:num w:numId="12">
    <w:abstractNumId w:val="18"/>
  </w:num>
  <w:num w:numId="13">
    <w:abstractNumId w:val="29"/>
  </w:num>
  <w:num w:numId="14">
    <w:abstractNumId w:val="34"/>
  </w:num>
  <w:num w:numId="15">
    <w:abstractNumId w:val="33"/>
  </w:num>
  <w:num w:numId="16">
    <w:abstractNumId w:val="5"/>
  </w:num>
  <w:num w:numId="17">
    <w:abstractNumId w:val="8"/>
  </w:num>
  <w:num w:numId="18">
    <w:abstractNumId w:val="4"/>
  </w:num>
  <w:num w:numId="19">
    <w:abstractNumId w:val="6"/>
  </w:num>
  <w:num w:numId="20">
    <w:abstractNumId w:val="12"/>
  </w:num>
  <w:num w:numId="21">
    <w:abstractNumId w:val="0"/>
  </w:num>
  <w:num w:numId="22">
    <w:abstractNumId w:val="28"/>
  </w:num>
  <w:num w:numId="23">
    <w:abstractNumId w:val="26"/>
  </w:num>
  <w:num w:numId="24">
    <w:abstractNumId w:val="30"/>
  </w:num>
  <w:num w:numId="25">
    <w:abstractNumId w:val="20"/>
  </w:num>
  <w:num w:numId="26">
    <w:abstractNumId w:val="15"/>
  </w:num>
  <w:num w:numId="27">
    <w:abstractNumId w:val="25"/>
  </w:num>
  <w:num w:numId="28">
    <w:abstractNumId w:val="3"/>
  </w:num>
  <w:num w:numId="29">
    <w:abstractNumId w:val="27"/>
  </w:num>
  <w:num w:numId="30">
    <w:abstractNumId w:val="14"/>
  </w:num>
  <w:num w:numId="31">
    <w:abstractNumId w:val="24"/>
  </w:num>
  <w:num w:numId="32">
    <w:abstractNumId w:val="10"/>
  </w:num>
  <w:num w:numId="33">
    <w:abstractNumId w:val="13"/>
  </w:num>
  <w:num w:numId="34">
    <w:abstractNumId w:val="17"/>
  </w:num>
  <w:num w:numId="35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660E"/>
    <w:rsid w:val="00130620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A1960"/>
    <w:rsid w:val="002A4A7D"/>
    <w:rsid w:val="002A7DAF"/>
    <w:rsid w:val="00335F67"/>
    <w:rsid w:val="003558D3"/>
    <w:rsid w:val="00381B6A"/>
    <w:rsid w:val="00393F31"/>
    <w:rsid w:val="003C32E1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556A3"/>
    <w:rsid w:val="00597BFD"/>
    <w:rsid w:val="005B4BED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9798B"/>
    <w:rsid w:val="00CC21EE"/>
    <w:rsid w:val="00D12670"/>
    <w:rsid w:val="00D14CFF"/>
    <w:rsid w:val="00D15174"/>
    <w:rsid w:val="00D749F9"/>
    <w:rsid w:val="00D77659"/>
    <w:rsid w:val="00D87DF6"/>
    <w:rsid w:val="00DA0B21"/>
    <w:rsid w:val="00DA2D92"/>
    <w:rsid w:val="00DB0302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2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2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6">
    <w:name w:val="Отчёт"/>
    <w:basedOn w:val="a2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6"/>
    <w:next w:val="a6"/>
    <w:uiPriority w:val="1"/>
    <w:rsid w:val="37F20320"/>
    <w:pPr>
      <w:spacing w:before="120"/>
      <w:jc w:val="left"/>
    </w:pPr>
  </w:style>
  <w:style w:type="paragraph" w:styleId="21">
    <w:name w:val="toc 2"/>
    <w:basedOn w:val="a1"/>
    <w:next w:val="a1"/>
    <w:autoRedefine/>
    <w:uiPriority w:val="39"/>
    <w:unhideWhenUsed/>
    <w:rsid w:val="00EC095B"/>
    <w:pPr>
      <w:spacing w:after="100"/>
      <w:ind w:left="280"/>
    </w:pPr>
  </w:style>
  <w:style w:type="character" w:styleId="a7">
    <w:name w:val="Hyperlink"/>
    <w:basedOn w:val="a3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3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Рисунок"/>
    <w:next w:val="a8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9">
    <w:name w:val="Subtle Emphasis"/>
    <w:basedOn w:val="a3"/>
    <w:uiPriority w:val="19"/>
    <w:qFormat/>
    <w:rsid w:val="000840E8"/>
    <w:rPr>
      <w:i/>
      <w:iCs/>
      <w:color w:val="404040" w:themeColor="text1" w:themeTint="BF"/>
    </w:rPr>
  </w:style>
  <w:style w:type="paragraph" w:styleId="aa">
    <w:name w:val="Intense Quote"/>
    <w:basedOn w:val="a1"/>
    <w:next w:val="a1"/>
    <w:link w:val="ab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Выделенная цитата Знак"/>
    <w:basedOn w:val="a3"/>
    <w:link w:val="aa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1"/>
    <w:next w:val="a1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c">
    <w:name w:val="Strong"/>
    <w:basedOn w:val="a3"/>
    <w:uiPriority w:val="22"/>
    <w:qFormat/>
    <w:rsid w:val="000840E8"/>
    <w:rPr>
      <w:b/>
      <w:bCs/>
    </w:rPr>
  </w:style>
  <w:style w:type="character" w:styleId="ad">
    <w:name w:val="Emphasis"/>
    <w:basedOn w:val="a3"/>
    <w:uiPriority w:val="20"/>
    <w:qFormat/>
    <w:rsid w:val="000840E8"/>
    <w:rPr>
      <w:i/>
      <w:iCs/>
    </w:rPr>
  </w:style>
  <w:style w:type="character" w:styleId="ae">
    <w:name w:val="Intense Emphasis"/>
    <w:basedOn w:val="a3"/>
    <w:uiPriority w:val="21"/>
    <w:qFormat/>
    <w:rsid w:val="000840E8"/>
    <w:rPr>
      <w:i/>
      <w:iCs/>
      <w:color w:val="5B9BD5" w:themeColor="accent1"/>
    </w:rPr>
  </w:style>
  <w:style w:type="paragraph" w:styleId="af">
    <w:name w:val="Subtitle"/>
    <w:basedOn w:val="a1"/>
    <w:next w:val="a1"/>
    <w:link w:val="af0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0">
    <w:name w:val="Подзаголовок Знак"/>
    <w:basedOn w:val="a3"/>
    <w:link w:val="af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1"/>
    <w:next w:val="a1"/>
    <w:link w:val="af2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3"/>
    <w:link w:val="af1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No Spacing"/>
    <w:uiPriority w:val="1"/>
    <w:qFormat/>
    <w:rsid w:val="000840E8"/>
    <w:pPr>
      <w:spacing w:after="0" w:line="240" w:lineRule="auto"/>
    </w:pPr>
  </w:style>
  <w:style w:type="character" w:styleId="af4">
    <w:name w:val="Subtle Reference"/>
    <w:basedOn w:val="a3"/>
    <w:uiPriority w:val="31"/>
    <w:rsid w:val="000840E8"/>
    <w:rPr>
      <w:smallCaps/>
      <w:color w:val="5A5A5A" w:themeColor="text1" w:themeTint="A5"/>
    </w:rPr>
  </w:style>
  <w:style w:type="character" w:styleId="af5">
    <w:name w:val="Book Title"/>
    <w:basedOn w:val="a3"/>
    <w:uiPriority w:val="33"/>
    <w:qFormat/>
    <w:rsid w:val="000840E8"/>
    <w:rPr>
      <w:b/>
      <w:bCs/>
      <w:i/>
      <w:iCs/>
      <w:spacing w:val="5"/>
    </w:rPr>
  </w:style>
  <w:style w:type="paragraph" w:styleId="af6">
    <w:name w:val="List Paragraph"/>
    <w:basedOn w:val="a1"/>
    <w:uiPriority w:val="34"/>
    <w:qFormat/>
    <w:rsid w:val="000840E8"/>
    <w:pPr>
      <w:ind w:left="720"/>
      <w:contextualSpacing/>
    </w:pPr>
  </w:style>
  <w:style w:type="character" w:styleId="af7">
    <w:name w:val="Intense Reference"/>
    <w:basedOn w:val="a3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8">
    <w:name w:val="caption"/>
    <w:next w:val="a2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2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">
    <w:name w:val="Контрольные вопросы"/>
    <w:basedOn w:val="a2"/>
    <w:next w:val="a2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8">
    <w:name w:val="TOC Heading"/>
    <w:basedOn w:val="1"/>
    <w:next w:val="a1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1"/>
    <w:next w:val="a1"/>
    <w:autoRedefine/>
    <w:uiPriority w:val="39"/>
    <w:unhideWhenUsed/>
    <w:rsid w:val="009A2E4D"/>
    <w:pPr>
      <w:spacing w:after="100"/>
      <w:ind w:left="560"/>
    </w:pPr>
  </w:style>
  <w:style w:type="paragraph" w:customStyle="1" w:styleId="af9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a">
    <w:name w:val="header"/>
    <w:basedOn w:val="a1"/>
    <w:link w:val="afb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b">
    <w:name w:val="Верхний колонтитул Знак"/>
    <w:basedOn w:val="a3"/>
    <w:link w:val="afa"/>
    <w:uiPriority w:val="99"/>
    <w:rsid w:val="00B268DC"/>
  </w:style>
  <w:style w:type="paragraph" w:styleId="afc">
    <w:name w:val="footer"/>
    <w:basedOn w:val="a1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Нижний колонтитул Знак"/>
    <w:basedOn w:val="a3"/>
    <w:link w:val="afc"/>
    <w:uiPriority w:val="99"/>
    <w:rsid w:val="00B268DC"/>
  </w:style>
  <w:style w:type="table" w:styleId="afe">
    <w:name w:val="Table Grid"/>
    <w:basedOn w:val="a4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">
    <w:name w:val="Balloon Text"/>
    <w:basedOn w:val="a1"/>
    <w:link w:val="aff0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1">
    <w:name w:val="Normal (Web)"/>
    <w:basedOn w:val="a1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3"/>
    <w:rsid w:val="00277555"/>
  </w:style>
  <w:style w:type="character" w:styleId="HTML">
    <w:name w:val="HTML Code"/>
    <w:basedOn w:val="a3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1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2">
    <w:name w:val="Отчет Знак"/>
    <w:link w:val="aff3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3">
    <w:name w:val="Отчет"/>
    <w:link w:val="aff2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3"/>
    <w:rsid w:val="00B70AC1"/>
  </w:style>
  <w:style w:type="character" w:customStyle="1" w:styleId="hljs-number">
    <w:name w:val="hljs-number"/>
    <w:basedOn w:val="a3"/>
    <w:rsid w:val="00B70AC1"/>
  </w:style>
  <w:style w:type="character" w:styleId="aff4">
    <w:name w:val="Unresolved Mention"/>
    <w:basedOn w:val="a3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FF1D-84D7-4402-BC5E-8AC2C5D4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Варя Аземша</cp:lastModifiedBy>
  <cp:revision>2</cp:revision>
  <cp:lastPrinted>2023-11-27T08:32:00Z</cp:lastPrinted>
  <dcterms:created xsi:type="dcterms:W3CDTF">2026-09-28T20:57:00Z</dcterms:created>
  <dcterms:modified xsi:type="dcterms:W3CDTF">2026-09-28T20:57:00Z</dcterms:modified>
</cp:coreProperties>
</file>