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2E0E1" w14:textId="77777777" w:rsidR="00FB3C3F" w:rsidRPr="00D34CEB" w:rsidRDefault="00FB3C3F" w:rsidP="00FB3C3F">
      <w:pPr>
        <w:rPr>
          <w:b/>
          <w:sz w:val="32"/>
          <w:szCs w:val="32"/>
        </w:rPr>
      </w:pPr>
      <w:bookmarkStart w:id="0" w:name="_GoBack"/>
      <w:r w:rsidRPr="00D34CEB">
        <w:rPr>
          <w:b/>
          <w:sz w:val="32"/>
          <w:szCs w:val="32"/>
        </w:rPr>
        <w:t>Conclusion</w:t>
      </w:r>
    </w:p>
    <w:p w14:paraId="69B9F818" w14:textId="5CF1C9D4" w:rsidR="00FB3C3F" w:rsidRDefault="00FB3C3F" w:rsidP="00FB3C3F">
      <w:pPr>
        <w:jc w:val="both"/>
      </w:pPr>
      <w:r>
        <w:t xml:space="preserve">This data set from the Census and </w:t>
      </w:r>
      <w:r w:rsidRPr="008A3D25">
        <w:rPr>
          <w:color w:val="333333"/>
          <w:shd w:val="clear" w:color="auto" w:fill="FFFFFF"/>
        </w:rPr>
        <w:t>Data Mining and Visualization Silicon Graphics</w:t>
      </w:r>
      <w:r w:rsidRPr="00560309">
        <w:t xml:space="preserve"> </w:t>
      </w:r>
      <w:r>
        <w:t xml:space="preserve">provides a good example of the way Logistic regression can help look at data in a different way. Our society is always looking for ways to explain, or formulas to teach, a way to better ourselves.  Modern data science gives us a way to take data that is not obvious and explore the relationship it has with level of salary someone makes. We </w:t>
      </w:r>
      <w:proofErr w:type="gramStart"/>
      <w:r>
        <w:t>are able to</w:t>
      </w:r>
      <w:proofErr w:type="gramEnd"/>
      <w:r>
        <w:t xml:space="preserve"> compare something obvious, like the level of education</w:t>
      </w:r>
      <w:r>
        <w:t>,</w:t>
      </w:r>
      <w:r>
        <w:t xml:space="preserve"> to something less obvious, like marriage status</w:t>
      </w:r>
      <w:r>
        <w:t>,</w:t>
      </w:r>
      <w:r>
        <w:t xml:space="preserve"> and to see what has more of an effect. </w:t>
      </w:r>
    </w:p>
    <w:p w14:paraId="1E6FA130" w14:textId="77777777" w:rsidR="00FB3C3F" w:rsidRPr="00560309" w:rsidRDefault="00FB3C3F" w:rsidP="00FB3C3F">
      <w:pPr>
        <w:jc w:val="both"/>
      </w:pPr>
      <w:r>
        <w:t>I am glad we are exploring this data and believe this may be information we can pass on to our children to give them more knowledge on how life decisions effect their future. The data I used was from 1994. I would like to look at more recent data and apply some of the same techniques and compare them and to the data we will find in this study.</w:t>
      </w:r>
    </w:p>
    <w:bookmarkEnd w:id="0"/>
    <w:p w14:paraId="4CE45DEE" w14:textId="6FF46008" w:rsidR="00310193" w:rsidRDefault="00310193" w:rsidP="00A112B7"/>
    <w:p w14:paraId="6D5438CB" w14:textId="77777777" w:rsidR="00310193" w:rsidRPr="00A112B7" w:rsidRDefault="00310193" w:rsidP="00A112B7"/>
    <w:sectPr w:rsidR="00310193" w:rsidRPr="00A11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BC7"/>
    <w:rsid w:val="00310193"/>
    <w:rsid w:val="00623004"/>
    <w:rsid w:val="00A112B7"/>
    <w:rsid w:val="00A40BC7"/>
    <w:rsid w:val="00C00626"/>
    <w:rsid w:val="00E638FC"/>
    <w:rsid w:val="00EF4DB8"/>
    <w:rsid w:val="00FB3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B2282"/>
  <w15:chartTrackingRefBased/>
  <w15:docId w15:val="{ADCDA278-C4B7-4DC2-8AA0-E1F37EACD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06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6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 stacko</dc:creator>
  <cp:keywords/>
  <dc:description/>
  <cp:lastModifiedBy>ant stacko</cp:lastModifiedBy>
  <cp:revision>1</cp:revision>
  <dcterms:created xsi:type="dcterms:W3CDTF">2018-07-16T19:03:00Z</dcterms:created>
  <dcterms:modified xsi:type="dcterms:W3CDTF">2018-07-16T23:32:00Z</dcterms:modified>
</cp:coreProperties>
</file>