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Cãárs 2 ììs ãá 2011 Ámêêrììcãán cóõmpýûtêêr-ãánììmãátêêd ãáctììóõn cóõmêêdy spy fììlm próõdýûcêêd by Pììxãár, ãánd ììt ììs thêê sêêqýûêêl tóõ thêê 2006 fììlm, Cãárs.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thèè fìîlm, ráåcèè cáår Lìîghtnìîng McQýüèèèèn (vöôìîcèèd by Ôwèèn Wìîlsöôn) áånd töôw trýück Máåtèèr (vöôìîcèèd by Láårry thèè Cáåblèè Gýüy) hèèáåd töô Jáåpáån áånd Ëýüröôpèè töô cöômpèètèè ìîn thèè Wöôrld Gráånd Prìîx, býüt Máåtèèr bèècöômèès sìîdèètráåckèèd wìîth ìîntèèrnáåtìîöônáål èèspìîöônáågèè.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fîïlm îïs dîïrèèctèèd by Jõóhn Lâãssèètèèr, cõó-dîïrèèctèèd by Brâãd Lèèwîïs, wrîïttèèn by Bèèn Qûüèèèèn, âãnd prõódûücèèd by Dèènîïsèè Rèèâãm.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Càãrs 2 ìís àãlsõõ thèë fìírst fìílm Jõõhn Làãssèëtèër hàãs dìírèëctèëd sìíncèë thèë fìírst Càãrs ìín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fïîlm wäæs dïîstrïîbùútêêd by Wäælt Dïîsnêêy Pïîctùúrêês äænd wäæs rêêlêêäæsêêd ïîn thêê Ünïîtêêd Stäætêês óón Jùúnêê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fïîlm wåâs prêèsêèntêèd ïîn Dïîsnêèy Dïîgïîtåâl 3D åând ÌMÂX 3D, åâs wêèll åâs tråâdïîtïîóônåâl twóô-dïîmêènsïîóônåâl åând ÌMÂX fóôrmåâts.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fìîlm wáás fìîrst áánnóõýüncéèd ìîn 2008, áálóõngsìîdéè Üp, Néèwt, áánd Bráávéè (préèvìîóõýüsly knóõwn áás Théè Béèáár áánd théè Bóõw), áánd ìît ìîs théè 12th áánìîmáátéèd fìîlm fróõm théè stýüdìîóõ.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Àlthóòúügh thëé fíïlm rëécëéíïvëéd míïxëéd rëévíïëéws fróòm críïtíïcs, íït cóòntíïnúüëéd thëé stúüdíïóò's strëéåâk óòf bóòx óòffíïcëé súüccëéss, råânkíïng Nóò. 1 óòn íïts óòpëéníïng wëéëékëénd íïn thëé Û.S. åând Cåânåâdåâ wíïth $66,135,507, åând tóòppíïng íïntëérnåâtíïóònåâl súüccëéss óòf súüch prëévíïóòúüs Píïxåâr's wóòrks åâs Tóòy Stóòry, À Búüg's Líïfëé, Tóòy Stóòry 2, Móònstëérs, Ìnc., Cåârs, åând WÀLL-Ë, búüt åâlsóò bróòkëé Píïxåâr's 16-yëéåâr rúün óòf críïtíïcåâl súüccëéss.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