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Cäârs 2 CÂRS TÉST ïìs äâ 2011 Âmèérïìcäân cöömpüùtèér-äânïìmäâtèéd äâctïìöön cöömèédy spy fïìlm pröödüùcèéd by Pïìxäâr, äând ïìt ïìs thèé sèéqüùèél töö thèé 2006 fïìlm, Cäârs.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théè fïìlm, rààcéè cààr Lïìghtnïìng McQúûéèéèn (vöòïìcéèd by Ôwéèn Wïìlsöòn) àànd töòw trúûck Mààtéèr (vöòïìcéèd by Lààrry théè Cààbléè Gúûy) héèààd töò Jààpààn àànd Ëúûröòpéè töò cöòmpéètéè ïìn théè Wöòrld Gràànd Prïìx, búût Mààtéèr béècöòméès sïìdéètrààckéèd wïìth ïìntéèrnààtïìöònààl éèspïìöònààgéè.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fîílm îís dîírêëctêëd by Jôóhn Lâässêëtêër, côó-dîírêëctêëd by Brâäd Lêëwîís, wrîíttêën by Bêën Qùüêëêën, âänd prôódùücêëd by Dêënîísêë Rêëâäm.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Cæærs 2 ìís æælsóö thëé fìírst fìílm Jóöhn Lææssëétëér hææs dìírëéctëéd sìíncëé thëé fìírst Cæærs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fíïlm wææs díïstríïbúùtèëd by Wæælt Díïsnèëy Píïctúùrèës æænd wææs rèëlèëææsèëd íïn thèë Üníïtèëd Stæætèës õôn Júùnèë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fïìlm wåás prêésêéntêéd ïìn Dïìsnêéy Dïìgïìtåál 3D åánd ÎMÁX 3D, åás wêéll åás tråádïìtïìõönåál twõö-dïìmêénsïìõönåál åánd ÎMÁX fõörmåáts.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fïïlm wáás fïïrst áánnöôûýncéëd ïïn 2008, áálöôngsïïdéë Ûp, Néëwt, áánd Bráávéë (préëvïïöôûýsly knöôwn áás Théë Béëáár áánd théë Böôw), áánd ïït ïïs théë 12th áánïïmáátéëd fïïlm fröôm théë stûýdïïöô.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Ælthöõýùgh thëè fîîlm rëècëèîîvëèd mîîxëèd rëèvîîëèws fröõm crîîtîîcs, îît cöõntîînýùëèd thëè stýùdîîöõ's strëèâæk öõf böõx öõffîîcëè sýùccëèss, râænkîîng Nöõ. 1 öõn îîts öõpëènîîng wëèëèkëènd îîn thëè Ü.S. âænd Câænâædâæ wîîth $66,135,507, âænd töõppîîng îîntëèrnâætîîöõnâæl sýùccëèss öõf sýùch prëèvîîöõýùs Pîîxâær's wöõrks âæs Töõy Stöõry, Æ Býùg's Lîîfëè, Töõy Stöõry 2, Möõnstëèrs, Înc., Câærs, âænd WÆLL-Ê, býùt âælsöõ bröõkëè Pîîxâær's 16-yëèâær rýùn öõf crîîtîîcâæl sýùccëèss.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Ànòôthèér chàængèé</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