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Cæærs 2 CÃRS TËST ïís ææ 2011 Ãméêrïícææn cóòmpúûtéêr-æænïímæætéêd ææctïíóòn cóòméêdy spy fïílm próòdúûcéêd by Pïíxæær, æænd ïít ïís théê séêqúûéêl tóò théê 2006 fïílm, Cæærs.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théë fíílm, rääcéë cäär Lííghtnííng McQúùéëéën (võõíícéëd by Ówéën Wíílsõõn) äänd tõõw trúùck Määtéër (võõíícéëd by Läärry théë Cääbléë Gúùy) héëääd tõõ Jääpään äänd Éúùrõõpéë tõõ cõõmpéëtéë íín théë Wõõrld Gräänd Prííx, búùt Määtéër béëcõõméës síídéëträäckéëd wííth ííntéërnäätííõõnääl éëspííõõnäägéë.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fíîlm íîs díîréêctéêd by Jòóhn Läåsséêtéêr, còó-díîréêctéêd by Bräåd Léêwíîs, wríîttéên by Béên Qúùéêéên, äånd pròódúùcéêd by Déêníîséê Réêäåm.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Cäærs 2 ìís äælsóõ thèê fìírst fìílm Jóõhn Läæssèêtèêr häæs dìírèêctèêd sìíncèê thèê fìírst Cäærs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fïílm wâãs dïístrïíbüütëëd by Wâãlt Dïísnëëy Pïíctüürëës âãnd wâãs rëëlëëâãsëëd ïín thëë Ünïítëëd Stâãtëës öòn Jüünëë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fïìlm wââs prêèsêèntêèd ïìn Dïìsnêèy Dïìgïìtââl 3D âând ÍMÃX 3D, ââs wêèll ââs trââdïìtïìõônââl twõô-dïìmêènsïìõônââl âând ÍMÃX fõôrmââts.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fîïlm wãås fîïrst ãånnõöùüncéëd îïn 2008, ãålõöngsîïdéë Úp, Néëwt, ãånd Brãåvéë (préëvîïõöùüsly knõöwn ãås Théë Béëãår ãånd théë Bõöw), ãånd îït îïs théë 12th ãånîïmãåtéëd fîïlm frõöm théë stùüdîïõö.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Ãlthòòýùgh thêê fìïlm rêêcêêìïvêêd mìïxêêd rêêvìïêêws fròòm crìïtìïcs, ìït còòntìïnýùêêd thêê stýùdìïòò's strêêàåk òòf bòòx òòffìïcêê sýùccêêss, ràånkìïng Nòò. 1 òòn ìïts òòpêênìïng wêêêêkêênd ìïn thêê Û.S. àånd Càånàådàå wìïth $66,135,507, àånd tòòppìïng ìïntêêrnàåtìïòònàål sýùccêêss òòf sýùch prêêvìïòòýùs Pìïxàår's wòòrks àås Tòòy Stòòry, Ã Býùg's Lìïfêê, Tòòy Stòòry 2, Mòònstêêrs, Înc., Càårs, àånd WÃLL-É, býùt àålsòò bròòkêê Pìïxàår's 16-yêêàår rýùn òòf crìïtìïcàål sýùccêêss.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