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E5" w:rsidRDefault="00596A1F" w:rsidP="004A22E5">
      <w:pPr>
        <w:jc w:val="left"/>
        <w:rPr>
          <w:rFonts w:ascii="Lucida Sans Unicode" w:hAnsi="Lucida Sans Unicode" w:cs="Lucida Sans Unicode"/>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9525</wp:posOffset>
                </wp:positionV>
                <wp:extent cx="2774950" cy="464185"/>
                <wp:effectExtent l="6985" t="7620" r="889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464185"/>
                        </a:xfrm>
                        <a:prstGeom prst="rect">
                          <a:avLst/>
                        </a:prstGeom>
                        <a:solidFill>
                          <a:srgbClr val="FFFFFF"/>
                        </a:solidFill>
                        <a:ln w="9525">
                          <a:solidFill>
                            <a:srgbClr val="000000"/>
                          </a:solidFill>
                          <a:miter lim="800000"/>
                          <a:headEnd/>
                          <a:tailEnd/>
                        </a:ln>
                      </wps:spPr>
                      <wps:txbx>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0;margin-top:.75pt;width:218.5pt;height:36.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">
                <v:textbox style="mso-fit-shape-to-text:t">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v:textbox>
              </v:shape>
            </w:pict>
          </mc:Fallback>
        </mc:AlternateContent>
      </w: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Pr="004674BF" w:rsidRDefault="004A22E5" w:rsidP="004A22E5">
      <w:pPr>
        <w:jc w:val="left"/>
        <w:rPr>
          <w:rFonts w:ascii="Lucida Sans Unicode" w:hAnsi="Lucida Sans Unicode" w:cs="Lucida Sans Unicode"/>
          <w:b/>
          <w:sz w:val="40"/>
          <w:szCs w:val="40"/>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Pr="00E54D25" w:rsidRDefault="004A22E5" w:rsidP="004A22E5">
      <w:pPr>
        <w:rPr>
          <w:rFonts w:cs="Lucida Sans Unicode"/>
          <w:sz w:val="28"/>
          <w:szCs w:val="28"/>
        </w:rPr>
      </w:pPr>
    </w:p>
    <w:p w:rsidR="004A22E5" w:rsidRPr="00E54D25" w:rsidRDefault="004A22E5" w:rsidP="004A22E5">
      <w:pPr>
        <w:jc w:val="center"/>
        <w:rPr>
          <w:rFonts w:cs="Lucida Sans Unicode"/>
          <w:b/>
          <w:sz w:val="48"/>
          <w:szCs w:val="48"/>
        </w:rPr>
      </w:pPr>
      <w:r>
        <w:rPr>
          <w:rFonts w:cs="Lucida Sans Unicode"/>
          <w:b/>
          <w:sz w:val="48"/>
          <w:szCs w:val="48"/>
        </w:rPr>
        <w:t>KiCad</w:t>
      </w:r>
      <w:r w:rsidRPr="00E54D25">
        <w:rPr>
          <w:rFonts w:cs="Lucida Sans Unicode"/>
          <w:b/>
          <w:sz w:val="48"/>
          <w:szCs w:val="48"/>
        </w:rPr>
        <w:t xml:space="preserve"> </w:t>
      </w:r>
      <w:r>
        <w:rPr>
          <w:rFonts w:cs="Lucida Sans Unicode"/>
          <w:b/>
          <w:sz w:val="48"/>
          <w:szCs w:val="48"/>
        </w:rPr>
        <w:t>LIB&lt;&gt;CSV</w:t>
      </w:r>
      <w:r w:rsidRPr="00E54D25">
        <w:rPr>
          <w:rFonts w:cs="Lucida Sans Unicode"/>
          <w:b/>
          <w:sz w:val="48"/>
          <w:szCs w:val="48"/>
        </w:rPr>
        <w:t xml:space="preserve"> </w:t>
      </w:r>
      <w:r>
        <w:rPr>
          <w:rFonts w:cs="Lucida Sans Unicode" w:hint="eastAsia"/>
          <w:b/>
          <w:sz w:val="48"/>
          <w:szCs w:val="48"/>
        </w:rPr>
        <w:t>コンバータ</w:t>
      </w:r>
    </w:p>
    <w:p w:rsidR="004A22E5" w:rsidRPr="00E54D25" w:rsidRDefault="004A22E5" w:rsidP="004A22E5">
      <w:pPr>
        <w:rPr>
          <w:rFonts w:ascii="Lucida Sans Unicode" w:hAnsi="Lucida Sans Unicode" w:cs="Lucida Sans Unicode"/>
          <w:szCs w:val="21"/>
        </w:rPr>
      </w:pPr>
    </w:p>
    <w:p w:rsidR="004A22E5" w:rsidRPr="00E54D25" w:rsidRDefault="004A22E5" w:rsidP="004A22E5">
      <w:pPr>
        <w:jc w:val="center"/>
        <w:rPr>
          <w:rFonts w:cs="Lucida Sans Unicode"/>
          <w:b/>
          <w:sz w:val="48"/>
          <w:szCs w:val="48"/>
        </w:rPr>
      </w:pPr>
      <w:r>
        <w:rPr>
          <w:rFonts w:cs="Lucida Sans Unicode" w:hint="eastAsia"/>
          <w:b/>
          <w:sz w:val="48"/>
          <w:szCs w:val="48"/>
        </w:rPr>
        <w:t>操作説明書</w:t>
      </w: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Pr="004A22E5" w:rsidRDefault="004A22E5" w:rsidP="004A22E5">
      <w:pPr>
        <w:ind w:left="5940" w:firstLine="180"/>
        <w:rPr>
          <w:rFonts w:cs="Lucida Sans Unicode"/>
          <w:b/>
          <w:sz w:val="22"/>
          <w:szCs w:val="22"/>
        </w:rPr>
      </w:pPr>
      <w:r w:rsidRPr="004A22E5">
        <w:rPr>
          <w:rFonts w:cs="Lucida Sans Unicode"/>
          <w:b/>
          <w:sz w:val="22"/>
          <w:szCs w:val="22"/>
        </w:rPr>
        <w:t>Revision</w:t>
      </w:r>
      <w:r w:rsidRPr="004A22E5">
        <w:rPr>
          <w:rFonts w:cs="Lucida Sans Unicode"/>
          <w:b/>
          <w:sz w:val="22"/>
          <w:szCs w:val="22"/>
        </w:rPr>
        <w:tab/>
      </w:r>
      <w:r>
        <w:rPr>
          <w:rFonts w:cs="Lucida Sans Unicode"/>
          <w:b/>
          <w:sz w:val="22"/>
          <w:szCs w:val="22"/>
        </w:rPr>
        <w:tab/>
      </w:r>
      <w:r>
        <w:rPr>
          <w:rFonts w:cs="Lucida Sans Unicode"/>
          <w:b/>
          <w:sz w:val="22"/>
          <w:szCs w:val="22"/>
        </w:rPr>
        <w:tab/>
      </w:r>
      <w:r w:rsidRPr="004A22E5">
        <w:rPr>
          <w:rFonts w:cs="Lucida Sans Unicode"/>
          <w:b/>
          <w:sz w:val="22"/>
          <w:szCs w:val="22"/>
        </w:rPr>
        <w:t>: 0.</w:t>
      </w:r>
      <w:r>
        <w:rPr>
          <w:rFonts w:cs="Lucida Sans Unicode" w:hint="eastAsia"/>
          <w:b/>
          <w:sz w:val="22"/>
          <w:szCs w:val="22"/>
        </w:rPr>
        <w:t>3</w:t>
      </w:r>
      <w:r w:rsidRPr="004A22E5">
        <w:rPr>
          <w:rFonts w:cs="Lucida Sans Unicode"/>
          <w:b/>
          <w:sz w:val="22"/>
          <w:szCs w:val="22"/>
        </w:rPr>
        <w:t>.</w:t>
      </w:r>
      <w:r w:rsidRPr="004A22E5">
        <w:rPr>
          <w:rFonts w:cs="Lucida Sans Unicode" w:hint="eastAsia"/>
          <w:b/>
          <w:sz w:val="22"/>
          <w:szCs w:val="22"/>
        </w:rPr>
        <w:t>2</w:t>
      </w:r>
      <w:r w:rsidRPr="004A22E5">
        <w:rPr>
          <w:rFonts w:cs="Lucida Sans Unicode"/>
          <w:b/>
          <w:sz w:val="22"/>
          <w:szCs w:val="22"/>
        </w:rPr>
        <w:t>.</w:t>
      </w:r>
      <w:r w:rsidR="00316A94">
        <w:rPr>
          <w:rFonts w:cs="Lucida Sans Unicode" w:hint="eastAsia"/>
          <w:b/>
          <w:sz w:val="22"/>
          <w:szCs w:val="22"/>
        </w:rPr>
        <w:t>x</w:t>
      </w:r>
    </w:p>
    <w:p w:rsidR="004A22E5" w:rsidRPr="004A22E5" w:rsidRDefault="004A22E5" w:rsidP="004A22E5">
      <w:pPr>
        <w:ind w:left="5940" w:firstLine="180"/>
        <w:rPr>
          <w:rFonts w:cs="Lucida Sans Unicode"/>
          <w:b/>
          <w:sz w:val="22"/>
          <w:szCs w:val="22"/>
        </w:rPr>
      </w:pPr>
      <w:r w:rsidRPr="004A22E5">
        <w:rPr>
          <w:rFonts w:cs="Lucida Sans Unicode"/>
          <w:b/>
          <w:sz w:val="22"/>
          <w:szCs w:val="22"/>
        </w:rPr>
        <w:t>Issue Date</w:t>
      </w:r>
      <w:r>
        <w:rPr>
          <w:rFonts w:cs="Lucida Sans Unicode"/>
          <w:b/>
          <w:sz w:val="22"/>
          <w:szCs w:val="22"/>
        </w:rPr>
        <w:tab/>
      </w:r>
      <w:r w:rsidRPr="004A22E5">
        <w:rPr>
          <w:rFonts w:cs="Lucida Sans Unicode"/>
          <w:b/>
          <w:sz w:val="22"/>
          <w:szCs w:val="22"/>
        </w:rPr>
        <w:t xml:space="preserve">: </w:t>
      </w:r>
      <w:r>
        <w:rPr>
          <w:rFonts w:cs="Lucida Sans Unicode"/>
          <w:b/>
          <w:sz w:val="22"/>
          <w:szCs w:val="22"/>
        </w:rPr>
        <w:t>Jul</w:t>
      </w:r>
      <w:r w:rsidRPr="004A22E5">
        <w:rPr>
          <w:rFonts w:cs="Lucida Sans Unicode" w:hint="eastAsia"/>
          <w:b/>
          <w:sz w:val="22"/>
          <w:szCs w:val="22"/>
        </w:rPr>
        <w:t>.</w:t>
      </w:r>
      <w:r w:rsidRPr="004A22E5">
        <w:rPr>
          <w:rFonts w:cs="Lucida Sans Unicode"/>
          <w:b/>
          <w:sz w:val="22"/>
          <w:szCs w:val="22"/>
        </w:rPr>
        <w:t xml:space="preserve"> </w:t>
      </w:r>
      <w:r>
        <w:rPr>
          <w:rFonts w:cs="Lucida Sans Unicode" w:hint="eastAsia"/>
          <w:b/>
          <w:sz w:val="22"/>
          <w:szCs w:val="22"/>
        </w:rPr>
        <w:t>10</w:t>
      </w:r>
      <w:r w:rsidRPr="004A22E5">
        <w:rPr>
          <w:rFonts w:cs="Lucida Sans Unicode"/>
          <w:b/>
          <w:sz w:val="22"/>
          <w:szCs w:val="22"/>
        </w:rPr>
        <w:t>, 201</w:t>
      </w:r>
      <w:r>
        <w:rPr>
          <w:rFonts w:cs="Lucida Sans Unicode" w:hint="eastAsia"/>
          <w:b/>
          <w:sz w:val="22"/>
          <w:szCs w:val="22"/>
        </w:rPr>
        <w:t>6</w:t>
      </w:r>
    </w:p>
    <w:p w:rsidR="004A22E5" w:rsidRPr="004A22E5" w:rsidRDefault="004A22E5" w:rsidP="004A22E5">
      <w:pPr>
        <w:ind w:left="6120"/>
        <w:rPr>
          <w:rFonts w:cs="Lucida Sans Unicode"/>
          <w:b/>
          <w:sz w:val="22"/>
          <w:szCs w:val="22"/>
        </w:rPr>
      </w:pPr>
      <w:r w:rsidRPr="004A22E5">
        <w:rPr>
          <w:rFonts w:cs="Lucida Sans Unicode"/>
          <w:b/>
          <w:sz w:val="22"/>
          <w:szCs w:val="22"/>
        </w:rPr>
        <w:t>Copyright</w:t>
      </w:r>
      <w:r>
        <w:rPr>
          <w:rFonts w:cs="Lucida Sans Unicode" w:hint="eastAsia"/>
          <w:b/>
          <w:sz w:val="22"/>
          <w:szCs w:val="22"/>
        </w:rPr>
        <w:tab/>
      </w:r>
      <w:r w:rsidRPr="004A22E5">
        <w:rPr>
          <w:rFonts w:cs="Lucida Sans Unicode"/>
          <w:b/>
          <w:sz w:val="22"/>
          <w:szCs w:val="22"/>
        </w:rPr>
        <w:tab/>
        <w:t>: Starfort™, 2014</w:t>
      </w:r>
      <w:r>
        <w:rPr>
          <w:rFonts w:cs="Lucida Sans Unicode" w:hint="eastAsia"/>
          <w:b/>
          <w:sz w:val="22"/>
          <w:szCs w:val="22"/>
        </w:rPr>
        <w:t>-2016</w:t>
      </w: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Pr="004A22E5" w:rsidRDefault="004A22E5" w:rsidP="004A22E5">
      <w:pPr>
        <w:autoSpaceDE w:val="0"/>
        <w:autoSpaceDN w:val="0"/>
        <w:adjustRightInd w:val="0"/>
        <w:jc w:val="left"/>
        <w:rPr>
          <w:rFonts w:ascii="ＭＳ ゴシック" w:hAnsi="ＭＳ ゴシック" w:cs="MS-PGothic"/>
          <w:kern w:val="0"/>
          <w:sz w:val="20"/>
          <w:szCs w:val="20"/>
        </w:rPr>
      </w:pPr>
      <w:r w:rsidRPr="004A22E5">
        <w:rPr>
          <w:rFonts w:ascii="ＭＳ ゴシック" w:hAnsi="ＭＳ ゴシック" w:cs="MS-PGothic" w:hint="eastAsia"/>
          <w:kern w:val="0"/>
          <w:sz w:val="20"/>
          <w:szCs w:val="20"/>
        </w:rPr>
        <w:t>・予告なしに本書の内容を変更することがあります。</w:t>
      </w:r>
    </w:p>
    <w:p w:rsidR="004A22E5" w:rsidRPr="004A22E5" w:rsidRDefault="004A22E5" w:rsidP="004A22E5">
      <w:pPr>
        <w:pStyle w:val="a5"/>
        <w:rPr>
          <w:rFonts w:ascii="ＭＳ ゴシック" w:hAnsi="ＭＳ ゴシック"/>
          <w:sz w:val="20"/>
          <w:szCs w:val="20"/>
        </w:rPr>
      </w:pPr>
      <w:r w:rsidRPr="004A22E5">
        <w:rPr>
          <w:rFonts w:ascii="ＭＳ ゴシック" w:hAnsi="ＭＳ ゴシック" w:cs="MS-PGothic" w:hint="eastAsia"/>
          <w:kern w:val="0"/>
          <w:sz w:val="20"/>
          <w:szCs w:val="20"/>
        </w:rPr>
        <w:t>・許可なしに本書の一部または全部を転載・複製することを禁じます。</w:t>
      </w:r>
    </w:p>
    <w:p w:rsidR="0077636B" w:rsidRPr="004A22E5" w:rsidRDefault="0077636B"/>
    <w:p w:rsidR="0077636B" w:rsidRDefault="0077636B">
      <w:pPr>
        <w:spacing w:line="200" w:lineRule="atLeast"/>
      </w:pPr>
    </w:p>
    <w:p w:rsidR="0077636B" w:rsidRPr="00CB7026" w:rsidRDefault="0077636B">
      <w:pPr>
        <w:spacing w:line="200" w:lineRule="atLeast"/>
        <w:rPr>
          <w:szCs w:val="18"/>
        </w:rPr>
      </w:pPr>
    </w:p>
    <w:p w:rsidR="00E647D0" w:rsidRPr="00CB7026" w:rsidRDefault="00596A1F">
      <w:pPr>
        <w:spacing w:line="200" w:lineRule="atLeast"/>
        <w:rPr>
          <w:b/>
          <w:szCs w:val="18"/>
        </w:rPr>
      </w:pPr>
      <w:r w:rsidRPr="00CB7026">
        <w:rPr>
          <w:rFonts w:hint="eastAsia"/>
          <w:b/>
          <w:szCs w:val="18"/>
        </w:rPr>
        <w:t>-</w:t>
      </w:r>
      <w:r w:rsidR="00E647D0" w:rsidRPr="00CB7026">
        <w:rPr>
          <w:rFonts w:hint="eastAsia"/>
          <w:b/>
          <w:szCs w:val="18"/>
        </w:rPr>
        <w:t>目次</w:t>
      </w:r>
      <w:r w:rsidRPr="00CB7026">
        <w:rPr>
          <w:rFonts w:hint="eastAsia"/>
          <w:b/>
          <w:szCs w:val="18"/>
        </w:rPr>
        <w:t>-</w:t>
      </w:r>
    </w:p>
    <w:p w:rsidR="00E647D0" w:rsidRPr="00CB7026" w:rsidRDefault="00E647D0" w:rsidP="00E647D0">
      <w:pPr>
        <w:spacing w:line="200" w:lineRule="atLeast"/>
        <w:rPr>
          <w:rFonts w:ascii="ＭＳ ゴシック" w:hAnsi="ＭＳ ゴシック"/>
          <w:szCs w:val="18"/>
        </w:rPr>
      </w:pPr>
    </w:p>
    <w:p w:rsidR="00E647D0" w:rsidRPr="00CB7026" w:rsidRDefault="00E647D0" w:rsidP="00E647D0">
      <w:pPr>
        <w:spacing w:line="200" w:lineRule="atLeast"/>
        <w:rPr>
          <w:rFonts w:ascii="ＭＳ ゴシック" w:hAnsi="ＭＳ ゴシック"/>
          <w:b/>
          <w:szCs w:val="18"/>
        </w:rPr>
      </w:pPr>
      <w:r w:rsidRPr="00CB7026">
        <w:rPr>
          <w:rFonts w:ascii="ＭＳ ゴシック" w:hAnsi="ＭＳ ゴシック" w:hint="eastAsia"/>
          <w:b/>
          <w:szCs w:val="18"/>
        </w:rPr>
        <w:t>１．お使いになる前に</w:t>
      </w:r>
    </w:p>
    <w:p w:rsidR="00E647D0" w:rsidRPr="00CB7026" w:rsidRDefault="00E647D0" w:rsidP="00E647D0">
      <w:pPr>
        <w:spacing w:line="200" w:lineRule="atLeast"/>
        <w:rPr>
          <w:rFonts w:ascii="ＭＳ ゴシック" w:hAnsi="ＭＳ ゴシック"/>
          <w:szCs w:val="18"/>
        </w:rPr>
      </w:pPr>
      <w:r w:rsidRPr="00CB7026">
        <w:rPr>
          <w:rFonts w:ascii="ＭＳ ゴシック" w:hAnsi="ＭＳ ゴシック" w:hint="eastAsia"/>
          <w:szCs w:val="18"/>
        </w:rPr>
        <w:t xml:space="preserve">　１．１</w:t>
      </w:r>
      <w:r w:rsidR="000569AA" w:rsidRPr="00CB7026">
        <w:rPr>
          <w:rFonts w:ascii="ＭＳ ゴシック" w:hAnsi="ＭＳ ゴシック" w:hint="eastAsia"/>
          <w:szCs w:val="18"/>
        </w:rPr>
        <w:t>．</w:t>
      </w:r>
      <w:r w:rsidRPr="00CB7026">
        <w:rPr>
          <w:rFonts w:ascii="ＭＳ ゴシック" w:hAnsi="ＭＳ ゴシック" w:hint="eastAsia"/>
          <w:szCs w:val="18"/>
        </w:rPr>
        <w:t>ファイル構成</w:t>
      </w:r>
    </w:p>
    <w:p w:rsidR="00E647D0" w:rsidRPr="00CB7026" w:rsidRDefault="00E647D0" w:rsidP="00E647D0">
      <w:pPr>
        <w:spacing w:line="200" w:lineRule="atLeast"/>
        <w:rPr>
          <w:rFonts w:ascii="ＭＳ ゴシック" w:hAnsi="ＭＳ ゴシック"/>
          <w:szCs w:val="18"/>
        </w:rPr>
      </w:pPr>
      <w:r w:rsidRPr="00CB7026">
        <w:rPr>
          <w:rFonts w:ascii="ＭＳ ゴシック" w:hAnsi="ＭＳ ゴシック" w:hint="eastAsia"/>
          <w:szCs w:val="18"/>
        </w:rPr>
        <w:t xml:space="preserve">　１．２．動作環境</w:t>
      </w:r>
    </w:p>
    <w:p w:rsidR="00E647D0" w:rsidRPr="00CB7026" w:rsidRDefault="00E647D0" w:rsidP="00E647D0">
      <w:pPr>
        <w:spacing w:line="200" w:lineRule="atLeast"/>
        <w:rPr>
          <w:rFonts w:ascii="ＭＳ ゴシック" w:hAnsi="ＭＳ ゴシック"/>
          <w:szCs w:val="18"/>
        </w:rPr>
      </w:pPr>
      <w:r w:rsidRPr="00CB7026">
        <w:rPr>
          <w:rFonts w:ascii="ＭＳ ゴシック" w:hAnsi="ＭＳ ゴシック" w:hint="eastAsia"/>
          <w:szCs w:val="18"/>
        </w:rPr>
        <w:t xml:space="preserve">　１．３．各部の名称</w:t>
      </w:r>
    </w:p>
    <w:p w:rsidR="00E647D0" w:rsidRPr="00CB7026" w:rsidRDefault="00E647D0" w:rsidP="00E647D0">
      <w:pPr>
        <w:spacing w:line="200" w:lineRule="atLeast"/>
        <w:rPr>
          <w:rFonts w:ascii="ＭＳ ゴシック" w:hAnsi="ＭＳ ゴシック"/>
          <w:szCs w:val="18"/>
        </w:rPr>
      </w:pPr>
    </w:p>
    <w:p w:rsidR="00E647D0" w:rsidRPr="00CB7026" w:rsidRDefault="00E647D0" w:rsidP="00E647D0">
      <w:pPr>
        <w:spacing w:line="200" w:lineRule="atLeast"/>
        <w:rPr>
          <w:rFonts w:ascii="ＭＳ ゴシック" w:hAnsi="ＭＳ ゴシック"/>
          <w:b/>
          <w:szCs w:val="18"/>
        </w:rPr>
      </w:pPr>
      <w:r w:rsidRPr="00CB7026">
        <w:rPr>
          <w:rFonts w:ascii="ＭＳ ゴシック" w:hAnsi="ＭＳ ゴシック" w:hint="eastAsia"/>
          <w:b/>
          <w:szCs w:val="18"/>
        </w:rPr>
        <w:t>２．基本操作</w:t>
      </w:r>
    </w:p>
    <w:p w:rsidR="00E647D0" w:rsidRPr="00CB7026" w:rsidRDefault="00E647D0" w:rsidP="00E647D0">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２．１．ファイル操作</w:t>
      </w:r>
    </w:p>
    <w:p w:rsidR="000569AA" w:rsidRPr="00CB7026" w:rsidRDefault="00E647D0" w:rsidP="000569AA">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２．２．テキスト編集</w:t>
      </w:r>
    </w:p>
    <w:p w:rsidR="00E647D0" w:rsidRPr="00CB7026" w:rsidRDefault="000569AA" w:rsidP="00E647D0">
      <w:pPr>
        <w:spacing w:line="200" w:lineRule="atLeas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hint="eastAsia"/>
          <w:szCs w:val="18"/>
        </w:rPr>
        <w:t>２．３．動作設定</w:t>
      </w:r>
    </w:p>
    <w:p w:rsidR="000569AA" w:rsidRPr="00CB7026" w:rsidRDefault="000569AA" w:rsidP="00E647D0">
      <w:pPr>
        <w:spacing w:line="200" w:lineRule="atLeast"/>
        <w:rPr>
          <w:rFonts w:ascii="ＭＳ ゴシック" w:hAnsi="ＭＳ ゴシック"/>
          <w:szCs w:val="18"/>
        </w:rPr>
      </w:pPr>
    </w:p>
    <w:p w:rsidR="00E647D0" w:rsidRPr="00CB7026" w:rsidRDefault="00E647D0" w:rsidP="00E647D0">
      <w:pPr>
        <w:rPr>
          <w:rFonts w:ascii="ＭＳ ゴシック" w:hAnsi="ＭＳ ゴシック"/>
          <w:b/>
          <w:szCs w:val="18"/>
        </w:rPr>
      </w:pPr>
      <w:r w:rsidRPr="00CB7026">
        <w:rPr>
          <w:rFonts w:ascii="ＭＳ ゴシック" w:hAnsi="ＭＳ ゴシック" w:hint="eastAsia"/>
          <w:b/>
          <w:szCs w:val="18"/>
        </w:rPr>
        <w:t>３．オプション設定</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３．１．一般</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３．２．グラフィック</w:t>
      </w:r>
    </w:p>
    <w:p w:rsidR="00E647D0" w:rsidRPr="00CB7026" w:rsidRDefault="00E647D0" w:rsidP="00E647D0">
      <w:pPr>
        <w:rPr>
          <w:rFonts w:ascii="ＭＳ ゴシック" w:hAnsi="ＭＳ ゴシック"/>
          <w:szCs w:val="18"/>
        </w:rPr>
      </w:pPr>
    </w:p>
    <w:p w:rsidR="00E647D0" w:rsidRPr="00CB7026" w:rsidRDefault="00E647D0" w:rsidP="00E647D0">
      <w:pPr>
        <w:rPr>
          <w:rFonts w:ascii="ＭＳ ゴシック" w:hAnsi="ＭＳ ゴシック"/>
          <w:b/>
          <w:szCs w:val="18"/>
        </w:rPr>
      </w:pPr>
      <w:r w:rsidRPr="00CB7026">
        <w:rPr>
          <w:rFonts w:ascii="ＭＳ ゴシック" w:hAnsi="ＭＳ ゴシック" w:hint="eastAsia"/>
          <w:b/>
          <w:szCs w:val="18"/>
        </w:rPr>
        <w:t>４．グラフィック表示</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w:t>
      </w:r>
      <w:r w:rsidR="000569AA" w:rsidRPr="00CB7026">
        <w:rPr>
          <w:rFonts w:ascii="ＭＳ ゴシック" w:hAnsi="ＭＳ ゴシック" w:hint="eastAsia"/>
          <w:szCs w:val="18"/>
        </w:rPr>
        <w:t>４</w:t>
      </w:r>
      <w:r w:rsidRPr="00CB7026">
        <w:rPr>
          <w:rFonts w:ascii="ＭＳ ゴシック" w:hAnsi="ＭＳ ゴシック" w:hint="eastAsia"/>
          <w:szCs w:val="18"/>
        </w:rPr>
        <w:t>．１．</w:t>
      </w:r>
      <w:r w:rsidR="000569AA" w:rsidRPr="00CB7026">
        <w:rPr>
          <w:rFonts w:ascii="ＭＳ ゴシック" w:hAnsi="ＭＳ ゴシック" w:hint="eastAsia"/>
          <w:szCs w:val="18"/>
        </w:rPr>
        <w:t>ピンの編集</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w:t>
      </w:r>
      <w:r w:rsidR="000569AA" w:rsidRPr="00CB7026">
        <w:rPr>
          <w:rFonts w:ascii="ＭＳ ゴシック" w:hAnsi="ＭＳ ゴシック" w:hint="eastAsia"/>
          <w:szCs w:val="18"/>
        </w:rPr>
        <w:t>４</w:t>
      </w:r>
      <w:r w:rsidRPr="00CB7026">
        <w:rPr>
          <w:rFonts w:ascii="ＭＳ ゴシック" w:hAnsi="ＭＳ ゴシック" w:hint="eastAsia"/>
          <w:szCs w:val="18"/>
        </w:rPr>
        <w:t>．２．</w:t>
      </w:r>
      <w:r w:rsidR="000569AA" w:rsidRPr="00CB7026">
        <w:rPr>
          <w:rFonts w:ascii="ＭＳ ゴシック" w:hAnsi="ＭＳ ゴシック" w:hint="eastAsia"/>
          <w:szCs w:val="18"/>
        </w:rPr>
        <w:t>デバイスの新規作成</w:t>
      </w:r>
    </w:p>
    <w:p w:rsidR="00E647D0" w:rsidRPr="00CB7026" w:rsidRDefault="00E647D0" w:rsidP="00E647D0">
      <w:pPr>
        <w:rPr>
          <w:rFonts w:ascii="ＭＳ ゴシック" w:hAnsi="ＭＳ ゴシック"/>
          <w:szCs w:val="18"/>
        </w:rPr>
      </w:pPr>
    </w:p>
    <w:p w:rsidR="00E647D0" w:rsidRPr="00CB7026" w:rsidRDefault="00E647D0" w:rsidP="00E647D0">
      <w:pPr>
        <w:rPr>
          <w:rFonts w:ascii="ＭＳ ゴシック" w:hAnsi="ＭＳ ゴシック"/>
          <w:b/>
          <w:szCs w:val="18"/>
        </w:rPr>
      </w:pPr>
      <w:r w:rsidRPr="00CB7026">
        <w:rPr>
          <w:rFonts w:ascii="ＭＳ ゴシック" w:hAnsi="ＭＳ ゴシック" w:hint="eastAsia"/>
          <w:b/>
          <w:szCs w:val="18"/>
        </w:rPr>
        <w:t>５．変更来歴</w:t>
      </w:r>
    </w:p>
    <w:p w:rsidR="000569AA" w:rsidRPr="00CB7026" w:rsidRDefault="00E647D0">
      <w:pPr>
        <w:spacing w:line="200" w:lineRule="atLeast"/>
        <w:rPr>
          <w:szCs w:val="18"/>
        </w:rPr>
      </w:pPr>
      <w:r w:rsidRPr="00CB7026">
        <w:rPr>
          <w:szCs w:val="18"/>
        </w:rPr>
        <w:br w:type="page"/>
      </w:r>
    </w:p>
    <w:p w:rsidR="00596A1F" w:rsidRPr="00CB7026" w:rsidRDefault="00596A1F" w:rsidP="000569AA">
      <w:pPr>
        <w:spacing w:line="200" w:lineRule="atLeast"/>
        <w:rPr>
          <w:rFonts w:ascii="ＭＳ ゴシック" w:hAnsi="ＭＳ ゴシック"/>
          <w:b/>
          <w:szCs w:val="18"/>
        </w:rPr>
      </w:pPr>
    </w:p>
    <w:p w:rsidR="000569AA" w:rsidRPr="00CB7026" w:rsidRDefault="000569AA" w:rsidP="000569AA">
      <w:pPr>
        <w:spacing w:line="200" w:lineRule="atLeast"/>
        <w:rPr>
          <w:rFonts w:ascii="ＭＳ ゴシック" w:hAnsi="ＭＳ ゴシック"/>
          <w:b/>
          <w:szCs w:val="18"/>
        </w:rPr>
      </w:pPr>
      <w:r w:rsidRPr="00CB7026">
        <w:rPr>
          <w:rFonts w:ascii="ＭＳ ゴシック" w:hAnsi="ＭＳ ゴシック" w:hint="eastAsia"/>
          <w:b/>
          <w:szCs w:val="18"/>
        </w:rPr>
        <w:t>１．お使いになる前に</w:t>
      </w:r>
    </w:p>
    <w:p w:rsidR="000569AA" w:rsidRPr="00CB7026" w:rsidRDefault="000569AA" w:rsidP="000569AA">
      <w:pPr>
        <w:spacing w:line="200" w:lineRule="atLeast"/>
        <w:rPr>
          <w:rFonts w:ascii="ＭＳ ゴシック" w:hAnsi="ＭＳ ゴシック"/>
          <w:szCs w:val="18"/>
        </w:rPr>
      </w:pPr>
    </w:p>
    <w:p w:rsidR="000569AA" w:rsidRPr="00CB7026" w:rsidRDefault="000569AA" w:rsidP="000569AA">
      <w:pPr>
        <w:spacing w:line="200" w:lineRule="atLeast"/>
        <w:rPr>
          <w:rFonts w:ascii="ＭＳ ゴシック" w:hAnsi="ＭＳ ゴシック"/>
          <w:szCs w:val="18"/>
        </w:rPr>
      </w:pPr>
      <w:r w:rsidRPr="00CB7026">
        <w:rPr>
          <w:rFonts w:ascii="ＭＳ ゴシック" w:hAnsi="ＭＳ ゴシック" w:hint="eastAsia"/>
          <w:szCs w:val="18"/>
        </w:rPr>
        <w:t>１．１．ファイル構成</w:t>
      </w:r>
    </w:p>
    <w:p w:rsidR="000569AA" w:rsidRPr="00CB7026" w:rsidRDefault="000569AA" w:rsidP="000569AA">
      <w:pPr>
        <w:spacing w:line="200" w:lineRule="atLeast"/>
        <w:rPr>
          <w:rFonts w:ascii="ＭＳ ゴシック" w:hAnsi="ＭＳ ゴシック"/>
          <w:szCs w:val="18"/>
        </w:rPr>
      </w:pPr>
    </w:p>
    <w:p w:rsidR="000569AA" w:rsidRPr="00CB7026" w:rsidRDefault="000569AA" w:rsidP="000569AA">
      <w:pPr>
        <w:spacing w:line="200" w:lineRule="atLeast"/>
        <w:ind w:firstLine="210"/>
        <w:rPr>
          <w:rFonts w:ascii="ＭＳ ゴシック" w:hAnsi="ＭＳ ゴシック"/>
          <w:szCs w:val="18"/>
        </w:rPr>
      </w:pPr>
      <w:r w:rsidRPr="00CB7026">
        <w:rPr>
          <w:rFonts w:ascii="ＭＳ ゴシック" w:hAnsi="ＭＳ ゴシック" w:hint="eastAsia"/>
          <w:szCs w:val="18"/>
        </w:rPr>
        <w:t>本ソフトウェアは以下のファイルで構成されています。</w:t>
      </w:r>
    </w:p>
    <w:p w:rsidR="000569AA" w:rsidRPr="00CB7026" w:rsidRDefault="000569AA" w:rsidP="000569AA">
      <w:pPr>
        <w:spacing w:line="200" w:lineRule="atLeast"/>
        <w:rPr>
          <w:rFonts w:ascii="ＭＳ ゴシック" w:hAnsi="ＭＳ ゴシック"/>
          <w:szCs w:val="18"/>
        </w:rPr>
      </w:pPr>
      <w:r w:rsidRPr="00CB7026">
        <w:rPr>
          <w:rFonts w:ascii="ＭＳ ゴシック" w:hAnsi="ＭＳ ゴシック" w:hint="eastAsia"/>
          <w:szCs w:val="18"/>
        </w:rPr>
        <w:t xml:space="preserve">　なお、ディレクトリ構造は、解凍ディレクトリをカレント(.)としています。</w:t>
      </w:r>
    </w:p>
    <w:p w:rsidR="000569AA" w:rsidRPr="00CB7026" w:rsidRDefault="000569AA" w:rsidP="000569AA">
      <w:pPr>
        <w:spacing w:line="200" w:lineRule="atLeast"/>
        <w:ind w:firstLine="210"/>
        <w:rPr>
          <w:rFonts w:ascii="ＭＳ ゴシック" w:hAnsi="ＭＳ ゴシック" w:cs="Meiryo UI"/>
          <w:szCs w:val="18"/>
        </w:rPr>
      </w:pPr>
      <w:r w:rsidRPr="00CB7026">
        <w:rPr>
          <w:rFonts w:ascii="ＭＳ ゴシック" w:hAnsi="ＭＳ ゴシック" w:cs="Meiryo UI"/>
          <w:szCs w:val="18"/>
        </w:rPr>
        <w:t>./</w:t>
      </w:r>
      <w:r w:rsidR="000172F7" w:rsidRPr="00CB7026">
        <w:rPr>
          <w:rFonts w:ascii="ＭＳ ゴシック" w:hAnsi="ＭＳ ゴシック" w:cs="Meiryo UI"/>
          <w:szCs w:val="18"/>
        </w:rPr>
        <w:t>KiCAD_LibCSV_Converter.exe</w:t>
      </w:r>
      <w:r w:rsidRPr="00CB7026">
        <w:rPr>
          <w:rFonts w:ascii="ＭＳ ゴシック" w:hAnsi="ＭＳ ゴシック" w:cs="Meiryo UI" w:hint="eastAsia"/>
          <w:szCs w:val="18"/>
        </w:rPr>
        <w:tab/>
        <w:t>・・・・・・・・・・・・・・・・・・</w:t>
      </w:r>
      <w:r w:rsidR="002E113D" w:rsidRPr="00CB7026">
        <w:rPr>
          <w:rFonts w:ascii="ＭＳ ゴシック" w:hAnsi="ＭＳ ゴシック" w:cs="Meiryo UI" w:hint="eastAsia"/>
          <w:szCs w:val="18"/>
        </w:rPr>
        <w:t>・・・・</w:t>
      </w:r>
      <w:r w:rsidRPr="00CB7026">
        <w:rPr>
          <w:rFonts w:ascii="ＭＳ ゴシック" w:hAnsi="ＭＳ ゴシック" w:cs="Meiryo UI" w:hint="eastAsia"/>
          <w:szCs w:val="18"/>
        </w:rPr>
        <w:t>プログラム本体</w:t>
      </w:r>
    </w:p>
    <w:p w:rsidR="000569AA" w:rsidRPr="00CB7026" w:rsidRDefault="000569AA" w:rsidP="000569AA">
      <w:pPr>
        <w:spacing w:line="200" w:lineRule="atLeast"/>
        <w:ind w:firstLine="210"/>
        <w:rPr>
          <w:rFonts w:ascii="ＭＳ ゴシック" w:hAnsi="ＭＳ ゴシック" w:cs="Meiryo UI"/>
          <w:szCs w:val="18"/>
        </w:rPr>
      </w:pPr>
      <w:r w:rsidRPr="00CB7026">
        <w:rPr>
          <w:rFonts w:ascii="ＭＳ ゴシック" w:hAnsi="ＭＳ ゴシック" w:cs="Meiryo UI"/>
          <w:szCs w:val="18"/>
        </w:rPr>
        <w:t>./</w:t>
      </w:r>
      <w:r w:rsidR="002E113D" w:rsidRPr="00CB7026">
        <w:rPr>
          <w:rFonts w:ascii="ＭＳ ゴシック" w:hAnsi="ＭＳ ゴシック" w:cs="Meiryo UI"/>
          <w:szCs w:val="18"/>
        </w:rPr>
        <w:t>Preset.ini</w:t>
      </w:r>
      <w:r w:rsidRPr="00CB7026">
        <w:rPr>
          <w:rFonts w:ascii="ＭＳ ゴシック" w:hAnsi="ＭＳ ゴシック" w:cs="Meiryo UI" w:hint="eastAsia"/>
          <w:szCs w:val="18"/>
        </w:rPr>
        <w:tab/>
        <w:t>・・・・・・・・・・・</w:t>
      </w:r>
      <w:r w:rsidR="002E113D" w:rsidRPr="00CB7026">
        <w:rPr>
          <w:rFonts w:ascii="ＭＳ ゴシック" w:hAnsi="ＭＳ ゴシック" w:cs="Meiryo UI" w:hint="eastAsia"/>
          <w:szCs w:val="18"/>
        </w:rPr>
        <w:t>・・・・・・・・・・・・・・・・・・・システム設定</w:t>
      </w:r>
      <w:r w:rsidR="00F4445F" w:rsidRPr="00CB7026">
        <w:rPr>
          <w:rFonts w:ascii="ＭＳ ゴシック" w:hAnsi="ＭＳ ゴシック" w:cs="Meiryo UI" w:hint="eastAsia"/>
          <w:szCs w:val="18"/>
        </w:rPr>
        <w:t xml:space="preserve">ini </w:t>
      </w:r>
      <w:r w:rsidR="002E113D" w:rsidRPr="00CB7026">
        <w:rPr>
          <w:rFonts w:ascii="ＭＳ ゴシック" w:hAnsi="ＭＳ ゴシック" w:cs="Meiryo UI" w:hint="eastAsia"/>
          <w:szCs w:val="18"/>
        </w:rPr>
        <w:t>ファイル</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./local/KiCAD_LibCSV_Converter.pot</w:t>
      </w:r>
      <w:r w:rsidRPr="00CB7026">
        <w:rPr>
          <w:rFonts w:ascii="ＭＳ ゴシック" w:hAnsi="ＭＳ ゴシック" w:cs="Meiryo UI" w:hint="eastAsia"/>
          <w:szCs w:val="18"/>
        </w:rPr>
        <w:tab/>
        <w:t>・・・・・・・・・・・・・・・・・・・翻訳用</w:t>
      </w:r>
      <w:r w:rsidRPr="00CB7026">
        <w:rPr>
          <w:rFonts w:ascii="Calibri" w:hAnsi="Calibri" w:cs="Helvetica"/>
          <w:color w:val="344853"/>
          <w:szCs w:val="18"/>
        </w:rPr>
        <w:t>Potable Object Template</w:t>
      </w:r>
      <w:r w:rsidRPr="00CB7026">
        <w:rPr>
          <w:rFonts w:ascii="ＭＳ ゴシック" w:hAnsi="ＭＳ ゴシック" w:cs="Meiryo UI" w:hint="eastAsia"/>
          <w:szCs w:val="18"/>
        </w:rPr>
        <w:t>ファイル</w:t>
      </w:r>
    </w:p>
    <w:p w:rsidR="00A64E17" w:rsidRPr="00CB7026" w:rsidRDefault="00A64E17" w:rsidP="00A64E17">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./local/CountryCodesTable.pdf</w:t>
      </w:r>
      <w:r w:rsidRPr="00CB7026">
        <w:rPr>
          <w:rFonts w:ascii="ＭＳ ゴシック" w:hAnsi="ＭＳ ゴシック" w:cs="Meiryo UI" w:hint="eastAsia"/>
          <w:szCs w:val="18"/>
        </w:rPr>
        <w:tab/>
        <w:t>・・・・・・・・・・・・・・・・・・・・・・カントリー・コード一覧表</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./local/ja/KiCAD_LibCSV_Converter.po</w:t>
      </w:r>
      <w:r w:rsidRPr="00CB7026">
        <w:rPr>
          <w:rFonts w:ascii="ＭＳ ゴシック" w:hAnsi="ＭＳ ゴシック" w:cs="Meiryo UI" w:hint="eastAsia"/>
          <w:szCs w:val="18"/>
        </w:rPr>
        <w:tab/>
        <w:t>・・・・・・・・・・・・・・・・・・日本語用</w:t>
      </w:r>
      <w:r w:rsidRPr="00CB7026">
        <w:rPr>
          <w:rFonts w:ascii="Calibri" w:hAnsi="Calibri" w:cs="Helvetica"/>
          <w:color w:val="344853"/>
          <w:szCs w:val="18"/>
        </w:rPr>
        <w:t>Portable Object</w:t>
      </w:r>
      <w:r w:rsidRPr="00CB7026">
        <w:rPr>
          <w:rFonts w:ascii="ＭＳ ゴシック" w:hAnsi="ＭＳ ゴシック" w:cs="Meiryo UI" w:hint="eastAsia"/>
          <w:szCs w:val="18"/>
        </w:rPr>
        <w:t>ファイル</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./local/ja/KiCAD_LibCSV_Converter.mo</w:t>
      </w:r>
      <w:r w:rsidRPr="00CB7026">
        <w:rPr>
          <w:rFonts w:ascii="ＭＳ ゴシック" w:hAnsi="ＭＳ ゴシック" w:cs="Meiryo UI" w:hint="eastAsia"/>
          <w:szCs w:val="18"/>
        </w:rPr>
        <w:tab/>
        <w:t>・・・・・・・・・・・・・・・・・・日本語用</w:t>
      </w:r>
      <w:r w:rsidRPr="00CB7026">
        <w:rPr>
          <w:rStyle w:val="st1"/>
          <w:rFonts w:ascii="Calibri" w:hAnsi="Calibri" w:cs="Arial"/>
          <w:color w:val="545454"/>
          <w:szCs w:val="18"/>
        </w:rPr>
        <w:t>Machine Object</w:t>
      </w:r>
      <w:r w:rsidRPr="00CB7026">
        <w:rPr>
          <w:rFonts w:ascii="ＭＳ ゴシック" w:hAnsi="ＭＳ ゴシック" w:cs="Meiryo UI" w:hint="eastAsia"/>
          <w:szCs w:val="18"/>
        </w:rPr>
        <w:t>ファイル</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./local/en/KiCAD_LibCSV_Converter.po</w:t>
      </w:r>
      <w:r w:rsidRPr="00CB7026">
        <w:rPr>
          <w:rFonts w:ascii="ＭＳ ゴシック" w:hAnsi="ＭＳ ゴシック" w:cs="Meiryo UI" w:hint="eastAsia"/>
          <w:szCs w:val="18"/>
        </w:rPr>
        <w:tab/>
        <w:t>・・・・・・・・・・・・・・・・・・英語用</w:t>
      </w:r>
      <w:r w:rsidRPr="00CB7026">
        <w:rPr>
          <w:rFonts w:ascii="Calibri" w:hAnsi="Calibri" w:cs="Helvetica"/>
          <w:color w:val="344853"/>
          <w:szCs w:val="18"/>
        </w:rPr>
        <w:t>Portable Object</w:t>
      </w:r>
      <w:r w:rsidRPr="00CB7026">
        <w:rPr>
          <w:rFonts w:ascii="ＭＳ ゴシック" w:hAnsi="ＭＳ ゴシック" w:cs="Meiryo UI" w:hint="eastAsia"/>
          <w:szCs w:val="18"/>
        </w:rPr>
        <w:t>ファイル</w:t>
      </w:r>
    </w:p>
    <w:p w:rsidR="002E113D" w:rsidRPr="00CB7026" w:rsidRDefault="002E113D" w:rsidP="002E113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./local/en/KiCAD_LibCSV_Converter.mo</w:t>
      </w:r>
      <w:r w:rsidRPr="00CB7026">
        <w:rPr>
          <w:rFonts w:ascii="ＭＳ ゴシック" w:hAnsi="ＭＳ ゴシック" w:cs="Meiryo UI" w:hint="eastAsia"/>
          <w:szCs w:val="18"/>
        </w:rPr>
        <w:tab/>
        <w:t>・・・・・・・・・・・・・・・・・・英語用</w:t>
      </w:r>
      <w:r w:rsidR="00F4445F" w:rsidRPr="00CB7026">
        <w:rPr>
          <w:rStyle w:val="st1"/>
          <w:rFonts w:ascii="Calibri" w:hAnsi="Calibri" w:cs="Arial"/>
          <w:color w:val="545454"/>
          <w:szCs w:val="18"/>
        </w:rPr>
        <w:t>Machine Object</w:t>
      </w:r>
      <w:r w:rsidRPr="00CB7026">
        <w:rPr>
          <w:rFonts w:ascii="ＭＳ ゴシック" w:hAnsi="ＭＳ ゴシック" w:cs="Meiryo UI" w:hint="eastAsia"/>
          <w:szCs w:val="18"/>
        </w:rPr>
        <w:t>ファイル</w:t>
      </w:r>
    </w:p>
    <w:p w:rsidR="00F4445F" w:rsidRPr="00CB7026" w:rsidRDefault="00F4445F"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KiCadLib_Util-ReadMe</w:t>
      </w:r>
      <w:r w:rsidR="002D730B" w:rsidRPr="00CB7026">
        <w:rPr>
          <w:rFonts w:ascii="ＭＳ ゴシック" w:hAnsi="ＭＳ ゴシック" w:cs="Meiryo UI" w:hint="eastAsia"/>
          <w:szCs w:val="18"/>
        </w:rPr>
        <w:t>-J</w:t>
      </w:r>
      <w:r w:rsidRPr="00CB7026">
        <w:rPr>
          <w:rFonts w:ascii="ＭＳ ゴシック" w:hAnsi="ＭＳ ゴシック" w:cs="Meiryo UI"/>
          <w:szCs w:val="18"/>
        </w:rPr>
        <w:t>.</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・・・・・・・・・・・・・・・・・・・・プログラムに関する一般情報</w:t>
      </w:r>
      <w:r w:rsidR="002D730B" w:rsidRPr="00CB7026">
        <w:rPr>
          <w:rFonts w:ascii="ＭＳ ゴシック" w:hAnsi="ＭＳ ゴシック" w:cs="Meiryo UI" w:hint="eastAsia"/>
          <w:szCs w:val="18"/>
        </w:rPr>
        <w:t>（日本語）</w:t>
      </w:r>
    </w:p>
    <w:p w:rsidR="002D730B" w:rsidRPr="00CB7026" w:rsidRDefault="002D730B" w:rsidP="002D730B">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KiCadLib_Util-ReadMe-E.</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・・・・・・・・・・・・・・・・・・・・プログラムに関する一般情報（英語）</w:t>
      </w:r>
    </w:p>
    <w:p w:rsidR="002D730B" w:rsidRPr="00CB7026" w:rsidRDefault="002D730B" w:rsidP="002D730B">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Licence-J.</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・・・・・・・・・・・・・・・・・・・・・・・・・・・プログラムの使用条件（日本語）</w:t>
      </w:r>
    </w:p>
    <w:p w:rsidR="00F4445F" w:rsidRPr="00CB7026" w:rsidRDefault="00F4445F"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Licence</w:t>
      </w:r>
      <w:r w:rsidR="002D730B" w:rsidRPr="00CB7026">
        <w:rPr>
          <w:rFonts w:ascii="ＭＳ ゴシック" w:hAnsi="ＭＳ ゴシック" w:cs="Meiryo UI"/>
          <w:szCs w:val="18"/>
        </w:rPr>
        <w:t>-E</w:t>
      </w:r>
      <w:r w:rsidRPr="00CB7026">
        <w:rPr>
          <w:rFonts w:ascii="ＭＳ ゴシック" w:hAnsi="ＭＳ ゴシック" w:cs="Meiryo UI"/>
          <w:szCs w:val="18"/>
        </w:rPr>
        <w:t>.</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・・・・・・・・・・・・・・・・・・・・・・・・・・・プログラムの使用条件</w:t>
      </w:r>
      <w:r w:rsidR="002D730B" w:rsidRPr="00CB7026">
        <w:rPr>
          <w:rFonts w:ascii="ＭＳ ゴシック" w:hAnsi="ＭＳ ゴシック" w:cs="Meiryo UI" w:hint="eastAsia"/>
          <w:szCs w:val="18"/>
        </w:rPr>
        <w:t>（英語）</w:t>
      </w:r>
    </w:p>
    <w:p w:rsidR="00A96F3F" w:rsidRPr="00CB7026" w:rsidRDefault="00A96F3F" w:rsidP="00A96F3F">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KiCAD_ComponentUtility</w:t>
      </w:r>
      <w:r w:rsidRPr="00CB7026">
        <w:rPr>
          <w:rFonts w:ascii="ＭＳ ゴシック" w:hAnsi="ＭＳ ゴシック" w:cs="Meiryo UI" w:hint="eastAsia"/>
          <w:szCs w:val="18"/>
        </w:rPr>
        <w:t>-Ｊ</w:t>
      </w:r>
      <w:r w:rsidRPr="00CB7026">
        <w:rPr>
          <w:rFonts w:ascii="ＭＳ ゴシック" w:hAnsi="ＭＳ ゴシック" w:cs="Meiryo UI"/>
          <w:szCs w:val="18"/>
        </w:rPr>
        <w:t>.pdf</w:t>
      </w:r>
      <w:r w:rsidRPr="00CB7026">
        <w:rPr>
          <w:rFonts w:ascii="ＭＳ ゴシック" w:hAnsi="ＭＳ ゴシック" w:cs="Meiryo UI" w:hint="eastAsia"/>
          <w:szCs w:val="18"/>
        </w:rPr>
        <w:tab/>
        <w:t>・・・・・・・・・・・・・・・・・・・本ファイル</w:t>
      </w:r>
      <w:r>
        <w:rPr>
          <w:rFonts w:ascii="ＭＳ ゴシック" w:hAnsi="ＭＳ ゴシック" w:cs="Meiryo UI" w:hint="eastAsia"/>
          <w:szCs w:val="18"/>
        </w:rPr>
        <w:t>（日本語）</w:t>
      </w:r>
      <w:bookmarkStart w:id="0" w:name="_GoBack"/>
      <w:bookmarkEnd w:id="0"/>
    </w:p>
    <w:p w:rsidR="00A96F3F" w:rsidRDefault="00A96F3F" w:rsidP="00014A1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A96F3F">
        <w:rPr>
          <w:rFonts w:ascii="ＭＳ ゴシック" w:hAnsi="ＭＳ ゴシック" w:cs="Meiryo UI"/>
          <w:szCs w:val="18"/>
        </w:rPr>
        <w:t>KiCAD_ComponentUtility_Exsample-J</w:t>
      </w:r>
      <w:r w:rsidRPr="00CB7026">
        <w:rPr>
          <w:rFonts w:ascii="ＭＳ ゴシック" w:hAnsi="ＭＳ ゴシック" w:cs="Meiryo UI"/>
          <w:szCs w:val="18"/>
        </w:rPr>
        <w:t>.pdf</w:t>
      </w:r>
      <w:r w:rsidRPr="00CB7026">
        <w:rPr>
          <w:rFonts w:ascii="ＭＳ ゴシック" w:hAnsi="ＭＳ ゴシック" w:cs="Meiryo UI" w:hint="eastAsia"/>
          <w:szCs w:val="18"/>
        </w:rPr>
        <w:tab/>
        <w:t>・・・・・・・・・・・・・・・</w:t>
      </w:r>
      <w:r>
        <w:rPr>
          <w:rFonts w:ascii="ＭＳ ゴシック" w:hAnsi="ＭＳ ゴシック" w:cs="Meiryo UI" w:hint="eastAsia"/>
          <w:szCs w:val="18"/>
        </w:rPr>
        <w:t>使用例（日本語）</w:t>
      </w:r>
    </w:p>
    <w:p w:rsidR="00014A1D" w:rsidRPr="00CB7026" w:rsidRDefault="00014A1D" w:rsidP="00014A1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./Test_Sample</w:t>
      </w:r>
      <w:r w:rsidRPr="00CB7026">
        <w:rPr>
          <w:rFonts w:ascii="ＭＳ ゴシック" w:hAnsi="ＭＳ ゴシック" w:cs="Meiryo UI" w:hint="eastAsia"/>
          <w:szCs w:val="18"/>
        </w:rPr>
        <w:t>/</w:t>
      </w:r>
      <w:r w:rsidRPr="00CB7026">
        <w:rPr>
          <w:rFonts w:ascii="ＭＳ ゴシック" w:hAnsi="ＭＳ ゴシック" w:cs="Meiryo UI"/>
          <w:szCs w:val="18"/>
        </w:rPr>
        <w:t>5m1270zt144.lib</w:t>
      </w:r>
      <w:r w:rsidRPr="00CB7026">
        <w:rPr>
          <w:rFonts w:ascii="ＭＳ ゴシック" w:hAnsi="ＭＳ ゴシック" w:cs="Meiryo UI" w:hint="eastAsia"/>
          <w:szCs w:val="18"/>
        </w:rPr>
        <w:tab/>
        <w:t>・・・・・・・・・・・・・・・・・・・・・・サンプルlibファイル</w:t>
      </w:r>
    </w:p>
    <w:p w:rsidR="00014A1D" w:rsidRPr="00CB7026" w:rsidRDefault="00014A1D" w:rsidP="00014A1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./Test_Sample</w:t>
      </w:r>
      <w:r w:rsidRPr="00CB7026">
        <w:rPr>
          <w:rFonts w:ascii="ＭＳ ゴシック" w:hAnsi="ＭＳ ゴシック" w:cs="Meiryo UI" w:hint="eastAsia"/>
          <w:szCs w:val="18"/>
        </w:rPr>
        <w:t>/</w:t>
      </w:r>
      <w:r w:rsidRPr="00CB7026">
        <w:rPr>
          <w:rFonts w:ascii="ＭＳ ゴシック" w:hAnsi="ＭＳ ゴシック" w:cs="Meiryo UI"/>
          <w:szCs w:val="18"/>
        </w:rPr>
        <w:t>5m1270zt144.csv</w:t>
      </w:r>
      <w:r w:rsidRPr="00CB7026">
        <w:rPr>
          <w:rFonts w:ascii="ＭＳ ゴシック" w:hAnsi="ＭＳ ゴシック" w:cs="Meiryo UI" w:hint="eastAsia"/>
          <w:szCs w:val="18"/>
        </w:rPr>
        <w:tab/>
        <w:t>・・・・・・・・・・・・・・・・・・・・・・サンプルcsvファイル</w:t>
      </w:r>
    </w:p>
    <w:p w:rsidR="000676C5" w:rsidRPr="00CB7026" w:rsidRDefault="000676C5" w:rsidP="00014A1D">
      <w:pPr>
        <w:spacing w:line="200" w:lineRule="atLeast"/>
        <w:ind w:firstLine="210"/>
        <w:rPr>
          <w:rFonts w:ascii="ＭＳ ゴシック" w:hAnsi="ＭＳ ゴシック" w:cs="Meiryo UI"/>
          <w:szCs w:val="18"/>
        </w:rPr>
      </w:pPr>
    </w:p>
    <w:p w:rsidR="00F4445F" w:rsidRPr="00CB7026" w:rsidRDefault="000676C5"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rsidP="000676C5">
      <w:pPr>
        <w:spacing w:line="200" w:lineRule="atLeast"/>
        <w:rPr>
          <w:rFonts w:ascii="ＭＳ ゴシック" w:hAnsi="ＭＳ ゴシック"/>
          <w:szCs w:val="18"/>
        </w:rPr>
      </w:pPr>
    </w:p>
    <w:p w:rsidR="000676C5" w:rsidRPr="00CB7026" w:rsidRDefault="000676C5" w:rsidP="000676C5">
      <w:pPr>
        <w:spacing w:line="200" w:lineRule="atLeast"/>
        <w:rPr>
          <w:rFonts w:ascii="ＭＳ ゴシック" w:hAnsi="ＭＳ ゴシック"/>
          <w:szCs w:val="18"/>
        </w:rPr>
      </w:pPr>
      <w:r w:rsidRPr="00CB7026">
        <w:rPr>
          <w:rFonts w:ascii="ＭＳ ゴシック" w:hAnsi="ＭＳ ゴシック" w:hint="eastAsia"/>
          <w:szCs w:val="18"/>
        </w:rPr>
        <w:t>１．２．　動作環境</w:t>
      </w:r>
    </w:p>
    <w:p w:rsidR="000676C5" w:rsidRPr="00CB7026" w:rsidRDefault="000676C5" w:rsidP="000676C5">
      <w:pPr>
        <w:widowControl/>
        <w:jc w:val="left"/>
        <w:rPr>
          <w:rFonts w:ascii="Lucida Sans Unicode" w:hAnsi="Lucida Sans Unicode" w:cs="Lucida Sans Unicode"/>
          <w:szCs w:val="18"/>
        </w:rPr>
      </w:pPr>
    </w:p>
    <w:p w:rsidR="000676C5" w:rsidRPr="00CB7026" w:rsidRDefault="000676C5" w:rsidP="000676C5">
      <w:pPr>
        <w:rPr>
          <w:rFonts w:ascii="ＭＳ ゴシック" w:hAnsi="ＭＳ ゴシック"/>
          <w:szCs w:val="18"/>
        </w:rPr>
      </w:pPr>
      <w:r w:rsidRPr="00CB7026">
        <w:rPr>
          <w:rFonts w:ascii="ＭＳ ゴシック" w:hAnsi="ＭＳ ゴシック" w:hint="eastAsia"/>
          <w:szCs w:val="18"/>
        </w:rPr>
        <w:t>１．２．１．ハードウェア</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1) Intel® Pentium®またはその互換機1.6 GHz 以上（2GHz 以上を推奨）</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2) 1 GB のメモリ（2 GB 以上を推奨）</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3) 1</w:t>
      </w:r>
      <w:r w:rsidRPr="00CB7026">
        <w:rPr>
          <w:rFonts w:ascii="ＭＳ ゴシック" w:hAnsi="ＭＳ ゴシック"/>
          <w:szCs w:val="18"/>
        </w:rPr>
        <w:t xml:space="preserve"> </w:t>
      </w:r>
      <w:r w:rsidRPr="00CB7026">
        <w:rPr>
          <w:rFonts w:ascii="ＭＳ ゴシック" w:hAnsi="ＭＳ ゴシック" w:hint="eastAsia"/>
          <w:szCs w:val="18"/>
        </w:rPr>
        <w:t>GB以上 のディスク空き容量</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4) 1</w:t>
      </w:r>
      <w:r w:rsidR="00E21EB0" w:rsidRPr="00CB7026">
        <w:rPr>
          <w:rFonts w:ascii="ＭＳ ゴシック" w:hAnsi="ＭＳ ゴシック" w:hint="eastAsia"/>
          <w:szCs w:val="18"/>
        </w:rPr>
        <w:t>920</w:t>
      </w:r>
      <w:r w:rsidRPr="00CB7026">
        <w:rPr>
          <w:rFonts w:ascii="ＭＳ ゴシック" w:hAnsi="ＭＳ ゴシック" w:hint="eastAsia"/>
          <w:szCs w:val="18"/>
        </w:rPr>
        <w:t>x</w:t>
      </w:r>
      <w:r w:rsidR="00E21EB0" w:rsidRPr="00CB7026">
        <w:rPr>
          <w:rFonts w:ascii="ＭＳ ゴシック" w:hAnsi="ＭＳ ゴシック" w:hint="eastAsia"/>
          <w:szCs w:val="18"/>
        </w:rPr>
        <w:t>1080</w:t>
      </w:r>
      <w:r w:rsidR="00E21EB0" w:rsidRPr="00CB7026">
        <w:rPr>
          <w:rFonts w:ascii="ＭＳ ゴシック" w:hAnsi="ＭＳ ゴシック"/>
          <w:szCs w:val="18"/>
        </w:rPr>
        <w:t>(Full-HD)</w:t>
      </w:r>
      <w:r w:rsidRPr="00CB7026">
        <w:rPr>
          <w:rFonts w:ascii="ＭＳ ゴシック" w:hAnsi="ＭＳ ゴシック" w:hint="eastAsia"/>
          <w:szCs w:val="18"/>
        </w:rPr>
        <w:t xml:space="preserve"> 以上の高解像度モニタ</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5) マウスなどのポインティングデバイス</w:t>
      </w:r>
    </w:p>
    <w:p w:rsidR="000676C5" w:rsidRPr="00CB7026" w:rsidRDefault="000676C5" w:rsidP="000676C5">
      <w:pPr>
        <w:rPr>
          <w:rFonts w:ascii="ＭＳ ゴシック" w:hAnsi="ＭＳ ゴシック"/>
          <w:szCs w:val="18"/>
        </w:rPr>
      </w:pPr>
    </w:p>
    <w:p w:rsidR="000676C5" w:rsidRPr="00CB7026" w:rsidRDefault="000676C5" w:rsidP="000676C5">
      <w:pPr>
        <w:rPr>
          <w:rFonts w:ascii="ＭＳ ゴシック" w:hAnsi="ＭＳ ゴシック"/>
          <w:szCs w:val="18"/>
        </w:rPr>
      </w:pPr>
      <w:r w:rsidRPr="00CB7026">
        <w:rPr>
          <w:rFonts w:ascii="ＭＳ ゴシック" w:hAnsi="ＭＳ ゴシック" w:hint="eastAsia"/>
          <w:szCs w:val="18"/>
        </w:rPr>
        <w:t>１．２．２．ソフトウェア</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1) オペレーティング・システム</w:t>
      </w:r>
    </w:p>
    <w:p w:rsidR="000676C5" w:rsidRPr="00CB7026" w:rsidRDefault="000676C5" w:rsidP="000676C5">
      <w:pPr>
        <w:ind w:firstLine="420"/>
        <w:rPr>
          <w:rFonts w:ascii="ＭＳ ゴシック" w:hAnsi="ＭＳ ゴシック"/>
          <w:szCs w:val="18"/>
        </w:rPr>
      </w:pPr>
      <w:r w:rsidRPr="00CB7026">
        <w:rPr>
          <w:rFonts w:ascii="ＭＳ ゴシック" w:hAnsi="ＭＳ ゴシック" w:hint="eastAsia"/>
          <w:szCs w:val="18"/>
        </w:rPr>
        <w:t>下記のオペレーティング・システムをサポートしています。</w:t>
      </w:r>
    </w:p>
    <w:p w:rsidR="000676C5" w:rsidRPr="00CB7026" w:rsidRDefault="000676C5" w:rsidP="000676C5">
      <w:pPr>
        <w:ind w:firstLine="630"/>
        <w:rPr>
          <w:rFonts w:ascii="ＭＳ ゴシック" w:hAnsi="ＭＳ ゴシック"/>
          <w:szCs w:val="18"/>
        </w:rPr>
      </w:pPr>
      <w:r w:rsidRPr="00CB7026">
        <w:rPr>
          <w:rFonts w:ascii="ＭＳ ゴシック" w:hAnsi="ＭＳ ゴシック" w:hint="eastAsia"/>
          <w:szCs w:val="18"/>
        </w:rPr>
        <w:t xml:space="preserve">・ Microsoft® Windows </w:t>
      </w:r>
      <w:r w:rsidRPr="00CB7026">
        <w:rPr>
          <w:rFonts w:ascii="ＭＳ ゴシック" w:hAnsi="ＭＳ ゴシック"/>
          <w:szCs w:val="18"/>
        </w:rPr>
        <w:t>10</w:t>
      </w:r>
      <w:r w:rsidRPr="00CB7026">
        <w:rPr>
          <w:rFonts w:ascii="ＭＳ ゴシック" w:hAnsi="ＭＳ ゴシック" w:hint="eastAsia"/>
          <w:szCs w:val="18"/>
        </w:rPr>
        <w:t>（64-bit）</w:t>
      </w:r>
    </w:p>
    <w:p w:rsidR="000676C5" w:rsidRPr="00CB7026" w:rsidRDefault="000676C5" w:rsidP="000676C5">
      <w:pPr>
        <w:ind w:firstLine="630"/>
        <w:rPr>
          <w:rFonts w:ascii="ＭＳ ゴシック" w:hAnsi="ＭＳ ゴシック"/>
          <w:szCs w:val="18"/>
        </w:rPr>
      </w:pPr>
      <w:r w:rsidRPr="00CB7026">
        <w:rPr>
          <w:rFonts w:ascii="ＭＳ ゴシック" w:hAnsi="ＭＳ ゴシック" w:hint="eastAsia"/>
          <w:szCs w:val="18"/>
        </w:rPr>
        <w:t>・ Microsoft® Windows 7 （64-bit）</w:t>
      </w:r>
    </w:p>
    <w:p w:rsidR="000676C5" w:rsidRPr="00CB7026" w:rsidRDefault="000676C5" w:rsidP="000676C5">
      <w:pPr>
        <w:widowControl/>
        <w:jc w:val="left"/>
        <w:rPr>
          <w:rFonts w:ascii="ＭＳ ゴシック" w:hAnsi="ＭＳ ゴシック" w:cs="Lucida Sans Unicode"/>
          <w:szCs w:val="18"/>
        </w:rPr>
      </w:pPr>
      <w:r w:rsidRPr="00CB7026">
        <w:rPr>
          <w:rFonts w:ascii="ＭＳ ゴシック" w:hAnsi="ＭＳ ゴシック" w:cs="Lucida Sans Unicode" w:hint="eastAsia"/>
          <w:szCs w:val="18"/>
        </w:rPr>
        <w:t xml:space="preserve">　2)必須プログラム</w:t>
      </w:r>
    </w:p>
    <w:p w:rsidR="000676C5" w:rsidRPr="00CB7026" w:rsidRDefault="000676C5" w:rsidP="000676C5">
      <w:pPr>
        <w:ind w:firstLine="420"/>
        <w:rPr>
          <w:rFonts w:ascii="ＭＳ ゴシック" w:hAnsi="ＭＳ ゴシック"/>
          <w:szCs w:val="18"/>
        </w:rPr>
      </w:pPr>
      <w:r w:rsidRPr="00CB7026">
        <w:rPr>
          <w:rFonts w:ascii="ＭＳ ゴシック" w:hAnsi="ＭＳ ゴシック" w:hint="eastAsia"/>
          <w:szCs w:val="18"/>
        </w:rPr>
        <w:t>本プログラムを利用するには下記のプログラムが必要です。</w:t>
      </w:r>
    </w:p>
    <w:p w:rsidR="000676C5" w:rsidRPr="00CB7026" w:rsidRDefault="000676C5" w:rsidP="000676C5">
      <w:pPr>
        <w:spacing w:line="200" w:lineRule="atLeast"/>
        <w:ind w:left="360" w:firstLine="180"/>
        <w:rPr>
          <w:rFonts w:ascii="ＭＳ ゴシック" w:hAnsi="ＭＳ ゴシック" w:cs="Meiryo UI"/>
          <w:szCs w:val="18"/>
        </w:rPr>
      </w:pPr>
      <w:r w:rsidRPr="00CB7026">
        <w:rPr>
          <w:rFonts w:ascii="ＭＳ ゴシック" w:hAnsi="ＭＳ ゴシック" w:hint="eastAsia"/>
          <w:szCs w:val="18"/>
        </w:rPr>
        <w:t xml:space="preserve">・KiCad </w:t>
      </w:r>
      <w:r w:rsidRPr="00CB7026">
        <w:rPr>
          <w:rFonts w:cs="Helvetica"/>
          <w:color w:val="404040"/>
          <w:szCs w:val="18"/>
        </w:rPr>
        <w:t>Stable Release</w:t>
      </w:r>
      <w:r w:rsidRPr="00CB7026">
        <w:rPr>
          <w:rFonts w:cs="Helvetica" w:hint="eastAsia"/>
          <w:color w:val="404040"/>
          <w:szCs w:val="18"/>
        </w:rPr>
        <w:t xml:space="preserve"> </w:t>
      </w:r>
      <w:r w:rsidRPr="00CB7026">
        <w:rPr>
          <w:rFonts w:ascii="ＭＳ ゴシック" w:hAnsi="ＭＳ ゴシック" w:hint="eastAsia"/>
          <w:szCs w:val="18"/>
        </w:rPr>
        <w:t>4.0</w:t>
      </w:r>
      <w:r w:rsidRPr="00CB7026">
        <w:rPr>
          <w:rFonts w:ascii="ＭＳ ゴシック" w:hAnsi="ＭＳ ゴシック"/>
          <w:szCs w:val="18"/>
        </w:rPr>
        <w:t>.0</w:t>
      </w:r>
      <w:r w:rsidRPr="00CB7026">
        <w:rPr>
          <w:rFonts w:ascii="ＭＳ ゴシック" w:hAnsi="ＭＳ ゴシック" w:hint="eastAsia"/>
          <w:szCs w:val="18"/>
        </w:rPr>
        <w:t xml:space="preserve"> 以降</w:t>
      </w:r>
    </w:p>
    <w:p w:rsidR="000676C5" w:rsidRPr="00CB7026" w:rsidRDefault="000676C5" w:rsidP="000676C5">
      <w:pPr>
        <w:widowControl/>
        <w:ind w:left="360" w:firstLine="180"/>
        <w:jc w:val="left"/>
        <w:rPr>
          <w:rFonts w:ascii="ＭＳ ゴシック" w:hAnsi="ＭＳ ゴシック" w:cs="Lucida Sans Unicode"/>
          <w:szCs w:val="18"/>
        </w:rPr>
      </w:pPr>
      <w:r w:rsidRPr="00CB7026">
        <w:rPr>
          <w:rFonts w:ascii="ＭＳ ゴシック" w:hAnsi="ＭＳ ゴシック" w:hint="eastAsia"/>
          <w:szCs w:val="18"/>
        </w:rPr>
        <w:t>・</w:t>
      </w:r>
      <w:r w:rsidRPr="00CB7026">
        <w:rPr>
          <w:rFonts w:ascii="ＭＳ ゴシック" w:hAnsi="ＭＳ ゴシック" w:cs="Lucida Sans Unicode" w:hint="eastAsia"/>
          <w:szCs w:val="18"/>
        </w:rPr>
        <w:t>CSVファイルを編集可能なソフトウェア</w:t>
      </w:r>
    </w:p>
    <w:p w:rsidR="000676C5" w:rsidRPr="00CB7026" w:rsidRDefault="000676C5" w:rsidP="000676C5">
      <w:pPr>
        <w:widowControl/>
        <w:ind w:left="360" w:firstLine="180"/>
        <w:jc w:val="left"/>
        <w:rPr>
          <w:rFonts w:ascii="ＭＳ ゴシック" w:hAnsi="ＭＳ ゴシック" w:cs="Lucida Sans Unicode"/>
          <w:szCs w:val="18"/>
        </w:rPr>
      </w:pPr>
    </w:p>
    <w:p w:rsidR="000676C5" w:rsidRPr="00CB7026" w:rsidRDefault="000676C5" w:rsidP="000676C5">
      <w:pPr>
        <w:widowControl/>
        <w:jc w:val="left"/>
        <w:rPr>
          <w:rFonts w:ascii="ＭＳ ゴシック" w:hAnsi="ＭＳ ゴシック" w:cs="Lucida Sans Unicode"/>
          <w:szCs w:val="18"/>
        </w:rPr>
      </w:pPr>
      <w:r w:rsidRPr="00CB7026">
        <w:rPr>
          <w:rFonts w:ascii="ＭＳ ゴシック" w:hAnsi="ＭＳ ゴシック" w:cs="Lucida Sans Unicode"/>
          <w:szCs w:val="18"/>
        </w:rPr>
        <w:br w:type="page"/>
      </w:r>
    </w:p>
    <w:p w:rsidR="00596A1F" w:rsidRPr="00CB7026" w:rsidRDefault="00596A1F" w:rsidP="000676C5">
      <w:pPr>
        <w:widowControl/>
        <w:jc w:val="left"/>
        <w:rPr>
          <w:rFonts w:ascii="Lucida Sans Unicode" w:hAnsi="Lucida Sans Unicode" w:cs="Lucida Sans Unicode"/>
          <w:szCs w:val="18"/>
        </w:rPr>
      </w:pPr>
    </w:p>
    <w:p w:rsidR="000676C5" w:rsidRPr="00CB7026" w:rsidRDefault="00596A1F" w:rsidP="000676C5">
      <w:pPr>
        <w:widowControl/>
        <w:jc w:val="left"/>
        <w:rPr>
          <w:rFonts w:ascii="Lucida Sans Unicode" w:hAnsi="Lucida Sans Unicode" w:cs="Lucida Sans Unicode"/>
          <w:szCs w:val="18"/>
        </w:rPr>
      </w:pPr>
      <w:r w:rsidRPr="00CB7026">
        <w:rPr>
          <w:rFonts w:ascii="Lucida Sans Unicode" w:hAnsi="Lucida Sans Unicode" w:cs="Lucida Sans Unicode" w:hint="eastAsia"/>
          <w:szCs w:val="18"/>
        </w:rPr>
        <w:t>１</w:t>
      </w:r>
      <w:r w:rsidR="000676C5" w:rsidRPr="00CB7026">
        <w:rPr>
          <w:rFonts w:ascii="Lucida Sans Unicode" w:hAnsi="Lucida Sans Unicode" w:cs="Lucida Sans Unicode" w:hint="eastAsia"/>
          <w:szCs w:val="18"/>
        </w:rPr>
        <w:t>．３．各部の名称</w:t>
      </w:r>
    </w:p>
    <w:p w:rsidR="000676C5" w:rsidRPr="00CB7026" w:rsidRDefault="000676C5" w:rsidP="000676C5">
      <w:pPr>
        <w:widowControl/>
        <w:jc w:val="left"/>
        <w:rPr>
          <w:rFonts w:ascii="Lucida Sans Unicode" w:hAnsi="Lucida Sans Unicode" w:cs="Lucida Sans Unicode"/>
          <w:szCs w:val="18"/>
        </w:rPr>
      </w:pPr>
    </w:p>
    <w:p w:rsidR="000676C5" w:rsidRPr="00CB7026" w:rsidRDefault="00596A1F" w:rsidP="000676C5">
      <w:pPr>
        <w:rPr>
          <w:rFonts w:ascii="Lucida Sans Unicode" w:hAnsi="Lucida Sans Unicode" w:cs="Lucida Sans Unicode"/>
          <w:szCs w:val="18"/>
        </w:rPr>
      </w:pPr>
      <w:r w:rsidRPr="00CB7026">
        <w:rPr>
          <w:rFonts w:ascii="Lucida Sans Unicode" w:hAnsi="Lucida Sans Unicode" w:cs="Lucida Sans Unicode" w:hint="eastAsia"/>
          <w:szCs w:val="18"/>
        </w:rPr>
        <w:t>１</w:t>
      </w:r>
      <w:r w:rsidR="000676C5" w:rsidRPr="00CB7026">
        <w:rPr>
          <w:rFonts w:ascii="Lucida Sans Unicode" w:hAnsi="Lucida Sans Unicode" w:cs="Lucida Sans Unicode" w:hint="eastAsia"/>
          <w:szCs w:val="18"/>
        </w:rPr>
        <w:t>．３．１．メイン</w:t>
      </w:r>
      <w:r w:rsidR="00AF2FBB" w:rsidRPr="00CB7026">
        <w:rPr>
          <w:rFonts w:ascii="ＭＳ ゴシック" w:hAnsi="ＭＳ ゴシック" w:hint="eastAsia"/>
          <w:szCs w:val="18"/>
        </w:rPr>
        <w:t>フォーム</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noProof/>
          <w:szCs w:val="18"/>
        </w:rPr>
        <mc:AlternateContent>
          <mc:Choice Requires="wps">
            <w:drawing>
              <wp:anchor distT="0" distB="0" distL="114300" distR="114300" simplePos="0" relativeHeight="251659264" behindDoc="0" locked="0" layoutInCell="1" allowOverlap="1" wp14:anchorId="2314DC62" wp14:editId="72575405">
                <wp:simplePos x="0" y="0"/>
                <wp:positionH relativeFrom="column">
                  <wp:posOffset>2400299</wp:posOffset>
                </wp:positionH>
                <wp:positionV relativeFrom="paragraph">
                  <wp:posOffset>95544</wp:posOffset>
                </wp:positionV>
                <wp:extent cx="571066" cy="622254"/>
                <wp:effectExtent l="38100" t="0" r="19685" b="64135"/>
                <wp:wrapNone/>
                <wp:docPr id="3" name="直線矢印コネクタ 3"/>
                <wp:cNvGraphicFramePr/>
                <a:graphic xmlns:a="http://schemas.openxmlformats.org/drawingml/2006/main">
                  <a:graphicData uri="http://schemas.microsoft.com/office/word/2010/wordprocessingShape">
                    <wps:wsp>
                      <wps:cNvCnPr/>
                      <wps:spPr>
                        <a:xfrm flipH="1">
                          <a:off x="0" y="0"/>
                          <a:ext cx="571066" cy="6222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74C01" id="_x0000_t32" coordsize="21600,21600" o:spt="32" o:oned="t" path="m,l21600,21600e" filled="f">
                <v:path arrowok="t" fillok="f" o:connecttype="none"/>
                <o:lock v:ext="edit" shapetype="t"/>
              </v:shapetype>
              <v:shape id="直線矢印コネクタ 3" o:spid="_x0000_s1026" type="#_x0000_t32" style="position:absolute;left:0;text-align:left;margin-left:189pt;margin-top:7.5pt;width:44.95pt;height: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" strokecolor="#ed7d31 [3205]" strokeweight="1.5pt">
                <v:stroke endarrow="block" joinstyle="miter"/>
              </v:shape>
            </w:pict>
          </mc:Fallback>
        </mc:AlternateContent>
      </w:r>
      <w:r w:rsidR="00596A1F"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ファイル名表示</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テキストボックス</w:t>
      </w:r>
    </w:p>
    <w:p w:rsidR="00BC36BA" w:rsidRPr="00CB7026" w:rsidRDefault="00BC36BA" w:rsidP="000676C5">
      <w:pPr>
        <w:rPr>
          <w:rFonts w:ascii="Lucida Sans Unicode" w:hAnsi="Lucida Sans Unicode" w:cs="Lucida Sans Unicode"/>
          <w:szCs w:val="18"/>
        </w:rPr>
      </w:pPr>
      <w:r w:rsidRPr="00CB7026">
        <w:rPr>
          <w:rFonts w:ascii="ＭＳ ゴシック" w:hAnsi="ＭＳ ゴシック" w:cs="Lucida Sans Unicode"/>
          <w:noProof/>
          <w:szCs w:val="18"/>
        </w:rPr>
        <w:drawing>
          <wp:anchor distT="0" distB="0" distL="114300" distR="114300" simplePos="0" relativeHeight="251662336" behindDoc="1" locked="0" layoutInCell="1" allowOverlap="1" wp14:anchorId="207CAAD5" wp14:editId="69B27635">
            <wp:simplePos x="0" y="0"/>
            <wp:positionH relativeFrom="column">
              <wp:posOffset>-5080</wp:posOffset>
            </wp:positionH>
            <wp:positionV relativeFrom="paragraph">
              <wp:posOffset>90170</wp:posOffset>
            </wp:positionV>
            <wp:extent cx="5140325" cy="5341620"/>
            <wp:effectExtent l="0" t="0" r="3175" b="0"/>
            <wp:wrapNone/>
            <wp:docPr id="5" name="図 5" descr="E:\_Temp\Ma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_Temp\Main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325" cy="534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開く</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ボタン</w:t>
      </w:r>
      <w:r w:rsidRPr="00CB7026">
        <w:rPr>
          <w:rFonts w:ascii="Lucida Sans Unicode" w:hAnsi="Lucida Sans Unicode" w:cs="Lucida Sans Unicode" w:hint="eastAsia"/>
          <w:noProof/>
          <w:szCs w:val="18"/>
        </w:rPr>
        <mc:AlternateContent>
          <mc:Choice Requires="wps">
            <w:drawing>
              <wp:anchor distT="0" distB="0" distL="114300" distR="114300" simplePos="0" relativeHeight="251660288" behindDoc="0" locked="0" layoutInCell="1" allowOverlap="1" wp14:anchorId="09EE9B4B" wp14:editId="21C83981">
                <wp:simplePos x="0" y="0"/>
                <wp:positionH relativeFrom="column">
                  <wp:posOffset>4789897</wp:posOffset>
                </wp:positionH>
                <wp:positionV relativeFrom="paragraph">
                  <wp:posOffset>90805</wp:posOffset>
                </wp:positionV>
                <wp:extent cx="570865" cy="87568"/>
                <wp:effectExtent l="38100" t="0" r="19685" b="84455"/>
                <wp:wrapNone/>
                <wp:docPr id="4" name="直線矢印コネクタ 4"/>
                <wp:cNvGraphicFramePr/>
                <a:graphic xmlns:a="http://schemas.openxmlformats.org/drawingml/2006/main">
                  <a:graphicData uri="http://schemas.microsoft.com/office/word/2010/wordprocessingShape">
                    <wps:wsp>
                      <wps:cNvCnPr/>
                      <wps:spPr>
                        <a:xfrm flipH="1">
                          <a:off x="0" y="0"/>
                          <a:ext cx="570865" cy="8756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EAEFA" id="直線矢印コネクタ 4" o:spid="_x0000_s1026" type="#_x0000_t32" style="position:absolute;left:0;text-align:left;margin-left:377.15pt;margin-top:7.15pt;width:44.95pt;height:6.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" strokecolor="#ed7d31 [3205]" strokeweight="1.5pt">
                <v:stroke endarrow="block" joinstyle="miter"/>
              </v:shape>
            </w:pict>
          </mc:Fallback>
        </mc:AlternateConten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保存</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ボタン</w:t>
      </w:r>
      <w:r w:rsidRPr="00CB7026">
        <w:rPr>
          <w:rFonts w:ascii="ＭＳ ゴシック" w:hAnsi="ＭＳ ゴシック" w:cs="Lucida Sans Unicode"/>
          <w:noProof/>
          <w:szCs w:val="18"/>
        </w:rPr>
        <mc:AlternateContent>
          <mc:Choice Requires="wps">
            <w:drawing>
              <wp:anchor distT="0" distB="0" distL="114300" distR="114300" simplePos="0" relativeHeight="251661312" behindDoc="0" locked="0" layoutInCell="1" allowOverlap="1" wp14:anchorId="298AC1C5" wp14:editId="4B3879B5">
                <wp:simplePos x="0" y="0"/>
                <wp:positionH relativeFrom="column">
                  <wp:posOffset>4800600</wp:posOffset>
                </wp:positionH>
                <wp:positionV relativeFrom="paragraph">
                  <wp:posOffset>5854</wp:posOffset>
                </wp:positionV>
                <wp:extent cx="570865" cy="84501"/>
                <wp:effectExtent l="38100" t="57150" r="19685" b="29845"/>
                <wp:wrapNone/>
                <wp:docPr id="6" name="直線矢印コネクタ 6"/>
                <wp:cNvGraphicFramePr/>
                <a:graphic xmlns:a="http://schemas.openxmlformats.org/drawingml/2006/main">
                  <a:graphicData uri="http://schemas.microsoft.com/office/word/2010/wordprocessingShape">
                    <wps:wsp>
                      <wps:cNvCnPr/>
                      <wps:spPr>
                        <a:xfrm flipH="1" flipV="1">
                          <a:off x="0" y="0"/>
                          <a:ext cx="570865" cy="845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F5AA9" id="直線矢印コネクタ 6" o:spid="_x0000_s1026" type="#_x0000_t32" style="position:absolute;left:0;text-align:left;margin-left:378pt;margin-top:.45pt;width:44.95pt;height:6.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" strokecolor="#ed7d31 [3205]" strokeweight="1.5pt">
                <v:stroke endarrow="block" joinstyle="miter"/>
              </v:shape>
            </w:pict>
          </mc:Fallback>
        </mc:AlternateConten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noProof/>
          <w:szCs w:val="18"/>
        </w:rPr>
        <mc:AlternateContent>
          <mc:Choice Requires="wps">
            <w:drawing>
              <wp:anchor distT="0" distB="0" distL="114300" distR="114300" simplePos="0" relativeHeight="251663360" behindDoc="0" locked="0" layoutInCell="1" allowOverlap="1" wp14:anchorId="69541E6E" wp14:editId="5B2059C5">
                <wp:simplePos x="0" y="0"/>
                <wp:positionH relativeFrom="column">
                  <wp:posOffset>4678386</wp:posOffset>
                </wp:positionH>
                <wp:positionV relativeFrom="paragraph">
                  <wp:posOffset>90804</wp:posOffset>
                </wp:positionV>
                <wp:extent cx="693528" cy="91967"/>
                <wp:effectExtent l="38100" t="0" r="11430" b="80010"/>
                <wp:wrapNone/>
                <wp:docPr id="11" name="直線矢印コネクタ 11"/>
                <wp:cNvGraphicFramePr/>
                <a:graphic xmlns:a="http://schemas.openxmlformats.org/drawingml/2006/main">
                  <a:graphicData uri="http://schemas.microsoft.com/office/word/2010/wordprocessingShape">
                    <wps:wsp>
                      <wps:cNvCnPr/>
                      <wps:spPr>
                        <a:xfrm flipH="1">
                          <a:off x="0" y="0"/>
                          <a:ext cx="693528" cy="919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2CC28" id="直線矢印コネクタ 11" o:spid="_x0000_s1026" type="#_x0000_t32" style="position:absolute;left:0;text-align:left;margin-left:368.4pt;margin-top:7.15pt;width:54.6pt;height: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" strokecolor="#ed7d31 [3205]" strokeweight="1.5pt">
                <v:stroke endarrow="block" joinstyle="miter"/>
              </v:shape>
            </w:pict>
          </mc:Fallback>
        </mc:AlternateContent>
      </w:r>
      <w:r w:rsidRPr="00CB7026">
        <w:rPr>
          <w:rFonts w:ascii="Lucida Sans Unicode" w:hAnsi="Lucida Sans Unicode" w:cs="Lucida Sans Unicode"/>
          <w:szCs w:val="18"/>
        </w:rPr>
        <w:t>“CSV</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szCs w:val="18"/>
        </w:rPr>
        <w:t>“</w:t>
      </w:r>
      <w:r w:rsidRPr="00CB7026">
        <w:rPr>
          <w:rFonts w:ascii="Lucida Sans Unicode" w:hAnsi="Lucida Sans Unicode" w:cs="Lucida Sans Unicode" w:hint="eastAsia"/>
          <w:szCs w:val="18"/>
        </w:rPr>
        <w:t xml:space="preserve">　　　　　　　　　　　　　　　　　　　　　　　　　　　　　　　　　　　　　　　　　　　　　　　</w:t>
      </w: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hint="eastAsia"/>
          <w:noProof/>
          <w:szCs w:val="18"/>
        </w:rPr>
        <mc:AlternateContent>
          <mc:Choice Requires="wps">
            <w:drawing>
              <wp:anchor distT="0" distB="0" distL="114300" distR="114300" simplePos="0" relativeHeight="251664384" behindDoc="0" locked="0" layoutInCell="1" allowOverlap="1">
                <wp:simplePos x="0" y="0"/>
                <wp:positionH relativeFrom="column">
                  <wp:posOffset>4678386</wp:posOffset>
                </wp:positionH>
                <wp:positionV relativeFrom="paragraph">
                  <wp:posOffset>178311</wp:posOffset>
                </wp:positionV>
                <wp:extent cx="693420" cy="94104"/>
                <wp:effectExtent l="38100" t="57150" r="11430" b="20320"/>
                <wp:wrapNone/>
                <wp:docPr id="12" name="直線矢印コネクタ 12"/>
                <wp:cNvGraphicFramePr/>
                <a:graphic xmlns:a="http://schemas.openxmlformats.org/drawingml/2006/main">
                  <a:graphicData uri="http://schemas.microsoft.com/office/word/2010/wordprocessingShape">
                    <wps:wsp>
                      <wps:cNvCnPr/>
                      <wps:spPr>
                        <a:xfrm flipH="1" flipV="1">
                          <a:off x="0" y="0"/>
                          <a:ext cx="693420" cy="9410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ABF1" id="直線矢印コネクタ 12" o:spid="_x0000_s1026" type="#_x0000_t32" style="position:absolute;left:0;text-align:left;margin-left:368.4pt;margin-top:14.05pt;width:54.6pt;height:7.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" strokecolor="#ed7d31 [3205]" strokeweight="1.5pt">
                <v:stroke endarrow="block" joinstyle="miter"/>
              </v:shape>
            </w:pict>
          </mc:Fallback>
        </mc:AlternateContent>
      </w:r>
    </w:p>
    <w:p w:rsidR="000676C5"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LIB</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p>
    <w:p w:rsidR="000676C5"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0</wp:posOffset>
                </wp:positionV>
                <wp:extent cx="1143000" cy="2633345"/>
                <wp:effectExtent l="38100" t="38100" r="19050" b="14605"/>
                <wp:wrapNone/>
                <wp:docPr id="17" name="直線矢印コネクタ 17"/>
                <wp:cNvGraphicFramePr/>
                <a:graphic xmlns:a="http://schemas.openxmlformats.org/drawingml/2006/main">
                  <a:graphicData uri="http://schemas.microsoft.com/office/word/2010/wordprocessingShape">
                    <wps:wsp>
                      <wps:cNvCnPr/>
                      <wps:spPr>
                        <a:xfrm flipH="1" flipV="1">
                          <a:off x="0" y="0"/>
                          <a:ext cx="1143000" cy="263334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88F12E" id="直線矢印コネクタ 17" o:spid="_x0000_s1026" type="#_x0000_t32" style="position:absolute;left:0;text-align:left;margin-left:162pt;margin-top:0;width:90pt;height:20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" strokecolor="#ed7d31 [3205]" strokeweight="1.5pt">
                <v:stroke endarrow="block" joinstyle="miter"/>
              </v:shape>
            </w:pict>
          </mc:Fallback>
        </mc:AlternateContent>
      </w:r>
      <w:r w:rsidR="00BC36BA"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5408" behindDoc="0" locked="0" layoutInCell="1" allowOverlap="1">
                <wp:simplePos x="0" y="0"/>
                <wp:positionH relativeFrom="column">
                  <wp:posOffset>4678386</wp:posOffset>
                </wp:positionH>
                <wp:positionV relativeFrom="paragraph">
                  <wp:posOffset>47021</wp:posOffset>
                </wp:positionV>
                <wp:extent cx="682377" cy="45719"/>
                <wp:effectExtent l="0" t="57150" r="22860" b="50165"/>
                <wp:wrapNone/>
                <wp:docPr id="13" name="直線矢印コネクタ 13"/>
                <wp:cNvGraphicFramePr/>
                <a:graphic xmlns:a="http://schemas.openxmlformats.org/drawingml/2006/main">
                  <a:graphicData uri="http://schemas.microsoft.com/office/word/2010/wordprocessingShape">
                    <wps:wsp>
                      <wps:cNvCnPr/>
                      <wps:spPr>
                        <a:xfrm flipH="1" flipV="1">
                          <a:off x="0" y="0"/>
                          <a:ext cx="68237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5DAEB" id="直線矢印コネクタ 13" o:spid="_x0000_s1026" type="#_x0000_t32" style="position:absolute;left:0;text-align:left;margin-left:368.4pt;margin-top:3.7pt;width:53.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" strokecolor="#ed7d31 [3205]" strokeweight="1.5pt">
                <v:stroke endarrow="block" joinstyle="miter"/>
              </v:shape>
            </w:pict>
          </mc:Fallback>
        </mc:AlternateContent>
      </w:r>
      <w:r w:rsidRPr="00CB7026">
        <w:rPr>
          <w:rFonts w:ascii="ＭＳ ゴシック" w:hAnsi="ＭＳ ゴシック" w:cs="Lucida Sans Unicode" w:hint="eastAsia"/>
          <w:szCs w:val="18"/>
        </w:rPr>
        <w:t xml:space="preserve">                                                                                               </w:t>
      </w:r>
      <w:r w:rsidR="00432A89" w:rsidRPr="00CB7026">
        <w:rPr>
          <w:rFonts w:ascii="Lucida Sans Unicode" w:hAnsi="Lucida Sans Unicode" w:cs="Lucida Sans Unicode"/>
          <w:szCs w:val="18"/>
        </w:rPr>
        <w:t>“</w:t>
      </w:r>
      <w:r w:rsidR="00432A89" w:rsidRPr="00CB7026">
        <w:rPr>
          <w:rFonts w:ascii="Lucida Sans Unicode" w:hAnsi="Lucida Sans Unicode" w:cs="Lucida Sans Unicode" w:hint="eastAsia"/>
          <w:szCs w:val="18"/>
        </w:rPr>
        <w:t>消去</w:t>
      </w:r>
      <w:r w:rsidR="00432A89" w:rsidRPr="00CB7026">
        <w:rPr>
          <w:rFonts w:ascii="Lucida Sans Unicode" w:hAnsi="Lucida Sans Unicode" w:cs="Lucida Sans Unicode"/>
          <w:szCs w:val="18"/>
        </w:rPr>
        <w:t>”</w:t>
      </w:r>
      <w:r w:rsidR="00432A89" w:rsidRPr="00CB7026">
        <w:rPr>
          <w:rFonts w:ascii="Lucida Sans Unicode" w:hAnsi="Lucida Sans Unicode" w:cs="Lucida Sans Unicode"/>
          <w:szCs w:val="18"/>
        </w:rPr>
        <w:t>ボタン</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6432" behindDoc="0" locked="0" layoutInCell="1" allowOverlap="1" wp14:anchorId="6D7982B9" wp14:editId="6998F50E">
                <wp:simplePos x="0" y="0"/>
                <wp:positionH relativeFrom="column">
                  <wp:posOffset>4678386</wp:posOffset>
                </wp:positionH>
                <wp:positionV relativeFrom="paragraph">
                  <wp:posOffset>90649</wp:posOffset>
                </wp:positionV>
                <wp:extent cx="693528" cy="181765"/>
                <wp:effectExtent l="38100" t="0" r="30480" b="66040"/>
                <wp:wrapNone/>
                <wp:docPr id="14" name="直線矢印コネクタ 14"/>
                <wp:cNvGraphicFramePr/>
                <a:graphic xmlns:a="http://schemas.openxmlformats.org/drawingml/2006/main">
                  <a:graphicData uri="http://schemas.microsoft.com/office/word/2010/wordprocessingShape">
                    <wps:wsp>
                      <wps:cNvCnPr/>
                      <wps:spPr>
                        <a:xfrm flipH="1">
                          <a:off x="0" y="0"/>
                          <a:ext cx="693528" cy="1817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1AB32" id="直線矢印コネクタ 14" o:spid="_x0000_s1026" type="#_x0000_t32" style="position:absolute;left:0;text-align:left;margin-left:368.4pt;margin-top:7.15pt;width:54.6pt;height:1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" strokecolor="#ed7d31 [3205]" strokeweight="1.5pt">
                <v:stroke endarrow="block" joinstyle="miter"/>
              </v:shape>
            </w:pict>
          </mc:Fallback>
        </mc:AlternateContent>
      </w:r>
      <w:r w:rsidRPr="00CB7026">
        <w:rPr>
          <w:rFonts w:ascii="ＭＳ ゴシック" w:hAnsi="ＭＳ ゴシック" w:cs="Lucida Sans Unicode" w:hint="eastAsia"/>
          <w:szCs w:val="18"/>
        </w:rPr>
        <w:t xml:space="preserve">                                                                                                </w:t>
      </w:r>
      <w:r w:rsidR="00432A89" w:rsidRPr="00CB7026">
        <w:rPr>
          <w:rFonts w:ascii="Lucida Sans Unicode" w:hAnsi="Lucida Sans Unicode" w:cs="Lucida Sans Unicode"/>
          <w:szCs w:val="18"/>
        </w:rPr>
        <w:t>“</w:t>
      </w:r>
      <w:r w:rsidR="00432A89" w:rsidRPr="00CB7026">
        <w:rPr>
          <w:rFonts w:ascii="Lucida Sans Unicode" w:hAnsi="Lucida Sans Unicode" w:cs="Lucida Sans Unicode" w:hint="eastAsia"/>
          <w:szCs w:val="18"/>
        </w:rPr>
        <w:t>オプション</w:t>
      </w:r>
      <w:r w:rsidR="00432A89" w:rsidRPr="00CB7026">
        <w:rPr>
          <w:rFonts w:ascii="Lucida Sans Unicode" w:hAnsi="Lucida Sans Unicode" w:cs="Lucida Sans Unicode"/>
          <w:szCs w:val="18"/>
        </w:rPr>
        <w:t>”</w:t>
      </w:r>
      <w:r w:rsidR="00432A89" w:rsidRPr="00CB7026">
        <w:rPr>
          <w:rFonts w:ascii="Lucida Sans Unicode" w:hAnsi="Lucida Sans Unicode" w:cs="Lucida Sans Unicode"/>
          <w:szCs w:val="18"/>
        </w:rPr>
        <w:t>ボタン</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7456" behindDoc="0" locked="0" layoutInCell="1" allowOverlap="1">
                <wp:simplePos x="0" y="0"/>
                <wp:positionH relativeFrom="column">
                  <wp:posOffset>4678386</wp:posOffset>
                </wp:positionH>
                <wp:positionV relativeFrom="paragraph">
                  <wp:posOffset>90805</wp:posOffset>
                </wp:positionV>
                <wp:extent cx="693528" cy="190965"/>
                <wp:effectExtent l="38100" t="57150" r="30480" b="19050"/>
                <wp:wrapNone/>
                <wp:docPr id="15" name="直線矢印コネクタ 15"/>
                <wp:cNvGraphicFramePr/>
                <a:graphic xmlns:a="http://schemas.openxmlformats.org/drawingml/2006/main">
                  <a:graphicData uri="http://schemas.microsoft.com/office/word/2010/wordprocessingShape">
                    <wps:wsp>
                      <wps:cNvCnPr/>
                      <wps:spPr>
                        <a:xfrm flipH="1" flipV="1">
                          <a:off x="0" y="0"/>
                          <a:ext cx="693528" cy="190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FB2D" id="直線矢印コネクタ 15" o:spid="_x0000_s1026" type="#_x0000_t32" style="position:absolute;left:0;text-align:left;margin-left:368.4pt;margin-top:7.15pt;width:54.6pt;height:15.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" strokecolor="#ed7d31 [3205]" strokeweight="1.5pt">
                <v:stroke endarrow="block" joinstyle="miter"/>
              </v:shape>
            </w:pict>
          </mc:Fallback>
        </mc:AlternateContent>
      </w: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r w:rsidR="00432A89" w:rsidRPr="00CB7026">
        <w:rPr>
          <w:rFonts w:ascii="Lucida Sans Unicode" w:hAnsi="Lucida Sans Unicode" w:cs="Lucida Sans Unicode"/>
          <w:szCs w:val="18"/>
        </w:rPr>
        <w:t>“</w:t>
      </w:r>
      <w:r w:rsidR="00432A89" w:rsidRPr="00CB7026">
        <w:rPr>
          <w:rFonts w:ascii="Lucida Sans Unicode" w:hAnsi="Lucida Sans Unicode" w:cs="Lucida Sans Unicode" w:hint="eastAsia"/>
          <w:szCs w:val="18"/>
        </w:rPr>
        <w:t>図形表示</w:t>
      </w:r>
      <w:r w:rsidR="00432A89" w:rsidRPr="00CB7026">
        <w:rPr>
          <w:rFonts w:ascii="Lucida Sans Unicode" w:hAnsi="Lucida Sans Unicode" w:cs="Lucida Sans Unicode"/>
          <w:szCs w:val="18"/>
        </w:rPr>
        <w:t>”</w:t>
      </w:r>
      <w:r w:rsidR="00432A89" w:rsidRPr="00CB7026">
        <w:rPr>
          <w:rFonts w:ascii="Lucida Sans Unicode" w:hAnsi="Lucida Sans Unicode" w:cs="Lucida Sans Unicode"/>
          <w:szCs w:val="18"/>
        </w:rPr>
        <w:t>ボタン</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r w:rsidR="00432A89" w:rsidRPr="00CB7026">
        <w:rPr>
          <w:rFonts w:ascii="ＭＳ ゴシック" w:hAnsi="ＭＳ ゴシック" w:cs="Lucida Sans Unicode" w:hint="eastAsia"/>
          <w:szCs w:val="18"/>
        </w:rPr>
        <w:t xml:space="preserve">                   テキスト表示エリア</w:t>
      </w:r>
    </w:p>
    <w:p w:rsidR="00596A1F" w:rsidRPr="00CB7026" w:rsidRDefault="00596A1F" w:rsidP="000569AA">
      <w:pPr>
        <w:spacing w:line="200" w:lineRule="atLeast"/>
        <w:rPr>
          <w:rFonts w:ascii="ＭＳ ゴシック" w:hAnsi="ＭＳ ゴシック" w:cs="Lucida Sans Unicode"/>
          <w:szCs w:val="18"/>
        </w:rPr>
      </w:pP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開く</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：ファイルを開くダイアログを表示します。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保存</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 xml:space="preserve">ボタン　</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：ファイル保存のダイアログを表示します。</w:t>
      </w:r>
    </w:p>
    <w:p w:rsidR="00432A89"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Lucida Sans Unicode" w:hAnsi="Lucida Sans Unicode" w:cs="Lucida Sans Unicode"/>
          <w:szCs w:val="18"/>
        </w:rPr>
        <w:t>“CSV</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：テキスト表示エリアに表示されている内容を</w:t>
      </w:r>
      <w:r w:rsidRPr="00CB7026">
        <w:rPr>
          <w:rFonts w:ascii="Lucida Sans Unicode" w:hAnsi="Lucida Sans Unicode" w:cs="Lucida Sans Unicode" w:hint="eastAsia"/>
          <w:szCs w:val="18"/>
        </w:rPr>
        <w:t>CSV</w:t>
      </w:r>
      <w:r w:rsidRPr="00CB7026">
        <w:rPr>
          <w:rFonts w:ascii="Lucida Sans Unicode" w:hAnsi="Lucida Sans Unicode" w:cs="Lucida Sans Unicode" w:hint="eastAsia"/>
          <w:szCs w:val="18"/>
        </w:rPr>
        <w:t>形式に変換します。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LIB</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：テキスト表示エリアに表示されている内容を</w:t>
      </w:r>
      <w:r w:rsidRPr="00CB7026">
        <w:rPr>
          <w:rFonts w:ascii="Lucida Sans Unicode" w:hAnsi="Lucida Sans Unicode" w:cs="Lucida Sans Unicode" w:hint="eastAsia"/>
          <w:szCs w:val="18"/>
        </w:rPr>
        <w:t>LIB</w:t>
      </w:r>
      <w:r w:rsidRPr="00CB7026">
        <w:rPr>
          <w:rFonts w:ascii="Lucida Sans Unicode" w:hAnsi="Lucida Sans Unicode" w:cs="Lucida Sans Unicode" w:hint="eastAsia"/>
          <w:szCs w:val="18"/>
        </w:rPr>
        <w:t>形式に変換します。</w:t>
      </w:r>
    </w:p>
    <w:p w:rsidR="00432A89" w:rsidRPr="00CB7026" w:rsidRDefault="00432A89" w:rsidP="00432A89">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消去</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：テキスト表示エリアを消去します。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オプション</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：オプション設定</w:t>
      </w:r>
      <w:r w:rsidR="0012297C" w:rsidRPr="00CB7026">
        <w:rPr>
          <w:rFonts w:ascii="ＭＳ ゴシック" w:hAnsi="ＭＳ ゴシック" w:hint="eastAsia"/>
          <w:szCs w:val="18"/>
        </w:rPr>
        <w:t>フォーム</w:t>
      </w:r>
      <w:r w:rsidRPr="00CB7026">
        <w:rPr>
          <w:rFonts w:ascii="Lucida Sans Unicode" w:hAnsi="Lucida Sans Unicode" w:cs="Lucida Sans Unicode" w:hint="eastAsia"/>
          <w:szCs w:val="18"/>
        </w:rPr>
        <w:t>を開きます。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７）</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図形表示</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：グラフィック表示</w:t>
      </w:r>
      <w:r w:rsidR="0012297C" w:rsidRPr="00CB7026">
        <w:rPr>
          <w:rFonts w:ascii="ＭＳ ゴシック" w:hAnsi="ＭＳ ゴシック" w:hint="eastAsia"/>
          <w:szCs w:val="18"/>
        </w:rPr>
        <w:t>フォーム</w:t>
      </w:r>
      <w:r w:rsidRPr="00CB7026">
        <w:rPr>
          <w:rFonts w:ascii="Lucida Sans Unicode" w:hAnsi="Lucida Sans Unicode" w:cs="Lucida Sans Unicode" w:hint="eastAsia"/>
          <w:szCs w:val="18"/>
        </w:rPr>
        <w:t>を開きます。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８）</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ファイル名表示</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テキストボックス</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：開いたファイルの名前をフルパスで表示します。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９）テキスト表示エリア</w:t>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hint="eastAsia"/>
          <w:szCs w:val="18"/>
        </w:rPr>
        <w:t>：読み込んだファイルの内容を表示します。</w:t>
      </w:r>
    </w:p>
    <w:p w:rsidR="00596A1F" w:rsidRPr="00CB7026" w:rsidRDefault="00596A1F" w:rsidP="000569AA">
      <w:pPr>
        <w:spacing w:line="200" w:lineRule="atLeast"/>
        <w:rPr>
          <w:rFonts w:ascii="ＭＳ ゴシック" w:hAnsi="ＭＳ ゴシック" w:cs="Lucida Sans Unicode"/>
          <w:szCs w:val="18"/>
        </w:rPr>
      </w:pPr>
      <w:r w:rsidRPr="00CB7026">
        <w:rPr>
          <w:rFonts w:ascii="ＭＳ ゴシック" w:hAnsi="ＭＳ ゴシック" w:cs="Lucida Sans Unicode"/>
          <w:szCs w:val="18"/>
        </w:rPr>
        <w:br w:type="page"/>
      </w:r>
    </w:p>
    <w:p w:rsidR="00596A1F" w:rsidRPr="00CB7026" w:rsidRDefault="00596A1F" w:rsidP="00596A1F">
      <w:pPr>
        <w:widowControl/>
        <w:jc w:val="left"/>
        <w:rPr>
          <w:rFonts w:ascii="Lucida Sans Unicode" w:hAnsi="Lucida Sans Unicode" w:cs="Lucida Sans Unicode"/>
          <w:szCs w:val="18"/>
        </w:rPr>
      </w:pPr>
    </w:p>
    <w:p w:rsidR="00596A1F" w:rsidRPr="00CB7026" w:rsidRDefault="00596A1F" w:rsidP="00596A1F">
      <w:pPr>
        <w:widowControl/>
        <w:jc w:val="left"/>
        <w:rPr>
          <w:rFonts w:ascii="Lucida Sans Unicode" w:hAnsi="Lucida Sans Unicode" w:cs="Lucida Sans Unicode"/>
          <w:szCs w:val="18"/>
        </w:rPr>
      </w:pPr>
      <w:r w:rsidRPr="00CB7026">
        <w:rPr>
          <w:rFonts w:ascii="Lucida Sans Unicode" w:hAnsi="Lucida Sans Unicode" w:cs="Lucida Sans Unicode" w:hint="eastAsia"/>
          <w:szCs w:val="18"/>
        </w:rPr>
        <w:t>１．３．２．オプション設定</w:t>
      </w:r>
      <w:r w:rsidR="00AF2FBB" w:rsidRPr="00CB7026">
        <w:rPr>
          <w:rFonts w:ascii="ＭＳ ゴシック" w:hAnsi="ＭＳ ゴシック" w:hint="eastAsia"/>
          <w:szCs w:val="18"/>
        </w:rPr>
        <w:t>フォーム</w:t>
      </w:r>
    </w:p>
    <w:p w:rsidR="00596A1F" w:rsidRPr="00CB7026" w:rsidRDefault="00DB371D"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w:drawing>
          <wp:anchor distT="0" distB="0" distL="114300" distR="114300" simplePos="0" relativeHeight="251672576" behindDoc="1" locked="0" layoutInCell="1" allowOverlap="1" wp14:anchorId="412622A0" wp14:editId="6F0B2FD6">
            <wp:simplePos x="0" y="0"/>
            <wp:positionH relativeFrom="column">
              <wp:posOffset>1488239</wp:posOffset>
            </wp:positionH>
            <wp:positionV relativeFrom="paragraph">
              <wp:posOffset>92039</wp:posOffset>
            </wp:positionV>
            <wp:extent cx="2828121" cy="476649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Form.jpg"/>
                    <pic:cNvPicPr/>
                  </pic:nvPicPr>
                  <pic:blipFill>
                    <a:blip r:embed="rId9">
                      <a:extLst>
                        <a:ext uri="{28A0092B-C50C-407E-A947-70E740481C1C}">
                          <a14:useLocalDpi xmlns:a14="http://schemas.microsoft.com/office/drawing/2010/main" val="0"/>
                        </a:ext>
                      </a:extLst>
                    </a:blip>
                    <a:stretch>
                      <a:fillRect/>
                    </a:stretch>
                  </pic:blipFill>
                  <pic:spPr>
                    <a:xfrm>
                      <a:off x="0" y="0"/>
                      <a:ext cx="2828121" cy="4766496"/>
                    </a:xfrm>
                    <a:prstGeom prst="rect">
                      <a:avLst/>
                    </a:prstGeom>
                  </pic:spPr>
                </pic:pic>
              </a:graphicData>
            </a:graphic>
            <wp14:sizeRelH relativeFrom="page">
              <wp14:pctWidth>0</wp14:pctWidth>
            </wp14:sizeRelH>
            <wp14:sizeRelV relativeFrom="page">
              <wp14:pctHeight>0</wp14:pctHeight>
            </wp14:sizeRelV>
          </wp:anchor>
        </w:drawing>
      </w:r>
    </w:p>
    <w:p w:rsidR="00596A1F" w:rsidRPr="00CB7026" w:rsidRDefault="00596A1F"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DB371D" w:rsidP="000569AA">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1008" behindDoc="0" locked="0" layoutInCell="1" allowOverlap="1" wp14:anchorId="0BBAB700" wp14:editId="150B305A">
                <wp:simplePos x="0" y="0"/>
                <wp:positionH relativeFrom="column">
                  <wp:posOffset>3657600</wp:posOffset>
                </wp:positionH>
                <wp:positionV relativeFrom="paragraph">
                  <wp:posOffset>90805</wp:posOffset>
                </wp:positionV>
                <wp:extent cx="800100" cy="0"/>
                <wp:effectExtent l="38100" t="76200" r="0" b="95250"/>
                <wp:wrapNone/>
                <wp:docPr id="39" name="直線矢印コネクタ 3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B7F20E" id="直線矢印コネクタ 39" o:spid="_x0000_s1026" type="#_x0000_t32" style="position:absolute;left:0;text-align:left;margin-left:4in;margin-top:7.15pt;width:6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言語・設定ボックス</w:t>
      </w:r>
    </w:p>
    <w:p w:rsidR="00CB4A99" w:rsidRPr="00CB7026" w:rsidRDefault="00CB4A99"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 xml:space="preserve">　　　　　　　　　　　　　　　　　　　　　　　　　　　　</w:t>
      </w: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3056" behindDoc="0" locked="0" layoutInCell="1" allowOverlap="1" wp14:anchorId="60E2DC54" wp14:editId="7A2B74A1">
                <wp:simplePos x="0" y="0"/>
                <wp:positionH relativeFrom="column">
                  <wp:posOffset>3659320</wp:posOffset>
                </wp:positionH>
                <wp:positionV relativeFrom="paragraph">
                  <wp:posOffset>86825</wp:posOffset>
                </wp:positionV>
                <wp:extent cx="800100" cy="0"/>
                <wp:effectExtent l="38100" t="76200" r="0" b="95250"/>
                <wp:wrapNone/>
                <wp:docPr id="40" name="直線矢印コネクタ 40"/>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5F0F7F" id="直線矢印コネクタ 40" o:spid="_x0000_s1026" type="#_x0000_t32" style="position:absolute;left:0;text-align:left;margin-left:288.15pt;margin-top:6.85pt;width:63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テキスト色・既定値・設定ボックス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5104" behindDoc="0" locked="0" layoutInCell="1" allowOverlap="1" wp14:anchorId="28636D41" wp14:editId="09631CE6">
                <wp:simplePos x="0" y="0"/>
                <wp:positionH relativeFrom="column">
                  <wp:posOffset>3658870</wp:posOffset>
                </wp:positionH>
                <wp:positionV relativeFrom="paragraph">
                  <wp:posOffset>86360</wp:posOffset>
                </wp:positionV>
                <wp:extent cx="800100" cy="0"/>
                <wp:effectExtent l="38100" t="76200" r="0" b="95250"/>
                <wp:wrapNone/>
                <wp:docPr id="41" name="直線矢印コネクタ 4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366E0D" id="直線矢印コネクタ 41" o:spid="_x0000_s1026" type="#_x0000_t32" style="position:absolute;left:0;text-align:left;margin-left:288.1pt;margin-top:6.8pt;width:63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00D11726" w:rsidRPr="00CB7026">
        <w:rPr>
          <w:rFonts w:ascii="ＭＳ ゴシック" w:hAnsi="ＭＳ ゴシック" w:cs="Meiryo UI"/>
          <w:szCs w:val="18"/>
        </w:rPr>
        <w:tab/>
      </w:r>
      <w:r w:rsidRPr="00CB7026">
        <w:rPr>
          <w:rFonts w:ascii="ＭＳ ゴシック" w:hAnsi="ＭＳ ゴシック" w:cs="Meiryo UI" w:hint="eastAsia"/>
          <w:szCs w:val="18"/>
        </w:rPr>
        <w:t>テキスト色・ハイライト・設定ボックス</w: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7152" behindDoc="0" locked="0" layoutInCell="1" allowOverlap="1" wp14:anchorId="3B853917" wp14:editId="00EC0A0A">
                <wp:simplePos x="0" y="0"/>
                <wp:positionH relativeFrom="column">
                  <wp:posOffset>3659320</wp:posOffset>
                </wp:positionH>
                <wp:positionV relativeFrom="paragraph">
                  <wp:posOffset>86530</wp:posOffset>
                </wp:positionV>
                <wp:extent cx="800100" cy="0"/>
                <wp:effectExtent l="38100" t="76200" r="0" b="95250"/>
                <wp:wrapNone/>
                <wp:docPr id="42" name="直線矢印コネクタ 42"/>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4546716" id="直線矢印コネクタ 42" o:spid="_x0000_s1026" type="#_x0000_t32" style="position:absolute;left:0;text-align:left;margin-left:288.15pt;margin-top:6.8pt;width:63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背景色・設定ボックス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9200" behindDoc="0" locked="0" layoutInCell="1" allowOverlap="1" wp14:anchorId="690B93A9" wp14:editId="7C2CAFF4">
                <wp:simplePos x="0" y="0"/>
                <wp:positionH relativeFrom="column">
                  <wp:posOffset>3659320</wp:posOffset>
                </wp:positionH>
                <wp:positionV relativeFrom="paragraph">
                  <wp:posOffset>86871</wp:posOffset>
                </wp:positionV>
                <wp:extent cx="800100" cy="0"/>
                <wp:effectExtent l="38100" t="76200" r="0" b="95250"/>
                <wp:wrapNone/>
                <wp:docPr id="43" name="直線矢印コネクタ 43"/>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635575" id="直線矢印コネクタ 43" o:spid="_x0000_s1026" type="#_x0000_t32" style="position:absolute;left:0;text-align:left;margin-left:288.15pt;margin-top:6.85pt;width:6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グリッド線の色・設定ボックス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1248" behindDoc="0" locked="0" layoutInCell="1" allowOverlap="1" wp14:anchorId="53D4F8A5" wp14:editId="2C53B57C">
                <wp:simplePos x="0" y="0"/>
                <wp:positionH relativeFrom="column">
                  <wp:posOffset>3658870</wp:posOffset>
                </wp:positionH>
                <wp:positionV relativeFrom="paragraph">
                  <wp:posOffset>86360</wp:posOffset>
                </wp:positionV>
                <wp:extent cx="800100" cy="0"/>
                <wp:effectExtent l="38100" t="76200" r="0" b="95250"/>
                <wp:wrapNone/>
                <wp:docPr id="44" name="直線矢印コネクタ 4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9C30FCC" id="直線矢印コネクタ 44" o:spid="_x0000_s1026" type="#_x0000_t32" style="position:absolute;left:0;text-align:left;margin-left:288.1pt;margin-top:6.8pt;width:63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&#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BmqYsB/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中心線の色・設定ボックス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3296" behindDoc="0" locked="0" layoutInCell="1" allowOverlap="1" wp14:anchorId="2A6CE145" wp14:editId="2E0ADBED">
                <wp:simplePos x="0" y="0"/>
                <wp:positionH relativeFrom="column">
                  <wp:posOffset>3658870</wp:posOffset>
                </wp:positionH>
                <wp:positionV relativeFrom="paragraph">
                  <wp:posOffset>86360</wp:posOffset>
                </wp:positionV>
                <wp:extent cx="800100" cy="0"/>
                <wp:effectExtent l="38100" t="76200" r="0" b="95250"/>
                <wp:wrapNone/>
                <wp:docPr id="45" name="直線矢印コネクタ 45"/>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9E0AFF" id="直線矢印コネクタ 45" o:spid="_x0000_s1026" type="#_x0000_t32" style="position:absolute;left:0;text-align:left;margin-left:288.1pt;margin-top:6.8pt;width:63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YH3Nm/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部品外形線の色・設定ボックス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5344" behindDoc="0" locked="0" layoutInCell="1" allowOverlap="1" wp14:anchorId="684E1320" wp14:editId="16409875">
                <wp:simplePos x="0" y="0"/>
                <wp:positionH relativeFrom="column">
                  <wp:posOffset>3658870</wp:posOffset>
                </wp:positionH>
                <wp:positionV relativeFrom="paragraph">
                  <wp:posOffset>86360</wp:posOffset>
                </wp:positionV>
                <wp:extent cx="800100" cy="0"/>
                <wp:effectExtent l="38100" t="76200" r="0" b="95250"/>
                <wp:wrapNone/>
                <wp:docPr id="46" name="直線矢印コネクタ 46"/>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DEF08D6" id="直線矢印コネクタ 46" o:spid="_x0000_s1026" type="#_x0000_t32" style="position:absolute;left:0;text-align:left;margin-left:288.1pt;margin-top:6.8pt;width:63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&#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axHrO/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部品のピンの色・設定ボックス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7392" behindDoc="0" locked="0" layoutInCell="1" allowOverlap="1" wp14:anchorId="2C29F476" wp14:editId="609423CA">
                <wp:simplePos x="0" y="0"/>
                <wp:positionH relativeFrom="column">
                  <wp:posOffset>3658870</wp:posOffset>
                </wp:positionH>
                <wp:positionV relativeFrom="paragraph">
                  <wp:posOffset>83185</wp:posOffset>
                </wp:positionV>
                <wp:extent cx="800100" cy="0"/>
                <wp:effectExtent l="38100" t="76200" r="0" b="95250"/>
                <wp:wrapNone/>
                <wp:docPr id="47" name="直線矢印コネクタ 4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CA2D0F" id="直線矢印コネクタ 47" o:spid="_x0000_s1026" type="#_x0000_t32" style="position:absolute;left:0;text-align:left;margin-left:288.1pt;margin-top:6.55pt;width:63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noProof/>
          <w:szCs w:val="18"/>
        </w:rPr>
        <mc:AlternateContent>
          <mc:Choice Requires="wps">
            <w:drawing>
              <wp:anchor distT="0" distB="0" distL="114300" distR="114300" simplePos="0" relativeHeight="251689984" behindDoc="0" locked="0" layoutInCell="1" allowOverlap="1" wp14:anchorId="3E873E9F" wp14:editId="657A2789">
                <wp:simplePos x="0" y="0"/>
                <wp:positionH relativeFrom="column">
                  <wp:posOffset>1371600</wp:posOffset>
                </wp:positionH>
                <wp:positionV relativeFrom="paragraph">
                  <wp:posOffset>87491</wp:posOffset>
                </wp:positionV>
                <wp:extent cx="685800" cy="0"/>
                <wp:effectExtent l="0" t="76200" r="19050" b="95250"/>
                <wp:wrapNone/>
                <wp:docPr id="38" name="直線矢印コネクタ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281334" id="直線矢印コネクタ 38" o:spid="_x0000_s1026" type="#_x0000_t32" style="position:absolute;left:0;text-align:left;margin-left:108pt;margin-top:6.9pt;width: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電気的特性・設定ボックス </w:t>
      </w:r>
      <w:r w:rsidRPr="00CB7026">
        <w:rPr>
          <w:rFonts w:ascii="ＭＳ ゴシック" w:hAnsi="ＭＳ ゴシック" w:cs="Meiryo UI"/>
          <w:szCs w:val="18"/>
        </w:rPr>
        <w:t xml:space="preserve">                                                      </w:t>
      </w:r>
      <w:r w:rsidR="00D11726" w:rsidRPr="00CB7026">
        <w:rPr>
          <w:rFonts w:ascii="ＭＳ ゴシック" w:hAnsi="ＭＳ ゴシック" w:cs="Meiryo UI"/>
          <w:szCs w:val="18"/>
        </w:rPr>
        <w:tab/>
      </w:r>
      <w:r w:rsidRPr="00CB7026">
        <w:rPr>
          <w:rFonts w:ascii="ＭＳ ゴシック" w:hAnsi="ＭＳ ゴシック" w:cs="Meiryo UI" w:hint="eastAsia"/>
          <w:szCs w:val="18"/>
        </w:rPr>
        <w:t>電気的特性の色・設定ボックス</w:t>
      </w:r>
    </w:p>
    <w:p w:rsidR="00CB4A99" w:rsidRPr="00CB7026" w:rsidRDefault="00CB4A99" w:rsidP="000569AA">
      <w:pPr>
        <w:spacing w:line="200" w:lineRule="atLeast"/>
        <w:rPr>
          <w:rFonts w:ascii="ＭＳ ゴシック" w:hAnsi="ＭＳ ゴシック" w:cs="Meiryo UI"/>
          <w:szCs w:val="18"/>
        </w:rPr>
      </w:pPr>
    </w:p>
    <w:p w:rsidR="00CB4A99" w:rsidRPr="00CB7026" w:rsidRDefault="0001731C"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mc:AlternateContent>
          <mc:Choice Requires="wps">
            <w:drawing>
              <wp:anchor distT="0" distB="0" distL="114300" distR="114300" simplePos="0" relativeHeight="251710464" behindDoc="0" locked="0" layoutInCell="1" allowOverlap="1">
                <wp:simplePos x="0" y="0"/>
                <wp:positionH relativeFrom="column">
                  <wp:posOffset>3771900</wp:posOffset>
                </wp:positionH>
                <wp:positionV relativeFrom="paragraph">
                  <wp:posOffset>181471</wp:posOffset>
                </wp:positionV>
                <wp:extent cx="544892" cy="452120"/>
                <wp:effectExtent l="38100" t="38100" r="26670" b="24130"/>
                <wp:wrapNone/>
                <wp:docPr id="51" name="直線矢印コネクタ 51"/>
                <wp:cNvGraphicFramePr/>
                <a:graphic xmlns:a="http://schemas.openxmlformats.org/drawingml/2006/main">
                  <a:graphicData uri="http://schemas.microsoft.com/office/word/2010/wordprocessingShape">
                    <wps:wsp>
                      <wps:cNvCnPr/>
                      <wps:spPr>
                        <a:xfrm flipH="1" flipV="1">
                          <a:off x="0" y="0"/>
                          <a:ext cx="544892" cy="4521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3D13953" id="直線矢印コネクタ 51" o:spid="_x0000_s1026" type="#_x0000_t32" style="position:absolute;left:0;text-align:left;margin-left:297pt;margin-top:14.3pt;width:42.9pt;height:35.6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" strokecolor="#ed7d31 [3205]" strokeweight="1.5pt">
                <v:stroke endarrow="block" joinstyle="miter"/>
              </v:shape>
            </w:pict>
          </mc:Fallback>
        </mc:AlternateContent>
      </w:r>
      <w:r w:rsidRPr="00CB7026">
        <w:rPr>
          <w:rFonts w:ascii="ＭＳ ゴシック" w:hAnsi="ＭＳ ゴシック" w:cs="Meiryo UI"/>
          <w:noProof/>
          <w:szCs w:val="18"/>
        </w:rPr>
        <mc:AlternateContent>
          <mc:Choice Requires="wps">
            <w:drawing>
              <wp:anchor distT="0" distB="0" distL="114300" distR="114300" simplePos="0" relativeHeight="251709440" behindDoc="0" locked="0" layoutInCell="1" allowOverlap="1">
                <wp:simplePos x="0" y="0"/>
                <wp:positionH relativeFrom="column">
                  <wp:posOffset>2971800</wp:posOffset>
                </wp:positionH>
                <wp:positionV relativeFrom="paragraph">
                  <wp:posOffset>181610</wp:posOffset>
                </wp:positionV>
                <wp:extent cx="0" cy="452290"/>
                <wp:effectExtent l="76200" t="38100" r="57150" b="24130"/>
                <wp:wrapNone/>
                <wp:docPr id="50" name="直線矢印コネクタ 50"/>
                <wp:cNvGraphicFramePr/>
                <a:graphic xmlns:a="http://schemas.openxmlformats.org/drawingml/2006/main">
                  <a:graphicData uri="http://schemas.microsoft.com/office/word/2010/wordprocessingShape">
                    <wps:wsp>
                      <wps:cNvCnPr/>
                      <wps:spPr>
                        <a:xfrm flipV="1">
                          <a:off x="0" y="0"/>
                          <a:ext cx="0" cy="452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565E4F" id="直線矢印コネクタ 50" o:spid="_x0000_s1026" type="#_x0000_t32" style="position:absolute;left:0;text-align:left;margin-left:234pt;margin-top:14.3pt;width:0;height:35.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" strokecolor="#ed7d31 [3205]" strokeweight="1.5pt">
                <v:stroke endarrow="block" joinstyle="miter"/>
              </v:shape>
            </w:pict>
          </mc:Fallback>
        </mc:AlternateContent>
      </w:r>
    </w:p>
    <w:p w:rsidR="00CB4A99" w:rsidRPr="00CB7026" w:rsidRDefault="0001731C"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mc:AlternateContent>
          <mc:Choice Requires="wps">
            <w:drawing>
              <wp:anchor distT="0" distB="0" distL="114300" distR="114300" simplePos="0" relativeHeight="251708416" behindDoc="0" locked="0" layoutInCell="1" allowOverlap="1">
                <wp:simplePos x="0" y="0"/>
                <wp:positionH relativeFrom="column">
                  <wp:posOffset>1366474</wp:posOffset>
                </wp:positionH>
                <wp:positionV relativeFrom="paragraph">
                  <wp:posOffset>90805</wp:posOffset>
                </wp:positionV>
                <wp:extent cx="576626" cy="363220"/>
                <wp:effectExtent l="0" t="38100" r="52070" b="17780"/>
                <wp:wrapNone/>
                <wp:docPr id="49" name="直線矢印コネクタ 49"/>
                <wp:cNvGraphicFramePr/>
                <a:graphic xmlns:a="http://schemas.openxmlformats.org/drawingml/2006/main">
                  <a:graphicData uri="http://schemas.microsoft.com/office/word/2010/wordprocessingShape">
                    <wps:wsp>
                      <wps:cNvCnPr/>
                      <wps:spPr>
                        <a:xfrm flipV="1">
                          <a:off x="0" y="0"/>
                          <a:ext cx="576626" cy="3632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3A6BBD" id="直線矢印コネクタ 49" o:spid="_x0000_s1026" type="#_x0000_t32" style="position:absolute;left:0;text-align:left;margin-left:107.6pt;margin-top:7.15pt;width:45.4pt;height:2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" strokecolor="#ed7d31 [3205]" strokeweight="1.5pt">
                <v:stroke endarrow="block" joinstyle="miter"/>
              </v:shape>
            </w:pict>
          </mc:Fallback>
        </mc:AlternateConten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01731C" w:rsidP="0001731C">
      <w:pPr>
        <w:spacing w:line="200" w:lineRule="atLeast"/>
        <w:ind w:firstLineChars="700" w:firstLine="1260"/>
        <w:rPr>
          <w:rFonts w:ascii="ＭＳ ゴシック" w:hAnsi="ＭＳ ゴシック" w:cs="Meiryo UI"/>
          <w:szCs w:val="18"/>
        </w:rPr>
      </w:pPr>
      <w:r w:rsidRPr="00CB7026">
        <w:rPr>
          <w:rFonts w:ascii="ＭＳ ゴシック" w:hAnsi="ＭＳ ゴシック" w:cs="Meiryo UI"/>
          <w:szCs w:val="18"/>
        </w:rPr>
        <w:t>“</w:t>
      </w:r>
      <w:r w:rsidRPr="00CB7026">
        <w:rPr>
          <w:rFonts w:ascii="ＭＳ ゴシック" w:hAnsi="ＭＳ ゴシック" w:cs="Meiryo UI" w:hint="eastAsia"/>
          <w:szCs w:val="18"/>
        </w:rPr>
        <w:t>既定値</w:t>
      </w:r>
      <w:r w:rsidRPr="00CB7026">
        <w:rPr>
          <w:rFonts w:ascii="ＭＳ ゴシック" w:hAnsi="ＭＳ ゴシック" w:cs="Meiryo UI"/>
          <w:szCs w:val="18"/>
        </w:rPr>
        <w:t>”</w:t>
      </w:r>
      <w:r w:rsidRPr="00CB7026">
        <w:rPr>
          <w:rFonts w:ascii="ＭＳ ゴシック" w:hAnsi="ＭＳ ゴシック" w:cs="Meiryo UI" w:hint="eastAsia"/>
          <w:szCs w:val="18"/>
        </w:rPr>
        <w:t xml:space="preserve">ボタン　　　　　　　　</w:t>
      </w:r>
      <w:r w:rsidRPr="00CB7026">
        <w:rPr>
          <w:rFonts w:ascii="ＭＳ ゴシック" w:hAnsi="ＭＳ ゴシック" w:cs="Meiryo UI"/>
          <w:szCs w:val="18"/>
        </w:rPr>
        <w:t>“</w:t>
      </w:r>
      <w:r w:rsidRPr="00CB7026">
        <w:rPr>
          <w:rFonts w:ascii="ＭＳ ゴシック" w:hAnsi="ＭＳ ゴシック" w:cs="Meiryo UI" w:hint="eastAsia"/>
          <w:szCs w:val="18"/>
        </w:rPr>
        <w:t>取消</w:t>
      </w:r>
      <w:r w:rsidRPr="00CB7026">
        <w:rPr>
          <w:rFonts w:ascii="ＭＳ ゴシック" w:hAnsi="ＭＳ ゴシック" w:cs="Meiryo UI"/>
          <w:szCs w:val="18"/>
        </w:rPr>
        <w:t>”</w:t>
      </w:r>
      <w:r w:rsidRPr="00CB7026">
        <w:rPr>
          <w:rFonts w:ascii="ＭＳ ゴシック" w:hAnsi="ＭＳ ゴシック" w:cs="Meiryo UI" w:hint="eastAsia"/>
          <w:szCs w:val="18"/>
        </w:rPr>
        <w:t xml:space="preserve">ボタン　　　　　　</w:t>
      </w:r>
      <w:r w:rsidRPr="00CB7026">
        <w:rPr>
          <w:rFonts w:ascii="ＭＳ ゴシック" w:hAnsi="ＭＳ ゴシック" w:cs="Meiryo UI"/>
          <w:szCs w:val="18"/>
        </w:rPr>
        <w:t>“</w:t>
      </w:r>
      <w:r w:rsidRPr="00CB7026">
        <w:rPr>
          <w:rFonts w:ascii="ＭＳ ゴシック" w:hAnsi="ＭＳ ゴシック" w:cs="Meiryo UI" w:hint="eastAsia"/>
          <w:szCs w:val="18"/>
        </w:rPr>
        <w:t>ＯＫ</w:t>
      </w:r>
      <w:r w:rsidRPr="00CB7026">
        <w:rPr>
          <w:rFonts w:ascii="ＭＳ ゴシック" w:hAnsi="ＭＳ ゴシック" w:cs="Meiryo UI"/>
          <w:szCs w:val="18"/>
        </w:rPr>
        <w:t>”</w:t>
      </w:r>
      <w:r w:rsidRPr="00CB7026">
        <w:rPr>
          <w:rFonts w:ascii="ＭＳ ゴシック" w:hAnsi="ＭＳ ゴシック" w:cs="Meiryo UI" w:hint="eastAsia"/>
          <w:szCs w:val="18"/>
        </w:rPr>
        <w:t>ボタン</w:t>
      </w:r>
    </w:p>
    <w:p w:rsidR="00CB4A99" w:rsidRPr="00CB7026" w:rsidRDefault="00CB4A99" w:rsidP="000569AA">
      <w:pPr>
        <w:spacing w:line="200" w:lineRule="atLeast"/>
        <w:rPr>
          <w:rFonts w:ascii="ＭＳ ゴシック" w:hAnsi="ＭＳ ゴシック" w:cs="Meiryo UI"/>
          <w:szCs w:val="18"/>
        </w:rPr>
      </w:pPr>
    </w:p>
    <w:p w:rsidR="00D11726" w:rsidRPr="00CB7026" w:rsidRDefault="00D11726" w:rsidP="00D35533">
      <w:pPr>
        <w:spacing w:line="200" w:lineRule="atLeast"/>
        <w:rPr>
          <w:rFonts w:ascii="Lucida Sans Unicode" w:hAnsi="Lucida Sans Unicode"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ＭＳ ゴシック" w:hAnsi="ＭＳ ゴシック" w:cs="Meiryo UI" w:hint="eastAsia"/>
          <w:szCs w:val="18"/>
        </w:rPr>
        <w:t>言語・設定ボックス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：プログラムが使用する言語を選択します。（再起動後に有効）</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テキスト色・既定値・設定ボックス</w:t>
      </w: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w:t>
      </w:r>
      <w:r w:rsidR="00D35533" w:rsidRPr="00CB7026">
        <w:rPr>
          <w:rFonts w:ascii="Lucida Sans Unicode" w:hAnsi="Lucida Sans Unicode" w:cs="Lucida Sans Unicode" w:hint="eastAsia"/>
          <w:szCs w:val="18"/>
        </w:rPr>
        <w:t>における</w:t>
      </w:r>
      <w:r w:rsidRPr="00CB7026">
        <w:rPr>
          <w:rFonts w:ascii="Lucida Sans Unicode" w:hAnsi="Lucida Sans Unicode" w:cs="Lucida Sans Unicode" w:hint="eastAsia"/>
          <w:szCs w:val="18"/>
        </w:rPr>
        <w:t>テキスト</w:t>
      </w:r>
      <w:r w:rsidR="00D35533" w:rsidRPr="00CB7026">
        <w:rPr>
          <w:rFonts w:ascii="Lucida Sans Unicode" w:hAnsi="Lucida Sans Unicode" w:cs="Lucida Sans Unicode" w:hint="eastAsia"/>
          <w:szCs w:val="18"/>
        </w:rPr>
        <w:t>色の</w:t>
      </w:r>
      <w:r w:rsidRPr="00CB7026">
        <w:rPr>
          <w:rFonts w:ascii="Lucida Sans Unicode" w:hAnsi="Lucida Sans Unicode" w:cs="Lucida Sans Unicode" w:hint="eastAsia"/>
          <w:szCs w:val="18"/>
        </w:rPr>
        <w:t>既定値を選択します。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テキスト色・ハイライト・設定ボックス</w:t>
      </w:r>
      <w:r w:rsidR="00D35533" w:rsidRPr="00CB7026">
        <w:rPr>
          <w:rFonts w:ascii="ＭＳ ゴシック" w:hAnsi="ＭＳ ゴシック" w:cs="Meiryo UI"/>
          <w:szCs w:val="18"/>
        </w:rPr>
        <w:tab/>
      </w:r>
      <w:r w:rsidRPr="00CB7026">
        <w:rPr>
          <w:rFonts w:ascii="Lucida Sans Unicode" w:hAnsi="Lucida Sans Unicode" w:cs="Lucida Sans Unicode" w:hint="eastAsia"/>
          <w:szCs w:val="18"/>
        </w:rPr>
        <w:t>：テキスト表示エリア</w:t>
      </w:r>
      <w:r w:rsidR="00D35533" w:rsidRPr="00CB7026">
        <w:rPr>
          <w:rFonts w:ascii="Lucida Sans Unicode" w:hAnsi="Lucida Sans Unicode" w:cs="Lucida Sans Unicode" w:hint="eastAsia"/>
          <w:szCs w:val="18"/>
        </w:rPr>
        <w:t>において</w:t>
      </w:r>
      <w:r w:rsidR="00D35533" w:rsidRPr="00CB7026">
        <w:rPr>
          <w:rFonts w:ascii="Lucida Sans Unicode" w:hAnsi="Lucida Sans Unicode" w:cs="Lucida Sans Unicode" w:hint="eastAsia"/>
          <w:szCs w:val="18"/>
        </w:rPr>
        <w:t>csv</w:t>
      </w:r>
      <w:r w:rsidR="00D35533" w:rsidRPr="00CB7026">
        <w:rPr>
          <w:rFonts w:ascii="Lucida Sans Unicode" w:hAnsi="Lucida Sans Unicode" w:cs="Lucida Sans Unicode" w:hint="eastAsia"/>
          <w:szCs w:val="18"/>
        </w:rPr>
        <w:t>変換時に保護される</w:t>
      </w:r>
      <w:r w:rsidRPr="00CB7026">
        <w:rPr>
          <w:rFonts w:ascii="Lucida Sans Unicode" w:hAnsi="Lucida Sans Unicode" w:cs="Lucida Sans Unicode" w:hint="eastAsia"/>
          <w:szCs w:val="18"/>
        </w:rPr>
        <w:t>テキスト</w:t>
      </w:r>
      <w:r w:rsidR="00D35533" w:rsidRPr="00CB7026">
        <w:rPr>
          <w:rFonts w:ascii="Lucida Sans Unicode" w:hAnsi="Lucida Sans Unicode" w:cs="Lucida Sans Unicode" w:hint="eastAsia"/>
          <w:szCs w:val="18"/>
        </w:rPr>
        <w:t>色を</w:t>
      </w:r>
      <w:r w:rsidRPr="00CB7026">
        <w:rPr>
          <w:rFonts w:ascii="Lucida Sans Unicode" w:hAnsi="Lucida Sans Unicode" w:cs="Lucida Sans Unicode" w:hint="eastAsia"/>
          <w:szCs w:val="18"/>
        </w:rPr>
        <w:t>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ＭＳ ゴシック" w:hAnsi="ＭＳ ゴシック" w:cs="Meiryo UI" w:hint="eastAsia"/>
          <w:szCs w:val="18"/>
        </w:rPr>
        <w:t>背景色・設定ボックス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グラフィック表示</w:t>
      </w:r>
      <w:r w:rsidR="0012297C" w:rsidRPr="00CB7026">
        <w:rPr>
          <w:rFonts w:ascii="ＭＳ ゴシック" w:hAnsi="ＭＳ ゴシック" w:hint="eastAsia"/>
          <w:szCs w:val="18"/>
        </w:rPr>
        <w:t>フォーム</w:t>
      </w:r>
      <w:r w:rsidR="00D35533" w:rsidRPr="00CB7026">
        <w:rPr>
          <w:rFonts w:ascii="Lucida Sans Unicode" w:hAnsi="Lucida Sans Unicode" w:cs="Lucida Sans Unicode" w:hint="eastAsia"/>
          <w:szCs w:val="18"/>
        </w:rPr>
        <w:t>における描画エリアの背景色を選択します</w:t>
      </w:r>
      <w:r w:rsidRPr="00CB7026">
        <w:rPr>
          <w:rFonts w:ascii="Lucida Sans Unicode" w:hAnsi="Lucida Sans Unicode" w:cs="Lucida Sans Unicode" w:hint="eastAsia"/>
          <w:szCs w:val="18"/>
        </w:rPr>
        <w:t>。</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ＭＳ ゴシック" w:hAnsi="ＭＳ ゴシック" w:cs="Meiryo UI" w:hint="eastAsia"/>
          <w:szCs w:val="18"/>
        </w:rPr>
        <w:t>グリッド線の色・設定ボックス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上記、描画エリア内のグリッド線の色を選択します</w:t>
      </w:r>
      <w:r w:rsidRPr="00CB7026">
        <w:rPr>
          <w:rFonts w:ascii="Lucida Sans Unicode" w:hAnsi="Lucida Sans Unicode" w:cs="Lucida Sans Unicode" w:hint="eastAsia"/>
          <w:szCs w:val="18"/>
        </w:rPr>
        <w:t>。</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ＭＳ ゴシック" w:hAnsi="ＭＳ ゴシック" w:cs="Meiryo UI" w:hint="eastAsia"/>
          <w:szCs w:val="18"/>
        </w:rPr>
        <w:t>中心線の色・設定ボックス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上記、描画エリア内の中心線の色を選択します。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７）</w:t>
      </w:r>
      <w:r w:rsidRPr="00CB7026">
        <w:rPr>
          <w:rFonts w:ascii="ＭＳ ゴシック" w:hAnsi="ＭＳ ゴシック" w:cs="Meiryo UI" w:hint="eastAsia"/>
          <w:szCs w:val="18"/>
        </w:rPr>
        <w:t>部品外形線の色・設定ボックス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w:t>
      </w:r>
      <w:r w:rsidR="00D35533" w:rsidRPr="00CB7026">
        <w:rPr>
          <w:rFonts w:ascii="ＭＳ ゴシック" w:hAnsi="ＭＳ ゴシック" w:cs="Meiryo UI" w:hint="eastAsia"/>
          <w:szCs w:val="18"/>
        </w:rPr>
        <w:t>部品外形線</w:t>
      </w:r>
      <w:r w:rsidR="00D35533" w:rsidRPr="00CB7026">
        <w:rPr>
          <w:rFonts w:ascii="Lucida Sans Unicode" w:hAnsi="Lucida Sans Unicode" w:cs="Lucida Sans Unicode" w:hint="eastAsia"/>
          <w:szCs w:val="18"/>
        </w:rPr>
        <w:t>の色を選択します。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８）</w:t>
      </w:r>
      <w:r w:rsidRPr="00CB7026">
        <w:rPr>
          <w:rFonts w:ascii="ＭＳ ゴシック" w:hAnsi="ＭＳ ゴシック" w:cs="Meiryo UI" w:hint="eastAsia"/>
          <w:szCs w:val="18"/>
        </w:rPr>
        <w:t>部品のピンの色・設定ボックス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w:t>
      </w:r>
      <w:r w:rsidR="00D35533" w:rsidRPr="00CB7026">
        <w:rPr>
          <w:rFonts w:ascii="ＭＳ ゴシック" w:hAnsi="ＭＳ ゴシック" w:cs="Meiryo UI" w:hint="eastAsia"/>
          <w:szCs w:val="18"/>
        </w:rPr>
        <w:t>部品のピンの色の既定値</w:t>
      </w:r>
      <w:r w:rsidR="00D35533" w:rsidRPr="00CB7026">
        <w:rPr>
          <w:rFonts w:ascii="Lucida Sans Unicode" w:hAnsi="Lucida Sans Unicode" w:cs="Lucida Sans Unicode" w:hint="eastAsia"/>
          <w:szCs w:val="18"/>
        </w:rPr>
        <w:t>を選択します。（不正な場合）</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９）</w:t>
      </w:r>
      <w:r w:rsidRPr="00CB7026">
        <w:rPr>
          <w:rFonts w:ascii="ＭＳ ゴシック" w:hAnsi="ＭＳ ゴシック" w:cs="Meiryo UI" w:hint="eastAsia"/>
          <w:szCs w:val="18"/>
        </w:rPr>
        <w:t>電気的特性の色・設定ボックス</w:t>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hint="eastAsia"/>
          <w:szCs w:val="18"/>
        </w:rPr>
        <w:t>：</w:t>
      </w:r>
      <w:r w:rsidR="00D35533" w:rsidRPr="00CB7026">
        <w:rPr>
          <w:rFonts w:ascii="ＭＳ ゴシック" w:hAnsi="ＭＳ ゴシック" w:cs="Lucida Sans Unicode" w:hint="eastAsia"/>
          <w:szCs w:val="18"/>
        </w:rPr>
        <w:t>１０）の</w:t>
      </w:r>
      <w:r w:rsidR="00D35533" w:rsidRPr="00CB7026">
        <w:rPr>
          <w:rFonts w:ascii="ＭＳ ゴシック" w:hAnsi="ＭＳ ゴシック" w:cs="Meiryo UI" w:hint="eastAsia"/>
          <w:szCs w:val="18"/>
        </w:rPr>
        <w:t>電気的特性に対応する色を設定します。</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１０）</w:t>
      </w:r>
      <w:r w:rsidRPr="00CB7026">
        <w:rPr>
          <w:rFonts w:ascii="ＭＳ ゴシック" w:hAnsi="ＭＳ ゴシック" w:cs="Meiryo UI" w:hint="eastAsia"/>
          <w:szCs w:val="18"/>
        </w:rPr>
        <w:t>電気的特性・設定ボックス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８）</w:t>
      </w:r>
      <w:r w:rsidR="00D35533" w:rsidRPr="00CB7026">
        <w:rPr>
          <w:rFonts w:ascii="ＭＳ ゴシック" w:hAnsi="ＭＳ ゴシック" w:cs="Meiryo UI" w:hint="eastAsia"/>
          <w:szCs w:val="18"/>
        </w:rPr>
        <w:t>部品のピン</w:t>
      </w:r>
      <w:r w:rsidR="00844E8F" w:rsidRPr="00CB7026">
        <w:rPr>
          <w:rFonts w:ascii="ＭＳ ゴシック" w:hAnsi="ＭＳ ゴシック" w:cs="Meiryo UI" w:hint="eastAsia"/>
          <w:szCs w:val="18"/>
        </w:rPr>
        <w:t>で使用される電気的特性</w:t>
      </w:r>
      <w:r w:rsidR="00D35533" w:rsidRPr="00CB7026">
        <w:rPr>
          <w:rFonts w:ascii="ＭＳ ゴシック" w:hAnsi="ＭＳ ゴシック" w:cs="Meiryo UI" w:hint="eastAsia"/>
          <w:szCs w:val="18"/>
        </w:rPr>
        <w:t>を設定します。</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１１）</w:t>
      </w:r>
      <w:r w:rsidRPr="00CB7026">
        <w:rPr>
          <w:rFonts w:ascii="ＭＳ ゴシック" w:hAnsi="ＭＳ ゴシック" w:cs="Meiryo UI"/>
          <w:szCs w:val="18"/>
        </w:rPr>
        <w:t>“</w:t>
      </w:r>
      <w:r w:rsidRPr="00CB7026">
        <w:rPr>
          <w:rFonts w:ascii="ＭＳ ゴシック" w:hAnsi="ＭＳ ゴシック" w:cs="Meiryo UI" w:hint="eastAsia"/>
          <w:szCs w:val="18"/>
        </w:rPr>
        <w:t>既定値</w:t>
      </w:r>
      <w:r w:rsidRPr="00CB7026">
        <w:rPr>
          <w:rFonts w:ascii="ＭＳ ゴシック" w:hAnsi="ＭＳ ゴシック" w:cs="Meiryo UI"/>
          <w:szCs w:val="18"/>
        </w:rPr>
        <w:t>”</w:t>
      </w:r>
      <w:r w:rsidRPr="00CB7026">
        <w:rPr>
          <w:rFonts w:ascii="ＭＳ ゴシック" w:hAnsi="ＭＳ ゴシック" w:cs="Meiryo UI" w:hint="eastAsia"/>
          <w:szCs w:val="18"/>
        </w:rPr>
        <w:t>ボタン</w:t>
      </w:r>
      <w:r w:rsidRPr="00CB7026">
        <w:rPr>
          <w:rFonts w:ascii="ＭＳ ゴシック" w:hAnsi="ＭＳ ゴシック" w:cs="Meiryo UI"/>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全ての値をプログラムの初期値へリセットします</w:t>
      </w:r>
      <w:r w:rsidRPr="00CB7026">
        <w:rPr>
          <w:rFonts w:ascii="Lucida Sans Unicode" w:hAnsi="Lucida Sans Unicode" w:cs="Lucida Sans Unicode" w:hint="eastAsia"/>
          <w:szCs w:val="18"/>
        </w:rPr>
        <w:t>。</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１２）</w:t>
      </w:r>
      <w:r w:rsidRPr="00CB7026">
        <w:rPr>
          <w:rFonts w:ascii="ＭＳ ゴシック" w:hAnsi="ＭＳ ゴシック" w:cs="Meiryo UI"/>
          <w:szCs w:val="18"/>
        </w:rPr>
        <w:t>“</w:t>
      </w:r>
      <w:r w:rsidRPr="00CB7026">
        <w:rPr>
          <w:rFonts w:ascii="ＭＳ ゴシック" w:hAnsi="ＭＳ ゴシック" w:cs="Meiryo UI" w:hint="eastAsia"/>
          <w:szCs w:val="18"/>
        </w:rPr>
        <w:t>取消</w:t>
      </w:r>
      <w:r w:rsidRPr="00CB7026">
        <w:rPr>
          <w:rFonts w:ascii="ＭＳ ゴシック" w:hAnsi="ＭＳ ゴシック" w:cs="Meiryo UI"/>
          <w:szCs w:val="18"/>
        </w:rPr>
        <w:t>”</w:t>
      </w:r>
      <w:r w:rsidRPr="00CB7026">
        <w:rPr>
          <w:rFonts w:ascii="ＭＳ ゴシック" w:hAnsi="ＭＳ ゴシック" w:cs="Meiryo UI" w:hint="eastAsia"/>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入力を全て無効とし、</w:t>
      </w:r>
      <w:r w:rsidR="00AF2FBB" w:rsidRPr="00CB7026">
        <w:rPr>
          <w:rFonts w:ascii="ＭＳ ゴシック" w:hAnsi="ＭＳ ゴシック" w:hint="eastAsia"/>
          <w:szCs w:val="18"/>
        </w:rPr>
        <w:t>フォーム</w:t>
      </w:r>
      <w:r w:rsidR="00844E8F" w:rsidRPr="00CB7026">
        <w:rPr>
          <w:rFonts w:ascii="Lucida Sans Unicode" w:hAnsi="Lucida Sans Unicode" w:cs="Lucida Sans Unicode" w:hint="eastAsia"/>
          <w:szCs w:val="18"/>
        </w:rPr>
        <w:t>を閉じます</w:t>
      </w:r>
      <w:r w:rsidRPr="00CB7026">
        <w:rPr>
          <w:rFonts w:ascii="Lucida Sans Unicode" w:hAnsi="Lucida Sans Unicode" w:cs="Lucida Sans Unicode" w:hint="eastAsia"/>
          <w:szCs w:val="18"/>
        </w:rPr>
        <w:t>。</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１３）</w:t>
      </w:r>
      <w:r w:rsidRPr="00CB7026">
        <w:rPr>
          <w:rFonts w:ascii="ＭＳ ゴシック" w:hAnsi="ＭＳ ゴシック" w:cs="Meiryo UI"/>
          <w:szCs w:val="18"/>
        </w:rPr>
        <w:t>“</w:t>
      </w:r>
      <w:r w:rsidRPr="00CB7026">
        <w:rPr>
          <w:rFonts w:ascii="ＭＳ ゴシック" w:hAnsi="ＭＳ ゴシック" w:cs="Meiryo UI" w:hint="eastAsia"/>
          <w:szCs w:val="18"/>
        </w:rPr>
        <w:t>ＯＫ</w:t>
      </w:r>
      <w:r w:rsidRPr="00CB7026">
        <w:rPr>
          <w:rFonts w:ascii="ＭＳ ゴシック" w:hAnsi="ＭＳ ゴシック" w:cs="Meiryo UI"/>
          <w:szCs w:val="18"/>
        </w:rPr>
        <w:t>”</w:t>
      </w:r>
      <w:r w:rsidRPr="00CB7026">
        <w:rPr>
          <w:rFonts w:ascii="ＭＳ ゴシック" w:hAnsi="ＭＳ ゴシック" w:cs="Meiryo UI" w:hint="eastAsia"/>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入力を確定し、設定用</w:t>
      </w:r>
      <w:r w:rsidR="00844E8F" w:rsidRPr="00CB7026">
        <w:rPr>
          <w:rFonts w:ascii="Lucida Sans Unicode" w:hAnsi="Lucida Sans Unicode" w:cs="Lucida Sans Unicode" w:hint="eastAsia"/>
          <w:szCs w:val="18"/>
        </w:rPr>
        <w:t>ini</w:t>
      </w:r>
      <w:r w:rsidR="00844E8F" w:rsidRPr="00CB7026">
        <w:rPr>
          <w:rFonts w:ascii="Lucida Sans Unicode" w:hAnsi="Lucida Sans Unicode" w:cs="Lucida Sans Unicode" w:hint="eastAsia"/>
          <w:szCs w:val="18"/>
        </w:rPr>
        <w:t>ファイルを書き出してから、</w:t>
      </w:r>
      <w:r w:rsidR="00AF2FBB" w:rsidRPr="00CB7026">
        <w:rPr>
          <w:rFonts w:ascii="ＭＳ ゴシック" w:hAnsi="ＭＳ ゴシック" w:hint="eastAsia"/>
          <w:szCs w:val="18"/>
        </w:rPr>
        <w:t>フォーム</w:t>
      </w:r>
      <w:r w:rsidR="00844E8F" w:rsidRPr="00CB7026">
        <w:rPr>
          <w:rFonts w:ascii="Lucida Sans Unicode" w:hAnsi="Lucida Sans Unicode" w:cs="Lucida Sans Unicode" w:hint="eastAsia"/>
          <w:szCs w:val="18"/>
        </w:rPr>
        <w:t>を閉じます。</w: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rsidP="00596A1F">
      <w:pPr>
        <w:widowControl/>
        <w:jc w:val="left"/>
        <w:rPr>
          <w:rFonts w:ascii="Lucida Sans Unicode" w:hAnsi="Lucida Sans Unicode" w:cs="Lucida Sans Unicode"/>
          <w:szCs w:val="18"/>
        </w:rPr>
      </w:pPr>
    </w:p>
    <w:p w:rsidR="00596A1F" w:rsidRPr="00CB7026" w:rsidRDefault="00596A1F" w:rsidP="00596A1F">
      <w:pPr>
        <w:widowControl/>
        <w:jc w:val="left"/>
        <w:rPr>
          <w:rFonts w:ascii="Lucida Sans Unicode" w:hAnsi="Lucida Sans Unicode" w:cs="Lucida Sans Unicode"/>
          <w:szCs w:val="18"/>
        </w:rPr>
      </w:pPr>
      <w:r w:rsidRPr="00CB7026">
        <w:rPr>
          <w:rFonts w:ascii="Lucida Sans Unicode" w:hAnsi="Lucida Sans Unicode" w:cs="Lucida Sans Unicode" w:hint="eastAsia"/>
          <w:szCs w:val="18"/>
        </w:rPr>
        <w:t>１．３．３．グラフィック表示</w:t>
      </w:r>
      <w:r w:rsidR="00AF2FBB" w:rsidRPr="00CB7026">
        <w:rPr>
          <w:rFonts w:ascii="ＭＳ ゴシック" w:hAnsi="ＭＳ ゴシック" w:hint="eastAsia"/>
          <w:szCs w:val="18"/>
        </w:rPr>
        <w:t>フォーム</w:t>
      </w:r>
    </w:p>
    <w:p w:rsidR="00596A1F" w:rsidRPr="00CB7026" w:rsidRDefault="00CB4A99"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w:drawing>
          <wp:anchor distT="0" distB="0" distL="114300" distR="114300" simplePos="0" relativeHeight="251670528" behindDoc="1" locked="0" layoutInCell="1" allowOverlap="1" wp14:anchorId="6DEAAF5F" wp14:editId="5F56B32A">
            <wp:simplePos x="0" y="0"/>
            <wp:positionH relativeFrom="column">
              <wp:posOffset>4104</wp:posOffset>
            </wp:positionH>
            <wp:positionV relativeFrom="paragraph">
              <wp:posOffset>93345</wp:posOffset>
            </wp:positionV>
            <wp:extent cx="6657340" cy="5374640"/>
            <wp:effectExtent l="0" t="0" r="0" b="0"/>
            <wp:wrapNone/>
            <wp:docPr id="8" name="図 8" descr="E:\_Temp\Graph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Temp\GraphFor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A1F" w:rsidRPr="00CB7026" w:rsidRDefault="00596A1F"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mc:AlternateContent>
          <mc:Choice Requires="wps">
            <w:drawing>
              <wp:anchor distT="0" distB="0" distL="114300" distR="114300" simplePos="0" relativeHeight="251712512" behindDoc="0" locked="0" layoutInCell="1" allowOverlap="1" wp14:anchorId="340A82F9" wp14:editId="124F510B">
                <wp:simplePos x="0" y="0"/>
                <wp:positionH relativeFrom="column">
                  <wp:posOffset>3771899</wp:posOffset>
                </wp:positionH>
                <wp:positionV relativeFrom="paragraph">
                  <wp:posOffset>90805</wp:posOffset>
                </wp:positionV>
                <wp:extent cx="226261" cy="2438586"/>
                <wp:effectExtent l="38100" t="38100" r="21590" b="19050"/>
                <wp:wrapNone/>
                <wp:docPr id="53" name="直線矢印コネクタ 53"/>
                <wp:cNvGraphicFramePr/>
                <a:graphic xmlns:a="http://schemas.openxmlformats.org/drawingml/2006/main">
                  <a:graphicData uri="http://schemas.microsoft.com/office/word/2010/wordprocessingShape">
                    <wps:wsp>
                      <wps:cNvCnPr/>
                      <wps:spPr>
                        <a:xfrm flipH="1" flipV="1">
                          <a:off x="0" y="0"/>
                          <a:ext cx="226261" cy="243858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2F7E4" id="直線矢印コネクタ 53" o:spid="_x0000_s1026" type="#_x0000_t32" style="position:absolute;left:0;text-align:left;margin-left:297pt;margin-top:7.15pt;width:17.8pt;height:19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" strokecolor="#ed7d31 [3205]" strokeweight="1.5pt">
                <v:stroke endarrow="block" joinstyle="miter"/>
              </v:shape>
            </w:pict>
          </mc:Fallback>
        </mc:AlternateContent>
      </w:r>
      <w:r w:rsidRPr="00CB7026">
        <w:rPr>
          <w:rFonts w:ascii="ＭＳ ゴシック" w:hAnsi="ＭＳ ゴシック" w:cs="Meiryo UI"/>
          <w:noProof/>
          <w:szCs w:val="18"/>
        </w:rPr>
        <mc:AlternateContent>
          <mc:Choice Requires="wps">
            <w:drawing>
              <wp:anchor distT="0" distB="0" distL="114300" distR="114300" simplePos="0" relativeHeight="251711488" behindDoc="0" locked="0" layoutInCell="1" allowOverlap="1" wp14:anchorId="7F855F93" wp14:editId="3AB07B78">
                <wp:simplePos x="0" y="0"/>
                <wp:positionH relativeFrom="column">
                  <wp:posOffset>686248</wp:posOffset>
                </wp:positionH>
                <wp:positionV relativeFrom="paragraph">
                  <wp:posOffset>181610</wp:posOffset>
                </wp:positionV>
                <wp:extent cx="113851" cy="2352814"/>
                <wp:effectExtent l="0" t="38100" r="76835" b="28575"/>
                <wp:wrapNone/>
                <wp:docPr id="52" name="直線矢印コネクタ 52"/>
                <wp:cNvGraphicFramePr/>
                <a:graphic xmlns:a="http://schemas.openxmlformats.org/drawingml/2006/main">
                  <a:graphicData uri="http://schemas.microsoft.com/office/word/2010/wordprocessingShape">
                    <wps:wsp>
                      <wps:cNvCnPr/>
                      <wps:spPr>
                        <a:xfrm flipV="1">
                          <a:off x="0" y="0"/>
                          <a:ext cx="113851" cy="235281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E8558" id="直線矢印コネクタ 52" o:spid="_x0000_s1026" type="#_x0000_t32" style="position:absolute;left:0;text-align:left;margin-left:54.05pt;margin-top:14.3pt;width:8.95pt;height:185.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" strokecolor="#ed7d31 [3205]" strokeweight="1.5pt">
                <v:stroke endarrow="block" joinstyle="miter"/>
              </v:shape>
            </w:pict>
          </mc:Fallback>
        </mc:AlternateConten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 xml:space="preserve">ピン名・電気的特性リスト　　　　　　　　　　　　　　　　　　　　　</w:t>
      </w:r>
      <w:r w:rsidRPr="00CB7026">
        <w:rPr>
          <w:rFonts w:ascii="Lucida Sans Unicode" w:hAnsi="Lucida Sans Unicode" w:cs="Lucida Sans Unicode" w:hint="eastAsia"/>
          <w:szCs w:val="18"/>
        </w:rPr>
        <w:t>描画エリア</w:t>
      </w:r>
    </w:p>
    <w:p w:rsidR="00CB4A99" w:rsidRPr="00CB7026" w:rsidRDefault="00CB4A99" w:rsidP="000569AA">
      <w:pPr>
        <w:spacing w:line="200" w:lineRule="atLeast"/>
        <w:rPr>
          <w:rFonts w:ascii="ＭＳ ゴシック" w:hAnsi="ＭＳ ゴシック" w:cs="Meiryo UI"/>
          <w:szCs w:val="18"/>
        </w:rPr>
      </w:pP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１）ピン名・電気的特性リスト</w:t>
      </w:r>
      <w:r w:rsidRPr="00CB7026">
        <w:rPr>
          <w:rFonts w:ascii="ＭＳ ゴシック" w:hAnsi="ＭＳ ゴシック" w:cs="Meiryo UI"/>
          <w:szCs w:val="18"/>
        </w:rPr>
        <w:tab/>
      </w:r>
      <w:r w:rsidRPr="00CB7026">
        <w:rPr>
          <w:rFonts w:ascii="ＭＳ ゴシック" w:hAnsi="ＭＳ ゴシック" w:cs="Meiryo UI" w:hint="eastAsia"/>
          <w:szCs w:val="18"/>
        </w:rPr>
        <w:t>：</w:t>
      </w:r>
      <w:r w:rsidR="00AF2FBB" w:rsidRPr="00CB7026">
        <w:rPr>
          <w:rFonts w:ascii="ＭＳ ゴシック" w:hAnsi="ＭＳ ゴシック" w:cs="Meiryo UI" w:hint="eastAsia"/>
          <w:szCs w:val="18"/>
        </w:rPr>
        <w:t>読み込んだ部品のピンの名前と電気的特性をリスト表示したものです。（編集可）</w:t>
      </w: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２）</w:t>
      </w:r>
      <w:r w:rsidRPr="00CB7026">
        <w:rPr>
          <w:rFonts w:ascii="Lucida Sans Unicode" w:hAnsi="Lucida Sans Unicode" w:cs="Lucida Sans Unicode" w:hint="eastAsia"/>
          <w:szCs w:val="18"/>
        </w:rPr>
        <w:t>描画エリア</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AF2FBB" w:rsidRPr="00CB7026">
        <w:rPr>
          <w:rFonts w:ascii="ＭＳ ゴシック" w:hAnsi="ＭＳ ゴシック" w:cs="Meiryo UI" w:hint="eastAsia"/>
          <w:szCs w:val="18"/>
        </w:rPr>
        <w:t>読み込んだ部品を図形表示したものです。（ピン形状は反映されません。編集不可）</w: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AF2FBB" w:rsidRPr="00CB7026" w:rsidRDefault="00AF2FBB">
      <w:pPr>
        <w:widowControl/>
        <w:jc w:val="left"/>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rsidP="000569AA">
      <w:pPr>
        <w:spacing w:line="200" w:lineRule="atLeast"/>
        <w:rPr>
          <w:rFonts w:ascii="ＭＳ ゴシック" w:hAnsi="ＭＳ ゴシック" w:cs="Meiryo UI"/>
          <w:szCs w:val="18"/>
        </w:rPr>
      </w:pPr>
    </w:p>
    <w:p w:rsidR="00AF2FBB" w:rsidRPr="00CB7026" w:rsidRDefault="00AF2FBB" w:rsidP="00AF2FBB">
      <w:pPr>
        <w:spacing w:line="200" w:lineRule="atLeast"/>
        <w:rPr>
          <w:rFonts w:ascii="ＭＳ ゴシック" w:hAnsi="ＭＳ ゴシック"/>
          <w:b/>
          <w:szCs w:val="18"/>
        </w:rPr>
      </w:pPr>
      <w:r w:rsidRPr="00CB7026">
        <w:rPr>
          <w:rFonts w:ascii="ＭＳ ゴシック" w:hAnsi="ＭＳ ゴシック" w:hint="eastAsia"/>
          <w:b/>
          <w:szCs w:val="18"/>
        </w:rPr>
        <w:t>２．基本操作</w:t>
      </w:r>
    </w:p>
    <w:p w:rsidR="00031E45" w:rsidRPr="00CB7026" w:rsidRDefault="00031E45" w:rsidP="00AF2FBB">
      <w:pPr>
        <w:spacing w:line="200" w:lineRule="atLeast"/>
        <w:rPr>
          <w:rFonts w:ascii="ＭＳ ゴシック" w:hAnsi="ＭＳ ゴシック"/>
          <w:b/>
          <w:szCs w:val="18"/>
        </w:rPr>
      </w:pPr>
    </w:p>
    <w:p w:rsidR="00031E45" w:rsidRPr="00CB7026" w:rsidRDefault="00031E45" w:rsidP="00AF2FBB">
      <w:pPr>
        <w:spacing w:line="200" w:lineRule="atLeast"/>
        <w:rPr>
          <w:rFonts w:ascii="ＭＳ ゴシック" w:hAnsi="ＭＳ ゴシック"/>
          <w:szCs w:val="18"/>
        </w:rPr>
      </w:pPr>
      <w:r w:rsidRPr="00CB7026">
        <w:rPr>
          <w:rFonts w:ascii="ＭＳ ゴシック" w:hAnsi="ＭＳ ゴシック" w:hint="eastAsia"/>
          <w:szCs w:val="18"/>
        </w:rPr>
        <w:t>メインフォームでの操作です。</w:t>
      </w:r>
    </w:p>
    <w:p w:rsidR="00031E45" w:rsidRPr="00CB7026" w:rsidRDefault="00031E45" w:rsidP="00AF2FBB">
      <w:pPr>
        <w:spacing w:line="200" w:lineRule="atLeast"/>
        <w:rPr>
          <w:rFonts w:ascii="ＭＳ ゴシック" w:hAnsi="ＭＳ ゴシック"/>
          <w:b/>
          <w:szCs w:val="18"/>
        </w:rPr>
      </w:pPr>
    </w:p>
    <w:p w:rsidR="00AF2FBB" w:rsidRPr="00CB7026" w:rsidRDefault="00AF2FBB" w:rsidP="00AF2FBB">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２．１．ファイル操作</w:t>
      </w:r>
    </w:p>
    <w:p w:rsidR="00AF2FBB" w:rsidRPr="00CB7026" w:rsidRDefault="00AF2FBB" w:rsidP="00AF2FBB">
      <w:pPr>
        <w:widowControl/>
        <w:jc w:val="left"/>
        <w:rPr>
          <w:rFonts w:ascii="ＭＳ ゴシック" w:hAnsi="ＭＳ ゴシック"/>
          <w:szCs w:val="18"/>
        </w:rPr>
      </w:pPr>
      <w:r w:rsidRPr="00CB7026">
        <w:rPr>
          <w:rFonts w:ascii="ＭＳ ゴシック" w:hAnsi="ＭＳ ゴシック" w:hint="eastAsia"/>
          <w:szCs w:val="18"/>
        </w:rPr>
        <w:t xml:space="preserve">　　1)</w:t>
      </w:r>
      <w:r w:rsidRPr="00CB7026">
        <w:rPr>
          <w:rFonts w:hint="eastAsia"/>
          <w:szCs w:val="18"/>
        </w:rPr>
        <w:t xml:space="preserve"> </w:t>
      </w:r>
      <w:r w:rsidRPr="00CB7026">
        <w:rPr>
          <w:rFonts w:ascii="ＭＳ ゴシック" w:hAnsi="ＭＳ ゴシック" w:hint="eastAsia"/>
          <w:szCs w:val="18"/>
        </w:rPr>
        <w:t>メインフォームで</w:t>
      </w:r>
      <w:r w:rsidRPr="00CB7026">
        <w:rPr>
          <w:rFonts w:ascii="ＭＳ ゴシック" w:hAnsi="ＭＳ ゴシック"/>
          <w:szCs w:val="18"/>
        </w:rPr>
        <w:t>”</w:t>
      </w:r>
      <w:r w:rsidRPr="00CB7026">
        <w:rPr>
          <w:rFonts w:ascii="ＭＳ ゴシック" w:hAnsi="ＭＳ ゴシック" w:hint="eastAsia"/>
          <w:szCs w:val="18"/>
        </w:rPr>
        <w:t>開く</w:t>
      </w:r>
      <w:r w:rsidRPr="00CB7026">
        <w:rPr>
          <w:rFonts w:ascii="ＭＳ ゴシック" w:hAnsi="ＭＳ ゴシック"/>
          <w:szCs w:val="18"/>
        </w:rPr>
        <w:t>”</w:t>
      </w:r>
      <w:r w:rsidRPr="00CB7026">
        <w:rPr>
          <w:rFonts w:ascii="ＭＳ ゴシック" w:hAnsi="ＭＳ ゴシック" w:hint="eastAsia"/>
          <w:szCs w:val="18"/>
        </w:rPr>
        <w:t>ボタンを押し、KiCad の lib ファイルをロードします。</w:t>
      </w:r>
    </w:p>
    <w:p w:rsidR="00AF2FBB" w:rsidRPr="00CB7026" w:rsidRDefault="00AF2FBB">
      <w:pPr>
        <w:widowControl/>
        <w:jc w:val="left"/>
        <w:rPr>
          <w:rFonts w:ascii="ＭＳ ゴシック" w:hAnsi="ＭＳ ゴシック"/>
          <w:szCs w:val="18"/>
        </w:rPr>
      </w:pPr>
      <w:r w:rsidRPr="00CB7026">
        <w:rPr>
          <w:rFonts w:ascii="ＭＳ ゴシック" w:hAnsi="ＭＳ ゴシック" w:hint="eastAsia"/>
          <w:szCs w:val="18"/>
        </w:rPr>
        <w:t xml:space="preserve">　　2)</w:t>
      </w:r>
      <w:r w:rsidRPr="00CB7026">
        <w:rPr>
          <w:rFonts w:hint="eastAsia"/>
          <w:szCs w:val="18"/>
        </w:rPr>
        <w:t xml:space="preserve"> </w:t>
      </w:r>
      <w:r w:rsidRPr="00CB7026">
        <w:rPr>
          <w:rFonts w:ascii="ＭＳ ゴシック" w:hAnsi="ＭＳ ゴシック" w:hint="eastAsia"/>
          <w:szCs w:val="18"/>
        </w:rPr>
        <w:t>メインフォームで</w:t>
      </w:r>
      <w:r w:rsidRPr="00CB7026">
        <w:rPr>
          <w:rFonts w:ascii="ＭＳ ゴシック" w:hAnsi="ＭＳ ゴシック"/>
          <w:szCs w:val="18"/>
        </w:rPr>
        <w:t>”</w:t>
      </w:r>
      <w:r w:rsidRPr="00CB7026">
        <w:rPr>
          <w:rFonts w:ascii="ＭＳ ゴシック" w:hAnsi="ＭＳ ゴシック" w:hint="eastAsia"/>
          <w:szCs w:val="18"/>
        </w:rPr>
        <w:t>保存</w:t>
      </w:r>
      <w:r w:rsidRPr="00CB7026">
        <w:rPr>
          <w:rFonts w:ascii="ＭＳ ゴシック" w:hAnsi="ＭＳ ゴシック"/>
          <w:szCs w:val="18"/>
        </w:rPr>
        <w:t>”</w:t>
      </w:r>
      <w:r w:rsidRPr="00CB7026">
        <w:rPr>
          <w:rFonts w:ascii="ＭＳ ゴシック" w:hAnsi="ＭＳ ゴシック" w:hint="eastAsia"/>
          <w:szCs w:val="18"/>
        </w:rPr>
        <w:t>ボタンを押し、csv 形式でファイルをセーブします。</w:t>
      </w:r>
    </w:p>
    <w:p w:rsidR="00031E45" w:rsidRPr="00CB7026" w:rsidRDefault="00031E45">
      <w:pPr>
        <w:widowControl/>
        <w:jc w:val="left"/>
        <w:rPr>
          <w:rFonts w:ascii="ＭＳ ゴシック" w:hAnsi="ＭＳ ゴシック"/>
          <w:szCs w:val="18"/>
        </w:rPr>
      </w:pPr>
    </w:p>
    <w:p w:rsidR="00AF2FBB" w:rsidRPr="00CB7026" w:rsidRDefault="00AF2FBB" w:rsidP="00AF2FBB">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２．２．テキスト編集</w:t>
      </w:r>
    </w:p>
    <w:p w:rsidR="00AF2FBB" w:rsidRPr="00CB7026" w:rsidRDefault="0012297C" w:rsidP="0012297C">
      <w:pPr>
        <w:widowControl/>
        <w:ind w:left="180" w:firstLine="180"/>
        <w:jc w:val="left"/>
        <w:rPr>
          <w:rFonts w:ascii="ＭＳ ゴシック" w:hAnsi="ＭＳ ゴシック" w:cs="Lucida Sans Unicode"/>
          <w:szCs w:val="18"/>
        </w:rPr>
      </w:pPr>
      <w:r w:rsidRPr="00CB7026">
        <w:rPr>
          <w:rFonts w:ascii="ＭＳ ゴシック" w:hAnsi="ＭＳ ゴシック" w:hint="eastAsia"/>
          <w:szCs w:val="18"/>
        </w:rPr>
        <w:t>メインフォームの</w:t>
      </w:r>
      <w:r w:rsidR="00AF2FBB" w:rsidRPr="00CB7026">
        <w:rPr>
          <w:rFonts w:ascii="ＭＳ ゴシック" w:hAnsi="ＭＳ ゴシック" w:cs="Lucida Sans Unicode" w:hint="eastAsia"/>
          <w:szCs w:val="18"/>
        </w:rPr>
        <w:t>テキスト表示エリア</w:t>
      </w:r>
      <w:r w:rsidRPr="00CB7026">
        <w:rPr>
          <w:rFonts w:ascii="ＭＳ ゴシック" w:hAnsi="ＭＳ ゴシック" w:cs="Lucida Sans Unicode" w:hint="eastAsia"/>
          <w:szCs w:val="18"/>
        </w:rPr>
        <w:t>は編集可能です。</w:t>
      </w:r>
    </w:p>
    <w:p w:rsidR="0012297C" w:rsidRPr="00CB7026" w:rsidRDefault="0012297C" w:rsidP="0012297C">
      <w:pPr>
        <w:widowControl/>
        <w:ind w:left="180" w:firstLine="180"/>
        <w:jc w:val="left"/>
        <w:rPr>
          <w:rFonts w:ascii="ＭＳ ゴシック" w:hAnsi="ＭＳ ゴシック" w:cs="Lucida Sans Unicode"/>
          <w:szCs w:val="18"/>
        </w:rPr>
      </w:pPr>
      <w:r w:rsidRPr="00CB7026">
        <w:rPr>
          <w:rFonts w:ascii="ＭＳ ゴシック" w:hAnsi="ＭＳ ゴシック" w:cs="Lucida Sans Unicode" w:hint="eastAsia"/>
          <w:szCs w:val="18"/>
        </w:rPr>
        <w:t>ピン名や電気的特性のパッチ当てに使用できます。。</w:t>
      </w:r>
    </w:p>
    <w:p w:rsidR="00D64288" w:rsidRPr="00CB7026" w:rsidRDefault="0012297C" w:rsidP="0012297C">
      <w:pPr>
        <w:widowControl/>
        <w:ind w:firstLineChars="50" w:firstLine="90"/>
        <w:jc w:val="left"/>
        <w:rPr>
          <w:rFonts w:ascii="ＭＳ ゴシック" w:hAnsi="ＭＳ ゴシック" w:cs="Lucida Sans Unicode"/>
          <w:szCs w:val="18"/>
        </w:rPr>
      </w:pPr>
      <w:r w:rsidRPr="00CB7026">
        <w:rPr>
          <w:rFonts w:ascii="ＭＳ ゴシック" w:hAnsi="ＭＳ ゴシック" w:cs="Lucida Sans Unicode"/>
          <w:szCs w:val="18"/>
        </w:rPr>
        <w:t>Note</w:t>
      </w:r>
      <w:r w:rsidRPr="00CB7026">
        <w:rPr>
          <w:rFonts w:ascii="ＭＳ ゴシック" w:hAnsi="ＭＳ ゴシック" w:cs="Lucida Sans Unicode" w:hint="eastAsia"/>
          <w:szCs w:val="18"/>
        </w:rPr>
        <w:t>：</w:t>
      </w:r>
      <w:r w:rsidR="00D64288" w:rsidRPr="00CB7026">
        <w:rPr>
          <w:rFonts w:ascii="ＭＳ ゴシック" w:hAnsi="ＭＳ ゴシック" w:cs="Lucida Sans Unicode"/>
          <w:szCs w:val="18"/>
        </w:rPr>
        <w:tab/>
      </w:r>
      <w:r w:rsidR="00D64288" w:rsidRPr="00CB7026">
        <w:rPr>
          <w:rFonts w:ascii="ＭＳ ゴシック" w:hAnsi="ＭＳ ゴシック" w:cs="Lucida Sans Unicode" w:hint="eastAsia"/>
          <w:szCs w:val="18"/>
        </w:rPr>
        <w:t>１行の文字数は最大80文字です。これより多い文字数の場合、自動改行により正常な処理が行われません。</w:t>
      </w:r>
    </w:p>
    <w:p w:rsidR="00D64288" w:rsidRPr="00CB7026" w:rsidRDefault="00D64288" w:rsidP="00D64288">
      <w:pPr>
        <w:widowControl/>
        <w:ind w:left="540" w:firstLineChars="100" w:firstLine="180"/>
        <w:jc w:val="left"/>
        <w:rPr>
          <w:rFonts w:ascii="ＭＳ ゴシック" w:hAnsi="ＭＳ ゴシック" w:cs="Lucida Sans Unicode"/>
          <w:szCs w:val="18"/>
        </w:rPr>
      </w:pPr>
      <w:r w:rsidRPr="00CB7026">
        <w:rPr>
          <w:rFonts w:ascii="ＭＳ ゴシック" w:hAnsi="ＭＳ ゴシック" w:cs="Lucida Sans Unicode"/>
          <w:szCs w:val="18"/>
        </w:rPr>
        <w:t>KiCad</w:t>
      </w:r>
      <w:r w:rsidRPr="00CB7026">
        <w:rPr>
          <w:rFonts w:ascii="ＭＳ ゴシック" w:hAnsi="ＭＳ ゴシック" w:cs="Lucida Sans Unicode" w:hint="eastAsia"/>
          <w:szCs w:val="18"/>
        </w:rPr>
        <w:t>で読み込めなくなるため、テキストエディタによる修正が必要です。</w:t>
      </w:r>
    </w:p>
    <w:p w:rsidR="0012297C" w:rsidRPr="00CB7026" w:rsidRDefault="00D64288" w:rsidP="00D64288">
      <w:pPr>
        <w:widowControl/>
        <w:ind w:left="540" w:firstLine="180"/>
        <w:jc w:val="left"/>
        <w:rPr>
          <w:rFonts w:ascii="ＭＳ ゴシック" w:hAnsi="ＭＳ ゴシック"/>
          <w:szCs w:val="18"/>
        </w:rPr>
      </w:pPr>
      <w:r w:rsidRPr="00CB7026">
        <w:rPr>
          <w:rFonts w:ascii="ＭＳ ゴシック" w:hAnsi="ＭＳ ゴシック" w:hint="eastAsia"/>
          <w:szCs w:val="18"/>
        </w:rPr>
        <w:t>また</w:t>
      </w:r>
      <w:r w:rsidR="0012297C" w:rsidRPr="00CB7026">
        <w:rPr>
          <w:rFonts w:ascii="ＭＳ ゴシック" w:hAnsi="ＭＳ ゴシック" w:hint="eastAsia"/>
          <w:szCs w:val="18"/>
        </w:rPr>
        <w:t>フォーマットのチェック</w:t>
      </w:r>
      <w:r w:rsidRPr="00CB7026">
        <w:rPr>
          <w:rFonts w:ascii="ＭＳ ゴシック" w:hAnsi="ＭＳ ゴシック" w:hint="eastAsia"/>
          <w:szCs w:val="18"/>
        </w:rPr>
        <w:t>を</w:t>
      </w:r>
      <w:r w:rsidR="0012297C" w:rsidRPr="00CB7026">
        <w:rPr>
          <w:rFonts w:ascii="ＭＳ ゴシック" w:hAnsi="ＭＳ ゴシック" w:hint="eastAsia"/>
          <w:szCs w:val="18"/>
        </w:rPr>
        <w:t>行って</w:t>
      </w:r>
      <w:r w:rsidRPr="00CB7026">
        <w:rPr>
          <w:rFonts w:ascii="ＭＳ ゴシック" w:hAnsi="ＭＳ ゴシック" w:hint="eastAsia"/>
          <w:szCs w:val="18"/>
        </w:rPr>
        <w:t>おり</w:t>
      </w:r>
      <w:r w:rsidR="0012297C" w:rsidRPr="00CB7026">
        <w:rPr>
          <w:rFonts w:ascii="ＭＳ ゴシック" w:hAnsi="ＭＳ ゴシック" w:hint="eastAsia"/>
          <w:szCs w:val="18"/>
        </w:rPr>
        <w:t>ませんので、誤入力にはお気を付けください。</w:t>
      </w:r>
    </w:p>
    <w:p w:rsidR="00031E45" w:rsidRPr="00CB7026" w:rsidRDefault="00031E45" w:rsidP="00D64288">
      <w:pPr>
        <w:widowControl/>
        <w:jc w:val="left"/>
        <w:rPr>
          <w:rFonts w:ascii="ＭＳ ゴシック" w:hAnsi="ＭＳ ゴシック"/>
          <w:szCs w:val="18"/>
        </w:rPr>
      </w:pPr>
    </w:p>
    <w:p w:rsidR="00AF2FBB" w:rsidRPr="00CB7026" w:rsidRDefault="00AF2FBB" w:rsidP="0012297C">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hint="eastAsia"/>
          <w:szCs w:val="18"/>
        </w:rPr>
        <w:t>２．３．動作設定</w:t>
      </w:r>
    </w:p>
    <w:p w:rsidR="00AF2FBB" w:rsidRPr="00CB7026" w:rsidRDefault="0012297C">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00D67173" w:rsidRPr="00CB7026">
        <w:rPr>
          <w:rFonts w:ascii="ＭＳ ゴシック" w:hAnsi="ＭＳ ゴシック"/>
          <w:szCs w:val="18"/>
        </w:rPr>
        <w:t>1)</w:t>
      </w:r>
      <w:r w:rsidRPr="00CB7026">
        <w:rPr>
          <w:rFonts w:ascii="ＭＳ ゴシック" w:hAnsi="ＭＳ ゴシック" w:hint="eastAsia"/>
          <w:szCs w:val="18"/>
        </w:rPr>
        <w:t>本プログラムは起動時に設定iniファイル（同じディレクトリにある</w:t>
      </w:r>
      <w:r w:rsidRPr="00CB7026">
        <w:rPr>
          <w:rFonts w:ascii="ＭＳ ゴシック" w:hAnsi="ＭＳ ゴシック"/>
          <w:szCs w:val="18"/>
        </w:rPr>
        <w:t>”Preset.ini”</w:t>
      </w:r>
      <w:r w:rsidRPr="00CB7026">
        <w:rPr>
          <w:rFonts w:ascii="ＭＳ ゴシック" w:hAnsi="ＭＳ ゴシック" w:hint="eastAsia"/>
          <w:szCs w:val="18"/>
        </w:rPr>
        <w:t>）を読み込みます。</w:t>
      </w:r>
    </w:p>
    <w:p w:rsidR="0012297C" w:rsidRPr="00CB7026" w:rsidRDefault="0012297C">
      <w:pPr>
        <w:widowControl/>
        <w:jc w:val="left"/>
        <w:rPr>
          <w:rFonts w:ascii="ＭＳ ゴシック" w:hAnsi="ＭＳ ゴシック"/>
          <w:szCs w:val="18"/>
        </w:rPr>
      </w:pPr>
      <w:r w:rsidRPr="00CB7026">
        <w:rPr>
          <w:rFonts w:ascii="ＭＳ ゴシック" w:hAnsi="ＭＳ ゴシック" w:hint="eastAsia"/>
          <w:szCs w:val="18"/>
        </w:rPr>
        <w:tab/>
      </w:r>
      <w:r w:rsidRPr="00CB7026">
        <w:rPr>
          <w:rFonts w:ascii="ＭＳ ゴシック" w:hAnsi="ＭＳ ゴシック" w:hint="eastAsia"/>
          <w:szCs w:val="18"/>
        </w:rPr>
        <w:tab/>
      </w:r>
      <w:r w:rsidR="00D67173" w:rsidRPr="00CB7026">
        <w:rPr>
          <w:rFonts w:ascii="ＭＳ ゴシック" w:hAnsi="ＭＳ ゴシック"/>
          <w:szCs w:val="18"/>
        </w:rPr>
        <w:tab/>
      </w:r>
      <w:r w:rsidRPr="00CB7026">
        <w:rPr>
          <w:rFonts w:ascii="ＭＳ ゴシック" w:hAnsi="ＭＳ ゴシック" w:hint="eastAsia"/>
          <w:szCs w:val="18"/>
        </w:rPr>
        <w:t>直接テキストエディタで編集可能ですが、予期せぬ動作を避けるため</w:t>
      </w:r>
      <w:r w:rsidRPr="00CB7026">
        <w:rPr>
          <w:rFonts w:ascii="Lucida Sans Unicode" w:hAnsi="Lucida Sans Unicode" w:cs="Lucida Sans Unicode" w:hint="eastAsia"/>
          <w:szCs w:val="18"/>
        </w:rPr>
        <w:t>オプション設定</w:t>
      </w:r>
      <w:r w:rsidRPr="00CB7026">
        <w:rPr>
          <w:rFonts w:ascii="ＭＳ ゴシック" w:hAnsi="ＭＳ ゴシック" w:hint="eastAsia"/>
          <w:szCs w:val="18"/>
        </w:rPr>
        <w:t>フォームを</w:t>
      </w:r>
      <w:r w:rsidR="00D67173" w:rsidRPr="00CB7026">
        <w:rPr>
          <w:rFonts w:ascii="ＭＳ ゴシック" w:hAnsi="ＭＳ ゴシック" w:hint="eastAsia"/>
          <w:szCs w:val="18"/>
        </w:rPr>
        <w:t>ご</w:t>
      </w:r>
      <w:r w:rsidRPr="00CB7026">
        <w:rPr>
          <w:rFonts w:ascii="ＭＳ ゴシック" w:hAnsi="ＭＳ ゴシック" w:hint="eastAsia"/>
          <w:szCs w:val="18"/>
        </w:rPr>
        <w:t>使用下さい。</w:t>
      </w:r>
    </w:p>
    <w:p w:rsidR="00D67173" w:rsidRPr="00CB7026" w:rsidRDefault="00D67173">
      <w:pPr>
        <w:widowControl/>
        <w:jc w:val="left"/>
        <w:rPr>
          <w:rFonts w:ascii="ＭＳ ゴシック" w:hAnsi="ＭＳ ゴシック"/>
          <w:szCs w:val="18"/>
        </w:rPr>
      </w:pPr>
      <w:r w:rsidRPr="00CB7026">
        <w:rPr>
          <w:rFonts w:ascii="ＭＳ ゴシック" w:hAnsi="ＭＳ ゴシック" w:hint="eastAsia"/>
          <w:szCs w:val="18"/>
        </w:rPr>
        <w:tab/>
      </w:r>
      <w:r w:rsidRPr="00CB7026">
        <w:rPr>
          <w:rFonts w:ascii="ＭＳ ゴシック" w:hAnsi="ＭＳ ゴシック" w:hint="eastAsia"/>
          <w:szCs w:val="18"/>
        </w:rPr>
        <w:tab/>
        <w:t>2)本プログラムは多言語対応しています。</w:t>
      </w:r>
    </w:p>
    <w:p w:rsidR="00AF2FBB" w:rsidRPr="00CB7026" w:rsidRDefault="00D67173">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localeディレクトリの下にカントリーコード名のディレクトリを作って、翻訳ファイルを置いてください。</w:t>
      </w:r>
    </w:p>
    <w:p w:rsidR="00D67173" w:rsidRPr="00CB7026" w:rsidRDefault="00D67173">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翻訳ファイルの名前は以下の通りです。</w:t>
      </w:r>
    </w:p>
    <w:p w:rsidR="00D67173" w:rsidRPr="00CB7026" w:rsidRDefault="00D67173">
      <w:pPr>
        <w:widowControl/>
        <w:jc w:val="left"/>
        <w:rPr>
          <w:rFonts w:ascii="ＭＳ ゴシック" w:hAnsi="ＭＳ ゴシック"/>
          <w:szCs w:val="18"/>
        </w:rPr>
      </w:pPr>
      <w:r w:rsidRPr="00CB7026">
        <w:rPr>
          <w:rFonts w:ascii="ＭＳ ゴシック" w:hAnsi="ＭＳ ゴシック" w:hint="eastAsia"/>
          <w:szCs w:val="18"/>
        </w:rPr>
        <w:t xml:space="preserve">　　</w:t>
      </w:r>
      <w:r w:rsidRPr="00CB7026">
        <w:rPr>
          <w:rFonts w:ascii="ＭＳ ゴシック" w:hAnsi="ＭＳ ゴシック" w:hint="eastAsia"/>
          <w:szCs w:val="18"/>
        </w:rPr>
        <w:tab/>
      </w:r>
      <w:r w:rsidRPr="00CB7026">
        <w:rPr>
          <w:rFonts w:ascii="ＭＳ ゴシック" w:hAnsi="ＭＳ ゴシック"/>
          <w:szCs w:val="18"/>
        </w:rPr>
        <w:tab/>
      </w:r>
      <w:r w:rsidRPr="00CB7026">
        <w:rPr>
          <w:rFonts w:ascii="Calibri" w:hAnsi="Calibri" w:cs="Helvetica"/>
          <w:color w:val="344853"/>
          <w:szCs w:val="18"/>
        </w:rPr>
        <w:t>Portable Object</w:t>
      </w:r>
      <w:r w:rsidRPr="00CB7026">
        <w:rPr>
          <w:rFonts w:ascii="ＭＳ ゴシック" w:hAnsi="ＭＳ ゴシック" w:cs="Meiryo UI" w:hint="eastAsia"/>
          <w:szCs w:val="18"/>
        </w:rPr>
        <w:t>ファイル</w:t>
      </w:r>
      <w:r w:rsidRPr="00CB7026">
        <w:rPr>
          <w:rFonts w:ascii="ＭＳ ゴシック" w:hAnsi="ＭＳ ゴシック" w:cs="Meiryo UI"/>
          <w:szCs w:val="18"/>
        </w:rPr>
        <w:tab/>
      </w:r>
      <w:r w:rsidRPr="00CB7026">
        <w:rPr>
          <w:rFonts w:ascii="ＭＳ ゴシック" w:hAnsi="ＭＳ ゴシック" w:cs="Meiryo UI" w:hint="eastAsia"/>
          <w:szCs w:val="18"/>
        </w:rPr>
        <w:t>：</w:t>
      </w:r>
      <w:r w:rsidRPr="00CB7026">
        <w:rPr>
          <w:rFonts w:ascii="ＭＳ ゴシック" w:hAnsi="ＭＳ ゴシック" w:cs="Meiryo UI"/>
          <w:szCs w:val="18"/>
        </w:rPr>
        <w:t>KiCAD_LibCSV_Converter.</w:t>
      </w:r>
      <w:r w:rsidRPr="00CB7026">
        <w:rPr>
          <w:rFonts w:ascii="ＭＳ ゴシック" w:hAnsi="ＭＳ ゴシック" w:cs="Meiryo UI" w:hint="eastAsia"/>
          <w:szCs w:val="18"/>
        </w:rPr>
        <w:t>p</w:t>
      </w:r>
      <w:r w:rsidRPr="00CB7026">
        <w:rPr>
          <w:rFonts w:ascii="ＭＳ ゴシック" w:hAnsi="ＭＳ ゴシック" w:cs="Meiryo UI"/>
          <w:szCs w:val="18"/>
        </w:rPr>
        <w:t>o</w:t>
      </w:r>
    </w:p>
    <w:p w:rsidR="00AF2FBB" w:rsidRPr="00CB7026" w:rsidRDefault="00D67173" w:rsidP="00D67173">
      <w:pPr>
        <w:widowControl/>
        <w:ind w:left="540" w:firstLineChars="90" w:firstLine="162"/>
        <w:jc w:val="left"/>
        <w:rPr>
          <w:rFonts w:ascii="ＭＳ ゴシック" w:hAnsi="ＭＳ ゴシック"/>
          <w:szCs w:val="18"/>
        </w:rPr>
      </w:pPr>
      <w:r w:rsidRPr="00CB7026">
        <w:rPr>
          <w:rStyle w:val="st1"/>
          <w:rFonts w:ascii="Calibri" w:hAnsi="Calibri" w:cs="Arial"/>
          <w:color w:val="545454"/>
          <w:szCs w:val="18"/>
        </w:rPr>
        <w:t>Machine Object</w:t>
      </w:r>
      <w:r w:rsidRPr="00CB7026">
        <w:rPr>
          <w:rFonts w:ascii="ＭＳ ゴシック" w:hAnsi="ＭＳ ゴシック" w:cs="Meiryo UI" w:hint="eastAsia"/>
          <w:szCs w:val="18"/>
        </w:rPr>
        <w:t>ファイル</w:t>
      </w:r>
      <w:r w:rsidRPr="00CB7026">
        <w:rPr>
          <w:rFonts w:ascii="ＭＳ ゴシック" w:hAnsi="ＭＳ ゴシック" w:cs="Meiryo UI"/>
          <w:szCs w:val="18"/>
        </w:rPr>
        <w:tab/>
      </w:r>
      <w:r w:rsidRPr="00CB7026">
        <w:rPr>
          <w:rFonts w:ascii="ＭＳ ゴシック" w:hAnsi="ＭＳ ゴシック" w:cs="Meiryo UI" w:hint="eastAsia"/>
          <w:szCs w:val="18"/>
        </w:rPr>
        <w:t>：</w:t>
      </w:r>
      <w:r w:rsidRPr="00CB7026">
        <w:rPr>
          <w:rFonts w:ascii="ＭＳ ゴシック" w:hAnsi="ＭＳ ゴシック" w:cs="Meiryo UI"/>
          <w:szCs w:val="18"/>
        </w:rPr>
        <w:t>KiCAD_LibCSV_Converter.mo</w:t>
      </w:r>
    </w:p>
    <w:p w:rsidR="00D67173" w:rsidRPr="00CB7026" w:rsidRDefault="00D67173" w:rsidP="00D67173">
      <w:pPr>
        <w:widowControl/>
        <w:ind w:left="360" w:firstLine="180"/>
        <w:jc w:val="left"/>
        <w:rPr>
          <w:rFonts w:ascii="ＭＳ ゴシック" w:hAnsi="ＭＳ ゴシック"/>
          <w:szCs w:val="18"/>
        </w:rPr>
      </w:pPr>
      <w:r w:rsidRPr="00CB7026">
        <w:rPr>
          <w:rFonts w:ascii="ＭＳ ゴシック" w:hAnsi="ＭＳ ゴシック" w:hint="eastAsia"/>
          <w:szCs w:val="18"/>
        </w:rPr>
        <w:t>カントリーコードは同梱の</w:t>
      </w:r>
      <w:r w:rsidRPr="00CB7026">
        <w:rPr>
          <w:rFonts w:ascii="ＭＳ ゴシック" w:hAnsi="ＭＳ ゴシック" w:cs="Meiryo UI"/>
          <w:szCs w:val="18"/>
        </w:rPr>
        <w:t>CountryCodesTable.pdf</w:t>
      </w:r>
      <w:r w:rsidRPr="00CB7026">
        <w:rPr>
          <w:rFonts w:ascii="ＭＳ ゴシック" w:hAnsi="ＭＳ ゴシック" w:cs="Meiryo UI" w:hint="eastAsia"/>
          <w:szCs w:val="18"/>
        </w:rPr>
        <w:t>をご参照ください。</w:t>
      </w:r>
      <w:r w:rsidRPr="00CB7026">
        <w:rPr>
          <w:rFonts w:ascii="ＭＳ ゴシック" w:hAnsi="ＭＳ ゴシック"/>
          <w:szCs w:val="18"/>
        </w:rPr>
        <w:t xml:space="preserve"> </w:t>
      </w:r>
    </w:p>
    <w:p w:rsidR="00D67173" w:rsidRPr="00CB7026" w:rsidRDefault="00D67173" w:rsidP="00D67173">
      <w:pPr>
        <w:widowControl/>
        <w:ind w:left="360" w:firstLine="180"/>
        <w:jc w:val="left"/>
        <w:rPr>
          <w:rFonts w:ascii="ＭＳ ゴシック" w:hAnsi="ＭＳ ゴシック"/>
          <w:szCs w:val="18"/>
        </w:rPr>
      </w:pPr>
      <w:r w:rsidRPr="00CB7026">
        <w:rPr>
          <w:rFonts w:ascii="ＭＳ ゴシック" w:hAnsi="ＭＳ ゴシック" w:hint="eastAsia"/>
          <w:szCs w:val="18"/>
        </w:rPr>
        <w:t>また翻訳ファイルの元になるテンプレートはlocaleディレクトリにある</w:t>
      </w:r>
      <w:r w:rsidRPr="00CB7026">
        <w:rPr>
          <w:rFonts w:ascii="ＭＳ ゴシック" w:hAnsi="ＭＳ ゴシック" w:cs="Meiryo UI"/>
          <w:szCs w:val="18"/>
        </w:rPr>
        <w:t>KiCAD_LibCSV_Converter.pot</w:t>
      </w:r>
      <w:r w:rsidRPr="00CB7026">
        <w:rPr>
          <w:rFonts w:ascii="ＭＳ ゴシック" w:hAnsi="ＭＳ ゴシック"/>
          <w:szCs w:val="18"/>
        </w:rPr>
        <w:t xml:space="preserve"> </w:t>
      </w:r>
      <w:r w:rsidRPr="00CB7026">
        <w:rPr>
          <w:rFonts w:ascii="ＭＳ ゴシック" w:hAnsi="ＭＳ ゴシック" w:hint="eastAsia"/>
          <w:szCs w:val="18"/>
        </w:rPr>
        <w:t>です。</w:t>
      </w:r>
    </w:p>
    <w:p w:rsidR="00D67173" w:rsidRPr="00CB7026" w:rsidRDefault="00D67173" w:rsidP="00D67173">
      <w:pPr>
        <w:widowControl/>
        <w:ind w:firstLineChars="50" w:firstLine="90"/>
        <w:jc w:val="left"/>
        <w:rPr>
          <w:rFonts w:ascii="ＭＳ ゴシック" w:hAnsi="ＭＳ ゴシック"/>
          <w:szCs w:val="18"/>
        </w:rPr>
      </w:pPr>
      <w:r w:rsidRPr="00CB7026">
        <w:rPr>
          <w:rFonts w:ascii="ＭＳ ゴシック" w:hAnsi="ＭＳ ゴシック" w:cs="Lucida Sans Unicode"/>
          <w:szCs w:val="18"/>
        </w:rPr>
        <w:t>Note</w:t>
      </w:r>
      <w:r w:rsidRPr="00CB7026">
        <w:rPr>
          <w:rFonts w:ascii="ＭＳ ゴシック" w:hAnsi="ＭＳ ゴシック" w:cs="Lucida Sans Unicode" w:hint="eastAsia"/>
          <w:szCs w:val="18"/>
        </w:rPr>
        <w:t>：日本語と英語は</w:t>
      </w:r>
      <w:r w:rsidR="00031E45" w:rsidRPr="00CB7026">
        <w:rPr>
          <w:rFonts w:ascii="ＭＳ ゴシック" w:hAnsi="ＭＳ ゴシック" w:cs="Lucida Sans Unicode" w:hint="eastAsia"/>
          <w:szCs w:val="18"/>
        </w:rPr>
        <w:t>導入時に用意されて</w:t>
      </w:r>
      <w:r w:rsidRPr="00CB7026">
        <w:rPr>
          <w:rFonts w:ascii="ＭＳ ゴシック" w:hAnsi="ＭＳ ゴシック" w:cs="Lucida Sans Unicode" w:hint="eastAsia"/>
          <w:szCs w:val="18"/>
        </w:rPr>
        <w:t>います</w:t>
      </w:r>
      <w:r w:rsidRPr="00CB7026">
        <w:rPr>
          <w:rFonts w:ascii="ＭＳ ゴシック" w:hAnsi="ＭＳ ゴシック" w:hint="eastAsia"/>
          <w:szCs w:val="18"/>
        </w:rPr>
        <w:t>。</w:t>
      </w:r>
    </w:p>
    <w:p w:rsidR="00AF2FBB" w:rsidRPr="00CB7026" w:rsidRDefault="00AF2FBB" w:rsidP="00D67173">
      <w:pPr>
        <w:widowControl/>
        <w:jc w:val="left"/>
        <w:rPr>
          <w:rFonts w:ascii="ＭＳ ゴシック" w:hAnsi="ＭＳ ゴシック"/>
          <w:szCs w:val="18"/>
        </w:rPr>
      </w:pPr>
      <w:r w:rsidRPr="00CB7026">
        <w:rPr>
          <w:rFonts w:ascii="ＭＳ ゴシック" w:hAnsi="ＭＳ ゴシック"/>
          <w:szCs w:val="18"/>
        </w:rPr>
        <w:br w:type="page"/>
      </w:r>
    </w:p>
    <w:p w:rsidR="00AF2FBB" w:rsidRPr="00CB7026" w:rsidRDefault="00AF2FBB" w:rsidP="00AF2FBB">
      <w:pPr>
        <w:spacing w:line="200" w:lineRule="atLeast"/>
        <w:rPr>
          <w:rFonts w:ascii="ＭＳ ゴシック" w:hAnsi="ＭＳ ゴシック"/>
          <w:szCs w:val="18"/>
        </w:rPr>
      </w:pPr>
    </w:p>
    <w:p w:rsidR="00AF2FBB" w:rsidRPr="00CB7026" w:rsidRDefault="00AF2FBB" w:rsidP="00AF2FBB">
      <w:pPr>
        <w:rPr>
          <w:rFonts w:ascii="ＭＳ ゴシック" w:hAnsi="ＭＳ ゴシック"/>
          <w:b/>
          <w:szCs w:val="18"/>
        </w:rPr>
      </w:pPr>
      <w:r w:rsidRPr="00CB7026">
        <w:rPr>
          <w:rFonts w:ascii="ＭＳ ゴシック" w:hAnsi="ＭＳ ゴシック" w:hint="eastAsia"/>
          <w:b/>
          <w:szCs w:val="18"/>
        </w:rPr>
        <w:t>３．オプション設定</w:t>
      </w:r>
    </w:p>
    <w:p w:rsidR="00031E45" w:rsidRPr="00CB7026" w:rsidRDefault="00031E45" w:rsidP="00AF2FBB">
      <w:pPr>
        <w:rPr>
          <w:rFonts w:ascii="ＭＳ ゴシック" w:hAnsi="ＭＳ ゴシック"/>
          <w:b/>
          <w:szCs w:val="18"/>
        </w:rPr>
      </w:pPr>
    </w:p>
    <w:p w:rsidR="00316A94" w:rsidRPr="00CB7026" w:rsidRDefault="00316A94" w:rsidP="00AF2FBB">
      <w:pPr>
        <w:rPr>
          <w:rFonts w:ascii="ＭＳ ゴシック" w:hAnsi="ＭＳ ゴシック"/>
          <w:szCs w:val="18"/>
        </w:rPr>
      </w:pPr>
      <w:r w:rsidRPr="00CB7026">
        <w:rPr>
          <w:rFonts w:ascii="Lucida Sans Unicode" w:hAnsi="Lucida Sans Unicode" w:cs="Lucida Sans Unicode" w:hint="eastAsia"/>
          <w:szCs w:val="18"/>
        </w:rPr>
        <w:t>オプション設定</w:t>
      </w:r>
      <w:r w:rsidRPr="00CB7026">
        <w:rPr>
          <w:rFonts w:ascii="ＭＳ ゴシック" w:hAnsi="ＭＳ ゴシック" w:hint="eastAsia"/>
          <w:szCs w:val="18"/>
        </w:rPr>
        <w:t>フォームでの操作です。</w:t>
      </w:r>
    </w:p>
    <w:p w:rsidR="00316A94" w:rsidRPr="00CB7026" w:rsidRDefault="00316A94" w:rsidP="00AF2FBB">
      <w:pPr>
        <w:rPr>
          <w:rFonts w:ascii="ＭＳ ゴシック" w:hAnsi="ＭＳ ゴシック"/>
          <w:b/>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３．１．一般</w:t>
      </w:r>
    </w:p>
    <w:p w:rsidR="00031E45" w:rsidRPr="00CB7026" w:rsidRDefault="00316A94" w:rsidP="00316A94">
      <w:pPr>
        <w:ind w:left="180" w:firstLine="180"/>
        <w:rPr>
          <w:rFonts w:ascii="ＭＳ ゴシック" w:hAnsi="ＭＳ ゴシック"/>
          <w:szCs w:val="18"/>
        </w:rPr>
      </w:pPr>
      <w:r w:rsidRPr="00CB7026">
        <w:rPr>
          <w:rFonts w:ascii="ＭＳ ゴシック" w:hAnsi="ＭＳ ゴシック" w:hint="eastAsia"/>
          <w:szCs w:val="18"/>
        </w:rPr>
        <w:t>プログラムの一般設定です。</w:t>
      </w:r>
    </w:p>
    <w:p w:rsidR="00031E45" w:rsidRPr="00CB7026" w:rsidRDefault="00031E45" w:rsidP="00316A94">
      <w:pPr>
        <w:spacing w:line="200" w:lineRule="atLeast"/>
        <w:ind w:left="540"/>
        <w:rPr>
          <w:rFonts w:ascii="Lucida Sans Unicode" w:hAnsi="Lucida Sans Unicode"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ＭＳ ゴシック" w:hAnsi="ＭＳ ゴシック" w:cs="Meiryo UI" w:hint="eastAsia"/>
          <w:szCs w:val="18"/>
        </w:rPr>
        <w:t>言語</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00316A94"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：プログラムが使用する言語を選択します。（再起動後に有効）</w:t>
      </w:r>
    </w:p>
    <w:p w:rsidR="00031E45" w:rsidRPr="00CB7026" w:rsidRDefault="00031E45"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テキスト色・既定値</w:t>
      </w:r>
      <w:r w:rsidRPr="00CB7026">
        <w:rPr>
          <w:rFonts w:ascii="Lucida Sans Unicode" w:hAnsi="Lucida Sans Unicode" w:cs="Lucida Sans Unicode"/>
          <w:szCs w:val="18"/>
        </w:rPr>
        <w:tab/>
      </w:r>
      <w:r w:rsidR="00316A94"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：テキスト表示エリアにおけるテキスト色の既定値を選択します。</w:t>
      </w:r>
    </w:p>
    <w:p w:rsidR="00031E45" w:rsidRPr="00CB7026" w:rsidRDefault="00031E45"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テキスト色・ハイライト</w:t>
      </w:r>
      <w:r w:rsidRPr="00CB7026">
        <w:rPr>
          <w:rFonts w:ascii="Lucida Sans Unicode" w:hAnsi="Lucida Sans Unicode" w:cs="Lucida Sans Unicode" w:hint="eastAsia"/>
          <w:szCs w:val="18"/>
        </w:rPr>
        <w:t>：テキスト表示エリアにおいて</w:t>
      </w:r>
      <w:r w:rsidRPr="00CB7026">
        <w:rPr>
          <w:rFonts w:ascii="Lucida Sans Unicode" w:hAnsi="Lucida Sans Unicode" w:cs="Lucida Sans Unicode" w:hint="eastAsia"/>
          <w:szCs w:val="18"/>
        </w:rPr>
        <w:t>csv</w:t>
      </w:r>
      <w:r w:rsidRPr="00CB7026">
        <w:rPr>
          <w:rFonts w:ascii="Lucida Sans Unicode" w:hAnsi="Lucida Sans Unicode" w:cs="Lucida Sans Unicode" w:hint="eastAsia"/>
          <w:szCs w:val="18"/>
        </w:rPr>
        <w:t>変換時に保護されるテキスト色を選択します。</w:t>
      </w:r>
    </w:p>
    <w:p w:rsidR="00031E45" w:rsidRPr="00CB7026" w:rsidRDefault="00031E45" w:rsidP="00AF2FBB">
      <w:pPr>
        <w:rPr>
          <w:rFonts w:ascii="ＭＳ ゴシック" w:hAnsi="ＭＳ ゴシック"/>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３．２．グラフィック</w:t>
      </w:r>
    </w:p>
    <w:p w:rsidR="00316A94" w:rsidRPr="00CB7026" w:rsidRDefault="00316A94" w:rsidP="00316A94">
      <w:pPr>
        <w:ind w:left="180" w:firstLine="180"/>
        <w:rPr>
          <w:rFonts w:ascii="ＭＳ ゴシック" w:hAnsi="ＭＳ ゴシック"/>
          <w:szCs w:val="18"/>
        </w:rPr>
      </w:pPr>
      <w:r w:rsidRPr="00CB7026">
        <w:rPr>
          <w:rFonts w:ascii="Lucida Sans Unicode" w:hAnsi="Lucida Sans Unicode" w:cs="Lucida Sans Unicode" w:hint="eastAsia"/>
          <w:szCs w:val="18"/>
        </w:rPr>
        <w:t>グラフィック表示</w:t>
      </w:r>
      <w:r w:rsidRPr="00CB7026">
        <w:rPr>
          <w:rFonts w:ascii="ＭＳ ゴシック" w:hAnsi="ＭＳ ゴシック" w:hint="eastAsia"/>
          <w:szCs w:val="18"/>
        </w:rPr>
        <w:t>フォームの設定です。</w:t>
      </w:r>
    </w:p>
    <w:p w:rsidR="00316A94" w:rsidRPr="00CB7026" w:rsidRDefault="00316A94" w:rsidP="00316A94">
      <w:pPr>
        <w:rPr>
          <w:rFonts w:ascii="ＭＳ ゴシック" w:hAnsi="ＭＳ ゴシック" w:cs="Lucida Sans Unicode"/>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１</w:t>
      </w:r>
      <w:r w:rsidRPr="00CB7026">
        <w:rPr>
          <w:rFonts w:ascii="ＭＳ ゴシック" w:hAnsi="ＭＳ ゴシック" w:cs="Lucida Sans Unicode" w:hint="eastAsia"/>
          <w:szCs w:val="18"/>
        </w:rPr>
        <w:t>）</w:t>
      </w:r>
      <w:r w:rsidRPr="00CB7026">
        <w:rPr>
          <w:rFonts w:ascii="ＭＳ ゴシック" w:hAnsi="ＭＳ ゴシック" w:cs="Meiryo UI" w:hint="eastAsia"/>
          <w:szCs w:val="18"/>
        </w:rPr>
        <w:t>背景色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：描画エリアの背景色を選択します。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グリッド線の色</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：描画エリア内のグリッド線の色を選択します。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中心線の色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：描画エリア内の中心線の色を選択します。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ＭＳ ゴシック" w:hAnsi="ＭＳ ゴシック" w:cs="Meiryo UI" w:hint="eastAsia"/>
          <w:szCs w:val="18"/>
        </w:rPr>
        <w:t>部品外形線の色</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w:t>
      </w:r>
      <w:r w:rsidRPr="00CB7026">
        <w:rPr>
          <w:rFonts w:ascii="ＭＳ ゴシック" w:hAnsi="ＭＳ ゴシック" w:cs="Meiryo UI" w:hint="eastAsia"/>
          <w:szCs w:val="18"/>
        </w:rPr>
        <w:t>部品外形線</w:t>
      </w:r>
      <w:r w:rsidRPr="00CB7026">
        <w:rPr>
          <w:rFonts w:ascii="Lucida Sans Unicode" w:hAnsi="Lucida Sans Unicode" w:cs="Lucida Sans Unicode" w:hint="eastAsia"/>
          <w:szCs w:val="18"/>
        </w:rPr>
        <w:t>の色を選択します。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ＭＳ ゴシック" w:hAnsi="ＭＳ ゴシック" w:cs="Meiryo UI" w:hint="eastAsia"/>
          <w:szCs w:val="18"/>
        </w:rPr>
        <w:t>部品のピンの色</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w:t>
      </w:r>
      <w:r w:rsidRPr="00CB7026">
        <w:rPr>
          <w:rFonts w:ascii="ＭＳ ゴシック" w:hAnsi="ＭＳ ゴシック" w:cs="Meiryo UI" w:hint="eastAsia"/>
          <w:szCs w:val="18"/>
        </w:rPr>
        <w:t>部品のピンの色の既定値</w:t>
      </w:r>
      <w:r w:rsidRPr="00CB7026">
        <w:rPr>
          <w:rFonts w:ascii="Lucida Sans Unicode" w:hAnsi="Lucida Sans Unicode" w:cs="Lucida Sans Unicode" w:hint="eastAsia"/>
          <w:szCs w:val="18"/>
        </w:rPr>
        <w:t>を選択します。（電気的特性が不正な場合に使用）</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ＭＳ ゴシック" w:hAnsi="ＭＳ ゴシック" w:cs="Meiryo UI" w:hint="eastAsia"/>
          <w:szCs w:val="18"/>
        </w:rPr>
        <w:t>電気的特性</w:t>
      </w:r>
      <w:r w:rsidRPr="00CB7026">
        <w:rPr>
          <w:rFonts w:ascii="ＭＳ ゴシック" w:hAnsi="ＭＳ ゴシック" w:cs="Meiryo UI"/>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：色を設定する</w:t>
      </w:r>
      <w:r w:rsidRPr="00CB7026">
        <w:rPr>
          <w:rFonts w:ascii="ＭＳ ゴシック" w:hAnsi="ＭＳ ゴシック" w:cs="Meiryo UI" w:hint="eastAsia"/>
          <w:szCs w:val="18"/>
        </w:rPr>
        <w:t>ピンの電気的特性を設定します。</w:t>
      </w:r>
    </w:p>
    <w:p w:rsidR="00316A94" w:rsidRPr="00CB7026" w:rsidRDefault="00316A94" w:rsidP="00316A94">
      <w:pPr>
        <w:spacing w:line="200" w:lineRule="atLeast"/>
        <w:ind w:left="360" w:firstLine="180"/>
        <w:rPr>
          <w:rFonts w:ascii="ＭＳ ゴシック" w:hAnsi="ＭＳ ゴシック" w:cs="Meiryo UI"/>
          <w:szCs w:val="18"/>
        </w:rPr>
      </w:pPr>
      <w:r w:rsidRPr="00CB7026">
        <w:rPr>
          <w:rFonts w:ascii="ＭＳ ゴシック" w:hAnsi="ＭＳ ゴシック" w:cs="Lucida Sans Unicode" w:hint="eastAsia"/>
          <w:szCs w:val="18"/>
        </w:rPr>
        <w:t>７）</w:t>
      </w:r>
      <w:r w:rsidRPr="00CB7026">
        <w:rPr>
          <w:rFonts w:ascii="ＭＳ ゴシック" w:hAnsi="ＭＳ ゴシック" w:cs="Meiryo UI" w:hint="eastAsia"/>
          <w:szCs w:val="18"/>
        </w:rPr>
        <w:t>電気的特性の色</w:t>
      </w:r>
      <w:r w:rsidRPr="00CB7026">
        <w:rPr>
          <w:rFonts w:ascii="ＭＳ ゴシック" w:hAnsi="ＭＳ ゴシック" w:cs="Lucida Sans Unicode"/>
          <w:szCs w:val="18"/>
        </w:rPr>
        <w:tab/>
      </w:r>
      <w:r w:rsidRPr="00CB7026">
        <w:rPr>
          <w:rFonts w:ascii="ＭＳ ゴシック" w:hAnsi="ＭＳ ゴシック" w:cs="Lucida Sans Unicode" w:hint="eastAsia"/>
          <w:szCs w:val="18"/>
        </w:rPr>
        <w:t>：６）の</w:t>
      </w:r>
      <w:r w:rsidRPr="00CB7026">
        <w:rPr>
          <w:rFonts w:ascii="ＭＳ ゴシック" w:hAnsi="ＭＳ ゴシック" w:cs="Meiryo UI" w:hint="eastAsia"/>
          <w:szCs w:val="18"/>
        </w:rPr>
        <w:t>電気的特性に対応する色を設定します。</w:t>
      </w:r>
    </w:p>
    <w:p w:rsidR="00F938CC" w:rsidRPr="00CB7026" w:rsidRDefault="00F938CC" w:rsidP="00316A94">
      <w:pPr>
        <w:spacing w:line="200" w:lineRule="atLeast"/>
        <w:ind w:left="360" w:firstLine="180"/>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本項目だけ、既定色以外の色が使用できます。</w:t>
      </w:r>
    </w:p>
    <w:p w:rsidR="00F938CC" w:rsidRPr="00CB7026" w:rsidRDefault="00F938CC"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設定ボックスの左にある■の部分をクリックし、色の設定ダイアログで設定して下さい。</w:t>
      </w:r>
    </w:p>
    <w:p w:rsidR="00AF2FBB" w:rsidRPr="00CB7026" w:rsidRDefault="00AF2FBB" w:rsidP="00AF2FBB">
      <w:pPr>
        <w:rPr>
          <w:rFonts w:ascii="ＭＳ ゴシック" w:hAnsi="ＭＳ ゴシック"/>
          <w:szCs w:val="18"/>
        </w:rPr>
      </w:pPr>
    </w:p>
    <w:p w:rsidR="00316A94" w:rsidRPr="00CB7026" w:rsidRDefault="00316A94" w:rsidP="00316A94">
      <w:pPr>
        <w:spacing w:line="200" w:lineRule="atLeast"/>
        <w:rPr>
          <w:rFonts w:ascii="ＭＳ ゴシック" w:hAnsi="ＭＳ ゴシック"/>
          <w:b/>
          <w:szCs w:val="18"/>
        </w:rPr>
      </w:pPr>
      <w:r w:rsidRPr="00CB7026">
        <w:rPr>
          <w:rFonts w:ascii="ＭＳ ゴシック" w:hAnsi="ＭＳ ゴシック"/>
          <w:szCs w:val="18"/>
        </w:rPr>
        <w:t>N</w:t>
      </w:r>
      <w:r w:rsidRPr="00CB7026">
        <w:rPr>
          <w:rFonts w:ascii="ＭＳ ゴシック" w:hAnsi="ＭＳ ゴシック" w:hint="eastAsia"/>
          <w:szCs w:val="18"/>
        </w:rPr>
        <w:t>ote: 既定値ボタンでプログラムのデフォルト値へとリセットされます。</w:t>
      </w:r>
    </w:p>
    <w:p w:rsidR="00316A94" w:rsidRPr="00CB7026" w:rsidRDefault="00316A94">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デフォルト値は以下の通りです。</w:t>
      </w:r>
    </w:p>
    <w:p w:rsidR="00316A94" w:rsidRPr="00CB7026" w:rsidRDefault="00316A94" w:rsidP="00316A94">
      <w:pPr>
        <w:spacing w:line="200" w:lineRule="atLeast"/>
        <w:ind w:left="540"/>
        <w:rPr>
          <w:rFonts w:ascii="Lucida Sans Unicode" w:hAnsi="Lucida Sans Unicode"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ＭＳ ゴシック" w:hAnsi="ＭＳ ゴシック" w:cs="Meiryo UI" w:hint="eastAsia"/>
          <w:szCs w:val="18"/>
        </w:rPr>
        <w:t>言語</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w:t>
      </w:r>
      <w:r w:rsidRPr="00CB7026">
        <w:rPr>
          <w:rFonts w:ascii="Lucida Sans Unicode" w:hAnsi="Lucida Sans Unicode" w:cs="Lucida Sans Unicode" w:hint="eastAsia"/>
          <w:szCs w:val="18"/>
        </w:rPr>
        <w:t>English</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テキスト色・既定値</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Pr="00CB7026">
        <w:rPr>
          <w:rFonts w:ascii="Lucida Sans Unicode" w:hAnsi="Lucida Sans Unicode" w:cs="Lucida Sans Unicode" w:hint="eastAsia"/>
          <w:szCs w:val="18"/>
        </w:rPr>
        <w:t>clBlack</w:t>
      </w:r>
      <w:r w:rsidRPr="00CB7026">
        <w:rPr>
          <w:rFonts w:ascii="ＭＳ ゴシック" w:hAnsi="ＭＳ ゴシック" w:cs="Lucida Sans Unicode"/>
          <w:szCs w:val="18"/>
        </w:rPr>
        <w:t xml:space="preserve"> </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テキスト色・ハイライト</w:t>
      </w:r>
      <w:r w:rsidRPr="00CB7026">
        <w:rPr>
          <w:rFonts w:ascii="Lucida Sans Unicode" w:hAnsi="Lucida Sans Unicode" w:cs="Lucida Sans Unicode" w:hint="eastAsia"/>
          <w:szCs w:val="18"/>
        </w:rPr>
        <w:t>：</w:t>
      </w:r>
      <w:r w:rsidRPr="00CB7026">
        <w:rPr>
          <w:rFonts w:ascii="Lucida Sans Unicode" w:hAnsi="Lucida Sans Unicode" w:cs="Lucida Sans Unicode" w:hint="eastAsia"/>
          <w:szCs w:val="18"/>
        </w:rPr>
        <w:t>clRed</w:t>
      </w:r>
    </w:p>
    <w:p w:rsidR="00316A94" w:rsidRPr="00CB7026" w:rsidRDefault="00316A94" w:rsidP="00316A94">
      <w:pPr>
        <w:rPr>
          <w:rFonts w:ascii="ＭＳ ゴシック" w:hAnsi="ＭＳ ゴシック" w:cs="Lucida Sans Unicode"/>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１</w:t>
      </w:r>
      <w:r w:rsidRPr="00CB7026">
        <w:rPr>
          <w:rFonts w:ascii="ＭＳ ゴシック" w:hAnsi="ＭＳ ゴシック" w:cs="Lucida Sans Unicode" w:hint="eastAsia"/>
          <w:szCs w:val="18"/>
        </w:rPr>
        <w:t>）</w:t>
      </w:r>
      <w:r w:rsidRPr="00CB7026">
        <w:rPr>
          <w:rFonts w:ascii="ＭＳ ゴシック" w:hAnsi="ＭＳ ゴシック" w:cs="Meiryo UI" w:hint="eastAsia"/>
          <w:szCs w:val="18"/>
        </w:rPr>
        <w:t>背景色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w:t>
      </w:r>
      <w:r w:rsidR="00C749CE" w:rsidRPr="00CB7026">
        <w:rPr>
          <w:rFonts w:ascii="Lucida Sans Unicode" w:hAnsi="Lucida Sans Unicode" w:cs="Lucida Sans Unicode"/>
          <w:szCs w:val="18"/>
        </w:rPr>
        <w:t>lWhite</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グリッド線の色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clNavy</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中心線の色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clBlue</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ＭＳ ゴシック" w:hAnsi="ＭＳ ゴシック" w:cs="Meiryo UI" w:hint="eastAsia"/>
          <w:szCs w:val="18"/>
        </w:rPr>
        <w:t>部品外形線の色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clBlack</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ＭＳ ゴシック" w:hAnsi="ＭＳ ゴシック" w:cs="Meiryo UI" w:hint="eastAsia"/>
          <w:szCs w:val="18"/>
        </w:rPr>
        <w:t>部品のピンの色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clBlack</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ＭＳ ゴシック" w:hAnsi="ＭＳ ゴシック" w:cs="Meiryo UI" w:hint="eastAsia"/>
          <w:szCs w:val="18"/>
        </w:rPr>
        <w:t>電気的特性</w:t>
      </w:r>
      <w:r w:rsidRPr="00CB7026">
        <w:rPr>
          <w:rFonts w:ascii="ＭＳ ゴシック" w:hAnsi="ＭＳ ゴシック" w:cs="Meiryo UI"/>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Pr="00CB7026">
        <w:rPr>
          <w:rFonts w:ascii="Lucida Sans Unicode" w:hAnsi="Lucida Sans Unicode" w:cs="Lucida Sans Unicode" w:hint="eastAsia"/>
          <w:szCs w:val="18"/>
        </w:rPr>
        <w:t>INPUT</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７）</w:t>
      </w:r>
      <w:r w:rsidRPr="00CB7026">
        <w:rPr>
          <w:rFonts w:ascii="ＭＳ ゴシック" w:hAnsi="ＭＳ ゴシック" w:cs="Meiryo UI" w:hint="eastAsia"/>
          <w:szCs w:val="18"/>
        </w:rPr>
        <w:t>電気的特性の色</w:t>
      </w:r>
      <w:r w:rsidRPr="00CB7026">
        <w:rPr>
          <w:rFonts w:ascii="ＭＳ ゴシック" w:hAnsi="ＭＳ ゴシック" w:cs="Lucida Sans Unicode"/>
          <w:szCs w:val="18"/>
        </w:rPr>
        <w:tab/>
      </w:r>
      <w:r w:rsidR="00C749CE" w:rsidRPr="00CB7026">
        <w:rPr>
          <w:rFonts w:ascii="ＭＳ ゴシック" w:hAnsi="ＭＳ ゴシック" w:cs="Lucida Sans Unicode"/>
          <w:szCs w:val="18"/>
        </w:rPr>
        <w:tab/>
      </w:r>
      <w:r w:rsidR="00C749CE" w:rsidRPr="00CB7026">
        <w:rPr>
          <w:rFonts w:ascii="ＭＳ ゴシック" w:hAnsi="ＭＳ ゴシック" w:cs="Lucida Sans Unicode"/>
          <w:szCs w:val="18"/>
        </w:rPr>
        <w:tab/>
      </w:r>
      <w:r w:rsidR="00C749CE" w:rsidRPr="00CB7026">
        <w:rPr>
          <w:rFonts w:ascii="ＭＳ ゴシック" w:hAnsi="ＭＳ ゴシック" w:cs="Lucida Sans Unicode"/>
          <w:szCs w:val="18"/>
        </w:rPr>
        <w:tab/>
      </w:r>
      <w:r w:rsidRPr="00CB7026">
        <w:rPr>
          <w:rFonts w:ascii="ＭＳ ゴシック" w:hAnsi="ＭＳ ゴシック" w:cs="Lucida Sans Unicode" w:hint="eastAsia"/>
          <w:szCs w:val="18"/>
        </w:rPr>
        <w:t>：</w:t>
      </w:r>
      <w:r w:rsidR="00C749CE" w:rsidRPr="00CB7026">
        <w:rPr>
          <w:rFonts w:ascii="Lucida Sans Unicode" w:hAnsi="Lucida Sans Unicode" w:cs="Lucida Sans Unicode" w:hint="eastAsia"/>
          <w:szCs w:val="18"/>
        </w:rPr>
        <w:t>INPUT</w:t>
      </w:r>
      <w:r w:rsidR="00C749CE" w:rsidRPr="00CB7026">
        <w:rPr>
          <w:rFonts w:ascii="Lucida Sans Unicode" w:hAnsi="Lucida Sans Unicode" w:cs="Lucida Sans Unicode"/>
          <w:szCs w:val="18"/>
        </w:rPr>
        <w:t>: clAqua</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OUT</w:t>
      </w:r>
      <w:r w:rsidRPr="00CB7026">
        <w:rPr>
          <w:rFonts w:ascii="Lucida Sans Unicode" w:hAnsi="Lucida Sans Unicode" w:cs="Lucida Sans Unicode" w:hint="eastAsia"/>
          <w:szCs w:val="18"/>
        </w:rPr>
        <w:t>PUT</w:t>
      </w:r>
      <w:r w:rsidRPr="00CB7026">
        <w:rPr>
          <w:rFonts w:ascii="Lucida Sans Unicode" w:hAnsi="Lucida Sans Unicode" w:cs="Lucida Sans Unicode"/>
          <w:szCs w:val="18"/>
        </w:rPr>
        <w:t>: clLime</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BI-DIRECTION: clYellow</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TRI-STATE: clGreen</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PASSIVE: clBlack</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UNSPECIFIED: clGray</w:t>
      </w:r>
    </w:p>
    <w:p w:rsidR="00C749CE" w:rsidRPr="00CB7026" w:rsidRDefault="00C749CE" w:rsidP="00C749CE">
      <w:pPr>
        <w:spacing w:line="200" w:lineRule="atLeast"/>
        <w:ind w:left="1260" w:firstLine="180"/>
        <w:rPr>
          <w:rFonts w:ascii="Lucida Sans Unicode" w:hAnsi="Lucida Sans Unicode"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POWER INPUT: cRed</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POWER OUTPUT: clFuchsia</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OPEN COLLECTOR:</w:t>
      </w:r>
      <w:r w:rsidR="00F938CC" w:rsidRPr="00CB7026">
        <w:rPr>
          <w:rFonts w:ascii="Lucida Sans Unicode" w:hAnsi="Lucida Sans Unicode" w:cs="Lucida Sans Unicode"/>
          <w:szCs w:val="18"/>
        </w:rPr>
        <w:t xml:space="preserve"> </w:t>
      </w:r>
      <w:r w:rsidRPr="00CB7026">
        <w:rPr>
          <w:rFonts w:ascii="Lucida Sans Unicode" w:hAnsi="Lucida Sans Unicode" w:cs="Lucida Sans Unicode"/>
          <w:szCs w:val="18"/>
        </w:rPr>
        <w:t>cl</w:t>
      </w:r>
      <w:r w:rsidR="00F938CC" w:rsidRPr="00CB7026">
        <w:rPr>
          <w:rFonts w:ascii="Lucida Sans Unicode" w:hAnsi="Lucida Sans Unicode" w:cs="Lucida Sans Unicode"/>
          <w:szCs w:val="18"/>
        </w:rPr>
        <w:t>Teal</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OPEN EMITTER:</w:t>
      </w:r>
      <w:r w:rsidR="00F938CC" w:rsidRPr="00CB7026">
        <w:rPr>
          <w:rFonts w:ascii="Lucida Sans Unicode" w:hAnsi="Lucida Sans Unicode" w:cs="Lucida Sans Unicode"/>
          <w:szCs w:val="18"/>
        </w:rPr>
        <w:t xml:space="preserve"> </w:t>
      </w:r>
      <w:r w:rsidRPr="00CB7026">
        <w:rPr>
          <w:rFonts w:ascii="Lucida Sans Unicode" w:hAnsi="Lucida Sans Unicode" w:cs="Lucida Sans Unicode"/>
          <w:szCs w:val="18"/>
        </w:rPr>
        <w:t>cl</w:t>
      </w:r>
      <w:r w:rsidR="00F938CC" w:rsidRPr="00CB7026">
        <w:rPr>
          <w:rFonts w:ascii="Lucida Sans Unicode" w:hAnsi="Lucida Sans Unicode" w:cs="Lucida Sans Unicode"/>
          <w:szCs w:val="18"/>
        </w:rPr>
        <w:t>Olive</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NOT CONNECTED:</w:t>
      </w:r>
      <w:r w:rsidR="00F938CC" w:rsidRPr="00CB7026">
        <w:rPr>
          <w:rFonts w:ascii="Lucida Sans Unicode" w:hAnsi="Lucida Sans Unicode" w:cs="Lucida Sans Unicode"/>
          <w:szCs w:val="18"/>
        </w:rPr>
        <w:t xml:space="preserve"> </w:t>
      </w:r>
      <w:r w:rsidRPr="00CB7026">
        <w:rPr>
          <w:rFonts w:ascii="Lucida Sans Unicode" w:hAnsi="Lucida Sans Unicode" w:cs="Lucida Sans Unicode"/>
          <w:szCs w:val="18"/>
        </w:rPr>
        <w:t>cl</w:t>
      </w:r>
      <w:r w:rsidR="00F938CC" w:rsidRPr="00CB7026">
        <w:rPr>
          <w:rFonts w:ascii="Lucida Sans Unicode" w:hAnsi="Lucida Sans Unicode" w:cs="Lucida Sans Unicode"/>
          <w:szCs w:val="18"/>
        </w:rPr>
        <w:t>Silver</w:t>
      </w:r>
    </w:p>
    <w:p w:rsidR="00C749CE" w:rsidRPr="00CB7026" w:rsidRDefault="00C749CE" w:rsidP="00C749CE">
      <w:pPr>
        <w:spacing w:line="200" w:lineRule="atLeast"/>
        <w:rPr>
          <w:rFonts w:ascii="ＭＳ ゴシック" w:hAnsi="ＭＳ ゴシック" w:cs="Lucida Sans Unicode"/>
          <w:szCs w:val="18"/>
        </w:rPr>
      </w:pPr>
    </w:p>
    <w:p w:rsidR="00316A94" w:rsidRPr="00CB7026" w:rsidRDefault="00316A94">
      <w:pPr>
        <w:widowControl/>
        <w:jc w:val="left"/>
        <w:rPr>
          <w:rFonts w:ascii="ＭＳ ゴシック" w:hAnsi="ＭＳ ゴシック"/>
          <w:szCs w:val="18"/>
        </w:rPr>
      </w:pPr>
    </w:p>
    <w:p w:rsidR="00316A94" w:rsidRPr="00CB7026" w:rsidRDefault="00316A94">
      <w:pPr>
        <w:widowControl/>
        <w:jc w:val="left"/>
        <w:rPr>
          <w:rFonts w:ascii="ＭＳ ゴシック" w:hAnsi="ＭＳ ゴシック"/>
          <w:szCs w:val="18"/>
        </w:rPr>
      </w:pPr>
    </w:p>
    <w:p w:rsidR="00AF2FBB" w:rsidRPr="00CB7026" w:rsidRDefault="00AF2FBB">
      <w:pPr>
        <w:widowControl/>
        <w:jc w:val="left"/>
        <w:rPr>
          <w:rFonts w:ascii="ＭＳ ゴシック" w:hAnsi="ＭＳ ゴシック"/>
          <w:szCs w:val="18"/>
        </w:rPr>
      </w:pPr>
      <w:r w:rsidRPr="00CB7026">
        <w:rPr>
          <w:rFonts w:ascii="ＭＳ ゴシック" w:hAnsi="ＭＳ ゴシック"/>
          <w:szCs w:val="18"/>
        </w:rPr>
        <w:br w:type="page"/>
      </w:r>
    </w:p>
    <w:p w:rsidR="00AF2FBB" w:rsidRPr="00CB7026" w:rsidRDefault="00AF2FBB" w:rsidP="00AF2FBB">
      <w:pPr>
        <w:rPr>
          <w:rFonts w:ascii="ＭＳ ゴシック" w:hAnsi="ＭＳ ゴシック"/>
          <w:szCs w:val="18"/>
        </w:rPr>
      </w:pPr>
    </w:p>
    <w:p w:rsidR="00AF2FBB" w:rsidRPr="00CB7026" w:rsidRDefault="00AF2FBB" w:rsidP="00AF2FBB">
      <w:pPr>
        <w:rPr>
          <w:rFonts w:ascii="ＭＳ ゴシック" w:hAnsi="ＭＳ ゴシック"/>
          <w:b/>
          <w:szCs w:val="18"/>
        </w:rPr>
      </w:pPr>
      <w:r w:rsidRPr="00CB7026">
        <w:rPr>
          <w:rFonts w:ascii="ＭＳ ゴシック" w:hAnsi="ＭＳ ゴシック" w:hint="eastAsia"/>
          <w:b/>
          <w:szCs w:val="18"/>
        </w:rPr>
        <w:t>４．グラフィック表示</w:t>
      </w:r>
    </w:p>
    <w:p w:rsidR="00F938CC" w:rsidRPr="00CB7026" w:rsidRDefault="00F938CC" w:rsidP="00AF2FBB">
      <w:pPr>
        <w:rPr>
          <w:rFonts w:ascii="ＭＳ ゴシック" w:hAnsi="ＭＳ ゴシック"/>
          <w:b/>
          <w:szCs w:val="18"/>
        </w:rPr>
      </w:pPr>
    </w:p>
    <w:p w:rsidR="00F938CC" w:rsidRPr="00CB7026" w:rsidRDefault="00F938CC" w:rsidP="00AF2FBB">
      <w:pPr>
        <w:rPr>
          <w:rFonts w:ascii="ＭＳ ゴシック" w:hAnsi="ＭＳ ゴシック"/>
          <w:b/>
          <w:szCs w:val="18"/>
        </w:rPr>
      </w:pPr>
      <w:r w:rsidRPr="00CB7026">
        <w:rPr>
          <w:rFonts w:ascii="Lucida Sans Unicode" w:hAnsi="Lucida Sans Unicode" w:cs="Lucida Sans Unicode" w:hint="eastAsia"/>
          <w:szCs w:val="18"/>
        </w:rPr>
        <w:t>グラフィック表示</w:t>
      </w:r>
      <w:r w:rsidRPr="00CB7026">
        <w:rPr>
          <w:rFonts w:ascii="ＭＳ ゴシック" w:hAnsi="ＭＳ ゴシック" w:hint="eastAsia"/>
          <w:szCs w:val="18"/>
        </w:rPr>
        <w:t>フォームでの操作です。</w:t>
      </w:r>
    </w:p>
    <w:p w:rsidR="00F938CC" w:rsidRPr="00CB7026" w:rsidRDefault="00F938CC" w:rsidP="00AF2FBB">
      <w:pPr>
        <w:rPr>
          <w:rFonts w:ascii="ＭＳ ゴシック" w:hAnsi="ＭＳ ゴシック"/>
          <w:b/>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４．１．ピンの編集</w:t>
      </w:r>
    </w:p>
    <w:p w:rsidR="00F938CC" w:rsidRPr="00CB7026" w:rsidRDefault="00F938CC" w:rsidP="00AF2FBB">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部品が読み込まれている場合、ピンの名前と電気的特性が</w:t>
      </w:r>
      <w:r w:rsidRPr="00CB7026">
        <w:rPr>
          <w:rFonts w:ascii="ＭＳ ゴシック" w:hAnsi="ＭＳ ゴシック" w:cs="Meiryo UI" w:hint="eastAsia"/>
          <w:szCs w:val="18"/>
        </w:rPr>
        <w:t>ピン名・電気的特性リストに</w:t>
      </w:r>
      <w:r w:rsidRPr="00CB7026">
        <w:rPr>
          <w:rFonts w:ascii="ＭＳ ゴシック" w:hAnsi="ＭＳ ゴシック" w:hint="eastAsia"/>
          <w:szCs w:val="18"/>
        </w:rPr>
        <w:t>表示されます。</w:t>
      </w:r>
    </w:p>
    <w:p w:rsidR="00F938CC" w:rsidRPr="00CB7026" w:rsidRDefault="00F938CC" w:rsidP="00AF2FBB">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ただし、読み込んだライブラリファイルに複数の部品が収録されている場合には使用できません。</w:t>
      </w:r>
    </w:p>
    <w:p w:rsidR="00F938CC" w:rsidRPr="00CB7026" w:rsidRDefault="00F938CC" w:rsidP="00AF2FBB">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（警告フォームが表示され、</w:t>
      </w:r>
      <w:r w:rsidRPr="00CB7026">
        <w:rPr>
          <w:rFonts w:ascii="Lucida Sans Unicode" w:hAnsi="Lucida Sans Unicode" w:cs="Lucida Sans Unicode" w:hint="eastAsia"/>
          <w:szCs w:val="18"/>
        </w:rPr>
        <w:t>グラフィック表示</w:t>
      </w:r>
      <w:r w:rsidRPr="00CB7026">
        <w:rPr>
          <w:rFonts w:ascii="ＭＳ ゴシック" w:hAnsi="ＭＳ ゴシック" w:hint="eastAsia"/>
          <w:szCs w:val="18"/>
        </w:rPr>
        <w:t>フォームは表示されません。）</w:t>
      </w:r>
    </w:p>
    <w:p w:rsidR="00F938CC" w:rsidRPr="00CB7026" w:rsidRDefault="00F938CC" w:rsidP="00AF2FBB">
      <w:pPr>
        <w:rPr>
          <w:rFonts w:ascii="ＭＳ ゴシック" w:hAnsi="ＭＳ ゴシック" w:cs="Meiryo UI"/>
          <w:szCs w:val="18"/>
        </w:rPr>
      </w:pPr>
      <w:r w:rsidRPr="00CB7026">
        <w:rPr>
          <w:rFonts w:ascii="ＭＳ ゴシック" w:hAnsi="ＭＳ ゴシック"/>
          <w:szCs w:val="18"/>
        </w:rPr>
        <w:tab/>
      </w:r>
      <w:r w:rsidRPr="00CB7026">
        <w:rPr>
          <w:rFonts w:ascii="ＭＳ ゴシック" w:hAnsi="ＭＳ ゴシック"/>
          <w:szCs w:val="18"/>
        </w:rPr>
        <w:tab/>
      </w:r>
      <w:r w:rsidR="00593929" w:rsidRPr="00CB7026">
        <w:rPr>
          <w:rFonts w:ascii="ＭＳ ゴシック" w:hAnsi="ＭＳ ゴシック" w:cs="Meiryo UI" w:hint="eastAsia"/>
          <w:szCs w:val="18"/>
        </w:rPr>
        <w:t>ピン名・電気的特性リストは直接、編集可能です。また、以下の特徴があります。</w:t>
      </w:r>
    </w:p>
    <w:p w:rsidR="00593929" w:rsidRPr="00CB7026" w:rsidRDefault="00593929" w:rsidP="00AF2FBB">
      <w:pPr>
        <w:rPr>
          <w:rFonts w:ascii="ＭＳ ゴシック" w:hAnsi="ＭＳ ゴシック"/>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・電気的特性を変更した場合、即座に</w:t>
      </w:r>
      <w:r w:rsidRPr="00CB7026">
        <w:rPr>
          <w:rFonts w:ascii="Lucida Sans Unicode" w:hAnsi="Lucida Sans Unicode" w:cs="Lucida Sans Unicode" w:hint="eastAsia"/>
          <w:szCs w:val="18"/>
        </w:rPr>
        <w:t>描画エリアへ反映されます。</w:t>
      </w:r>
    </w:p>
    <w:p w:rsidR="00593929" w:rsidRPr="00CB7026" w:rsidRDefault="00593929" w:rsidP="00593929">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・電気的特性はフォーマット以外の文字は入力できません。（</w:t>
      </w:r>
      <w:r w:rsidRPr="00CB7026">
        <w:rPr>
          <w:rFonts w:ascii="Lucida Sans Unicode" w:hAnsi="Lucida Sans Unicode" w:cs="Lucida Sans Unicode"/>
          <w:szCs w:val="18"/>
        </w:rPr>
        <w:t xml:space="preserve">U: UNSPECIFIED </w:t>
      </w:r>
      <w:r w:rsidRPr="00CB7026">
        <w:rPr>
          <w:rFonts w:ascii="Lucida Sans Unicode" w:hAnsi="Lucida Sans Unicode" w:cs="Lucida Sans Unicode" w:hint="eastAsia"/>
          <w:szCs w:val="18"/>
        </w:rPr>
        <w:t>になります</w:t>
      </w:r>
      <w:r w:rsidRPr="00CB7026">
        <w:rPr>
          <w:rFonts w:ascii="ＭＳ ゴシック" w:hAnsi="ＭＳ ゴシック" w:cs="Meiryo UI" w:hint="eastAsia"/>
          <w:szCs w:val="18"/>
        </w:rPr>
        <w:t>）</w:t>
      </w:r>
    </w:p>
    <w:p w:rsidR="00593929" w:rsidRPr="00CB7026" w:rsidRDefault="00593929" w:rsidP="00593929">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・ピン名はフォーマットのチェックを行っておりません。（誤入力にご注意ください</w:t>
      </w:r>
      <w:r w:rsidR="00356FC2" w:rsidRPr="00CB7026">
        <w:rPr>
          <w:rFonts w:ascii="ＭＳ ゴシック" w:hAnsi="ＭＳ ゴシック" w:cs="Meiryo UI" w:hint="eastAsia"/>
          <w:szCs w:val="18"/>
        </w:rPr>
        <w:t>。異常動作の原因となります。</w:t>
      </w:r>
      <w:r w:rsidRPr="00CB7026">
        <w:rPr>
          <w:rFonts w:ascii="ＭＳ ゴシック" w:hAnsi="ＭＳ ゴシック" w:cs="Meiryo UI" w:hint="eastAsia"/>
          <w:szCs w:val="18"/>
        </w:rPr>
        <w:t>）</w:t>
      </w:r>
    </w:p>
    <w:p w:rsidR="002E5957" w:rsidRPr="00CB7026" w:rsidRDefault="002E5957" w:rsidP="00593929">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・複数行の選択・貼り付けを</w:t>
      </w:r>
      <w:r w:rsidR="001D2BC2" w:rsidRPr="00CB7026">
        <w:rPr>
          <w:rFonts w:ascii="ＭＳ ゴシック" w:hAnsi="ＭＳ ゴシック" w:cs="Meiryo UI" w:hint="eastAsia"/>
          <w:szCs w:val="18"/>
        </w:rPr>
        <w:t>限定</w:t>
      </w:r>
      <w:r w:rsidR="001D2BC2" w:rsidRPr="00CB7026">
        <w:rPr>
          <w:rFonts w:ascii="ＭＳ ゴシック" w:hAnsi="ＭＳ ゴシック" w:cs="Meiryo UI" w:hint="eastAsia"/>
          <w:color w:val="FF0000"/>
          <w:szCs w:val="18"/>
          <w:vertAlign w:val="superscript"/>
        </w:rPr>
        <w:t>*</w:t>
      </w:r>
      <w:r w:rsidRPr="00CB7026">
        <w:rPr>
          <w:rFonts w:ascii="ＭＳ ゴシック" w:hAnsi="ＭＳ ゴシック" w:cs="Meiryo UI" w:hint="eastAsia"/>
          <w:szCs w:val="18"/>
        </w:rPr>
        <w:t>サポートしています。（</w:t>
      </w:r>
      <w:r w:rsidR="001D2BC2" w:rsidRPr="00CB7026">
        <w:rPr>
          <w:rFonts w:ascii="ＭＳ ゴシック" w:hAnsi="ＭＳ ゴシック" w:cs="Meiryo UI" w:hint="eastAsia"/>
          <w:szCs w:val="18"/>
        </w:rPr>
        <w:t>Shift</w:t>
      </w:r>
      <w:r w:rsidR="00495691" w:rsidRPr="00CB7026">
        <w:rPr>
          <w:rFonts w:ascii="ＭＳ ゴシック" w:hAnsi="ＭＳ ゴシック" w:cs="Meiryo UI"/>
          <w:szCs w:val="18"/>
        </w:rPr>
        <w:t>+</w:t>
      </w:r>
      <w:r w:rsidR="001D2BC2" w:rsidRPr="00CB7026">
        <w:rPr>
          <w:rFonts w:ascii="ＭＳ ゴシック" w:hAnsi="ＭＳ ゴシック" w:cs="Meiryo UI" w:hint="eastAsia"/>
          <w:szCs w:val="18"/>
        </w:rPr>
        <w:t>矢印で選択、</w:t>
      </w:r>
      <w:r w:rsidRPr="00CB7026">
        <w:rPr>
          <w:rFonts w:ascii="ＭＳ ゴシック" w:hAnsi="ＭＳ ゴシック" w:cs="Meiryo UI" w:hint="eastAsia"/>
          <w:szCs w:val="18"/>
        </w:rPr>
        <w:t>C</w:t>
      </w:r>
      <w:r w:rsidRPr="00CB7026">
        <w:rPr>
          <w:rFonts w:ascii="ＭＳ ゴシック" w:hAnsi="ＭＳ ゴシック" w:cs="Meiryo UI"/>
          <w:szCs w:val="18"/>
        </w:rPr>
        <w:t>TRL</w:t>
      </w:r>
      <w:r w:rsidR="00495691" w:rsidRPr="00CB7026">
        <w:rPr>
          <w:rFonts w:ascii="ＭＳ ゴシック" w:hAnsi="ＭＳ ゴシック" w:cs="Meiryo UI"/>
          <w:szCs w:val="18"/>
        </w:rPr>
        <w:t>+</w:t>
      </w:r>
      <w:r w:rsidRPr="00CB7026">
        <w:rPr>
          <w:rFonts w:ascii="ＭＳ ゴシック" w:hAnsi="ＭＳ ゴシック" w:cs="Meiryo UI"/>
          <w:szCs w:val="18"/>
        </w:rPr>
        <w:t>V</w:t>
      </w:r>
      <w:r w:rsidRPr="00CB7026">
        <w:rPr>
          <w:rFonts w:ascii="ＭＳ ゴシック" w:hAnsi="ＭＳ ゴシック" w:cs="Meiryo UI" w:hint="eastAsia"/>
          <w:szCs w:val="18"/>
        </w:rPr>
        <w:t>で貼り付け</w:t>
      </w:r>
      <w:r w:rsidR="001D2BC2" w:rsidRPr="00CB7026">
        <w:rPr>
          <w:rFonts w:ascii="ＭＳ ゴシック" w:hAnsi="ＭＳ ゴシック" w:cs="Meiryo UI" w:hint="eastAsia"/>
          <w:szCs w:val="18"/>
        </w:rPr>
        <w:t>）</w:t>
      </w:r>
    </w:p>
    <w:p w:rsidR="001D2BC2" w:rsidRPr="00CB7026" w:rsidRDefault="001D2BC2" w:rsidP="00AF2FBB">
      <w:pPr>
        <w:rPr>
          <w:rFonts w:ascii="ＭＳ ゴシック" w:hAnsi="ＭＳ ゴシック"/>
          <w:szCs w:val="18"/>
        </w:rPr>
      </w:pPr>
      <w:r w:rsidRPr="00CB7026">
        <w:rPr>
          <w:rFonts w:ascii="ＭＳ ゴシック" w:hAnsi="ＭＳ ゴシック" w:hint="eastAsia"/>
          <w:color w:val="FF0000"/>
          <w:szCs w:val="18"/>
          <w:vertAlign w:val="superscript"/>
        </w:rPr>
        <w:t>*</w:t>
      </w:r>
      <w:r w:rsidRPr="00CB7026">
        <w:rPr>
          <w:rFonts w:ascii="ＭＳ ゴシック" w:hAnsi="ＭＳ ゴシック" w:hint="eastAsia"/>
          <w:szCs w:val="18"/>
        </w:rPr>
        <w:t>制限事項</w:t>
      </w:r>
      <w:r w:rsidRPr="00CB7026">
        <w:rPr>
          <w:rFonts w:ascii="ＭＳ ゴシック" w:hAnsi="ＭＳ ゴシック"/>
          <w:szCs w:val="18"/>
        </w:rPr>
        <w:t>:</w:t>
      </w:r>
      <w:r w:rsidRPr="00CB7026">
        <w:rPr>
          <w:rFonts w:ascii="ＭＳ ゴシック" w:hAnsi="ＭＳ ゴシック"/>
          <w:szCs w:val="18"/>
        </w:rPr>
        <w:tab/>
      </w:r>
      <w:r w:rsidRPr="00CB7026">
        <w:rPr>
          <w:rFonts w:ascii="ＭＳ ゴシック" w:hAnsi="ＭＳ ゴシック" w:hint="eastAsia"/>
          <w:szCs w:val="18"/>
        </w:rPr>
        <w:t>ポップアップメニューは出ません。</w:t>
      </w:r>
    </w:p>
    <w:p w:rsidR="00F938CC" w:rsidRPr="00CB7026" w:rsidRDefault="001D2BC2" w:rsidP="001D2BC2">
      <w:pPr>
        <w:ind w:left="900" w:firstLine="180"/>
        <w:rPr>
          <w:rFonts w:ascii="ＭＳ ゴシック" w:hAnsi="ＭＳ ゴシック"/>
          <w:szCs w:val="18"/>
        </w:rPr>
      </w:pPr>
      <w:r w:rsidRPr="00CB7026">
        <w:rPr>
          <w:rFonts w:ascii="ＭＳ ゴシック" w:hAnsi="ＭＳ ゴシック" w:hint="eastAsia"/>
          <w:szCs w:val="18"/>
        </w:rPr>
        <w:t>貼り付け時はすぐに</w:t>
      </w:r>
      <w:r w:rsidRPr="00CB7026">
        <w:rPr>
          <w:rFonts w:ascii="Lucida Sans Unicode" w:hAnsi="Lucida Sans Unicode" w:cs="Lucida Sans Unicode" w:hint="eastAsia"/>
          <w:szCs w:val="18"/>
        </w:rPr>
        <w:t>描画エリアへ反映されません。一度フォームを閉じて、再表示させてください。</w:t>
      </w:r>
    </w:p>
    <w:p w:rsidR="001D2BC2" w:rsidRPr="00CB7026" w:rsidRDefault="001D2BC2" w:rsidP="00AF2FBB">
      <w:pPr>
        <w:rPr>
          <w:rFonts w:ascii="ＭＳ ゴシック" w:hAnsi="ＭＳ ゴシック"/>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４．２．デバイスの新規作成</w:t>
      </w:r>
    </w:p>
    <w:p w:rsidR="002E5957" w:rsidRPr="00CB7026" w:rsidRDefault="002E5957" w:rsidP="002E5957">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部品が読み込まれていない場合でも、新規にLQFPを作成することができます。</w:t>
      </w:r>
    </w:p>
    <w:p w:rsidR="00AF2FBB" w:rsidRPr="00CB7026" w:rsidRDefault="002E5957" w:rsidP="002E5957">
      <w:pPr>
        <w:rPr>
          <w:rFonts w:ascii="ＭＳ ゴシック" w:hAnsi="ＭＳ ゴシック" w:cs="Meiryo UI"/>
          <w:szCs w:val="18"/>
        </w:rPr>
      </w:pPr>
      <w:r w:rsidRPr="00CB7026">
        <w:rPr>
          <w:rFonts w:ascii="ＭＳ ゴシック" w:hAnsi="ＭＳ ゴシック" w:hint="eastAsia"/>
          <w:szCs w:val="18"/>
        </w:rPr>
        <w:tab/>
      </w:r>
      <w:r w:rsidRPr="00CB7026">
        <w:rPr>
          <w:rFonts w:ascii="ＭＳ ゴシック" w:hAnsi="ＭＳ ゴシック" w:hint="eastAsia"/>
          <w:szCs w:val="18"/>
        </w:rPr>
        <w:tab/>
        <w:t>作成可能なLQFPは、</w:t>
      </w:r>
      <w:r w:rsidRPr="00CB7026">
        <w:rPr>
          <w:rFonts w:ascii="ＭＳ ゴシック" w:hAnsi="ＭＳ ゴシック" w:cs="Meiryo UI"/>
          <w:szCs w:val="18"/>
        </w:rPr>
        <w:t xml:space="preserve">44 / 48 / 64 / 80 / 100 / 144 / 208 </w:t>
      </w:r>
      <w:r w:rsidRPr="00CB7026">
        <w:rPr>
          <w:rFonts w:ascii="ＭＳ ゴシック" w:hAnsi="ＭＳ ゴシック" w:cs="Meiryo UI" w:hint="eastAsia"/>
          <w:szCs w:val="18"/>
        </w:rPr>
        <w:t>の７種類です。</w:t>
      </w:r>
      <w:r w:rsidR="001D2BC2" w:rsidRPr="00CB7026">
        <w:rPr>
          <w:rFonts w:ascii="ＭＳ ゴシック" w:hAnsi="ＭＳ ゴシック" w:cs="Meiryo UI"/>
          <w:szCs w:val="18"/>
        </w:rPr>
        <w:tab/>
      </w:r>
    </w:p>
    <w:p w:rsidR="001D2BC2" w:rsidRPr="00CB7026" w:rsidRDefault="001D2BC2" w:rsidP="002E5957">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作成手順は以下の通りです。</w:t>
      </w:r>
    </w:p>
    <w:p w:rsidR="00F938CC" w:rsidRPr="00CB7026" w:rsidRDefault="001D2BC2" w:rsidP="001D2BC2">
      <w:pPr>
        <w:spacing w:line="200" w:lineRule="atLeast"/>
        <w:ind w:left="360" w:firstLine="180"/>
        <w:rPr>
          <w:rFonts w:ascii="ＭＳ ゴシック" w:hAnsi="ＭＳ ゴシック" w:cs="Meiryo UI"/>
          <w:szCs w:val="18"/>
        </w:rPr>
      </w:pPr>
      <w:r w:rsidRPr="00CB7026">
        <w:rPr>
          <w:rFonts w:ascii="ＭＳ ゴシック" w:hAnsi="ＭＳ ゴシック" w:cs="Meiryo UI" w:hint="eastAsia"/>
          <w:szCs w:val="18"/>
        </w:rPr>
        <w:t>1)</w:t>
      </w:r>
      <w:r w:rsidRPr="00CB7026">
        <w:rPr>
          <w:rFonts w:ascii="ＭＳ ゴシック" w:hAnsi="ＭＳ ゴシック" w:cs="Meiryo UI"/>
          <w:szCs w:val="18"/>
        </w:rPr>
        <w:tab/>
      </w:r>
      <w:r w:rsidRPr="00CB7026">
        <w:rPr>
          <w:rFonts w:ascii="ＭＳ ゴシック" w:hAnsi="ＭＳ ゴシック" w:cs="Meiryo UI" w:hint="eastAsia"/>
          <w:szCs w:val="18"/>
        </w:rPr>
        <w:t>描画エリアでマウスを右クリックしてポップアップメニューを表示させます。</w:t>
      </w:r>
    </w:p>
    <w:p w:rsidR="001D2BC2" w:rsidRPr="00CB7026" w:rsidRDefault="001D2BC2" w:rsidP="001D2BC2">
      <w:pPr>
        <w:spacing w:line="200" w:lineRule="atLeast"/>
        <w:ind w:left="540"/>
        <w:rPr>
          <w:rFonts w:ascii="ＭＳ ゴシック" w:hAnsi="ＭＳ ゴシック" w:cs="Meiryo UI"/>
          <w:szCs w:val="18"/>
        </w:rPr>
      </w:pPr>
      <w:r w:rsidRPr="00CB7026">
        <w:rPr>
          <w:rFonts w:ascii="ＭＳ ゴシック" w:hAnsi="ＭＳ ゴシック" w:cs="Meiryo UI"/>
          <w:szCs w:val="18"/>
        </w:rPr>
        <w:t>2)</w:t>
      </w:r>
      <w:r w:rsidRPr="00CB7026">
        <w:rPr>
          <w:rFonts w:ascii="ＭＳ ゴシック" w:hAnsi="ＭＳ ゴシック" w:cs="Meiryo UI"/>
          <w:szCs w:val="18"/>
        </w:rPr>
        <w:tab/>
      </w:r>
      <w:r w:rsidRPr="00CB7026">
        <w:rPr>
          <w:rFonts w:ascii="ＭＳ ゴシック" w:hAnsi="ＭＳ ゴシック" w:cs="Meiryo UI" w:hint="eastAsia"/>
          <w:szCs w:val="18"/>
        </w:rPr>
        <w:t>作成 -&gt; LQFPxxxと辿って、作成する</w:t>
      </w:r>
      <w:r w:rsidR="00356FC2" w:rsidRPr="00CB7026">
        <w:rPr>
          <w:rFonts w:ascii="ＭＳ ゴシック" w:hAnsi="ＭＳ ゴシック" w:hint="eastAsia"/>
          <w:szCs w:val="18"/>
        </w:rPr>
        <w:t>LQFP</w:t>
      </w:r>
      <w:r w:rsidR="00356FC2" w:rsidRPr="00CB7026">
        <w:rPr>
          <w:rFonts w:ascii="ＭＳ ゴシック" w:hAnsi="ＭＳ ゴシック" w:cs="Meiryo UI" w:hint="eastAsia"/>
          <w:szCs w:val="18"/>
        </w:rPr>
        <w:t>を選びます。</w:t>
      </w:r>
    </w:p>
    <w:p w:rsidR="00356FC2" w:rsidRPr="00CB7026" w:rsidRDefault="00356FC2" w:rsidP="001D2BC2">
      <w:pPr>
        <w:spacing w:line="200" w:lineRule="atLeast"/>
        <w:ind w:left="540"/>
        <w:rPr>
          <w:rFonts w:ascii="ＭＳ ゴシック" w:hAnsi="ＭＳ ゴシック" w:cs="Meiryo UI"/>
          <w:szCs w:val="18"/>
        </w:rPr>
      </w:pPr>
      <w:r w:rsidRPr="00CB7026">
        <w:rPr>
          <w:rFonts w:ascii="ＭＳ ゴシック" w:hAnsi="ＭＳ ゴシック" w:cs="Meiryo UI" w:hint="eastAsia"/>
          <w:szCs w:val="18"/>
        </w:rPr>
        <w:t>3)</w:t>
      </w:r>
      <w:r w:rsidRPr="00CB7026">
        <w:rPr>
          <w:rFonts w:ascii="ＭＳ ゴシック" w:hAnsi="ＭＳ ゴシック" w:cs="Meiryo UI" w:hint="eastAsia"/>
          <w:szCs w:val="18"/>
        </w:rPr>
        <w:tab/>
        <w:t>名前を入力するダイアログが表示されますので、登録する部品名を入力します。</w:t>
      </w:r>
    </w:p>
    <w:p w:rsidR="00356FC2" w:rsidRPr="00CB7026" w:rsidRDefault="00356FC2" w:rsidP="001D2BC2">
      <w:pPr>
        <w:spacing w:line="200" w:lineRule="atLeast"/>
        <w:ind w:left="540"/>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また、この名前はライブラリファイルの名前としても使用されます。</w:t>
      </w:r>
    </w:p>
    <w:p w:rsidR="00356FC2" w:rsidRPr="00CB7026" w:rsidRDefault="00356FC2" w:rsidP="001D2BC2">
      <w:pPr>
        <w:spacing w:line="200" w:lineRule="atLeast"/>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ここで名前を設定しなくても、後でポップアップメニューの名前の作成を選んで設定できます。</w:t>
      </w:r>
    </w:p>
    <w:p w:rsidR="00356FC2" w:rsidRPr="00CB7026" w:rsidRDefault="00356FC2" w:rsidP="001D2BC2">
      <w:pPr>
        <w:spacing w:line="200" w:lineRule="atLeast"/>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t>4)</w:t>
      </w:r>
      <w:r w:rsidRPr="00CB7026">
        <w:rPr>
          <w:rFonts w:ascii="ＭＳ ゴシック" w:hAnsi="ＭＳ ゴシック" w:cs="Meiryo UI"/>
          <w:szCs w:val="18"/>
        </w:rPr>
        <w:tab/>
      </w:r>
      <w:r w:rsidRPr="00CB7026">
        <w:rPr>
          <w:rFonts w:ascii="ＭＳ ゴシック" w:hAnsi="ＭＳ ゴシック" w:cs="Meiryo UI" w:hint="eastAsia"/>
          <w:szCs w:val="18"/>
        </w:rPr>
        <w:t>以降、４．１に従ってピンの編集を行います。（デフォルトでは全ピン、名前は</w:t>
      </w:r>
      <w:r w:rsidRPr="00CB7026">
        <w:rPr>
          <w:rFonts w:ascii="ＭＳ ゴシック" w:hAnsi="ＭＳ ゴシック" w:cs="Meiryo UI"/>
          <w:szCs w:val="18"/>
        </w:rPr>
        <w:t>”~”</w:t>
      </w:r>
      <w:r w:rsidRPr="00CB7026">
        <w:rPr>
          <w:rFonts w:ascii="ＭＳ ゴシック" w:hAnsi="ＭＳ ゴシック" w:cs="Meiryo UI" w:hint="eastAsia"/>
          <w:szCs w:val="18"/>
        </w:rPr>
        <w:t>、電気的特性は</w:t>
      </w:r>
      <w:r w:rsidRPr="00CB7026">
        <w:rPr>
          <w:rFonts w:ascii="ＭＳ ゴシック" w:hAnsi="ＭＳ ゴシック" w:cs="Meiryo UI"/>
          <w:szCs w:val="18"/>
        </w:rPr>
        <w:t>”U”</w:t>
      </w:r>
      <w:r w:rsidRPr="00CB7026">
        <w:rPr>
          <w:rFonts w:ascii="ＭＳ ゴシック" w:hAnsi="ＭＳ ゴシック" w:cs="Meiryo UI" w:hint="eastAsia"/>
          <w:szCs w:val="18"/>
        </w:rPr>
        <w:t>です。）</w:t>
      </w:r>
    </w:p>
    <w:p w:rsidR="001D2BC2" w:rsidRPr="00CB7026" w:rsidRDefault="001D2BC2" w:rsidP="001D2BC2">
      <w:pPr>
        <w:spacing w:line="200" w:lineRule="atLeast"/>
        <w:rPr>
          <w:rFonts w:ascii="ＭＳ ゴシック" w:hAnsi="ＭＳ ゴシック" w:cs="Meiryo UI"/>
          <w:szCs w:val="18"/>
        </w:rPr>
      </w:pPr>
    </w:p>
    <w:p w:rsidR="00AF2FBB" w:rsidRPr="00CB7026" w:rsidRDefault="000569AA" w:rsidP="000569AA">
      <w:pPr>
        <w:spacing w:line="200" w:lineRule="atLeast"/>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pPr>
        <w:rPr>
          <w:szCs w:val="18"/>
        </w:rPr>
      </w:pPr>
    </w:p>
    <w:p w:rsidR="0077636B" w:rsidRPr="00CB7026" w:rsidRDefault="000569AA">
      <w:pPr>
        <w:rPr>
          <w:b/>
          <w:szCs w:val="18"/>
        </w:rPr>
      </w:pPr>
      <w:r w:rsidRPr="00CB7026">
        <w:rPr>
          <w:rFonts w:hint="eastAsia"/>
          <w:b/>
          <w:szCs w:val="18"/>
        </w:rPr>
        <w:t>５</w:t>
      </w:r>
      <w:r w:rsidR="0077636B" w:rsidRPr="00CB7026">
        <w:rPr>
          <w:rFonts w:hint="eastAsia"/>
          <w:b/>
          <w:szCs w:val="18"/>
        </w:rPr>
        <w:t>．変更来歴</w:t>
      </w:r>
    </w:p>
    <w:p w:rsidR="0077636B" w:rsidRPr="00CB7026" w:rsidRDefault="0077636B">
      <w:pPr>
        <w:spacing w:line="200" w:lineRule="atLeast"/>
        <w:rPr>
          <w:szCs w:val="18"/>
        </w:rPr>
      </w:pPr>
      <w:r w:rsidRPr="00CB7026">
        <w:rPr>
          <w:rFonts w:hint="eastAsia"/>
          <w:szCs w:val="18"/>
        </w:rPr>
        <w:tab/>
      </w:r>
      <w:r w:rsidRPr="00CB7026">
        <w:rPr>
          <w:rFonts w:hint="eastAsia"/>
          <w:szCs w:val="18"/>
        </w:rPr>
        <w:tab/>
      </w:r>
      <w:r w:rsidRPr="00CB7026">
        <w:rPr>
          <w:rFonts w:hint="eastAsia"/>
          <w:szCs w:val="18"/>
        </w:rPr>
        <w:tab/>
      </w:r>
    </w:p>
    <w:p w:rsidR="0077636B" w:rsidRPr="00CB7026" w:rsidRDefault="0077636B">
      <w:pPr>
        <w:rPr>
          <w:szCs w:val="18"/>
        </w:rPr>
      </w:pPr>
      <w:r w:rsidRPr="00CB7026">
        <w:rPr>
          <w:rFonts w:hint="eastAsia"/>
          <w:szCs w:val="18"/>
        </w:rPr>
        <w:t>Revision</w:t>
      </w:r>
      <w:r w:rsidRPr="00CB7026">
        <w:rPr>
          <w:rFonts w:hint="eastAsia"/>
          <w:szCs w:val="18"/>
        </w:rPr>
        <w:tab/>
      </w:r>
      <w:r w:rsidRPr="00CB7026">
        <w:rPr>
          <w:rFonts w:hint="eastAsia"/>
          <w:szCs w:val="18"/>
        </w:rPr>
        <w:t xml:space="preserve">　　</w:t>
      </w:r>
      <w:r w:rsidRPr="00CB7026">
        <w:rPr>
          <w:rFonts w:hint="eastAsia"/>
          <w:szCs w:val="18"/>
        </w:rPr>
        <w:t>Comment</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t>Date</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t>Changed by</w:t>
      </w:r>
    </w:p>
    <w:p w:rsidR="0077636B" w:rsidRPr="00CB7026" w:rsidRDefault="0077636B">
      <w:pPr>
        <w:rPr>
          <w:szCs w:val="18"/>
        </w:rPr>
      </w:pPr>
      <w:r w:rsidRPr="00CB7026">
        <w:rPr>
          <w:rFonts w:hint="eastAsia"/>
          <w:szCs w:val="18"/>
        </w:rPr>
        <w:t>0.</w:t>
      </w:r>
      <w:r w:rsidR="000569AA" w:rsidRPr="00CB7026">
        <w:rPr>
          <w:rFonts w:hint="eastAsia"/>
          <w:szCs w:val="18"/>
        </w:rPr>
        <w:t>1</w:t>
      </w:r>
      <w:r w:rsidRPr="00CB7026">
        <w:rPr>
          <w:rFonts w:hint="eastAsia"/>
          <w:szCs w:val="18"/>
        </w:rPr>
        <w:t>.</w:t>
      </w:r>
      <w:r w:rsidR="000569AA" w:rsidRPr="00CB7026">
        <w:rPr>
          <w:rFonts w:hint="eastAsia"/>
          <w:szCs w:val="18"/>
        </w:rPr>
        <w:t>1</w:t>
      </w:r>
      <w:r w:rsidRPr="00CB7026">
        <w:rPr>
          <w:rFonts w:hint="eastAsia"/>
          <w:szCs w:val="18"/>
        </w:rPr>
        <w:t>.1</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リリース</w:t>
      </w:r>
      <w:r w:rsidR="006646EF" w:rsidRPr="00CB7026">
        <w:rPr>
          <w:rFonts w:hint="eastAsia"/>
          <w:szCs w:val="18"/>
        </w:rPr>
        <w:t xml:space="preserve"> (</w:t>
      </w:r>
      <w:r w:rsidR="006646EF" w:rsidRPr="00CB7026">
        <w:rPr>
          <w:szCs w:val="18"/>
        </w:rPr>
        <w:t>Delphi 2010</w:t>
      </w:r>
      <w:r w:rsidR="006646EF" w:rsidRPr="00CB7026">
        <w:rPr>
          <w:rFonts w:hint="eastAsia"/>
          <w:szCs w:val="18"/>
        </w:rPr>
        <w:t>バージョン</w:t>
      </w:r>
      <w:r w:rsidR="006646EF" w:rsidRPr="00CB7026">
        <w:rPr>
          <w:rFonts w:hint="eastAsia"/>
          <w:szCs w:val="18"/>
        </w:rPr>
        <w:t>)</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Pr="00CB7026">
        <w:rPr>
          <w:rFonts w:hint="eastAsia"/>
          <w:szCs w:val="18"/>
        </w:rPr>
        <w:t>0</w:t>
      </w:r>
      <w:r w:rsidR="000569AA" w:rsidRPr="00CB7026">
        <w:rPr>
          <w:rFonts w:hint="eastAsia"/>
          <w:szCs w:val="18"/>
        </w:rPr>
        <w:t>3</w:t>
      </w:r>
      <w:r w:rsidRPr="00CB7026">
        <w:rPr>
          <w:rFonts w:hint="eastAsia"/>
          <w:szCs w:val="18"/>
        </w:rPr>
        <w:t>/</w:t>
      </w:r>
      <w:r w:rsidR="000569AA" w:rsidRPr="00CB7026">
        <w:rPr>
          <w:rFonts w:hint="eastAsia"/>
          <w:szCs w:val="18"/>
        </w:rPr>
        <w:t>30</w:t>
      </w:r>
      <w:r w:rsidRPr="00CB7026">
        <w:rPr>
          <w:rFonts w:hint="eastAsia"/>
          <w:szCs w:val="18"/>
        </w:rPr>
        <w:t>/20</w:t>
      </w:r>
      <w:r w:rsidR="000569AA" w:rsidRPr="00CB7026">
        <w:rPr>
          <w:rFonts w:hint="eastAsia"/>
          <w:szCs w:val="18"/>
        </w:rPr>
        <w:t>15</w:t>
      </w:r>
      <w:r w:rsidRPr="00CB7026">
        <w:rPr>
          <w:rFonts w:hint="eastAsia"/>
          <w:szCs w:val="18"/>
        </w:rPr>
        <w:tab/>
        <w:t>H.G</w:t>
      </w:r>
      <w:r w:rsidR="000172F7" w:rsidRPr="00CB7026">
        <w:rPr>
          <w:szCs w:val="18"/>
        </w:rPr>
        <w:t>.</w:t>
      </w:r>
    </w:p>
    <w:p w:rsidR="000172F7" w:rsidRPr="00CB7026" w:rsidRDefault="000172F7" w:rsidP="000172F7">
      <w:pPr>
        <w:rPr>
          <w:szCs w:val="18"/>
        </w:rPr>
      </w:pPr>
      <w:r w:rsidRPr="00CB7026">
        <w:rPr>
          <w:rFonts w:hint="eastAsia"/>
          <w:szCs w:val="18"/>
        </w:rPr>
        <w:t>0.</w:t>
      </w:r>
      <w:r w:rsidRPr="00CB7026">
        <w:rPr>
          <w:szCs w:val="18"/>
        </w:rPr>
        <w:t>2</w:t>
      </w:r>
      <w:r w:rsidRPr="00CB7026">
        <w:rPr>
          <w:rFonts w:hint="eastAsia"/>
          <w:szCs w:val="18"/>
        </w:rPr>
        <w:t>.1.1</w:t>
      </w:r>
      <w:r w:rsidRPr="00CB7026">
        <w:rPr>
          <w:rFonts w:hint="eastAsia"/>
          <w:szCs w:val="18"/>
        </w:rPr>
        <w:tab/>
      </w:r>
      <w:r w:rsidRPr="00CB7026">
        <w:rPr>
          <w:rFonts w:hint="eastAsia"/>
          <w:szCs w:val="18"/>
        </w:rPr>
        <w:tab/>
      </w:r>
      <w:r w:rsidRPr="00CB7026">
        <w:rPr>
          <w:rFonts w:hint="eastAsia"/>
          <w:szCs w:val="18"/>
        </w:rPr>
        <w:tab/>
        <w:t xml:space="preserve">C# 2015 </w:t>
      </w:r>
      <w:r w:rsidRPr="00CB7026">
        <w:rPr>
          <w:rFonts w:hint="eastAsia"/>
          <w:szCs w:val="18"/>
        </w:rPr>
        <w:t>へ移植</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rFonts w:hint="eastAsia"/>
          <w:szCs w:val="18"/>
        </w:rPr>
        <w:t>12/05/2015</w:t>
      </w:r>
      <w:r w:rsidRPr="00CB7026">
        <w:rPr>
          <w:rFonts w:hint="eastAsia"/>
          <w:szCs w:val="18"/>
        </w:rPr>
        <w:tab/>
        <w:t>H.G</w:t>
      </w:r>
      <w:r w:rsidRPr="00CB7026">
        <w:rPr>
          <w:szCs w:val="18"/>
        </w:rPr>
        <w:t>.</w:t>
      </w:r>
    </w:p>
    <w:p w:rsidR="000172F7" w:rsidRPr="00CB7026" w:rsidRDefault="000172F7" w:rsidP="000172F7">
      <w:pPr>
        <w:rPr>
          <w:szCs w:val="18"/>
        </w:rPr>
      </w:pPr>
      <w:r w:rsidRPr="00CB7026">
        <w:rPr>
          <w:rFonts w:hint="eastAsia"/>
          <w:szCs w:val="18"/>
        </w:rPr>
        <w:t>0.</w:t>
      </w:r>
      <w:r w:rsidRPr="00CB7026">
        <w:rPr>
          <w:szCs w:val="18"/>
        </w:rPr>
        <w:t>3</w:t>
      </w:r>
      <w:r w:rsidRPr="00CB7026">
        <w:rPr>
          <w:rFonts w:hint="eastAsia"/>
          <w:szCs w:val="18"/>
        </w:rPr>
        <w:t>.1.1</w:t>
      </w:r>
      <w:r w:rsidRPr="00CB7026">
        <w:rPr>
          <w:rFonts w:hint="eastAsia"/>
          <w:szCs w:val="18"/>
        </w:rPr>
        <w:tab/>
      </w:r>
      <w:r w:rsidRPr="00CB7026">
        <w:rPr>
          <w:rFonts w:hint="eastAsia"/>
          <w:szCs w:val="18"/>
        </w:rPr>
        <w:tab/>
      </w:r>
      <w:r w:rsidRPr="00CB7026">
        <w:rPr>
          <w:rFonts w:hint="eastAsia"/>
          <w:szCs w:val="18"/>
        </w:rPr>
        <w:tab/>
      </w:r>
      <w:r w:rsidRPr="00CB7026">
        <w:rPr>
          <w:rFonts w:ascii="Trebuchet MS" w:hAnsi="Trebuchet MS"/>
          <w:color w:val="111111"/>
          <w:szCs w:val="18"/>
        </w:rPr>
        <w:t xml:space="preserve">FPC version 3.0.0 </w:t>
      </w:r>
      <w:r w:rsidRPr="00CB7026">
        <w:rPr>
          <w:rFonts w:hint="eastAsia"/>
          <w:szCs w:val="18"/>
        </w:rPr>
        <w:t>へ移植</w:t>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rFonts w:hint="eastAsia"/>
          <w:szCs w:val="18"/>
        </w:rPr>
        <w:t>04/30/2015</w:t>
      </w:r>
      <w:r w:rsidRPr="00CB7026">
        <w:rPr>
          <w:rFonts w:hint="eastAsia"/>
          <w:szCs w:val="18"/>
        </w:rPr>
        <w:tab/>
        <w:t>H.G</w:t>
      </w:r>
      <w:r w:rsidRPr="00CB7026">
        <w:rPr>
          <w:szCs w:val="18"/>
        </w:rPr>
        <w:t>.</w:t>
      </w:r>
    </w:p>
    <w:p w:rsidR="000569AA" w:rsidRPr="00CB7026" w:rsidRDefault="000569AA" w:rsidP="000569AA">
      <w:pPr>
        <w:rPr>
          <w:szCs w:val="18"/>
        </w:rPr>
      </w:pPr>
      <w:r w:rsidRPr="00CB7026">
        <w:rPr>
          <w:rFonts w:hint="eastAsia"/>
          <w:szCs w:val="18"/>
        </w:rPr>
        <w:t>0.3.1.5</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修正（</w:t>
      </w:r>
      <w:r w:rsidRPr="00CB7026">
        <w:rPr>
          <w:rFonts w:hint="eastAsia"/>
          <w:szCs w:val="18"/>
        </w:rPr>
        <w:t>Lib</w:t>
      </w:r>
      <w:r w:rsidRPr="00CB7026">
        <w:rPr>
          <w:rFonts w:hint="eastAsia"/>
          <w:szCs w:val="18"/>
        </w:rPr>
        <w:t>変換時の不正文字列を修正</w:t>
      </w:r>
      <w:r w:rsidR="000172F7" w:rsidRPr="00CB7026">
        <w:rPr>
          <w:rFonts w:hint="eastAsia"/>
          <w:szCs w:val="18"/>
        </w:rPr>
        <w:t>、非処理文字列をハイライト表示</w:t>
      </w:r>
      <w:r w:rsidRPr="00CB7026">
        <w:rPr>
          <w:rFonts w:hint="eastAsia"/>
          <w:szCs w:val="18"/>
        </w:rPr>
        <w:t>）</w:t>
      </w:r>
      <w:r w:rsidR="000172F7" w:rsidRPr="00CB7026">
        <w:rPr>
          <w:szCs w:val="18"/>
        </w:rPr>
        <w:tab/>
      </w:r>
      <w:r w:rsidR="000172F7" w:rsidRPr="00CB7026">
        <w:rPr>
          <w:szCs w:val="18"/>
        </w:rPr>
        <w:tab/>
      </w:r>
      <w:r w:rsidRPr="00CB7026">
        <w:rPr>
          <w:rFonts w:hint="eastAsia"/>
          <w:szCs w:val="18"/>
        </w:rPr>
        <w:t xml:space="preserve">　　　</w:t>
      </w:r>
      <w:r w:rsidRPr="00CB7026">
        <w:rPr>
          <w:rFonts w:hint="eastAsia"/>
          <w:szCs w:val="18"/>
        </w:rPr>
        <w:t>06/11/2016</w:t>
      </w:r>
      <w:r w:rsidRPr="00CB7026">
        <w:rPr>
          <w:rFonts w:hint="eastAsia"/>
          <w:szCs w:val="18"/>
        </w:rPr>
        <w:tab/>
        <w:t>H.G</w:t>
      </w:r>
      <w:r w:rsidR="000172F7" w:rsidRPr="00CB7026">
        <w:rPr>
          <w:szCs w:val="18"/>
        </w:rPr>
        <w:t>.</w:t>
      </w:r>
    </w:p>
    <w:p w:rsidR="000569AA" w:rsidRPr="00CB7026" w:rsidRDefault="000569AA" w:rsidP="000569AA">
      <w:pPr>
        <w:rPr>
          <w:szCs w:val="18"/>
        </w:rPr>
      </w:pPr>
      <w:r w:rsidRPr="00CB7026">
        <w:rPr>
          <w:rFonts w:hint="eastAsia"/>
          <w:szCs w:val="18"/>
        </w:rPr>
        <w:t>0.3.2.1</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追加（</w:t>
      </w:r>
      <w:r w:rsidR="000172F7" w:rsidRPr="00CB7026">
        <w:rPr>
          <w:rFonts w:hint="eastAsia"/>
          <w:szCs w:val="18"/>
        </w:rPr>
        <w:t>グラフィック表示、デバイスの新規作成、多言語対応</w:t>
      </w:r>
      <w:r w:rsidRPr="00CB7026">
        <w:rPr>
          <w:rFonts w:hint="eastAsia"/>
          <w:szCs w:val="18"/>
        </w:rPr>
        <w:t xml:space="preserve">）　</w:t>
      </w:r>
      <w:r w:rsidR="000172F7" w:rsidRPr="00CB7026">
        <w:rPr>
          <w:szCs w:val="18"/>
        </w:rPr>
        <w:tab/>
      </w:r>
      <w:r w:rsidR="000172F7" w:rsidRPr="00CB7026">
        <w:rPr>
          <w:szCs w:val="18"/>
        </w:rPr>
        <w:tab/>
      </w:r>
      <w:r w:rsidRPr="00CB7026">
        <w:rPr>
          <w:rFonts w:hint="eastAsia"/>
          <w:szCs w:val="18"/>
        </w:rPr>
        <w:t xml:space="preserve">　　　　　　　</w:t>
      </w:r>
      <w:r w:rsidRPr="00CB7026">
        <w:rPr>
          <w:rFonts w:hint="eastAsia"/>
          <w:szCs w:val="18"/>
        </w:rPr>
        <w:t>0</w:t>
      </w:r>
      <w:r w:rsidR="000172F7" w:rsidRPr="00CB7026">
        <w:rPr>
          <w:rFonts w:hint="eastAsia"/>
          <w:szCs w:val="18"/>
        </w:rPr>
        <w:t>7</w:t>
      </w:r>
      <w:r w:rsidRPr="00CB7026">
        <w:rPr>
          <w:rFonts w:hint="eastAsia"/>
          <w:szCs w:val="18"/>
        </w:rPr>
        <w:t>/1</w:t>
      </w:r>
      <w:r w:rsidR="000172F7" w:rsidRPr="00CB7026">
        <w:rPr>
          <w:rFonts w:hint="eastAsia"/>
          <w:szCs w:val="18"/>
        </w:rPr>
        <w:t>0</w:t>
      </w:r>
      <w:r w:rsidRPr="00CB7026">
        <w:rPr>
          <w:rFonts w:hint="eastAsia"/>
          <w:szCs w:val="18"/>
        </w:rPr>
        <w:t>/2016</w:t>
      </w:r>
      <w:r w:rsidRPr="00CB7026">
        <w:rPr>
          <w:rFonts w:hint="eastAsia"/>
          <w:szCs w:val="18"/>
        </w:rPr>
        <w:tab/>
        <w:t>H.G</w:t>
      </w:r>
      <w:r w:rsidR="000172F7" w:rsidRPr="00CB7026">
        <w:rPr>
          <w:szCs w:val="18"/>
        </w:rPr>
        <w:t>.</w:t>
      </w:r>
    </w:p>
    <w:p w:rsidR="0077636B" w:rsidRPr="00CB7026" w:rsidRDefault="0077636B">
      <w:pPr>
        <w:rPr>
          <w:szCs w:val="18"/>
        </w:rPr>
      </w:pPr>
    </w:p>
    <w:sectPr w:rsidR="0077636B" w:rsidRPr="00CB7026">
      <w:pgSz w:w="11906" w:h="16838" w:code="9"/>
      <w:pgMar w:top="567" w:right="567" w:bottom="567" w:left="851"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2B6" w:rsidRDefault="00AD12B6">
      <w:r>
        <w:separator/>
      </w:r>
    </w:p>
  </w:endnote>
  <w:endnote w:type="continuationSeparator" w:id="0">
    <w:p w:rsidR="00AD12B6" w:rsidRDefault="00AD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PGothic">
    <w:altName w:val="Arial Unicode MS"/>
    <w:panose1 w:val="00000000000000000000"/>
    <w:charset w:val="86"/>
    <w:family w:val="auto"/>
    <w:notTrueType/>
    <w:pitch w:val="default"/>
    <w:sig w:usb0="00000001" w:usb1="080F0000" w:usb2="00000010" w:usb3="00000000" w:csb0="00060000" w:csb1="00000000"/>
  </w:font>
  <w:font w:name="Meiryo UI">
    <w:panose1 w:val="020B0604030504040204"/>
    <w:charset w:val="80"/>
    <w:family w:val="modern"/>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2B6" w:rsidRDefault="00AD12B6">
      <w:r>
        <w:separator/>
      </w:r>
    </w:p>
  </w:footnote>
  <w:footnote w:type="continuationSeparator" w:id="0">
    <w:p w:rsidR="00AD12B6" w:rsidRDefault="00AD1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11FD6"/>
    <w:multiLevelType w:val="hybridMultilevel"/>
    <w:tmpl w:val="FDD8F6DC"/>
    <w:lvl w:ilvl="0" w:tplc="B2329B2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5947467A"/>
    <w:multiLevelType w:val="hybridMultilevel"/>
    <w:tmpl w:val="21727C36"/>
    <w:lvl w:ilvl="0" w:tplc="2724E300">
      <w:start w:val="1"/>
      <w:numFmt w:val="decimal"/>
      <w:lvlText w:val="%1)"/>
      <w:lvlJc w:val="left"/>
      <w:pPr>
        <w:ind w:left="900" w:hanging="360"/>
      </w:pPr>
      <w:rPr>
        <w:rFonts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2" w15:restartNumberingAfterBreak="0">
    <w:nsid w:val="7C522F75"/>
    <w:multiLevelType w:val="hybridMultilevel"/>
    <w:tmpl w:val="90F8F184"/>
    <w:lvl w:ilvl="0" w:tplc="DD827402">
      <w:start w:val="1"/>
      <w:numFmt w:val="bullet"/>
      <w:lvlText w:val=""/>
      <w:lvlJc w:val="left"/>
      <w:pPr>
        <w:tabs>
          <w:tab w:val="num" w:pos="720"/>
        </w:tabs>
        <w:ind w:left="720" w:hanging="360"/>
      </w:pPr>
      <w:rPr>
        <w:rFonts w:ascii="Symbol" w:hAnsi="Symbol" w:hint="default"/>
        <w:sz w:val="20"/>
      </w:rPr>
    </w:lvl>
    <w:lvl w:ilvl="1" w:tplc="DE284D0C" w:tentative="1">
      <w:start w:val="1"/>
      <w:numFmt w:val="bullet"/>
      <w:lvlText w:val="o"/>
      <w:lvlJc w:val="left"/>
      <w:pPr>
        <w:tabs>
          <w:tab w:val="num" w:pos="1440"/>
        </w:tabs>
        <w:ind w:left="1440" w:hanging="360"/>
      </w:pPr>
      <w:rPr>
        <w:rFonts w:ascii="Courier New" w:hAnsi="Courier New" w:hint="default"/>
        <w:sz w:val="20"/>
      </w:rPr>
    </w:lvl>
    <w:lvl w:ilvl="2" w:tplc="24E6166A" w:tentative="1">
      <w:start w:val="1"/>
      <w:numFmt w:val="bullet"/>
      <w:lvlText w:val=""/>
      <w:lvlJc w:val="left"/>
      <w:pPr>
        <w:tabs>
          <w:tab w:val="num" w:pos="2160"/>
        </w:tabs>
        <w:ind w:left="2160" w:hanging="360"/>
      </w:pPr>
      <w:rPr>
        <w:rFonts w:ascii="Wingdings" w:hAnsi="Wingdings" w:hint="default"/>
        <w:sz w:val="20"/>
      </w:rPr>
    </w:lvl>
    <w:lvl w:ilvl="3" w:tplc="3F0ABF7C" w:tentative="1">
      <w:start w:val="1"/>
      <w:numFmt w:val="bullet"/>
      <w:lvlText w:val=""/>
      <w:lvlJc w:val="left"/>
      <w:pPr>
        <w:tabs>
          <w:tab w:val="num" w:pos="2880"/>
        </w:tabs>
        <w:ind w:left="2880" w:hanging="360"/>
      </w:pPr>
      <w:rPr>
        <w:rFonts w:ascii="Wingdings" w:hAnsi="Wingdings" w:hint="default"/>
        <w:sz w:val="20"/>
      </w:rPr>
    </w:lvl>
    <w:lvl w:ilvl="4" w:tplc="7834DCE4" w:tentative="1">
      <w:start w:val="1"/>
      <w:numFmt w:val="bullet"/>
      <w:lvlText w:val=""/>
      <w:lvlJc w:val="left"/>
      <w:pPr>
        <w:tabs>
          <w:tab w:val="num" w:pos="3600"/>
        </w:tabs>
        <w:ind w:left="3600" w:hanging="360"/>
      </w:pPr>
      <w:rPr>
        <w:rFonts w:ascii="Wingdings" w:hAnsi="Wingdings" w:hint="default"/>
        <w:sz w:val="20"/>
      </w:rPr>
    </w:lvl>
    <w:lvl w:ilvl="5" w:tplc="B678AEB2" w:tentative="1">
      <w:start w:val="1"/>
      <w:numFmt w:val="bullet"/>
      <w:lvlText w:val=""/>
      <w:lvlJc w:val="left"/>
      <w:pPr>
        <w:tabs>
          <w:tab w:val="num" w:pos="4320"/>
        </w:tabs>
        <w:ind w:left="4320" w:hanging="360"/>
      </w:pPr>
      <w:rPr>
        <w:rFonts w:ascii="Wingdings" w:hAnsi="Wingdings" w:hint="default"/>
        <w:sz w:val="20"/>
      </w:rPr>
    </w:lvl>
    <w:lvl w:ilvl="6" w:tplc="52B66938" w:tentative="1">
      <w:start w:val="1"/>
      <w:numFmt w:val="bullet"/>
      <w:lvlText w:val=""/>
      <w:lvlJc w:val="left"/>
      <w:pPr>
        <w:tabs>
          <w:tab w:val="num" w:pos="5040"/>
        </w:tabs>
        <w:ind w:left="5040" w:hanging="360"/>
      </w:pPr>
      <w:rPr>
        <w:rFonts w:ascii="Wingdings" w:hAnsi="Wingdings" w:hint="default"/>
        <w:sz w:val="20"/>
      </w:rPr>
    </w:lvl>
    <w:lvl w:ilvl="7" w:tplc="0BA4EA68" w:tentative="1">
      <w:start w:val="1"/>
      <w:numFmt w:val="bullet"/>
      <w:lvlText w:val=""/>
      <w:lvlJc w:val="left"/>
      <w:pPr>
        <w:tabs>
          <w:tab w:val="num" w:pos="5760"/>
        </w:tabs>
        <w:ind w:left="5760" w:hanging="360"/>
      </w:pPr>
      <w:rPr>
        <w:rFonts w:ascii="Wingdings" w:hAnsi="Wingdings" w:hint="default"/>
        <w:sz w:val="20"/>
      </w:rPr>
    </w:lvl>
    <w:lvl w:ilvl="8" w:tplc="5B8EDD8C"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ja-JP" w:vendorID="64" w:dllVersion="131078" w:nlCheck="1" w:checkStyle="1"/>
  <w:attachedTemplate r:id="rId1"/>
  <w:defaultTabStop w:val="180"/>
  <w:drawingGridVerticalSpacing w:val="143"/>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14"/>
    <w:rsid w:val="00014A1D"/>
    <w:rsid w:val="000172F7"/>
    <w:rsid w:val="0001731C"/>
    <w:rsid w:val="00031E45"/>
    <w:rsid w:val="000569AA"/>
    <w:rsid w:val="000676C5"/>
    <w:rsid w:val="0012297C"/>
    <w:rsid w:val="00156EE5"/>
    <w:rsid w:val="001D2BC2"/>
    <w:rsid w:val="002A1269"/>
    <w:rsid w:val="002D730B"/>
    <w:rsid w:val="002E113D"/>
    <w:rsid w:val="002E5957"/>
    <w:rsid w:val="00316A94"/>
    <w:rsid w:val="0032736C"/>
    <w:rsid w:val="00356FC2"/>
    <w:rsid w:val="003C4750"/>
    <w:rsid w:val="00432A89"/>
    <w:rsid w:val="00495691"/>
    <w:rsid w:val="004A22E5"/>
    <w:rsid w:val="00593929"/>
    <w:rsid w:val="00596A1F"/>
    <w:rsid w:val="005E63BB"/>
    <w:rsid w:val="006646EF"/>
    <w:rsid w:val="00745BFA"/>
    <w:rsid w:val="007652A2"/>
    <w:rsid w:val="0077636B"/>
    <w:rsid w:val="007F1583"/>
    <w:rsid w:val="00844E8F"/>
    <w:rsid w:val="00970422"/>
    <w:rsid w:val="00986FC1"/>
    <w:rsid w:val="009F7707"/>
    <w:rsid w:val="00A04F34"/>
    <w:rsid w:val="00A64E17"/>
    <w:rsid w:val="00A77B83"/>
    <w:rsid w:val="00A96F3F"/>
    <w:rsid w:val="00AD12B6"/>
    <w:rsid w:val="00AF2FBB"/>
    <w:rsid w:val="00B0227D"/>
    <w:rsid w:val="00B82214"/>
    <w:rsid w:val="00BB71CD"/>
    <w:rsid w:val="00BC36BA"/>
    <w:rsid w:val="00BD73F4"/>
    <w:rsid w:val="00C749CE"/>
    <w:rsid w:val="00CB2C03"/>
    <w:rsid w:val="00CB4A99"/>
    <w:rsid w:val="00CB7026"/>
    <w:rsid w:val="00D11726"/>
    <w:rsid w:val="00D35533"/>
    <w:rsid w:val="00D64288"/>
    <w:rsid w:val="00D67173"/>
    <w:rsid w:val="00DB371D"/>
    <w:rsid w:val="00DC4B6C"/>
    <w:rsid w:val="00DE0E97"/>
    <w:rsid w:val="00E21EB0"/>
    <w:rsid w:val="00E32861"/>
    <w:rsid w:val="00E647D0"/>
    <w:rsid w:val="00F30140"/>
    <w:rsid w:val="00F4445F"/>
    <w:rsid w:val="00F84671"/>
    <w:rsid w:val="00F938CC"/>
    <w:rsid w:val="00F95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3242105E-3666-4FDC-800A-FAAB1385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Lucida Console" w:eastAsia="ＭＳ ゴシック" w:hAnsi="Lucida Console"/>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paragraph" w:styleId="a6">
    <w:name w:val="footnote text"/>
    <w:basedOn w:val="a"/>
    <w:semiHidden/>
    <w:pPr>
      <w:snapToGrid w:val="0"/>
      <w:jc w:val="left"/>
    </w:pPr>
  </w:style>
  <w:style w:type="character" w:styleId="a7">
    <w:name w:val="footnote reference"/>
    <w:semiHidden/>
    <w:rPr>
      <w:vertAlign w:val="superscript"/>
    </w:rPr>
  </w:style>
  <w:style w:type="character" w:customStyle="1" w:styleId="st1">
    <w:name w:val="st1"/>
    <w:rsid w:val="00F4445F"/>
  </w:style>
  <w:style w:type="paragraph" w:styleId="a8">
    <w:name w:val="List Paragraph"/>
    <w:basedOn w:val="a"/>
    <w:uiPriority w:val="34"/>
    <w:qFormat/>
    <w:rsid w:val="001D2B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efaul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EBA1-B97E-4956-93D8-1A07BBB2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203</TotalTime>
  <Pages>11</Pages>
  <Words>1435</Words>
  <Characters>8186</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KiCAD_ComponentUtility-J</vt:lpstr>
      <vt:lpstr>平成</vt:lpstr>
    </vt:vector>
  </TitlesOfParts>
  <Company>Private</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KiCAD_ComponentUtility-J</dc:title>
  <dc:subject/>
  <dc:creator>starfort@nifty.com</dc:creator>
  <cp:keywords/>
  <cp:revision>15</cp:revision>
  <cp:lastPrinted>2016-06-20T10:06:00Z</cp:lastPrinted>
  <dcterms:created xsi:type="dcterms:W3CDTF">2016-06-18T14:08:00Z</dcterms:created>
  <dcterms:modified xsi:type="dcterms:W3CDTF">2016-06-21T03:49:00Z</dcterms:modified>
</cp:coreProperties>
</file>