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9E5ECD" w14:textId="0101F389" w:rsidR="001B05B2" w:rsidRDefault="00DA12D5" w:rsidP="001B05B2">
      <w:pPr>
        <w:pStyle w:val="Title"/>
      </w:pPr>
      <w:r>
        <w:t>Midterm</w:t>
      </w:r>
    </w:p>
    <w:p w14:paraId="72A7B922" w14:textId="77777777" w:rsidR="001B05B2" w:rsidRDefault="001B05B2" w:rsidP="001B05B2">
      <w:pPr>
        <w:pStyle w:val="Subtitle"/>
      </w:pPr>
      <w:r>
        <w:t>STAT 218</w:t>
      </w:r>
    </w:p>
    <w:p w14:paraId="27764550" w14:textId="77777777" w:rsidR="001B05B2" w:rsidRDefault="001B05B2" w:rsidP="001B05B2">
      <w:pPr>
        <w:jc w:val="right"/>
      </w:pPr>
      <w:r>
        <w:t>Name: _________________________</w:t>
      </w:r>
    </w:p>
    <w:p w14:paraId="7F4DE08E" w14:textId="77777777" w:rsidR="001B05B2" w:rsidRDefault="001B05B2" w:rsidP="001B05B2">
      <w:pPr>
        <w:jc w:val="right"/>
      </w:pPr>
    </w:p>
    <w:p w14:paraId="753E36D8" w14:textId="77777777" w:rsidR="005F29EB" w:rsidRDefault="005F29EB" w:rsidP="005F29EB">
      <w:pPr>
        <w:pStyle w:val="Heading1"/>
      </w:pPr>
      <w:r>
        <w:t>Instructions</w:t>
      </w:r>
    </w:p>
    <w:p w14:paraId="6ECAEAE9" w14:textId="77777777" w:rsidR="005F29EB" w:rsidRPr="004D0256" w:rsidRDefault="005F29EB" w:rsidP="005F29EB"/>
    <w:p w14:paraId="79A2E2F4" w14:textId="77777777" w:rsidR="005F29EB" w:rsidRDefault="005F29EB" w:rsidP="005F29EB">
      <w:pPr>
        <w:pStyle w:val="ListParagraph"/>
        <w:numPr>
          <w:ilvl w:val="0"/>
          <w:numId w:val="1"/>
        </w:numPr>
      </w:pPr>
      <w:r>
        <w:t>You have the entire class period to complete this exam.</w:t>
      </w:r>
    </w:p>
    <w:p w14:paraId="1D3052E9" w14:textId="77777777" w:rsidR="005F29EB" w:rsidRDefault="005F29EB" w:rsidP="005F29EB"/>
    <w:p w14:paraId="61E9881D" w14:textId="77777777" w:rsidR="005F29EB" w:rsidRDefault="005F29EB" w:rsidP="005F29EB">
      <w:pPr>
        <w:pStyle w:val="ListParagraph"/>
        <w:numPr>
          <w:ilvl w:val="0"/>
          <w:numId w:val="1"/>
        </w:numPr>
      </w:pPr>
      <w:r>
        <w:t>You are not permitted to use your notes, computer, or classmates. Cheating will result in a failing grade for the exam.</w:t>
      </w:r>
    </w:p>
    <w:p w14:paraId="5717A7B6" w14:textId="77777777" w:rsidR="005F29EB" w:rsidRDefault="005F29EB" w:rsidP="005F29EB">
      <w:pPr>
        <w:pStyle w:val="ListParagraph"/>
      </w:pPr>
    </w:p>
    <w:p w14:paraId="4189CF87" w14:textId="77777777" w:rsidR="005F29EB" w:rsidRDefault="005F29EB" w:rsidP="005F29EB">
      <w:pPr>
        <w:pStyle w:val="ListParagraph"/>
        <w:numPr>
          <w:ilvl w:val="0"/>
          <w:numId w:val="1"/>
        </w:numPr>
      </w:pPr>
      <w:r>
        <w:t xml:space="preserve"> A formula sheet is provided on the last page.</w:t>
      </w:r>
    </w:p>
    <w:p w14:paraId="10F32B91" w14:textId="77777777" w:rsidR="0067562D" w:rsidRDefault="0067562D" w:rsidP="0067562D">
      <w:pPr>
        <w:pStyle w:val="ListParagraph"/>
      </w:pPr>
    </w:p>
    <w:p w14:paraId="052253BD" w14:textId="0D61D2C2" w:rsidR="0067562D" w:rsidRDefault="0067562D" w:rsidP="005F29EB">
      <w:pPr>
        <w:pStyle w:val="ListParagraph"/>
        <w:numPr>
          <w:ilvl w:val="0"/>
          <w:numId w:val="1"/>
        </w:numPr>
      </w:pPr>
      <w:r>
        <w:t xml:space="preserve">There are </w:t>
      </w:r>
      <w:r w:rsidR="008B6146">
        <w:t>39 points on this exam</w:t>
      </w:r>
    </w:p>
    <w:p w14:paraId="5EEB42C9" w14:textId="77777777" w:rsidR="005F29EB" w:rsidRDefault="005F29EB" w:rsidP="005F29EB"/>
    <w:p w14:paraId="026E0392" w14:textId="77777777" w:rsidR="005F29EB" w:rsidRDefault="005F29EB" w:rsidP="005F29EB">
      <w:pPr>
        <w:pStyle w:val="ListParagraph"/>
        <w:numPr>
          <w:ilvl w:val="0"/>
          <w:numId w:val="1"/>
        </w:numPr>
      </w:pPr>
      <w:r>
        <w:t>If you have questions regarding what the question is asking, you may ask your instructor. However, your instructor will not assist in answering any questions.</w:t>
      </w:r>
    </w:p>
    <w:p w14:paraId="518BB6C1" w14:textId="77777777" w:rsidR="005F29EB" w:rsidRDefault="005F29EB" w:rsidP="005F29EB"/>
    <w:p w14:paraId="69ACA743" w14:textId="710513D3" w:rsidR="005F29EB" w:rsidRDefault="005F29E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AD669AE" w14:textId="19F76919" w:rsidR="001B05B2" w:rsidRDefault="005F29EB" w:rsidP="005F29EB">
      <w:pPr>
        <w:pStyle w:val="Heading1"/>
      </w:pPr>
      <w:r>
        <w:lastRenderedPageBreak/>
        <w:t>Part 1</w:t>
      </w:r>
      <w:r w:rsidR="007718B2">
        <w:t xml:space="preserve"> (1 pt for each question)</w:t>
      </w:r>
    </w:p>
    <w:p w14:paraId="5C11DE68" w14:textId="1F22A4B0" w:rsidR="005F29EB" w:rsidRPr="0080549F" w:rsidRDefault="005F29EB" w:rsidP="005F29EB">
      <w:pPr>
        <w:rPr>
          <w:b/>
          <w:bCs/>
        </w:rPr>
      </w:pPr>
      <w:r w:rsidRPr="0080549F">
        <w:rPr>
          <w:b/>
          <w:bCs/>
        </w:rPr>
        <w:t>Identify the following variables as categorical or quantitative.</w:t>
      </w:r>
    </w:p>
    <w:p w14:paraId="157F0774" w14:textId="454DA470" w:rsidR="005F29EB" w:rsidRDefault="005F29EB" w:rsidP="005F29EB"/>
    <w:p w14:paraId="4EAA3879" w14:textId="0F100A0D" w:rsidR="005F29EB" w:rsidRDefault="005F29EB" w:rsidP="005C6F6E">
      <w:pPr>
        <w:pStyle w:val="ListParagraph"/>
        <w:numPr>
          <w:ilvl w:val="0"/>
          <w:numId w:val="2"/>
        </w:numPr>
        <w:spacing w:line="480" w:lineRule="auto"/>
      </w:pPr>
      <w:r>
        <w:t>Number of leaves on oak trees ____________________</w:t>
      </w:r>
    </w:p>
    <w:p w14:paraId="1E9EB12D" w14:textId="784AA4F7" w:rsidR="005F29EB" w:rsidRDefault="005F29EB" w:rsidP="005C6F6E">
      <w:pPr>
        <w:pStyle w:val="ListParagraph"/>
        <w:numPr>
          <w:ilvl w:val="0"/>
          <w:numId w:val="2"/>
        </w:numPr>
        <w:spacing w:line="480" w:lineRule="auto"/>
      </w:pPr>
      <w:r>
        <w:t>Color of front doors in a certain city ____________________</w:t>
      </w:r>
    </w:p>
    <w:p w14:paraId="62A78CC4" w14:textId="3F01DC3F" w:rsidR="005F29EB" w:rsidRDefault="005F29EB" w:rsidP="005C6F6E">
      <w:pPr>
        <w:pStyle w:val="ListParagraph"/>
        <w:numPr>
          <w:ilvl w:val="0"/>
          <w:numId w:val="2"/>
        </w:numPr>
        <w:spacing w:line="480" w:lineRule="auto"/>
      </w:pPr>
      <w:r>
        <w:t xml:space="preserve">Hours until a model of lightbulb </w:t>
      </w:r>
      <w:r w:rsidR="009D14DE">
        <w:t>burns out ____________________</w:t>
      </w:r>
    </w:p>
    <w:p w14:paraId="676CD069" w14:textId="052275A2" w:rsidR="000F17DC" w:rsidRDefault="009D14DE" w:rsidP="005C6F6E">
      <w:pPr>
        <w:pStyle w:val="ListParagraph"/>
        <w:numPr>
          <w:ilvl w:val="0"/>
          <w:numId w:val="2"/>
        </w:numPr>
        <w:spacing w:line="480" w:lineRule="auto"/>
      </w:pPr>
      <w:r>
        <w:t>Brand of car ____________________</w:t>
      </w:r>
    </w:p>
    <w:p w14:paraId="6B90E6D3" w14:textId="132528AA" w:rsidR="000F17DC" w:rsidRPr="0080549F" w:rsidRDefault="00325DA3" w:rsidP="000F17DC">
      <w:pPr>
        <w:rPr>
          <w:b/>
          <w:bCs/>
        </w:rPr>
      </w:pPr>
      <w:r w:rsidRPr="0080549F">
        <w:rPr>
          <w:b/>
          <w:bCs/>
        </w:rPr>
        <w:t xml:space="preserve">For the following plots, identify </w:t>
      </w:r>
      <w:r w:rsidR="0013671B" w:rsidRPr="0080549F">
        <w:rPr>
          <w:b/>
          <w:bCs/>
        </w:rPr>
        <w:t>the skewness</w:t>
      </w:r>
      <w:r w:rsidR="00CB5B89">
        <w:rPr>
          <w:b/>
          <w:bCs/>
        </w:rPr>
        <w:t xml:space="preserve"> (left, right, symmetric)</w:t>
      </w:r>
      <w:r w:rsidR="0013671B" w:rsidRPr="0080549F">
        <w:rPr>
          <w:b/>
          <w:bCs/>
        </w:rPr>
        <w:t xml:space="preserve"> for questions 5-7</w:t>
      </w:r>
      <w:r w:rsidR="00556A32">
        <w:rPr>
          <w:b/>
          <w:bCs/>
        </w:rPr>
        <w:t>.</w:t>
      </w:r>
    </w:p>
    <w:p w14:paraId="3F7C0179" w14:textId="13514D09" w:rsidR="0013671B" w:rsidRDefault="0013671B" w:rsidP="000F17DC"/>
    <w:p w14:paraId="7FAF1A6C" w14:textId="5C828B37" w:rsidR="0013671B" w:rsidRDefault="0013671B" w:rsidP="00CB5B89">
      <w:pPr>
        <w:jc w:val="center"/>
      </w:pPr>
      <w:r w:rsidRPr="0013671B">
        <w:rPr>
          <w:noProof/>
        </w:rPr>
        <w:drawing>
          <wp:inline distT="0" distB="0" distL="0" distR="0" wp14:anchorId="4EC91862" wp14:editId="4095D696">
            <wp:extent cx="4492101" cy="2246051"/>
            <wp:effectExtent l="0" t="0" r="3810" b="1905"/>
            <wp:docPr id="1" name="Picture 1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hist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9088" cy="225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CAC9" w14:textId="77777777" w:rsidR="00CB5B89" w:rsidRDefault="00CB5B89" w:rsidP="00CB5B89">
      <w:pPr>
        <w:jc w:val="center"/>
      </w:pPr>
    </w:p>
    <w:p w14:paraId="574B4FDC" w14:textId="21129321" w:rsidR="0013671B" w:rsidRDefault="0013671B" w:rsidP="004639B4">
      <w:pPr>
        <w:pStyle w:val="ListParagraph"/>
        <w:numPr>
          <w:ilvl w:val="0"/>
          <w:numId w:val="2"/>
        </w:numPr>
        <w:spacing w:line="480" w:lineRule="auto"/>
      </w:pPr>
      <w:r>
        <w:t>Plot 1</w:t>
      </w:r>
      <w:r w:rsidR="00162ABF">
        <w:t xml:space="preserve"> ____________________</w:t>
      </w:r>
    </w:p>
    <w:p w14:paraId="3342DB55" w14:textId="6E9A0F6E" w:rsidR="0013671B" w:rsidRDefault="0013671B" w:rsidP="004639B4">
      <w:pPr>
        <w:pStyle w:val="ListParagraph"/>
        <w:numPr>
          <w:ilvl w:val="0"/>
          <w:numId w:val="2"/>
        </w:numPr>
        <w:spacing w:line="480" w:lineRule="auto"/>
      </w:pPr>
      <w:r>
        <w:t>Plot 2</w:t>
      </w:r>
      <w:r w:rsidR="00162ABF">
        <w:t xml:space="preserve"> ____________________</w:t>
      </w:r>
    </w:p>
    <w:p w14:paraId="00CDE133" w14:textId="5FE71194" w:rsidR="0013671B" w:rsidRDefault="0013671B" w:rsidP="004639B4">
      <w:pPr>
        <w:pStyle w:val="ListParagraph"/>
        <w:numPr>
          <w:ilvl w:val="0"/>
          <w:numId w:val="2"/>
        </w:numPr>
        <w:spacing w:line="480" w:lineRule="auto"/>
      </w:pPr>
      <w:r>
        <w:t>Plot 3</w:t>
      </w:r>
      <w:r w:rsidR="00162ABF">
        <w:t xml:space="preserve"> ____________________</w:t>
      </w:r>
    </w:p>
    <w:p w14:paraId="3E9A51D4" w14:textId="2086BD32" w:rsidR="00162ABF" w:rsidRPr="00CB617E" w:rsidRDefault="00CB617E" w:rsidP="00162ABF">
      <w:pPr>
        <w:rPr>
          <w:b/>
          <w:bCs/>
        </w:rPr>
      </w:pPr>
      <w:r w:rsidRPr="00CB617E">
        <w:rPr>
          <w:b/>
          <w:bCs/>
        </w:rPr>
        <w:t>Fill in the following table with the correct symbol notation</w:t>
      </w:r>
      <w:r w:rsidR="00CB5B89">
        <w:rPr>
          <w:b/>
          <w:bCs/>
        </w:rPr>
        <w:t xml:space="preserve"> ( </w:t>
      </w:r>
      <m:oMath>
        <m:acc>
          <m:accPr>
            <m:chr m:val="̅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acc>
      </m:oMath>
      <w:r w:rsidR="00CB5B89">
        <w:rPr>
          <w:b/>
          <w:bCs/>
        </w:rPr>
        <w:t>,  </w:t>
      </w:r>
      <m:oMath>
        <m:acc>
          <m:accPr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</m:acc>
      </m:oMath>
      <w:r w:rsidR="00CB5B89">
        <w:rPr>
          <w:b/>
          <w:bCs/>
        </w:rPr>
        <w:t>, µ, π)</w:t>
      </w:r>
      <w:r>
        <w:rPr>
          <w:b/>
          <w:bCs/>
        </w:rPr>
        <w:t>.</w:t>
      </w:r>
      <w:r w:rsidRPr="00CB617E">
        <w:rPr>
          <w:b/>
          <w:bCs/>
        </w:rPr>
        <w:t xml:space="preserve"> </w:t>
      </w:r>
    </w:p>
    <w:p w14:paraId="7EEC8FDD" w14:textId="545801C0" w:rsidR="00CB617E" w:rsidRDefault="00CB617E" w:rsidP="00162ABF"/>
    <w:tbl>
      <w:tblPr>
        <w:tblStyle w:val="TableGrid"/>
        <w:tblW w:w="8815" w:type="dxa"/>
        <w:jc w:val="center"/>
        <w:tblLook w:val="04A0" w:firstRow="1" w:lastRow="0" w:firstColumn="1" w:lastColumn="0" w:noHBand="0" w:noVBand="1"/>
      </w:tblPr>
      <w:tblGrid>
        <w:gridCol w:w="1795"/>
        <w:gridCol w:w="3690"/>
        <w:gridCol w:w="3330"/>
      </w:tblGrid>
      <w:tr w:rsidR="00CB617E" w14:paraId="71FFD4EE" w14:textId="77777777" w:rsidTr="00765EBA">
        <w:trPr>
          <w:trHeight w:val="702"/>
          <w:jc w:val="center"/>
        </w:trPr>
        <w:tc>
          <w:tcPr>
            <w:tcW w:w="1795" w:type="dxa"/>
            <w:vAlign w:val="center"/>
          </w:tcPr>
          <w:p w14:paraId="2C124600" w14:textId="77777777" w:rsidR="00CB617E" w:rsidRPr="00CB617E" w:rsidRDefault="00CB617E" w:rsidP="00CB617E">
            <w:pPr>
              <w:jc w:val="center"/>
              <w:rPr>
                <w:b/>
                <w:bCs/>
              </w:rPr>
            </w:pPr>
          </w:p>
        </w:tc>
        <w:tc>
          <w:tcPr>
            <w:tcW w:w="3690" w:type="dxa"/>
            <w:vAlign w:val="center"/>
          </w:tcPr>
          <w:p w14:paraId="5414443E" w14:textId="0E325807" w:rsidR="00CB617E" w:rsidRPr="00CB617E" w:rsidRDefault="00CB617E" w:rsidP="00CB617E">
            <w:pPr>
              <w:jc w:val="center"/>
              <w:rPr>
                <w:b/>
                <w:bCs/>
              </w:rPr>
            </w:pPr>
            <w:r w:rsidRPr="00CB617E">
              <w:rPr>
                <w:b/>
                <w:bCs/>
              </w:rPr>
              <w:t>Categorical</w:t>
            </w:r>
          </w:p>
        </w:tc>
        <w:tc>
          <w:tcPr>
            <w:tcW w:w="3330" w:type="dxa"/>
            <w:vAlign w:val="center"/>
          </w:tcPr>
          <w:p w14:paraId="288ADAFD" w14:textId="3C9373F6" w:rsidR="00CB617E" w:rsidRPr="00CB617E" w:rsidRDefault="00CB617E" w:rsidP="00CB617E">
            <w:pPr>
              <w:jc w:val="center"/>
              <w:rPr>
                <w:b/>
                <w:bCs/>
              </w:rPr>
            </w:pPr>
            <w:r w:rsidRPr="00CB617E">
              <w:rPr>
                <w:b/>
                <w:bCs/>
              </w:rPr>
              <w:t>Quantitative</w:t>
            </w:r>
          </w:p>
        </w:tc>
      </w:tr>
      <w:tr w:rsidR="00CB617E" w14:paraId="6EFE94B2" w14:textId="77777777" w:rsidTr="00765EBA">
        <w:trPr>
          <w:trHeight w:val="702"/>
          <w:jc w:val="center"/>
        </w:trPr>
        <w:tc>
          <w:tcPr>
            <w:tcW w:w="1795" w:type="dxa"/>
            <w:vAlign w:val="center"/>
          </w:tcPr>
          <w:p w14:paraId="7E989110" w14:textId="418E48F9" w:rsidR="00CB617E" w:rsidRPr="00CB617E" w:rsidRDefault="00CB617E" w:rsidP="00CB617E">
            <w:pPr>
              <w:jc w:val="center"/>
              <w:rPr>
                <w:b/>
                <w:bCs/>
              </w:rPr>
            </w:pPr>
            <w:r w:rsidRPr="00CB617E">
              <w:rPr>
                <w:b/>
                <w:bCs/>
              </w:rPr>
              <w:t>Population</w:t>
            </w:r>
          </w:p>
        </w:tc>
        <w:tc>
          <w:tcPr>
            <w:tcW w:w="3690" w:type="dxa"/>
            <w:vAlign w:val="center"/>
          </w:tcPr>
          <w:p w14:paraId="3E021484" w14:textId="28E205AB" w:rsidR="00CB617E" w:rsidRDefault="00CB617E" w:rsidP="00CB617E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330" w:type="dxa"/>
            <w:vAlign w:val="center"/>
          </w:tcPr>
          <w:p w14:paraId="70D9CF9C" w14:textId="027970AE" w:rsidR="00CB617E" w:rsidRDefault="00CB617E" w:rsidP="00CB617E">
            <w:pPr>
              <w:pStyle w:val="ListParagraph"/>
              <w:numPr>
                <w:ilvl w:val="0"/>
                <w:numId w:val="2"/>
              </w:numPr>
            </w:pPr>
          </w:p>
        </w:tc>
      </w:tr>
      <w:tr w:rsidR="00CB617E" w14:paraId="557273ED" w14:textId="77777777" w:rsidTr="00765EBA">
        <w:trPr>
          <w:trHeight w:val="702"/>
          <w:jc w:val="center"/>
        </w:trPr>
        <w:tc>
          <w:tcPr>
            <w:tcW w:w="1795" w:type="dxa"/>
            <w:vAlign w:val="center"/>
          </w:tcPr>
          <w:p w14:paraId="379B68C6" w14:textId="65633169" w:rsidR="00CB617E" w:rsidRPr="00CB617E" w:rsidRDefault="00CB617E" w:rsidP="00CB617E">
            <w:pPr>
              <w:jc w:val="center"/>
              <w:rPr>
                <w:b/>
                <w:bCs/>
              </w:rPr>
            </w:pPr>
            <w:r w:rsidRPr="00CB617E">
              <w:rPr>
                <w:b/>
                <w:bCs/>
              </w:rPr>
              <w:t>Sample</w:t>
            </w:r>
          </w:p>
        </w:tc>
        <w:tc>
          <w:tcPr>
            <w:tcW w:w="3690" w:type="dxa"/>
            <w:vAlign w:val="center"/>
          </w:tcPr>
          <w:p w14:paraId="600F545C" w14:textId="4D00AE6B" w:rsidR="00CB617E" w:rsidRDefault="00CB617E" w:rsidP="00CB617E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330" w:type="dxa"/>
            <w:vAlign w:val="center"/>
          </w:tcPr>
          <w:p w14:paraId="472444DC" w14:textId="69A51A02" w:rsidR="00CB617E" w:rsidRDefault="00CB617E" w:rsidP="00CB617E">
            <w:pPr>
              <w:pStyle w:val="ListParagraph"/>
              <w:numPr>
                <w:ilvl w:val="0"/>
                <w:numId w:val="2"/>
              </w:numPr>
            </w:pPr>
          </w:p>
        </w:tc>
      </w:tr>
    </w:tbl>
    <w:p w14:paraId="6834D2AB" w14:textId="77777777" w:rsidR="00CB5B89" w:rsidRDefault="00CB5B89" w:rsidP="008C6B3F">
      <w:pPr>
        <w:rPr>
          <w:b/>
          <w:bCs/>
        </w:rPr>
      </w:pPr>
    </w:p>
    <w:p w14:paraId="28C02427" w14:textId="77777777" w:rsidR="00491C6F" w:rsidRDefault="00491C6F" w:rsidP="008C6B3F">
      <w:pPr>
        <w:rPr>
          <w:b/>
          <w:bCs/>
        </w:rPr>
      </w:pPr>
    </w:p>
    <w:p w14:paraId="4F481551" w14:textId="0F14B714" w:rsidR="00CB617E" w:rsidRPr="00AB0BED" w:rsidRDefault="0090622C" w:rsidP="008C6B3F">
      <w:pPr>
        <w:rPr>
          <w:b/>
          <w:bCs/>
        </w:rPr>
      </w:pPr>
      <w:r w:rsidRPr="00AB0BED">
        <w:rPr>
          <w:b/>
          <w:bCs/>
        </w:rPr>
        <w:lastRenderedPageBreak/>
        <w:t>Choose the correct phrase to make the statement true</w:t>
      </w:r>
      <w:r w:rsidR="00076ED5" w:rsidRPr="00AB0BED">
        <w:rPr>
          <w:b/>
          <w:bCs/>
        </w:rPr>
        <w:t>.</w:t>
      </w:r>
    </w:p>
    <w:p w14:paraId="4097BFB4" w14:textId="77777777" w:rsidR="00D671C4" w:rsidRDefault="00D671C4" w:rsidP="008C6B3F"/>
    <w:p w14:paraId="4E35BB39" w14:textId="1C61E174" w:rsidR="00414F19" w:rsidRDefault="00D671C4" w:rsidP="00DC3C72">
      <w:pPr>
        <w:pStyle w:val="ListParagraph"/>
        <w:numPr>
          <w:ilvl w:val="0"/>
          <w:numId w:val="2"/>
        </w:numPr>
      </w:pPr>
      <w:r>
        <w:t xml:space="preserve">When </w:t>
      </w:r>
      <w:r w:rsidR="00A43885">
        <w:t>you</w:t>
      </w:r>
      <w:r w:rsidR="00AB0BED">
        <w:t xml:space="preserve"> fail to reject the null hypothesis, it is possible that there is a </w:t>
      </w:r>
      <w:r w:rsidR="00AB0BED" w:rsidRPr="00997EC9">
        <w:rPr>
          <w:i/>
          <w:iCs/>
        </w:rPr>
        <w:t>(Type I / Type II)</w:t>
      </w:r>
      <w:r w:rsidR="00AB0BED">
        <w:t xml:space="preserve"> error.</w:t>
      </w:r>
    </w:p>
    <w:p w14:paraId="7212D60F" w14:textId="77777777" w:rsidR="00DC3C72" w:rsidRDefault="00DC3C72" w:rsidP="00DC3C72">
      <w:pPr>
        <w:pStyle w:val="ListParagraph"/>
      </w:pPr>
    </w:p>
    <w:p w14:paraId="5C134CA2" w14:textId="61D505CF" w:rsidR="00414F19" w:rsidRDefault="00414F19" w:rsidP="00A43885">
      <w:pPr>
        <w:pStyle w:val="ListParagraph"/>
        <w:numPr>
          <w:ilvl w:val="0"/>
          <w:numId w:val="2"/>
        </w:numPr>
        <w:spacing w:line="480" w:lineRule="auto"/>
      </w:pPr>
      <w:r>
        <w:t xml:space="preserve">A </w:t>
      </w:r>
      <w:r w:rsidR="00997EC9">
        <w:t xml:space="preserve">90% confidence interval has a significance level of </w:t>
      </w:r>
      <w:r w:rsidR="00997EC9" w:rsidRPr="00997EC9">
        <w:rPr>
          <w:i/>
          <w:iCs/>
        </w:rPr>
        <w:t>(0.01 / 0.05 / 0.1)</w:t>
      </w:r>
      <w:r w:rsidR="00997EC9">
        <w:t>.</w:t>
      </w:r>
    </w:p>
    <w:p w14:paraId="444CCBB0" w14:textId="2F3D71EB" w:rsidR="009640CE" w:rsidRDefault="0035386E" w:rsidP="00A43885">
      <w:pPr>
        <w:pStyle w:val="ListParagraph"/>
        <w:numPr>
          <w:ilvl w:val="0"/>
          <w:numId w:val="2"/>
        </w:numPr>
        <w:spacing w:line="480" w:lineRule="auto"/>
      </w:pPr>
      <w:r>
        <w:t xml:space="preserve">A parameter is a </w:t>
      </w:r>
      <w:r w:rsidRPr="0085654F">
        <w:rPr>
          <w:i/>
          <w:iCs/>
        </w:rPr>
        <w:t>(known / unknown)</w:t>
      </w:r>
      <w:r>
        <w:t xml:space="preserve"> value from the </w:t>
      </w:r>
      <w:r w:rsidRPr="0085654F">
        <w:rPr>
          <w:i/>
          <w:iCs/>
        </w:rPr>
        <w:t>(population / sample).</w:t>
      </w:r>
    </w:p>
    <w:p w14:paraId="633265F2" w14:textId="634819A4" w:rsidR="0035386E" w:rsidRDefault="0035386E" w:rsidP="00A43885">
      <w:pPr>
        <w:pStyle w:val="ListParagraph"/>
        <w:numPr>
          <w:ilvl w:val="0"/>
          <w:numId w:val="2"/>
        </w:numPr>
        <w:spacing w:line="480" w:lineRule="auto"/>
      </w:pPr>
      <w:r>
        <w:t xml:space="preserve">A statistic is a </w:t>
      </w:r>
      <w:r w:rsidRPr="0085654F">
        <w:rPr>
          <w:i/>
          <w:iCs/>
        </w:rPr>
        <w:t xml:space="preserve">(known / unknown) </w:t>
      </w:r>
      <w:r>
        <w:t xml:space="preserve">value from the </w:t>
      </w:r>
      <w:r w:rsidRPr="0085654F">
        <w:rPr>
          <w:i/>
          <w:iCs/>
        </w:rPr>
        <w:t>(population / sample).</w:t>
      </w:r>
    </w:p>
    <w:p w14:paraId="3D20A074" w14:textId="6E9C1848" w:rsidR="0035386E" w:rsidRDefault="004B7822" w:rsidP="00A43885">
      <w:pPr>
        <w:pStyle w:val="ListParagraph"/>
        <w:numPr>
          <w:ilvl w:val="0"/>
          <w:numId w:val="2"/>
        </w:numPr>
        <w:spacing w:line="480" w:lineRule="auto"/>
      </w:pPr>
      <w:r>
        <w:t>A p-value will always be a</w:t>
      </w:r>
      <w:r w:rsidR="00625268">
        <w:t xml:space="preserve"> numeric</w:t>
      </w:r>
      <w:r>
        <w:t xml:space="preserve"> value between _____ and _____. </w:t>
      </w:r>
    </w:p>
    <w:p w14:paraId="0C32F2F1" w14:textId="47EDB942" w:rsidR="000D5790" w:rsidRDefault="007718B2" w:rsidP="000D5790">
      <w:pPr>
        <w:rPr>
          <w:b/>
          <w:bCs/>
        </w:rPr>
      </w:pPr>
      <w:r>
        <w:rPr>
          <w:b/>
          <w:bCs/>
        </w:rPr>
        <w:t>Identify whether to</w:t>
      </w:r>
      <w:r w:rsidR="00382A5D" w:rsidRPr="00B1780E">
        <w:rPr>
          <w:b/>
          <w:bCs/>
        </w:rPr>
        <w:t xml:space="preserve"> </w:t>
      </w:r>
      <w:r w:rsidR="00B1780E" w:rsidRPr="00B1780E">
        <w:rPr>
          <w:b/>
          <w:bCs/>
        </w:rPr>
        <w:t xml:space="preserve">Reject (R) or Fail to Reject </w:t>
      </w:r>
      <w:r>
        <w:rPr>
          <w:b/>
          <w:bCs/>
        </w:rPr>
        <w:t>the null hypothesis for the following situations:</w:t>
      </w:r>
    </w:p>
    <w:p w14:paraId="5CA428F4" w14:textId="77777777" w:rsidR="00A07197" w:rsidRDefault="00A07197" w:rsidP="000D5790">
      <w:pPr>
        <w:rPr>
          <w:b/>
          <w:bCs/>
        </w:rPr>
      </w:pPr>
    </w:p>
    <w:p w14:paraId="193CDEB8" w14:textId="53E3235E" w:rsidR="00A07197" w:rsidRDefault="00B439A1" w:rsidP="007718B2">
      <w:pPr>
        <w:pStyle w:val="ListParagraph"/>
        <w:numPr>
          <w:ilvl w:val="0"/>
          <w:numId w:val="2"/>
        </w:numPr>
        <w:spacing w:line="480" w:lineRule="auto"/>
      </w:pPr>
      <w:r>
        <w:t>Calculate a standardized statistic of -1.3 (Reject / Fail to Reject)</w:t>
      </w:r>
    </w:p>
    <w:p w14:paraId="20E1EFB8" w14:textId="6469ADC7" w:rsidR="00B439A1" w:rsidRDefault="00B439A1" w:rsidP="007718B2">
      <w:pPr>
        <w:pStyle w:val="ListParagraph"/>
        <w:numPr>
          <w:ilvl w:val="0"/>
          <w:numId w:val="2"/>
        </w:numPr>
        <w:spacing w:line="480" w:lineRule="auto"/>
      </w:pPr>
      <w:r>
        <w:t>Calculate a standardized statistic of 3.4 (Reject / Fail to Reject)</w:t>
      </w:r>
    </w:p>
    <w:p w14:paraId="3DF47937" w14:textId="320E74E3" w:rsidR="00B439A1" w:rsidRDefault="00650F32" w:rsidP="007718B2">
      <w:pPr>
        <w:pStyle w:val="ListParagraph"/>
        <w:numPr>
          <w:ilvl w:val="0"/>
          <w:numId w:val="2"/>
        </w:numPr>
        <w:spacing w:line="480" w:lineRule="auto"/>
      </w:pPr>
      <w:r>
        <w:t>A p-value of 0.002 with a significance level of 0.05 (Reject / Fail to Reject)</w:t>
      </w:r>
    </w:p>
    <w:p w14:paraId="6F4D30DD" w14:textId="13C0F348" w:rsidR="007718B2" w:rsidRPr="00A07197" w:rsidRDefault="00650F32" w:rsidP="007718B2">
      <w:pPr>
        <w:pStyle w:val="ListParagraph"/>
        <w:numPr>
          <w:ilvl w:val="0"/>
          <w:numId w:val="2"/>
        </w:numPr>
        <w:spacing w:line="480" w:lineRule="auto"/>
      </w:pPr>
      <w:r>
        <w:t>A p-value of 0.</w:t>
      </w:r>
      <w:r w:rsidR="007718B2">
        <w:t>04 with a significance level of 0.01 (Reject / Fail to Reject)</w:t>
      </w:r>
    </w:p>
    <w:p w14:paraId="7158B2E0" w14:textId="72D3380E" w:rsidR="00B1780E" w:rsidRDefault="00B1780E" w:rsidP="000D5790"/>
    <w:p w14:paraId="2C1A5484" w14:textId="77777777" w:rsidR="00B1780E" w:rsidRDefault="00B1780E" w:rsidP="000D5790"/>
    <w:p w14:paraId="3DC89874" w14:textId="77777777" w:rsidR="000D5790" w:rsidRDefault="000D5790" w:rsidP="000D5790"/>
    <w:p w14:paraId="2A2B65C6" w14:textId="556AD644" w:rsidR="00A43885" w:rsidRPr="00A43885" w:rsidRDefault="00A43885" w:rsidP="00B93EA4">
      <w:pPr>
        <w:rPr>
          <w:b/>
          <w:bCs/>
        </w:rPr>
      </w:pPr>
      <w:r w:rsidRPr="00A43885">
        <w:rPr>
          <w:b/>
          <w:bCs/>
        </w:rPr>
        <w:t xml:space="preserve">Use the following scenario for question </w:t>
      </w:r>
      <w:r w:rsidR="0067562D">
        <w:rPr>
          <w:b/>
          <w:bCs/>
        </w:rPr>
        <w:t>21</w:t>
      </w:r>
      <w:r w:rsidRPr="00A43885">
        <w:rPr>
          <w:b/>
          <w:bCs/>
        </w:rPr>
        <w:t>.</w:t>
      </w:r>
    </w:p>
    <w:p w14:paraId="41563778" w14:textId="0432DCD9" w:rsidR="00B93EA4" w:rsidRDefault="00B93EA4" w:rsidP="00B93EA4">
      <w:r>
        <w:t xml:space="preserve">Suppose that a survey </w:t>
      </w:r>
      <w:r w:rsidR="000E7792">
        <w:t>asked</w:t>
      </w:r>
      <w:r>
        <w:t xml:space="preserve"> 100 people </w:t>
      </w:r>
      <w:r w:rsidR="000E7792">
        <w:t xml:space="preserve">approximately how much they spend </w:t>
      </w:r>
      <w:r w:rsidR="005E088B">
        <w:t xml:space="preserve">on vacations. The average was $400 and the standard deviation was </w:t>
      </w:r>
      <w:r w:rsidR="00A9639F">
        <w:t>$</w:t>
      </w:r>
      <w:r w:rsidR="0080117C">
        <w:t xml:space="preserve">30, and the responses were not strongly skewed. </w:t>
      </w:r>
    </w:p>
    <w:p w14:paraId="5899E810" w14:textId="2BEDDB24" w:rsidR="002D722E" w:rsidRDefault="002D722E" w:rsidP="00B93EA4"/>
    <w:p w14:paraId="5EFCBA6F" w14:textId="4691F167" w:rsidR="002D722E" w:rsidRPr="00E31AAF" w:rsidRDefault="002D722E" w:rsidP="002D722E">
      <w:pPr>
        <w:pStyle w:val="ListParagraph"/>
        <w:numPr>
          <w:ilvl w:val="0"/>
          <w:numId w:val="2"/>
        </w:numPr>
      </w:pPr>
      <w:r>
        <w:t xml:space="preserve">Show how </w:t>
      </w:r>
      <w:r w:rsidR="00523E38">
        <w:t>to set up the calculation for the</w:t>
      </w:r>
      <w:r>
        <w:t xml:space="preserve"> </w:t>
      </w:r>
      <w:r w:rsidR="0080117C">
        <w:t xml:space="preserve">standardized statistic. </w:t>
      </w:r>
    </w:p>
    <w:p w14:paraId="78ACDB0E" w14:textId="3BC24AAB" w:rsidR="00E31AAF" w:rsidRDefault="00E31AAF" w:rsidP="00E31AAF"/>
    <w:p w14:paraId="65E643A5" w14:textId="77777777" w:rsidR="00124E40" w:rsidRDefault="00124E40"/>
    <w:p w14:paraId="0D6B63B9" w14:textId="77777777" w:rsidR="00124E40" w:rsidRDefault="00124E40"/>
    <w:p w14:paraId="27B7603C" w14:textId="22B1DC7A" w:rsidR="00E31AAF" w:rsidRDefault="00E31AAF">
      <w:r>
        <w:br w:type="page"/>
      </w:r>
    </w:p>
    <w:p w14:paraId="5BE7F2CA" w14:textId="6CAD5C62" w:rsidR="00E31AAF" w:rsidRDefault="00BE183D" w:rsidP="00BE183D">
      <w:pPr>
        <w:pStyle w:val="Heading1"/>
      </w:pPr>
      <w:r>
        <w:lastRenderedPageBreak/>
        <w:t>Part 2: Scenario</w:t>
      </w:r>
      <w:r w:rsidR="007718B2">
        <w:t xml:space="preserve"> (</w:t>
      </w:r>
      <w:r w:rsidR="004D493F">
        <w:t>3</w:t>
      </w:r>
      <w:r w:rsidR="007718B2">
        <w:t xml:space="preserve"> points for each question)</w:t>
      </w:r>
    </w:p>
    <w:p w14:paraId="0A9C8630" w14:textId="77777777" w:rsidR="00CB5B89" w:rsidRDefault="00CB5B89" w:rsidP="006F6D90"/>
    <w:p w14:paraId="70CD5F05" w14:textId="593D5B22" w:rsidR="006F6D90" w:rsidRPr="000B75CC" w:rsidRDefault="006F6D90" w:rsidP="006F6D90">
      <w:pPr>
        <w:rPr>
          <w:b/>
          <w:bCs/>
        </w:rPr>
      </w:pPr>
      <w:r w:rsidRPr="000B75CC">
        <w:rPr>
          <w:b/>
          <w:bCs/>
        </w:rPr>
        <w:t>Use the following scenario for questions 2</w:t>
      </w:r>
      <w:r w:rsidR="004108A7">
        <w:rPr>
          <w:b/>
          <w:bCs/>
        </w:rPr>
        <w:t>2</w:t>
      </w:r>
      <w:r w:rsidRPr="000B75CC">
        <w:rPr>
          <w:b/>
          <w:bCs/>
        </w:rPr>
        <w:t>-</w:t>
      </w:r>
      <w:r w:rsidR="005E3D28">
        <w:rPr>
          <w:b/>
          <w:bCs/>
        </w:rPr>
        <w:t>2</w:t>
      </w:r>
      <w:r w:rsidR="004108A7">
        <w:rPr>
          <w:b/>
          <w:bCs/>
        </w:rPr>
        <w:t>7</w:t>
      </w:r>
      <w:r w:rsidR="005E3D28">
        <w:rPr>
          <w:b/>
          <w:bCs/>
        </w:rPr>
        <w:t>.</w:t>
      </w:r>
    </w:p>
    <w:p w14:paraId="37A470DD" w14:textId="77777777" w:rsidR="005460AE" w:rsidRDefault="005460AE" w:rsidP="006F6D90"/>
    <w:p w14:paraId="754F3A8F" w14:textId="2848A19B" w:rsidR="005460AE" w:rsidRDefault="005460AE" w:rsidP="006F6D90">
      <w:r>
        <w:t xml:space="preserve">One question on the American Community Survey asks for the time it takes the survey respondent to get to work. For respondents ages 18 to 67 living in Lincoln, NE, </w:t>
      </w:r>
      <w:r w:rsidR="00570AEA">
        <w:t xml:space="preserve">the proportion of 1,218 </w:t>
      </w:r>
      <w:r w:rsidR="006223DF">
        <w:t>respondents</w:t>
      </w:r>
      <w:r w:rsidR="00570AEA">
        <w:t xml:space="preserve"> reporting that they took longer than </w:t>
      </w:r>
      <w:r w:rsidR="006223DF">
        <w:t>20 minutes to get to work was 0.1</w:t>
      </w:r>
      <w:r w:rsidR="00591754">
        <w:t xml:space="preserve">03. You are tasked with investigating if the proportion of people who take longer than </w:t>
      </w:r>
      <w:r w:rsidR="00DE3209">
        <w:t xml:space="preserve">20 minutes to get to work </w:t>
      </w:r>
      <w:r w:rsidR="00E95655">
        <w:t xml:space="preserve">is different than </w:t>
      </w:r>
      <w:r w:rsidR="004108A7">
        <w:t>the historical proportion of 0.</w:t>
      </w:r>
      <w:r w:rsidR="00697195">
        <w:t>0</w:t>
      </w:r>
      <w:r w:rsidR="004108A7">
        <w:t xml:space="preserve">8. </w:t>
      </w:r>
    </w:p>
    <w:p w14:paraId="77BEB446" w14:textId="6A16C77B" w:rsidR="003A4332" w:rsidRDefault="003A4332" w:rsidP="006F6D90"/>
    <w:p w14:paraId="06EFA2D0" w14:textId="6A4F909C" w:rsidR="003A4332" w:rsidRDefault="003A4332" w:rsidP="003A4332">
      <w:pPr>
        <w:pStyle w:val="ListParagraph"/>
        <w:numPr>
          <w:ilvl w:val="0"/>
          <w:numId w:val="2"/>
        </w:numPr>
      </w:pPr>
      <w:r>
        <w:t>Identify the parameter of interest and assign the appropriate symbol.</w:t>
      </w:r>
    </w:p>
    <w:p w14:paraId="5181F5A1" w14:textId="2F1BAD42" w:rsidR="003A4332" w:rsidRDefault="003A4332" w:rsidP="003A4332"/>
    <w:p w14:paraId="53D27A0B" w14:textId="4CA0D342" w:rsidR="003A4332" w:rsidRDefault="003A4332" w:rsidP="003A4332"/>
    <w:p w14:paraId="50D56DF5" w14:textId="26E827D2" w:rsidR="003A4332" w:rsidRDefault="003A4332" w:rsidP="003A4332"/>
    <w:p w14:paraId="334C78A2" w14:textId="17BCB46C" w:rsidR="003A4332" w:rsidRDefault="003A4332" w:rsidP="003A4332"/>
    <w:p w14:paraId="3D625758" w14:textId="38015B80" w:rsidR="003A4332" w:rsidRDefault="007D2A06" w:rsidP="007D2A06">
      <w:pPr>
        <w:tabs>
          <w:tab w:val="left" w:pos="2437"/>
        </w:tabs>
      </w:pPr>
      <w:r>
        <w:tab/>
      </w:r>
    </w:p>
    <w:p w14:paraId="271FFE17" w14:textId="116381DD" w:rsidR="007D2A06" w:rsidRDefault="007D2A06" w:rsidP="007D2A06">
      <w:pPr>
        <w:tabs>
          <w:tab w:val="left" w:pos="2437"/>
        </w:tabs>
      </w:pPr>
    </w:p>
    <w:p w14:paraId="3179B608" w14:textId="254913F8" w:rsidR="007D2A06" w:rsidRDefault="007D2A06" w:rsidP="007D2A06">
      <w:pPr>
        <w:tabs>
          <w:tab w:val="left" w:pos="2437"/>
        </w:tabs>
      </w:pPr>
    </w:p>
    <w:p w14:paraId="7F8FDA5F" w14:textId="4CB96114" w:rsidR="007D2A06" w:rsidRDefault="007D2A06" w:rsidP="007D2A06">
      <w:pPr>
        <w:tabs>
          <w:tab w:val="left" w:pos="2437"/>
        </w:tabs>
      </w:pPr>
    </w:p>
    <w:p w14:paraId="7ECE0BC3" w14:textId="41A62D54" w:rsidR="007D2A06" w:rsidRDefault="007D2A06" w:rsidP="007D2A06">
      <w:pPr>
        <w:tabs>
          <w:tab w:val="left" w:pos="2437"/>
        </w:tabs>
      </w:pPr>
    </w:p>
    <w:p w14:paraId="1F25C22A" w14:textId="06968626" w:rsidR="007D2A06" w:rsidRDefault="007D2A06" w:rsidP="007D2A06">
      <w:pPr>
        <w:tabs>
          <w:tab w:val="left" w:pos="2437"/>
        </w:tabs>
      </w:pPr>
    </w:p>
    <w:p w14:paraId="57A51ED1" w14:textId="77777777" w:rsidR="007D2A06" w:rsidRDefault="007D2A06" w:rsidP="007D2A06">
      <w:pPr>
        <w:tabs>
          <w:tab w:val="left" w:pos="2437"/>
        </w:tabs>
      </w:pPr>
    </w:p>
    <w:p w14:paraId="1A125825" w14:textId="21A03A1B" w:rsidR="007D2A06" w:rsidRDefault="007D2A06" w:rsidP="007D2A06">
      <w:pPr>
        <w:pStyle w:val="ListParagraph"/>
        <w:numPr>
          <w:ilvl w:val="0"/>
          <w:numId w:val="2"/>
        </w:numPr>
      </w:pPr>
      <w:r>
        <w:t>Write down the null and alternative hypotheses, in symbols, that reflect the research question</w:t>
      </w:r>
      <w:r w:rsidR="000E2F5D">
        <w:t>.</w:t>
      </w:r>
    </w:p>
    <w:p w14:paraId="108A6AF3" w14:textId="6E1976A1" w:rsidR="007D2A06" w:rsidRDefault="007D2A06" w:rsidP="007D2A06"/>
    <w:p w14:paraId="61E8F912" w14:textId="41A807AC" w:rsidR="007D2A06" w:rsidRDefault="007D2A06" w:rsidP="007D2A06"/>
    <w:p w14:paraId="663B2D0B" w14:textId="073BFDDA" w:rsidR="007D2A06" w:rsidRDefault="007D2A06" w:rsidP="007D2A06"/>
    <w:p w14:paraId="23865B87" w14:textId="747220E2" w:rsidR="007D2A06" w:rsidRDefault="007D2A06" w:rsidP="007D2A06"/>
    <w:p w14:paraId="59646BF2" w14:textId="7C8E07D7" w:rsidR="007D2A06" w:rsidRDefault="007D2A06" w:rsidP="007D2A06"/>
    <w:p w14:paraId="6FCFB6A4" w14:textId="0E9EB561" w:rsidR="007D2A06" w:rsidRDefault="007D2A06" w:rsidP="007D2A06"/>
    <w:p w14:paraId="79A11131" w14:textId="20768DD9" w:rsidR="007D2A06" w:rsidRDefault="000E265B" w:rsidP="007D2A06">
      <w:pPr>
        <w:pStyle w:val="ListParagraph"/>
        <w:numPr>
          <w:ilvl w:val="0"/>
          <w:numId w:val="2"/>
        </w:numPr>
      </w:pPr>
      <w:r>
        <w:t>Set up the calculation for</w:t>
      </w:r>
      <w:r w:rsidR="007D2A06">
        <w:t xml:space="preserve"> the standard error</w:t>
      </w:r>
      <w:r w:rsidR="00DA0A30">
        <w:t>.</w:t>
      </w:r>
    </w:p>
    <w:p w14:paraId="75DAEAA3" w14:textId="27D1AA29" w:rsidR="00DA0A30" w:rsidRDefault="00DA0A30" w:rsidP="00DA0A30"/>
    <w:p w14:paraId="3179BC04" w14:textId="262EA61E" w:rsidR="00DA0A30" w:rsidRDefault="00DA0A30" w:rsidP="00DA0A30"/>
    <w:p w14:paraId="66A79D5F" w14:textId="474D227F" w:rsidR="00DA0A30" w:rsidRDefault="00DA0A30" w:rsidP="00DA0A30"/>
    <w:p w14:paraId="75314BEF" w14:textId="7F3AFBF1" w:rsidR="00DA0A30" w:rsidRDefault="00DA0A30" w:rsidP="00DA0A30"/>
    <w:p w14:paraId="7B045727" w14:textId="709078C3" w:rsidR="00DA0A30" w:rsidRDefault="00DA0A30" w:rsidP="00DA0A30"/>
    <w:p w14:paraId="0658EAAF" w14:textId="1C2FF233" w:rsidR="00DA0A30" w:rsidRDefault="00DA0A30" w:rsidP="00DA0A30"/>
    <w:p w14:paraId="766B51F6" w14:textId="725011ED" w:rsidR="00DA0A30" w:rsidRDefault="004A0EEF" w:rsidP="00DA0A30">
      <w:pPr>
        <w:pStyle w:val="ListParagraph"/>
        <w:numPr>
          <w:ilvl w:val="0"/>
          <w:numId w:val="2"/>
        </w:numPr>
      </w:pPr>
      <w:r>
        <w:t>Set up the calculation for the</w:t>
      </w:r>
      <w:r w:rsidR="00DA0A30">
        <w:t xml:space="preserve"> 95% confidence interval.</w:t>
      </w:r>
    </w:p>
    <w:p w14:paraId="382E5196" w14:textId="77777777" w:rsidR="004A0EEF" w:rsidRDefault="004A0EEF" w:rsidP="004A0EEF"/>
    <w:p w14:paraId="358D41F1" w14:textId="77777777" w:rsidR="004A0EEF" w:rsidRDefault="004A0EEF" w:rsidP="004A0EEF"/>
    <w:p w14:paraId="1291A7BB" w14:textId="77777777" w:rsidR="004A0EEF" w:rsidRDefault="004A0EEF" w:rsidP="004A0EEF"/>
    <w:p w14:paraId="3A389F7D" w14:textId="77777777" w:rsidR="004A0EEF" w:rsidRDefault="004A0EEF" w:rsidP="004A0EEF"/>
    <w:p w14:paraId="4AD5DD4D" w14:textId="274A9D1C" w:rsidR="004A0EEF" w:rsidRDefault="00697195" w:rsidP="004A0EEF">
      <w:pPr>
        <w:pStyle w:val="ListParagraph"/>
        <w:numPr>
          <w:ilvl w:val="0"/>
          <w:numId w:val="2"/>
        </w:numPr>
      </w:pPr>
      <w:r>
        <w:lastRenderedPageBreak/>
        <w:t>The standardized statistic was found to be 2.64. Does this statistic reject or fail to reject the null hypothesis?</w:t>
      </w:r>
    </w:p>
    <w:p w14:paraId="36AB3A6A" w14:textId="01F47CFB" w:rsidR="00DA0A30" w:rsidRDefault="00DA0A30" w:rsidP="00DA0A30"/>
    <w:p w14:paraId="1B6B5804" w14:textId="001C5917" w:rsidR="00DA0A30" w:rsidRDefault="00DA0A30" w:rsidP="00DA0A30"/>
    <w:p w14:paraId="5A928459" w14:textId="41EC1EA1" w:rsidR="00DA0A30" w:rsidRDefault="00DA0A30" w:rsidP="00DA0A30"/>
    <w:p w14:paraId="1A5FD59D" w14:textId="6992BAAE" w:rsidR="00DA0A30" w:rsidRDefault="00DA0A30" w:rsidP="00DA0A30"/>
    <w:p w14:paraId="3D108C76" w14:textId="3EE9703F" w:rsidR="00DA0A30" w:rsidRDefault="00DA0A30" w:rsidP="00DA0A30"/>
    <w:p w14:paraId="1C83F183" w14:textId="11732305" w:rsidR="00DA0A30" w:rsidRDefault="00DA0A30" w:rsidP="00DA0A30"/>
    <w:p w14:paraId="09134100" w14:textId="77777777" w:rsidR="001236F5" w:rsidRDefault="001236F5" w:rsidP="00DA0A30"/>
    <w:p w14:paraId="76ED5C29" w14:textId="0AF585B6" w:rsidR="00DA0A30" w:rsidRDefault="00DA0A30" w:rsidP="00DA0A30"/>
    <w:p w14:paraId="0817517D" w14:textId="019DEEFF" w:rsidR="00DA0A30" w:rsidRDefault="00DA0A30" w:rsidP="00DA0A30"/>
    <w:p w14:paraId="22E66429" w14:textId="7B9D4339" w:rsidR="00DA0A30" w:rsidRDefault="00DA0A30" w:rsidP="00DA0A30"/>
    <w:p w14:paraId="0C3DC3D2" w14:textId="57F82163" w:rsidR="00DA0A30" w:rsidRDefault="00DA0A30" w:rsidP="00DA0A30">
      <w:pPr>
        <w:pStyle w:val="ListParagraph"/>
        <w:numPr>
          <w:ilvl w:val="0"/>
          <w:numId w:val="2"/>
        </w:numPr>
      </w:pPr>
      <w:r>
        <w:t xml:space="preserve">Write a conclusion </w:t>
      </w:r>
      <w:r w:rsidR="000C46D0">
        <w:t xml:space="preserve">based off </w:t>
      </w:r>
      <w:r w:rsidR="00B76506">
        <w:t>the</w:t>
      </w:r>
      <w:r w:rsidR="000C46D0">
        <w:t xml:space="preserve"> confidence interval that</w:t>
      </w:r>
      <w:r>
        <w:t xml:space="preserve"> reflections the research question.</w:t>
      </w:r>
    </w:p>
    <w:p w14:paraId="070C4381" w14:textId="696E92A3" w:rsidR="003A4332" w:rsidRDefault="003A4332" w:rsidP="007D2A06">
      <w:pPr>
        <w:pStyle w:val="ListParagraph"/>
      </w:pPr>
    </w:p>
    <w:p w14:paraId="51FC5613" w14:textId="587EEF17" w:rsidR="00FF2CA7" w:rsidRDefault="00FF2CA7" w:rsidP="007D2A06">
      <w:pPr>
        <w:pStyle w:val="ListParagraph"/>
      </w:pPr>
    </w:p>
    <w:p w14:paraId="18A73D8B" w14:textId="7E62657A" w:rsidR="00FF2CA7" w:rsidRDefault="00FF2CA7" w:rsidP="00DB6EC7"/>
    <w:p w14:paraId="6A956475" w14:textId="77777777" w:rsidR="00DB6EC7" w:rsidRDefault="00DB6EC7" w:rsidP="00DB6EC7"/>
    <w:p w14:paraId="11D15179" w14:textId="77777777" w:rsidR="00DB6EC7" w:rsidRDefault="00DB6EC7" w:rsidP="00DB6EC7"/>
    <w:p w14:paraId="01C07214" w14:textId="77777777" w:rsidR="00DB6EC7" w:rsidRDefault="00DB6EC7" w:rsidP="00DB6EC7"/>
    <w:p w14:paraId="46363A94" w14:textId="77777777" w:rsidR="00DB6EC7" w:rsidRDefault="00DB6EC7" w:rsidP="00DB6EC7"/>
    <w:p w14:paraId="74F3CB54" w14:textId="77777777" w:rsidR="00DB6EC7" w:rsidRDefault="00DB6EC7" w:rsidP="00DB6EC7"/>
    <w:p w14:paraId="00F67427" w14:textId="77777777" w:rsidR="00DB6EC7" w:rsidRDefault="00DB6EC7" w:rsidP="00DB6EC7"/>
    <w:p w14:paraId="35679689" w14:textId="77777777" w:rsidR="0067562D" w:rsidRDefault="0067562D" w:rsidP="00DB6EC7"/>
    <w:p w14:paraId="3A619081" w14:textId="77777777" w:rsidR="0067562D" w:rsidRDefault="0067562D" w:rsidP="00DB6EC7"/>
    <w:p w14:paraId="07FBAF12" w14:textId="77777777" w:rsidR="0067562D" w:rsidRDefault="0067562D" w:rsidP="00DB6EC7"/>
    <w:p w14:paraId="3AA5CF5A" w14:textId="77777777" w:rsidR="0067562D" w:rsidRDefault="0067562D" w:rsidP="00DB6EC7"/>
    <w:p w14:paraId="33CEC446" w14:textId="77777777" w:rsidR="0067562D" w:rsidRDefault="0067562D" w:rsidP="00DB6EC7"/>
    <w:p w14:paraId="763A8DC2" w14:textId="77777777" w:rsidR="0067562D" w:rsidRDefault="0067562D" w:rsidP="00DB6EC7"/>
    <w:p w14:paraId="76B4C068" w14:textId="77777777" w:rsidR="0067562D" w:rsidRDefault="0067562D" w:rsidP="00DB6EC7"/>
    <w:p w14:paraId="173B2349" w14:textId="77777777" w:rsidR="0067562D" w:rsidRDefault="0067562D" w:rsidP="00DB6EC7"/>
    <w:p w14:paraId="7752250A" w14:textId="77777777" w:rsidR="0067562D" w:rsidRDefault="0067562D" w:rsidP="00DB6EC7"/>
    <w:p w14:paraId="058E39C1" w14:textId="77777777" w:rsidR="0067562D" w:rsidRDefault="0067562D" w:rsidP="00DB6EC7"/>
    <w:p w14:paraId="0C0EC5D9" w14:textId="77777777" w:rsidR="0067562D" w:rsidRDefault="0067562D" w:rsidP="00DB6EC7"/>
    <w:p w14:paraId="1574DFBB" w14:textId="77777777" w:rsidR="0067562D" w:rsidRDefault="0067562D" w:rsidP="00DB6EC7"/>
    <w:p w14:paraId="71C04916" w14:textId="77777777" w:rsidR="00DB6EC7" w:rsidRDefault="00DB6EC7" w:rsidP="00DB6EC7"/>
    <w:p w14:paraId="18166D96" w14:textId="77777777" w:rsidR="00DB6EC7" w:rsidRDefault="00DB6EC7" w:rsidP="00DB6EC7"/>
    <w:p w14:paraId="2D7BA6DE" w14:textId="10114FC1" w:rsidR="002608AF" w:rsidRPr="00A9639F" w:rsidRDefault="002608AF" w:rsidP="009F2747">
      <w:pPr>
        <w:rPr>
          <w:rFonts w:eastAsiaTheme="minorEastAsia"/>
        </w:rPr>
      </w:pPr>
    </w:p>
    <w:sectPr w:rsidR="002608AF" w:rsidRPr="00A9639F" w:rsidSect="00BC5BAE">
      <w:footerReference w:type="even" r:id="rId8"/>
      <w:footerReference w:type="default" r:id="rId9"/>
      <w:pgSz w:w="12240" w:h="15840"/>
      <w:pgMar w:top="1440" w:right="1440" w:bottom="1440" w:left="1440" w:header="720" w:footer="720" w:gutter="0"/>
      <w:pgNumType w:fmt="numberInDash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AE0687" w14:textId="77777777" w:rsidR="00B435FA" w:rsidRDefault="00B435FA" w:rsidP="00BC5BAE">
      <w:r>
        <w:separator/>
      </w:r>
    </w:p>
  </w:endnote>
  <w:endnote w:type="continuationSeparator" w:id="0">
    <w:p w14:paraId="18FC6C9F" w14:textId="77777777" w:rsidR="00B435FA" w:rsidRDefault="00B435FA" w:rsidP="00BC5B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954512236"/>
      <w:docPartObj>
        <w:docPartGallery w:val="Page Numbers (Bottom of Page)"/>
        <w:docPartUnique/>
      </w:docPartObj>
    </w:sdtPr>
    <w:sdtContent>
      <w:p w14:paraId="07B7F3A2" w14:textId="14948F51" w:rsidR="00BC5BAE" w:rsidRDefault="00BC5BAE" w:rsidP="00E34A3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- 4 -</w:t>
        </w:r>
        <w:r>
          <w:rPr>
            <w:rStyle w:val="PageNumber"/>
          </w:rPr>
          <w:fldChar w:fldCharType="end"/>
        </w:r>
      </w:p>
    </w:sdtContent>
  </w:sdt>
  <w:p w14:paraId="7632C979" w14:textId="77777777" w:rsidR="00BC5BAE" w:rsidRDefault="00BC5B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250077582"/>
      <w:docPartObj>
        <w:docPartGallery w:val="Page Numbers (Bottom of Page)"/>
        <w:docPartUnique/>
      </w:docPartObj>
    </w:sdtPr>
    <w:sdtContent>
      <w:p w14:paraId="727BC0CC" w14:textId="25991545" w:rsidR="00BC5BAE" w:rsidRDefault="00BC5BAE" w:rsidP="00E34A3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- 1 -</w:t>
        </w:r>
        <w:r>
          <w:rPr>
            <w:rStyle w:val="PageNumber"/>
          </w:rPr>
          <w:fldChar w:fldCharType="end"/>
        </w:r>
      </w:p>
    </w:sdtContent>
  </w:sdt>
  <w:p w14:paraId="587698D9" w14:textId="77777777" w:rsidR="00BC5BAE" w:rsidRDefault="00BC5B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175387" w14:textId="77777777" w:rsidR="00B435FA" w:rsidRDefault="00B435FA" w:rsidP="00BC5BAE">
      <w:r>
        <w:separator/>
      </w:r>
    </w:p>
  </w:footnote>
  <w:footnote w:type="continuationSeparator" w:id="0">
    <w:p w14:paraId="419EF25C" w14:textId="77777777" w:rsidR="00B435FA" w:rsidRDefault="00B435FA" w:rsidP="00BC5B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11165"/>
    <w:multiLevelType w:val="hybridMultilevel"/>
    <w:tmpl w:val="00B69A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4436F1"/>
    <w:multiLevelType w:val="hybridMultilevel"/>
    <w:tmpl w:val="1F2A195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FF1B75"/>
    <w:multiLevelType w:val="hybridMultilevel"/>
    <w:tmpl w:val="B8481E5E"/>
    <w:lvl w:ilvl="0" w:tplc="27B2259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9E5961"/>
    <w:multiLevelType w:val="hybridMultilevel"/>
    <w:tmpl w:val="344E0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C23028"/>
    <w:multiLevelType w:val="hybridMultilevel"/>
    <w:tmpl w:val="427E4966"/>
    <w:lvl w:ilvl="0" w:tplc="4DAC46E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C10FA3"/>
    <w:multiLevelType w:val="hybridMultilevel"/>
    <w:tmpl w:val="172EAFD4"/>
    <w:lvl w:ilvl="0" w:tplc="27B2259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4846300">
    <w:abstractNumId w:val="3"/>
  </w:num>
  <w:num w:numId="2" w16cid:durableId="228420658">
    <w:abstractNumId w:val="2"/>
  </w:num>
  <w:num w:numId="3" w16cid:durableId="678972503">
    <w:abstractNumId w:val="4"/>
  </w:num>
  <w:num w:numId="4" w16cid:durableId="1908605792">
    <w:abstractNumId w:val="1"/>
  </w:num>
  <w:num w:numId="5" w16cid:durableId="1089232418">
    <w:abstractNumId w:val="0"/>
  </w:num>
  <w:num w:numId="6" w16cid:durableId="1860311150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6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9EB"/>
    <w:rsid w:val="0003060F"/>
    <w:rsid w:val="0006397C"/>
    <w:rsid w:val="00064CA5"/>
    <w:rsid w:val="00067E26"/>
    <w:rsid w:val="00071792"/>
    <w:rsid w:val="00076ED5"/>
    <w:rsid w:val="000B75CC"/>
    <w:rsid w:val="000C46D0"/>
    <w:rsid w:val="000C6247"/>
    <w:rsid w:val="000D5790"/>
    <w:rsid w:val="000E265B"/>
    <w:rsid w:val="000E2F5D"/>
    <w:rsid w:val="000E7792"/>
    <w:rsid w:val="000F17DC"/>
    <w:rsid w:val="001236F5"/>
    <w:rsid w:val="00124E40"/>
    <w:rsid w:val="0013671B"/>
    <w:rsid w:val="001476FB"/>
    <w:rsid w:val="00162ABF"/>
    <w:rsid w:val="001A5B83"/>
    <w:rsid w:val="001B05B2"/>
    <w:rsid w:val="00206960"/>
    <w:rsid w:val="00227017"/>
    <w:rsid w:val="002608AF"/>
    <w:rsid w:val="00264960"/>
    <w:rsid w:val="00294635"/>
    <w:rsid w:val="002A16FC"/>
    <w:rsid w:val="002C70E9"/>
    <w:rsid w:val="002D722E"/>
    <w:rsid w:val="002F3E84"/>
    <w:rsid w:val="00315D91"/>
    <w:rsid w:val="00325DA3"/>
    <w:rsid w:val="00343DDA"/>
    <w:rsid w:val="00346E5B"/>
    <w:rsid w:val="0035386E"/>
    <w:rsid w:val="00382A5D"/>
    <w:rsid w:val="00386FFB"/>
    <w:rsid w:val="0039660B"/>
    <w:rsid w:val="003A36A6"/>
    <w:rsid w:val="003A4332"/>
    <w:rsid w:val="003A6E78"/>
    <w:rsid w:val="003D3399"/>
    <w:rsid w:val="0040423D"/>
    <w:rsid w:val="004108A7"/>
    <w:rsid w:val="00414F19"/>
    <w:rsid w:val="00447ED1"/>
    <w:rsid w:val="004639B4"/>
    <w:rsid w:val="004845F9"/>
    <w:rsid w:val="00491C6F"/>
    <w:rsid w:val="004A0EEF"/>
    <w:rsid w:val="004B2CC3"/>
    <w:rsid w:val="004B7822"/>
    <w:rsid w:val="004C2FB7"/>
    <w:rsid w:val="004D055E"/>
    <w:rsid w:val="004D493F"/>
    <w:rsid w:val="004D5C3A"/>
    <w:rsid w:val="00523E38"/>
    <w:rsid w:val="005460AE"/>
    <w:rsid w:val="00556A32"/>
    <w:rsid w:val="00570AEA"/>
    <w:rsid w:val="00572912"/>
    <w:rsid w:val="00591754"/>
    <w:rsid w:val="005920B8"/>
    <w:rsid w:val="005A6A76"/>
    <w:rsid w:val="005C6F6E"/>
    <w:rsid w:val="005D6CDA"/>
    <w:rsid w:val="005E088B"/>
    <w:rsid w:val="005E3D28"/>
    <w:rsid w:val="005F29EB"/>
    <w:rsid w:val="005F3B9E"/>
    <w:rsid w:val="006223DF"/>
    <w:rsid w:val="00625268"/>
    <w:rsid w:val="006305B0"/>
    <w:rsid w:val="00642D2A"/>
    <w:rsid w:val="0064368B"/>
    <w:rsid w:val="00650F32"/>
    <w:rsid w:val="0066456B"/>
    <w:rsid w:val="0067562D"/>
    <w:rsid w:val="00686804"/>
    <w:rsid w:val="00697195"/>
    <w:rsid w:val="006D3A83"/>
    <w:rsid w:val="006F6D90"/>
    <w:rsid w:val="00700261"/>
    <w:rsid w:val="0070781F"/>
    <w:rsid w:val="00726EE2"/>
    <w:rsid w:val="00727BA8"/>
    <w:rsid w:val="007438B6"/>
    <w:rsid w:val="007639DA"/>
    <w:rsid w:val="00765EBA"/>
    <w:rsid w:val="007718B2"/>
    <w:rsid w:val="007961EE"/>
    <w:rsid w:val="007A4E03"/>
    <w:rsid w:val="007C0E97"/>
    <w:rsid w:val="007C7411"/>
    <w:rsid w:val="007D2A06"/>
    <w:rsid w:val="0080117C"/>
    <w:rsid w:val="0080549F"/>
    <w:rsid w:val="00811A79"/>
    <w:rsid w:val="00811AD4"/>
    <w:rsid w:val="00826BF0"/>
    <w:rsid w:val="008337F9"/>
    <w:rsid w:val="00834E30"/>
    <w:rsid w:val="00841725"/>
    <w:rsid w:val="0085654F"/>
    <w:rsid w:val="008700D7"/>
    <w:rsid w:val="00896DCF"/>
    <w:rsid w:val="008B54CE"/>
    <w:rsid w:val="008B6146"/>
    <w:rsid w:val="008C6B3F"/>
    <w:rsid w:val="008E58DF"/>
    <w:rsid w:val="008F627D"/>
    <w:rsid w:val="0090622C"/>
    <w:rsid w:val="009640CE"/>
    <w:rsid w:val="00965AF5"/>
    <w:rsid w:val="009670EE"/>
    <w:rsid w:val="00997EC9"/>
    <w:rsid w:val="009D14DE"/>
    <w:rsid w:val="009F0923"/>
    <w:rsid w:val="009F2747"/>
    <w:rsid w:val="00A07197"/>
    <w:rsid w:val="00A2542D"/>
    <w:rsid w:val="00A4328D"/>
    <w:rsid w:val="00A43885"/>
    <w:rsid w:val="00A523F8"/>
    <w:rsid w:val="00A91449"/>
    <w:rsid w:val="00A9639F"/>
    <w:rsid w:val="00AB0BED"/>
    <w:rsid w:val="00AB2D9B"/>
    <w:rsid w:val="00AD4ACA"/>
    <w:rsid w:val="00B04FDB"/>
    <w:rsid w:val="00B07208"/>
    <w:rsid w:val="00B1780E"/>
    <w:rsid w:val="00B20B4E"/>
    <w:rsid w:val="00B435FA"/>
    <w:rsid w:val="00B439A1"/>
    <w:rsid w:val="00B64E1D"/>
    <w:rsid w:val="00B6593B"/>
    <w:rsid w:val="00B6600C"/>
    <w:rsid w:val="00B734B9"/>
    <w:rsid w:val="00B76506"/>
    <w:rsid w:val="00B93EA4"/>
    <w:rsid w:val="00BC5BAE"/>
    <w:rsid w:val="00BE183D"/>
    <w:rsid w:val="00C40323"/>
    <w:rsid w:val="00CB10BA"/>
    <w:rsid w:val="00CB5B89"/>
    <w:rsid w:val="00CB617E"/>
    <w:rsid w:val="00CE52A5"/>
    <w:rsid w:val="00D224E7"/>
    <w:rsid w:val="00D671C4"/>
    <w:rsid w:val="00D95C13"/>
    <w:rsid w:val="00DA0A30"/>
    <w:rsid w:val="00DA12D5"/>
    <w:rsid w:val="00DB0FC8"/>
    <w:rsid w:val="00DB6EC7"/>
    <w:rsid w:val="00DC3C72"/>
    <w:rsid w:val="00DC5E0F"/>
    <w:rsid w:val="00DD5C93"/>
    <w:rsid w:val="00DE2494"/>
    <w:rsid w:val="00DE3209"/>
    <w:rsid w:val="00E00066"/>
    <w:rsid w:val="00E0639D"/>
    <w:rsid w:val="00E1110C"/>
    <w:rsid w:val="00E27B87"/>
    <w:rsid w:val="00E31AAF"/>
    <w:rsid w:val="00E33B10"/>
    <w:rsid w:val="00E95655"/>
    <w:rsid w:val="00E97E7F"/>
    <w:rsid w:val="00EF0F82"/>
    <w:rsid w:val="00EF79D2"/>
    <w:rsid w:val="00F23F41"/>
    <w:rsid w:val="00F32AE7"/>
    <w:rsid w:val="00F867B0"/>
    <w:rsid w:val="00FF2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0D873D"/>
  <w15:chartTrackingRefBased/>
  <w15:docId w15:val="{31F73481-B764-BA4D-8572-5D48E1C8A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5B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B05B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5B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B05B2"/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1B05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F29EB"/>
    <w:pPr>
      <w:ind w:left="720"/>
      <w:contextualSpacing/>
    </w:pPr>
  </w:style>
  <w:style w:type="table" w:styleId="TableGrid">
    <w:name w:val="Table Grid"/>
    <w:basedOn w:val="TableNormal"/>
    <w:uiPriority w:val="39"/>
    <w:rsid w:val="00CB6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A5B83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BC5B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5BAE"/>
  </w:style>
  <w:style w:type="paragraph" w:styleId="Footer">
    <w:name w:val="footer"/>
    <w:basedOn w:val="Normal"/>
    <w:link w:val="FooterChar"/>
    <w:uiPriority w:val="99"/>
    <w:unhideWhenUsed/>
    <w:rsid w:val="00BC5B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5BAE"/>
  </w:style>
  <w:style w:type="character" w:styleId="PageNumber">
    <w:name w:val="page number"/>
    <w:basedOn w:val="DefaultParagraphFont"/>
    <w:uiPriority w:val="99"/>
    <w:semiHidden/>
    <w:unhideWhenUsed/>
    <w:rsid w:val="00BC5B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tylerwiederich/Library/Group%20Containers/UBF8T346G9.Office/User%20Content.localized/Templates.localized/STAT218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STAT218_Template.dotx</Template>
  <TotalTime>11</TotalTime>
  <Pages>5</Pages>
  <Words>497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Wiederich, Tyler D</dc:creator>
  <cp:keywords/>
  <dc:description/>
  <cp:lastModifiedBy>Tyler Wiederich</cp:lastModifiedBy>
  <cp:revision>17</cp:revision>
  <dcterms:created xsi:type="dcterms:W3CDTF">2026-10-22T13:21:00Z</dcterms:created>
  <dcterms:modified xsi:type="dcterms:W3CDTF">2026-10-22T13:35:00Z</dcterms:modified>
</cp:coreProperties>
</file>