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配送管理システム 仕様書（現状実装まとめ）</w:t>
      </w:r>
    </w:p>
    <w:p>
      <w:pPr>
        <w:spacing w:after="120"/>
      </w:pPr>
      <w:r>
        <w:t xml:space="preserve">最終更新: 2026-10-14（</w:t>
      </w:r>
      <w:r>
        <w:rPr>
          <w:rFonts w:ascii="Consolas" w:cs="Consolas" w:eastAsia="Consolas" w:hAnsi="Consolas"/>
          <w:shd w:fill="EEF1F5" w:color="auto" w:val="clear"/>
        </w:rPr>
        <w:t xml:space="preserve">main</w:t>
      </w:r>
      <w:r>
        <w:t xml:space="preserve"> ブランチ時点のコードを基に作成）</w:t>
      </w:r>
    </w:p>
    <w:p>
      <w:pPr>
        <w:spacing w:after="120"/>
      </w:pPr>
      <w:r>
        <w:t xml:space="preserve">本書は開発・保守を担当する方向けの技術仕様です。日常の操作方法は </w:t>
      </w:r>
      <w:r>
        <w:rPr>
          <w:rFonts w:ascii="Consolas" w:cs="Consolas" w:eastAsia="Consolas" w:hAnsi="Consolas"/>
          <w:shd w:fill="EEF1F5" w:color="auto" w:val="clear"/>
        </w:rPr>
        <w:t xml:space="preserve">docs/オペレーションマニュアル.md</w:t>
      </w:r>
      <w:r>
        <w:t xml:space="preserve"> を参照してください。ファイルの場所はリポジトリのルートからの相対パスで記載しています。</w:t>
      </w:r>
    </w:p>
    <w:p>
      <w:pPr>
        <w:spacing w:after="120" w:before="240"/>
      </w:pPr>
      <w:r>
        <w:rPr>
          <w:b/>
          <w:bCs/>
          <w:color w:val="1F3A63"/>
          <w:sz w:val="28"/>
          <w:szCs w:val="28"/>
        </w:rPr>
        <w:t xml:space="preserve">目次</w:t>
      </w:r>
    </w:p>
    <w:sdt>
      <w:sdtPr>
        <w:alias w:val="目次"/>
      </w:sdtPr>
      <w:sdtContent>
        <w:p>
          <w:pPr>
            <w:pStyle w:val="TOC1"/>
            <w:tabs>
              <w:tab w:val="clear" w:pos="9026"/>
              <w:tab w:val="right" w:pos="9025" w:leader="dot"/>
            </w:tabs>
          </w:pPr>
          <w:r>
            <w:fldChar w:fldCharType="begin" w:dirty="true"/>
            <w:instrText xml:space="preserve">TOC \h \o "1-2"</w:instrText>
            <w:fldChar w:fldCharType="separate"/>
          </w:r>
          <w:r>
            <w:t xml:space="default">1. 概要</w:t>
            <w:tab/>
            <w:t xml:space="default"/>
          </w:r>
        </w:p>
        <w:p>
          <w:pPr>
            <w:pStyle w:val="TOC2"/>
            <w:tabs>
              <w:tab w:val="clear" w:pos="8786"/>
              <w:tab w:val="right" w:pos="9025" w:leader="dot"/>
            </w:tabs>
          </w:pPr>
          <w:r>
            <w:t xml:space="default">1.1 業務の流れ</w:t>
            <w:tab/>
            <w:t xml:space="default"/>
          </w:r>
        </w:p>
        <w:p>
          <w:pPr>
            <w:pStyle w:val="TOC1"/>
            <w:tabs>
              <w:tab w:val="clear" w:pos="9026"/>
              <w:tab w:val="right" w:pos="9025" w:leader="dot"/>
            </w:tabs>
          </w:pPr>
          <w:r>
            <w:t xml:space="default">2. 技術スタック</w:t>
            <w:tab/>
            <w:t xml:space="default"/>
          </w:r>
        </w:p>
        <w:p>
          <w:pPr>
            <w:pStyle w:val="TOC1"/>
            <w:tabs>
              <w:tab w:val="clear" w:pos="9026"/>
              <w:tab w:val="right" w:pos="9025" w:leader="dot"/>
            </w:tabs>
          </w:pPr>
          <w:r>
            <w:t xml:space="default">3. 認証・権限</w:t>
            <w:tab/>
            <w:t xml:space="default"/>
          </w:r>
        </w:p>
        <w:p>
          <w:pPr>
            <w:pStyle w:val="TOC2"/>
            <w:tabs>
              <w:tab w:val="clear" w:pos="8786"/>
              <w:tab w:val="right" w:pos="9025" w:leader="dot"/>
            </w:tabs>
          </w:pPr>
          <w:r>
            <w:t xml:space="default">3.1 ログイン</w:t>
            <w:tab/>
            <w:t xml:space="default"/>
          </w:r>
        </w:p>
        <w:p>
          <w:pPr>
            <w:pStyle w:val="TOC2"/>
            <w:tabs>
              <w:tab w:val="clear" w:pos="8786"/>
              <w:tab w:val="right" w:pos="9025" w:leader="dot"/>
            </w:tabs>
          </w:pPr>
          <w:r>
            <w:t xml:space="default">3.2 権限（3段階）</w:t>
            <w:tab/>
            <w:t xml:space="default"/>
          </w:r>
        </w:p>
        <w:p>
          <w:pPr>
            <w:pStyle w:val="TOC2"/>
            <w:tabs>
              <w:tab w:val="clear" w:pos="8786"/>
              <w:tab w:val="right" w:pos="9025" w:leader="dot"/>
            </w:tabs>
          </w:pPr>
          <w:r>
            <w:t xml:space="default">3.3 ミドルウェア（src/middleware.ts）</w:t>
            <w:tab/>
            <w:t xml:space="default"/>
          </w:r>
        </w:p>
        <w:p>
          <w:pPr>
            <w:pStyle w:val="TOC2"/>
            <w:tabs>
              <w:tab w:val="clear" w:pos="8786"/>
              <w:tab w:val="right" w:pos="9025" w:leader="dot"/>
            </w:tabs>
          </w:pPr>
          <w:r>
            <w:t xml:space="default">3.4 ドライバー用URL（src/lib/driverAccess.ts）</w:t>
            <w:tab/>
            <w:t xml:space="default"/>
          </w:r>
        </w:p>
        <w:p>
          <w:pPr>
            <w:pStyle w:val="TOC2"/>
            <w:tabs>
              <w:tab w:val="clear" w:pos="8786"/>
              <w:tab w:val="right" w:pos="9025" w:leader="dot"/>
            </w:tabs>
          </w:pPr>
          <w:r>
            <w:t xml:space="default">3.5 リアルタイム配信の認証（server.ts）</w:t>
            <w:tab/>
            <w:t xml:space="default"/>
          </w:r>
        </w:p>
        <w:p>
          <w:pPr>
            <w:pStyle w:val="TOC2"/>
            <w:tabs>
              <w:tab w:val="clear" w:pos="8786"/>
              <w:tab w:val="right" w:pos="9025" w:leader="dot"/>
            </w:tabs>
          </w:pPr>
          <w:r>
            <w:t xml:space="default">3.6 初期アカウント</w:t>
            <w:tab/>
            <w:t xml:space="default"/>
          </w:r>
        </w:p>
        <w:p>
          <w:pPr>
            <w:pStyle w:val="TOC1"/>
            <w:tabs>
              <w:tab w:val="clear" w:pos="9026"/>
              <w:tab w:val="right" w:pos="9025" w:leader="dot"/>
            </w:tabs>
          </w:pPr>
          <w:r>
            <w:t xml:space="default">4. データモデル（prisma/schema.prisma）</w:t>
            <w:tab/>
            <w:t xml:space="default"/>
          </w:r>
        </w:p>
        <w:p>
          <w:pPr>
            <w:pStyle w:val="TOC2"/>
            <w:tabs>
              <w:tab w:val="clear" w:pos="8786"/>
              <w:tab w:val="right" w:pos="9025" w:leader="dot"/>
            </w:tabs>
          </w:pPr>
          <w:r>
            <w:t xml:space="default">4.1 マスタ</w:t>
            <w:tab/>
            <w:t xml:space="default"/>
          </w:r>
        </w:p>
        <w:p>
          <w:pPr>
            <w:pStyle w:val="TOC2"/>
            <w:tabs>
              <w:tab w:val="clear" w:pos="8786"/>
              <w:tab w:val="right" w:pos="9025" w:leader="dot"/>
            </w:tabs>
          </w:pPr>
          <w:r>
            <w:t xml:space="default">4.2 配送</w:t>
            <w:tab/>
            <w:t xml:space="default"/>
          </w:r>
        </w:p>
        <w:p>
          <w:pPr>
            <w:pStyle w:val="TOC2"/>
            <w:tabs>
              <w:tab w:val="clear" w:pos="8786"/>
              <w:tab w:val="right" w:pos="9025" w:leader="dot"/>
            </w:tabs>
          </w:pPr>
          <w:r>
            <w:t xml:space="default">4.3 廃止した概念</w:t>
            <w:tab/>
            <w:t xml:space="default"/>
          </w:r>
        </w:p>
        <w:p>
          <w:pPr>
            <w:pStyle w:val="TOC1"/>
            <w:tabs>
              <w:tab w:val="clear" w:pos="9026"/>
              <w:tab w:val="right" w:pos="9025" w:leader="dot"/>
            </w:tabs>
          </w:pPr>
          <w:r>
            <w:t xml:space="default">5. 画面構成・機能一覧</w:t>
            <w:tab/>
            <w:t xml:space="default"/>
          </w:r>
        </w:p>
        <w:p>
          <w:pPr>
            <w:pStyle w:val="TOC2"/>
            <w:tabs>
              <w:tab w:val="clear" w:pos="8786"/>
              <w:tab w:val="right" w:pos="9025" w:leader="dot"/>
            </w:tabs>
          </w:pPr>
          <w:r>
            <w:t xml:space="default">5.1 ログイン（/login）</w:t>
            <w:tab/>
            <w:t xml:space="default"/>
          </w:r>
        </w:p>
        <w:p>
          <w:pPr>
            <w:pStyle w:val="TOC2"/>
            <w:tabs>
              <w:tab w:val="clear" w:pos="8786"/>
              <w:tab w:val="right" w:pos="9025" w:leader="dot"/>
            </w:tabs>
          </w:pPr>
          <w:r>
            <w:t xml:space="default">5.2 サイドバー（src/components/ui/Sidebar.tsx）</w:t>
            <w:tab/>
            <w:t xml:space="default"/>
          </w:r>
        </w:p>
        <w:p>
          <w:pPr>
            <w:pStyle w:val="TOC2"/>
            <w:tabs>
              <w:tab w:val="clear" w:pos="8786"/>
              <w:tab w:val="right" w:pos="9025" w:leader="dot"/>
            </w:tabs>
          </w:pPr>
          <w:r>
            <w:t xml:space="default">5.3 ダッシュボード（/dashboard）</w:t>
            <w:tab/>
            <w:t xml:space="default"/>
          </w:r>
        </w:p>
        <w:p>
          <w:pPr>
            <w:pStyle w:val="TOC2"/>
            <w:tabs>
              <w:tab w:val="clear" w:pos="8786"/>
              <w:tab w:val="right" w:pos="9025" w:leader="dot"/>
            </w:tabs>
          </w:pPr>
          <w:r>
            <w:t xml:space="default">5.4 荷物受付（/pool）</w:t>
            <w:tab/>
            <w:t xml:space="default"/>
          </w:r>
        </w:p>
        <w:p>
          <w:pPr>
            <w:pStyle w:val="TOC2"/>
            <w:tabs>
              <w:tab w:val="clear" w:pos="8786"/>
              <w:tab w:val="right" w:pos="9025" w:leader="dot"/>
            </w:tabs>
          </w:pPr>
          <w:r>
            <w:t xml:space="default">5.5 配送計画一覧（/plans）</w:t>
            <w:tab/>
            <w:t xml:space="default"/>
          </w:r>
        </w:p>
        <w:p>
          <w:pPr>
            <w:pStyle w:val="TOC2"/>
            <w:tabs>
              <w:tab w:val="clear" w:pos="8786"/>
              <w:tab w:val="right" w:pos="9025" w:leader="dot"/>
            </w:tabs>
          </w:pPr>
          <w:r>
            <w:t xml:space="default">5.6 配送計画の作成（/plans/new）</w:t>
            <w:tab/>
            <w:t xml:space="default"/>
          </w:r>
        </w:p>
        <w:p>
          <w:pPr>
            <w:pStyle w:val="TOC2"/>
            <w:tabs>
              <w:tab w:val="clear" w:pos="8786"/>
              <w:tab w:val="right" w:pos="9025" w:leader="dot"/>
            </w:tabs>
          </w:pPr>
          <w:r>
            <w:t xml:space="default">5.7 配送計画の作成・編集（/plans/[id]、[id] はルートID）</w:t>
            <w:tab/>
            <w:t xml:space="default"/>
          </w:r>
        </w:p>
        <w:p>
          <w:pPr>
            <w:pStyle w:val="TOC2"/>
            <w:tabs>
              <w:tab w:val="clear" w:pos="8786"/>
              <w:tab w:val="right" w:pos="9025" w:leader="dot"/>
            </w:tabs>
          </w:pPr>
          <w:r>
            <w:t xml:space="default">5.8 稼働トラックの登録（/truck-schedule）</w:t>
            <w:tab/>
            <w:t xml:space="default"/>
          </w:r>
        </w:p>
        <w:p>
          <w:pPr>
            <w:pStyle w:val="TOC2"/>
            <w:tabs>
              <w:tab w:val="clear" w:pos="8786"/>
              <w:tab w:val="right" w:pos="9025" w:leader="dot"/>
            </w:tabs>
          </w:pPr>
          <w:r>
            <w:t xml:space="default">5.9 荷物受付状況の確認（/capacity-overview）</w:t>
            <w:tab/>
            <w:t xml:space="default"/>
          </w:r>
        </w:p>
        <w:p>
          <w:pPr>
            <w:pStyle w:val="TOC2"/>
            <w:tabs>
              <w:tab w:val="clear" w:pos="8786"/>
              <w:tab w:val="right" w:pos="9025" w:leader="dot"/>
            </w:tabs>
          </w:pPr>
          <w:r>
            <w:t xml:space="default">5.10 リアルタイム追跡（/tracking）</w:t>
            <w:tab/>
            <w:t xml:space="default"/>
          </w:r>
        </w:p>
        <w:p>
          <w:pPr>
            <w:pStyle w:val="TOC2"/>
            <w:tabs>
              <w:tab w:val="clear" w:pos="8786"/>
              <w:tab w:val="right" w:pos="9025" w:leader="dot"/>
            </w:tabs>
          </w:pPr>
          <w:r>
            <w:t xml:space="default">5.11 ドライバー用画面（/driver/[routeId]）</w:t>
            <w:tab/>
            <w:t xml:space="default"/>
          </w:r>
        </w:p>
        <w:p>
          <w:pPr>
            <w:pStyle w:val="TOC2"/>
            <w:tabs>
              <w:tab w:val="clear" w:pos="8786"/>
              <w:tab w:val="right" w:pos="9025" w:leader="dot"/>
            </w:tabs>
          </w:pPr>
          <w:r>
            <w:t xml:space="default">5.12 ドライバー管理（/drivers、/drivers/[id]）</w:t>
            <w:tab/>
            <w:t xml:space="default"/>
          </w:r>
        </w:p>
        <w:p>
          <w:pPr>
            <w:pStyle w:val="TOC2"/>
            <w:tabs>
              <w:tab w:val="clear" w:pos="8786"/>
              <w:tab w:val="right" w:pos="9025" w:leader="dot"/>
            </w:tabs>
          </w:pPr>
          <w:r>
            <w:t xml:space="default">5.13 トラック管理（/trucks）</w:t>
            <w:tab/>
            <w:t xml:space="default"/>
          </w:r>
        </w:p>
        <w:p>
          <w:pPr>
            <w:pStyle w:val="TOC2"/>
            <w:tabs>
              <w:tab w:val="clear" w:pos="8786"/>
              <w:tab w:val="right" w:pos="9025" w:leader="dot"/>
            </w:tabs>
          </w:pPr>
          <w:r>
            <w:t xml:space="default">5.14 配送先管理（/locations）・商品管理（/products）・ユーザー管理（/users）</w:t>
            <w:tab/>
            <w:t xml:space="default"/>
          </w:r>
        </w:p>
        <w:p>
          <w:pPr>
            <w:pStyle w:val="TOC2"/>
            <w:tabs>
              <w:tab w:val="clear" w:pos="8786"/>
              <w:tab w:val="right" w:pos="9025" w:leader="dot"/>
            </w:tabs>
          </w:pPr>
          <w:r>
            <w:t xml:space="default">5.15 システム設定（/settings）</w:t>
            <w:tab/>
            <w:t xml:space="default"/>
          </w:r>
        </w:p>
        <w:p>
          <w:pPr>
            <w:pStyle w:val="TOC1"/>
            <w:tabs>
              <w:tab w:val="clear" w:pos="9026"/>
              <w:tab w:val="right" w:pos="9025" w:leader="dot"/>
            </w:tabs>
          </w:pPr>
          <w:r>
            <w:t xml:space="default">6. 計算ロジック（src/lib）</w:t>
            <w:tab/>
            <w:t xml:space="default"/>
          </w:r>
        </w:p>
        <w:p>
          <w:pPr>
            <w:pStyle w:val="TOC2"/>
            <w:tabs>
              <w:tab w:val="clear" w:pos="8786"/>
              <w:tab w:val="right" w:pos="9025" w:leader="dot"/>
            </w:tabs>
          </w:pPr>
          <w:r>
            <w:t xml:space="default">6.1 積載の判定（loadCapacity.ts）</w:t>
            <w:tab/>
            <w:t xml:space="default"/>
          </w:r>
        </w:p>
        <w:p>
          <w:pPr>
            <w:pStyle w:val="TOC2"/>
            <w:tabs>
              <w:tab w:val="clear" w:pos="8786"/>
              <w:tab w:val="right" w:pos="9025" w:leader="dot"/>
            </w:tabs>
          </w:pPr>
          <w:r>
            <w:t xml:space="default">6.2 AI提案の割当（loadAssignment.ts の assignStopsToTrucks）</w:t>
            <w:tab/>
            <w:t xml:space="default"/>
          </w:r>
        </w:p>
        <w:p>
          <w:pPr>
            <w:pStyle w:val="TOC2"/>
            <w:tabs>
              <w:tab w:val="clear" w:pos="8786"/>
              <w:tab w:val="right" w:pos="9025" w:leader="dot"/>
            </w:tabs>
          </w:pPr>
          <w:r>
            <w:t xml:space="default">6.3 ルートの順番と到着予定時刻（routeOptimizer.ts）</w:t>
            <w:tab/>
            <w:t xml:space="default"/>
          </w:r>
        </w:p>
        <w:p>
          <w:pPr>
            <w:pStyle w:val="TOC2"/>
            <w:tabs>
              <w:tab w:val="clear" w:pos="8786"/>
              <w:tab w:val="right" w:pos="9025" w:leader="dot"/>
            </w:tabs>
          </w:pPr>
          <w:r>
            <w:t xml:space="default">6.4 複数便（tripPlanning.ts、routeReorder.ts）</w:t>
            <w:tab/>
            <w:t xml:space="default"/>
          </w:r>
        </w:p>
        <w:p>
          <w:pPr>
            <w:pStyle w:val="TOC2"/>
            <w:tabs>
              <w:tab w:val="clear" w:pos="8786"/>
              <w:tab w:val="right" w:pos="9025" w:leader="dot"/>
            </w:tabs>
          </w:pPr>
          <w:r>
            <w:t xml:space="default">6.5 荷物受付の定時超過判定（timeOverflow.ts、dayTimeOverflow.ts）</w:t>
            <w:tab/>
            <w:t xml:space="default"/>
          </w:r>
        </w:p>
        <w:p>
          <w:pPr>
            <w:pStyle w:val="TOC2"/>
            <w:tabs>
              <w:tab w:val="clear" w:pos="8786"/>
              <w:tab w:val="right" w:pos="9025" w:leader="dot"/>
            </w:tabs>
          </w:pPr>
          <w:r>
            <w:t xml:space="default">6.6 検証（planValidation.ts）</w:t>
            <w:tab/>
            <w:t xml:space="default"/>
          </w:r>
        </w:p>
        <w:p>
          <w:pPr>
            <w:pStyle w:val="TOC1"/>
            <w:tabs>
              <w:tab w:val="clear" w:pos="9026"/>
              <w:tab w:val="right" w:pos="9025" w:leader="dot"/>
            </w:tabs>
          </w:pPr>
          <w:r>
            <w:t xml:space="default">7. API一覧</w:t>
            <w:tab/>
            <w:t xml:space="default"/>
          </w:r>
        </w:p>
        <w:p>
          <w:pPr>
            <w:pStyle w:val="TOC1"/>
            <w:tabs>
              <w:tab w:val="clear" w:pos="9026"/>
              <w:tab w:val="right" w:pos="9025" w:leader="dot"/>
            </w:tabs>
          </w:pPr>
          <w:r>
            <w:t xml:space="default">8. 開発・運用</w:t>
            <w:tab/>
            <w:t xml:space="default"/>
          </w:r>
        </w:p>
        <w:p>
          <w:pPr>
            <w:pStyle w:val="TOC2"/>
            <w:tabs>
              <w:tab w:val="clear" w:pos="8786"/>
              <w:tab w:val="right" w:pos="9025" w:leader="dot"/>
            </w:tabs>
          </w:pPr>
          <w:r>
            <w:t xml:space="default">8.1 コマンド</w:t>
            <w:tab/>
            <w:t xml:space="default"/>
          </w:r>
        </w:p>
        <w:p>
          <w:pPr>
            <w:pStyle w:val="TOC2"/>
            <w:tabs>
              <w:tab w:val="clear" w:pos="8786"/>
              <w:tab w:val="right" w:pos="9025" w:leader="dot"/>
            </w:tabs>
          </w:pPr>
          <w:r>
            <w:t xml:space="default">8.2 環境変数</w:t>
            <w:tab/>
            <w:t xml:space="default"/>
          </w:r>
        </w:p>
        <w:p>
          <w:pPr>
            <w:pStyle w:val="TOC2"/>
            <w:tabs>
              <w:tab w:val="clear" w:pos="8786"/>
              <w:tab w:val="right" w:pos="9025" w:leader="dot"/>
            </w:tabs>
          </w:pPr>
          <w:r>
            <w:t xml:space="default">8.3 自動テスト</w:t>
            <w:tab/>
            <w:t xml:space="default"/>
          </w:r>
        </w:p>
        <w:p>
          <w:pPr>
            <w:pStyle w:val="TOC1"/>
            <w:tabs>
              <w:tab w:val="clear" w:pos="9026"/>
              <w:tab w:val="right" w:pos="9025" w:leader="dot"/>
            </w:tabs>
          </w:pPr>
          <w:r>
            <w:t xml:space="default">9. リアルタイム通信</w:t>
            <w:tab/>
            <w:t xml:space="default"/>
          </w:r>
        </w:p>
        <w:p>
          <w:pPr>
            <w:pStyle w:val="TOC1"/>
            <w:tabs>
              <w:tab w:val="clear" w:pos="9026"/>
              <w:tab w:val="right" w:pos="9025" w:leader="dot"/>
            </w:tabs>
          </w:pPr>
          <w:r>
            <w:t xml:space="default">10. 既知の制約・未実装事項</w:t>
            <w:tab/>
            <w:t xml:space="default"/>
          </w:r>
          <w:r>
            <w:fldChar w:fldCharType="end"/>
          </w:r>
        </w:p>
      </w:sdtContent>
    </w:sdt>
    <w:p>
      <w:r>
        <w:br w:type="page"/>
      </w:r>
    </w:p>
    <w:p>
      <w:pPr>
        <w:pStyle w:val="Heading1"/>
      </w:pPr>
      <w:r>
        <w:t xml:space="preserve">1. 概要</w:t>
      </w:r>
    </w:p>
    <w:p>
      <w:pPr>
        <w:spacing w:after="120"/>
      </w:pPr>
      <w:r>
        <w:t xml:space="preserve">栃木県内の配送業務を対象とした社内向けWebシステム。その日に届ける配送先と荷物を受け付け、トラックへ割り当て、配送ルート（順番と到着予定時刻）を決め、配送中の進み具合をリアルタイムに追跡する。</w:t>
      </w:r>
    </w:p>
    <w:p>
      <w:pPr>
        <w:pStyle w:val="ListParagraph"/>
        <w:numPr>
          <w:ilvl w:val="0"/>
          <w:numId w:val="2"/>
        </w:numPr>
      </w:pPr>
      <w:r>
        <w:t xml:space="preserve">管理者・配送管理者・事務担当者はPCブラウザで管理画面を使う</w:t>
      </w:r>
    </w:p>
    <w:p>
      <w:pPr>
        <w:pStyle w:val="ListParagraph"/>
        <w:numPr>
          <w:ilvl w:val="0"/>
          <w:numId w:val="2"/>
        </w:numPr>
      </w:pPr>
      <w:r>
        <w:t xml:space="preserve">ドライバーはスマートフォンから、ログイン不要の専用URLで担当ルートを確認し、配達完了などを報告する</w:t>
      </w:r>
    </w:p>
    <w:p>
      <w:pPr>
        <w:pStyle w:val="ListParagraph"/>
        <w:numPr>
          <w:ilvl w:val="0"/>
          <w:numId w:val="2"/>
        </w:numPr>
      </w:pPr>
      <w:r>
        <w:t xml:space="preserve">トラックへの積載は体積（m³）と荷台の寸法で判定し、AIによる割当案（参考）を提示する。1台のトラックが1日に何度も本社と往復する「複数便」に対応する</w:t>
      </w:r>
    </w:p>
    <w:p>
      <w:pPr>
        <w:pStyle w:val="Heading2"/>
      </w:pPr>
      <w:r>
        <w:t xml:space="preserve">1.1 業務の流れ</w:t>
      </w:r>
    </w:p>
    <w:p>
      <w:pPr>
        <w:pStyle w:val="ListParagraph"/>
        <w:numPr>
          <w:ilvl w:val="0"/>
          <w:numId w:val="3"/>
        </w:numPr>
      </w:pPr>
      <w:r>
        <w:rPr>
          <w:b/>
          <w:bCs/>
        </w:rPr>
        <w:t xml:space="preserve">稼働トラックの登録</w:t>
      </w:r>
      <w:r>
        <w:t xml:space="preserve">（配送管理者）: 配送日ごとに、使うトラックとドライバーの組み合わせを登録する</w:t>
      </w:r>
    </w:p>
    <w:p>
      <w:pPr>
        <w:pStyle w:val="ListParagraph"/>
        <w:numPr>
          <w:ilvl w:val="0"/>
          <w:numId w:val="3"/>
        </w:numPr>
      </w:pPr>
      <w:r>
        <w:rPr>
          <w:b/>
          <w:bCs/>
        </w:rPr>
        <w:t xml:space="preserve">荷物受付</w:t>
      </w:r>
      <w:r>
        <w:t xml:space="preserve">（一般ユーザー以上）: 配送日ごとに、届ける配送先と荷物（商品・個数）を登録する。この時点ではどのトラックにも割り当てない（未割当＝プール）</w:t>
      </w:r>
    </w:p>
    <w:p>
      <w:pPr>
        <w:pStyle w:val="ListParagraph"/>
        <w:numPr>
          <w:ilvl w:val="0"/>
          <w:numId w:val="3"/>
        </w:numPr>
      </w:pPr>
      <w:r>
        <w:rPr>
          <w:b/>
          <w:bCs/>
        </w:rPr>
        <w:t xml:space="preserve">配送計画の作成</w:t>
      </w:r>
      <w:r>
        <w:t xml:space="preserve">（配送管理者）: 未割当の配送先を各トラック・各便へ割り当てる。AI提案を参考にしてもよい。割当のたびにルートの順番と到着予定時刻が自動で計算し直される</w:t>
      </w:r>
    </w:p>
    <w:p>
      <w:pPr>
        <w:pStyle w:val="ListParagraph"/>
        <w:numPr>
          <w:ilvl w:val="0"/>
          <w:numId w:val="3"/>
        </w:numPr>
      </w:pPr>
      <w:r>
        <w:rPr>
          <w:b/>
          <w:bCs/>
        </w:rPr>
        <w:t xml:space="preserve">配送</w:t>
      </w:r>
      <w:r>
        <w:t xml:space="preserve">（ドライバー）: 専用URLから運送開始、配達完了・スキップ、給油記録、帰社を報告する。位置情報は自動で送信される</w:t>
      </w:r>
    </w:p>
    <w:p>
      <w:pPr>
        <w:pStyle w:val="ListParagraph"/>
        <w:numPr>
          <w:ilvl w:val="0"/>
          <w:numId w:val="3"/>
        </w:numPr>
      </w:pPr>
      <w:r>
        <w:rPr>
          <w:b/>
          <w:bCs/>
        </w:rPr>
        <w:t xml:space="preserve">追跡</w:t>
      </w:r>
      <w:r>
        <w:t xml:space="preserve">（一般ユーザー以上）: リアルタイム追跡画面で各トラックの位置と進み具合を確認する。ドライバーが押し忘れた操作は本部が代わりに行える</w:t>
      </w:r>
    </w:p>
    <w:p>
      <w:pPr>
        <w:pStyle w:val="ListParagraph"/>
        <w:numPr>
          <w:ilvl w:val="0"/>
          <w:numId w:val="3"/>
        </w:numPr>
      </w:pPr>
      <w:r>
        <w:rPr>
          <w:b/>
          <w:bCs/>
        </w:rPr>
        <w:t xml:space="preserve">稼働中の追加</w:t>
      </w:r>
      <w:r>
        <w:t xml:space="preserve">（配送管理者）: 出発後に受け付けた配送先も、稼働中のトラックへ追加できる。この場合はドライバーが本社へ戻って積み直す前提で時刻を計算する</w:t>
      </w:r>
    </w:p>
    <w:p>
      <w:pPr>
        <w:pStyle w:val="Heading1"/>
      </w:pPr>
      <w:r>
        <w:t xml:space="preserve">2. 技術スタック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75"/>
        <w:gridCol w:w="7951"/>
      </w:tblGrid>
      <w:tr>
        <w:trPr>
          <w:tblHeader/>
        </w:trPr>
        <w:tc>
          <w:tcPr>
            <w:tcW w:type="dxa" w:w="107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分類</w:t>
            </w:r>
          </w:p>
        </w:tc>
        <w:tc>
          <w:tcPr>
            <w:tcW w:type="dxa" w:w="7951"/>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技術</w:t>
            </w:r>
          </w:p>
        </w:tc>
      </w:tr>
      <w:tr>
        <w:tc>
          <w:tcPr>
            <w:tcW w:type="dxa" w:w="107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フレームワーク</w:t>
            </w:r>
          </w:p>
        </w:tc>
        <w:tc>
          <w:tcPr>
            <w:tcW w:type="dxa" w:w="795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Next.js 14.2（App Router）+ React 18 + TypeScript</w:t>
            </w:r>
          </w:p>
        </w:tc>
      </w:tr>
      <w:tr>
        <w:tc>
          <w:tcPr>
            <w:tcW w:type="dxa" w:w="107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サーバー</w:t>
            </w:r>
          </w:p>
        </w:tc>
        <w:tc>
          <w:tcPr>
            <w:tcW w:type="dxa" w:w="795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カスタムNode.jsサーバー（</w:t>
            </w:r>
            <w:r>
              <w:rPr>
                <w:rFonts w:ascii="Consolas" w:cs="Consolas" w:eastAsia="Consolas" w:hAnsi="Consolas"/>
                <w:sz w:val="18"/>
                <w:szCs w:val="18"/>
                <w:shd w:fill="EEF1F5" w:color="auto" w:val="clear"/>
              </w:rPr>
              <w:t xml:space="preserve">server.ts</w:t>
            </w:r>
            <w:r>
              <w:rPr>
                <w:sz w:val="18"/>
                <w:szCs w:val="18"/>
              </w:rPr>
              <w:t xml:space="preserve">、</w:t>
            </w:r>
            <w:r>
              <w:rPr>
                <w:rFonts w:ascii="Consolas" w:cs="Consolas" w:eastAsia="Consolas" w:hAnsi="Consolas"/>
                <w:sz w:val="18"/>
                <w:szCs w:val="18"/>
                <w:shd w:fill="EEF1F5" w:color="auto" w:val="clear"/>
              </w:rPr>
              <w:t xml:space="preserve">tsx</w:t>
            </w:r>
            <w:r>
              <w:rPr>
                <w:sz w:val="18"/>
                <w:szCs w:val="18"/>
              </w:rPr>
              <w:t xml:space="preserve">で起動）。Next.jsとSocket.ioを同じHTTPサーバー上で動かす</w:t>
            </w:r>
          </w:p>
        </w:tc>
      </w:tr>
      <w:tr>
        <w:tc>
          <w:tcPr>
            <w:tcW w:type="dxa" w:w="107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DB</w:t>
            </w:r>
          </w:p>
        </w:tc>
        <w:tc>
          <w:tcPr>
            <w:tcW w:type="dxa" w:w="795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PostgreSQL + Prisma 5.x</w:t>
            </w:r>
          </w:p>
        </w:tc>
      </w:tr>
      <w:tr>
        <w:tc>
          <w:tcPr>
            <w:tcW w:type="dxa" w:w="107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認証</w:t>
            </w:r>
          </w:p>
        </w:tc>
        <w:tc>
          <w:tcPr>
            <w:tcW w:type="dxa" w:w="795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NextAuth 4（Credentials、JWTセッション）+ bcryptjs</w:t>
            </w:r>
          </w:p>
        </w:tc>
      </w:tr>
      <w:tr>
        <w:tc>
          <w:tcPr>
            <w:tcW w:type="dxa" w:w="107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リアルタイム通信</w:t>
            </w:r>
          </w:p>
        </w:tc>
        <w:tc>
          <w:tcPr>
            <w:tcW w:type="dxa" w:w="795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Socket.io 4（位置情報・配達状況の配信）</w:t>
            </w:r>
          </w:p>
        </w:tc>
      </w:tr>
      <w:tr>
        <w:tc>
          <w:tcPr>
            <w:tcW w:type="dxa" w:w="107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地図</w:t>
            </w:r>
          </w:p>
        </w:tc>
        <w:tc>
          <w:tcPr>
            <w:tcW w:type="dxa" w:w="795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Leaflet / react-leaflet。地図画像は OpenStreetMap（APIキー不要）</w:t>
            </w:r>
          </w:p>
        </w:tc>
      </w:tr>
      <w:tr>
        <w:tc>
          <w:tcPr>
            <w:tcW w:type="dxa" w:w="107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住所→緯度経度の変換</w:t>
            </w:r>
          </w:p>
        </w:tc>
        <w:tc>
          <w:tcPr>
            <w:tcW w:type="dxa" w:w="795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国土地理院 住所検索API（</w:t>
            </w:r>
            <w:r>
              <w:rPr>
                <w:rFonts w:ascii="Consolas" w:cs="Consolas" w:eastAsia="Consolas" w:hAnsi="Consolas"/>
                <w:sz w:val="18"/>
                <w:szCs w:val="18"/>
                <w:shd w:fill="EEF1F5" w:color="auto" w:val="clear"/>
              </w:rPr>
              <w:t xml:space="preserve">msearch.gsi.go.jp</w:t>
            </w:r>
            <w:r>
              <w:rPr>
                <w:sz w:val="18"/>
                <w:szCs w:val="18"/>
              </w:rPr>
              <w:t xml:space="preserve">、APIキー不要）</w:t>
            </w:r>
          </w:p>
        </w:tc>
      </w:tr>
      <w:tr>
        <w:tc>
          <w:tcPr>
            <w:tcW w:type="dxa" w:w="107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CSV読み込み</w:t>
            </w:r>
          </w:p>
        </w:tc>
        <w:tc>
          <w:tcPr>
            <w:tcW w:type="dxa" w:w="795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papaparse（配送先の一括登録）</w:t>
            </w:r>
          </w:p>
        </w:tc>
      </w:tr>
      <w:tr>
        <w:tc>
          <w:tcPr>
            <w:tcW w:type="dxa" w:w="107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日付処理</w:t>
            </w:r>
          </w:p>
        </w:tc>
        <w:tc>
          <w:tcPr>
            <w:tcW w:type="dxa" w:w="795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date-fns、japanese-holidays（祝日判定）</w:t>
            </w:r>
          </w:p>
        </w:tc>
      </w:tr>
      <w:tr>
        <w:tc>
          <w:tcPr>
            <w:tcW w:type="dxa" w:w="107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スタイリング</w:t>
            </w:r>
          </w:p>
        </w:tc>
        <w:tc>
          <w:tcPr>
            <w:tcW w:type="dxa" w:w="795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Tailwind CSS</w:t>
            </w:r>
          </w:p>
        </w:tc>
      </w:tr>
      <w:tr>
        <w:tc>
          <w:tcPr>
            <w:tcW w:type="dxa" w:w="107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自動テスト</w:t>
            </w:r>
          </w:p>
        </w:tc>
        <w:tc>
          <w:tcPr>
            <w:tcW w:type="dxa" w:w="795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Vitest 3（計算部分のみ。8章参照）</w:t>
            </w:r>
          </w:p>
        </w:tc>
      </w:tr>
      <w:tr>
        <w:tc>
          <w:tcPr>
            <w:tcW w:type="dxa" w:w="107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その他</w:t>
            </w:r>
          </w:p>
        </w:tc>
        <w:tc>
          <w:tcPr>
            <w:tcW w:type="dxa" w:w="795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cross-env（本番起動時の環境変数指定）。</w:t>
            </w:r>
            <w:r>
              <w:rPr>
                <w:rFonts w:ascii="Consolas" w:cs="Consolas" w:eastAsia="Consolas" w:hAnsi="Consolas"/>
                <w:sz w:val="18"/>
                <w:szCs w:val="18"/>
                <w:shd w:fill="EEF1F5" w:color="auto" w:val="clear"/>
              </w:rPr>
              <w:t xml:space="preserve">@dnd-kit</w:t>
            </w:r>
            <w:r>
              <w:rPr>
                <w:sz w:val="18"/>
                <w:szCs w:val="18"/>
              </w:rPr>
              <w:t xml:space="preserve"> と </w:t>
            </w:r>
            <w:r>
              <w:rPr>
                <w:rFonts w:ascii="Consolas" w:cs="Consolas" w:eastAsia="Consolas" w:hAnsi="Consolas"/>
                <w:sz w:val="18"/>
                <w:szCs w:val="18"/>
                <w:shd w:fill="EEF1F5" w:color="auto" w:val="clear"/>
              </w:rPr>
              <w:t xml:space="preserve">recharts</w:t>
            </w:r>
            <w:r>
              <w:rPr>
                <w:sz w:val="18"/>
                <w:szCs w:val="18"/>
              </w:rPr>
              <w:t xml:space="preserve"> は依存関係に残っているが、現在の画面では使っていない</w:t>
            </w:r>
          </w:p>
        </w:tc>
      </w:tr>
    </w:tbl>
    <w:p>
      <w:pPr>
        <w:spacing w:after="60"/>
      </w:pPr>
    </w:p>
    <w:p>
      <w:pPr>
        <w:pStyle w:val="Heading1"/>
      </w:pPr>
      <w:r>
        <w:t xml:space="preserve">3. 認証・権限</w:t>
      </w:r>
    </w:p>
    <w:p>
      <w:pPr>
        <w:pStyle w:val="Heading2"/>
      </w:pPr>
      <w:r>
        <w:t xml:space="preserve">3.1 ログイン</w:t>
      </w:r>
    </w:p>
    <w:p>
      <w:pPr>
        <w:pStyle w:val="ListParagraph"/>
        <w:numPr>
          <w:ilvl w:val="0"/>
          <w:numId w:val="2"/>
        </w:numPr>
      </w:pPr>
      <w:r>
        <w:rPr>
          <w:rFonts w:ascii="Consolas" w:cs="Consolas" w:eastAsia="Consolas" w:hAnsi="Consolas"/>
          <w:shd w:fill="EEF1F5" w:color="auto" w:val="clear"/>
        </w:rPr>
        <w:t xml:space="preserve">src/lib/auth.ts</w:t>
      </w:r>
      <w:r>
        <w:t xml:space="preserve">: NextAuthのCredentials認証。</w:t>
      </w:r>
      <w:r>
        <w:rPr>
          <w:b/>
          <w:bCs/>
        </w:rPr>
        <w:t xml:space="preserve">名前</w:t>
      </w:r>
      <w:r>
        <w:t xml:space="preserve">とパスワードで </w:t>
      </w:r>
      <w:r>
        <w:rPr>
          <w:rFonts w:ascii="Consolas" w:cs="Consolas" w:eastAsia="Consolas" w:hAnsi="Consolas"/>
          <w:shd w:fill="EEF1F5" w:color="auto" w:val="clear"/>
        </w:rPr>
        <w:t xml:space="preserve">User</w:t>
      </w:r>
      <w:r>
        <w:t xml:space="preserve"> テーブルを照合し、bcryptで検証する（メールアドレスではない）。セッションはJWTで、</w:t>
      </w:r>
      <w:r>
        <w:rPr>
          <w:rFonts w:ascii="Consolas" w:cs="Consolas" w:eastAsia="Consolas" w:hAnsi="Consolas"/>
          <w:shd w:fill="EEF1F5" w:color="auto" w:val="clear"/>
        </w:rPr>
        <w:t xml:space="preserve">role</w:t>
      </w:r>
      <w:r>
        <w:t xml:space="preserve"> をトークンとセッションに持たせる</w:t>
      </w:r>
    </w:p>
    <w:p>
      <w:pPr>
        <w:pStyle w:val="ListParagraph"/>
        <w:numPr>
          <w:ilvl w:val="0"/>
          <w:numId w:val="2"/>
        </w:numPr>
      </w:pPr>
      <w:r>
        <w:t xml:space="preserve">ログイン画面（</w:t>
      </w:r>
      <w:r>
        <w:rPr>
          <w:rFonts w:ascii="Consolas" w:cs="Consolas" w:eastAsia="Consolas" w:hAnsi="Consolas"/>
          <w:shd w:fill="EEF1F5" w:color="auto" w:val="clear"/>
        </w:rPr>
        <w:t xml:space="preserve">src/app/(auth)/login/page.tsx</w:t>
      </w:r>
      <w:r>
        <w:t xml:space="preserve">）は、ログイン前に開こうとしていた画面（</w:t>
      </w:r>
      <w:r>
        <w:rPr>
          <w:rFonts w:ascii="Consolas" w:cs="Consolas" w:eastAsia="Consolas" w:hAnsi="Consolas"/>
          <w:shd w:fill="EEF1F5" w:color="auto" w:val="clear"/>
        </w:rPr>
        <w:t xml:space="preserve">callbackUrl</w:t>
      </w:r>
      <w:r>
        <w:t xml:space="preserve">）へ戻る。外部サイトへ飛ばされないよう、</w:t>
      </w:r>
      <w:r>
        <w:rPr>
          <w:rFonts w:ascii="Consolas" w:cs="Consolas" w:eastAsia="Consolas" w:hAnsi="Consolas"/>
          <w:shd w:fill="EEF1F5" w:color="auto" w:val="clear"/>
        </w:rPr>
        <w:t xml:space="preserve">/</w:t>
      </w:r>
      <w:r>
        <w:t xml:space="preserve"> で始まる（</w:t>
      </w:r>
      <w:r>
        <w:rPr>
          <w:rFonts w:ascii="Consolas" w:cs="Consolas" w:eastAsia="Consolas" w:hAnsi="Consolas"/>
          <w:shd w:fill="EEF1F5" w:color="auto" w:val="clear"/>
        </w:rPr>
        <w:t xml:space="preserve">//</w:t>
      </w:r>
      <w:r>
        <w:t xml:space="preserve"> で始まらない）場合だけ使い、それ以外は </w:t>
      </w:r>
      <w:r>
        <w:rPr>
          <w:rFonts w:ascii="Consolas" w:cs="Consolas" w:eastAsia="Consolas" w:hAnsi="Consolas"/>
          <w:shd w:fill="EEF1F5" w:color="auto" w:val="clear"/>
        </w:rPr>
        <w:t xml:space="preserve">/dashboard</w:t>
      </w:r>
      <w:r>
        <w:t xml:space="preserve"> へ移る</w:t>
      </w:r>
    </w:p>
    <w:p>
      <w:pPr>
        <w:pStyle w:val="Heading2"/>
      </w:pPr>
      <w:r>
        <w:t xml:space="preserve">3.2 権限（3段階）</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9"/>
        <w:gridCol w:w="1019"/>
        <w:gridCol w:w="5678"/>
      </w:tblGrid>
      <w:tr>
        <w:trPr>
          <w:tblHeader/>
        </w:trPr>
        <w:tc>
          <w:tcPr>
            <w:tcW w:type="dxa" w:w="23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権限</w:t>
            </w:r>
          </w:p>
        </w:tc>
        <w:tc>
          <w:tcPr>
            <w:tcW w:type="dxa" w:w="101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表示名</w:t>
            </w:r>
          </w:p>
        </w:tc>
        <w:tc>
          <w:tcPr>
            <w:tcW w:type="dxa" w:w="567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使える範囲</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STAFF</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ダッシュボード、荷物受付、配送計画一覧（閲覧）、リアルタイム追跡</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DELIVERY_ADMIN</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上記に加えて、配送計画の作成・編集、稼働トラックの登録、荷物受付状況の確認</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SYSTEM_ADMIN</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上記に加えて、ドライバー・トラック・配送先・商品・ユーザーの管理、システム設定</w:t>
            </w:r>
          </w:p>
        </w:tc>
      </w:tr>
    </w:tbl>
    <w:p>
      <w:pPr>
        <w:spacing w:after="60"/>
      </w:pPr>
    </w:p>
    <w:p>
      <w:pPr>
        <w:pStyle w:val="Heading2"/>
      </w:pPr>
      <w:r>
        <w:t xml:space="preserve">3.3 ミドルウェア（</w:t>
      </w:r>
      <w:r>
        <w:rPr>
          <w:rFonts w:ascii="Consolas" w:cs="Consolas" w:eastAsia="Consolas" w:hAnsi="Consolas"/>
          <w:shd w:fill="EEF1F5" w:color="auto" w:val="clear"/>
        </w:rPr>
        <w:t xml:space="preserve">src/middleware.ts</w:t>
      </w:r>
      <w:r>
        <w:t xml:space="preserve">）</w:t>
      </w:r>
    </w:p>
    <w:p>
      <w:pPr>
        <w:spacing w:after="120"/>
      </w:pPr>
      <w:r>
        <w:t xml:space="preserve">画面と API の両方に掛かる。</w:t>
      </w:r>
    </w:p>
    <w:p>
      <w:pPr>
        <w:pStyle w:val="ListParagraph"/>
        <w:numPr>
          <w:ilvl w:val="0"/>
          <w:numId w:val="2"/>
        </w:numPr>
      </w:pPr>
      <w:r>
        <w:rPr>
          <w:b/>
          <w:bCs/>
        </w:rPr>
        <w:t xml:space="preserve">画面</w:t>
      </w:r>
      <w:r>
        <w:t xml:space="preserve">: 未ログインは </w:t>
      </w:r>
      <w:r>
        <w:rPr>
          <w:rFonts w:ascii="Consolas" w:cs="Consolas" w:eastAsia="Consolas" w:hAnsi="Consolas"/>
          <w:shd w:fill="EEF1F5" w:color="auto" w:val="clear"/>
        </w:rPr>
        <w:t xml:space="preserve">/login</w:t>
      </w:r>
      <w:r>
        <w:t xml:space="preserve"> へ転送（戻り先は相対パスで付与）。権限が足りない画面は </w:t>
      </w:r>
      <w:r>
        <w:rPr>
          <w:rFonts w:ascii="Consolas" w:cs="Consolas" w:eastAsia="Consolas" w:hAnsi="Consolas"/>
          <w:shd w:fill="EEF1F5" w:color="auto" w:val="clear"/>
        </w:rPr>
        <w:t xml:space="preserve">/dashboard</w:t>
      </w:r>
      <w:r>
        <w:t xml:space="preserve"> へ転送</w:t>
      </w:r>
    </w:p>
    <w:p>
      <w:pPr>
        <w:pStyle w:val="ListParagraph"/>
        <w:numPr>
          <w:ilvl w:val="0"/>
          <w:numId w:val="2"/>
        </w:numPr>
      </w:pPr>
      <w:r>
        <w:rPr>
          <w:b/>
          <w:bCs/>
        </w:rPr>
        <w:t xml:space="preserve">API</w:t>
      </w:r>
      <w:r>
        <w:t xml:space="preserve">（</w:t>
      </w:r>
      <w:r>
        <w:rPr>
          <w:rFonts w:ascii="Consolas" w:cs="Consolas" w:eastAsia="Consolas" w:hAnsi="Consolas"/>
          <w:shd w:fill="EEF1F5" w:color="auto" w:val="clear"/>
        </w:rPr>
        <w:t xml:space="preserve">/api/...</w:t>
      </w:r>
      <w:r>
        <w:t xml:space="preserve">）: 未ログインは 401、権限不足は 403 をJSONで返す</w:t>
      </w:r>
    </w:p>
    <w:p>
      <w:pPr>
        <w:pStyle w:val="ListParagraph"/>
        <w:numPr>
          <w:ilvl w:val="1"/>
          <w:numId w:val="2"/>
        </w:numPr>
      </w:pPr>
      <w:r>
        <w:t xml:space="preserve">参照（GET）は原則として一般ユーザーから可（荷物受付やサイドバーもマスタ・配送計画を読むため）。ただし </w:t>
      </w:r>
      <w:r>
        <w:rPr>
          <w:rFonts w:ascii="Consolas" w:cs="Consolas" w:eastAsia="Consolas" w:hAnsi="Consolas"/>
          <w:shd w:fill="EEF1F5" w:color="auto" w:val="clear"/>
        </w:rPr>
        <w:t xml:space="preserve">/api/users</w:t>
      </w:r>
      <w:r>
        <w:t xml:space="preserve"> はGETを含めシステム管理者のみ</w:t>
      </w:r>
    </w:p>
    <w:p>
      <w:pPr>
        <w:pStyle w:val="ListParagraph"/>
        <w:numPr>
          <w:ilvl w:val="1"/>
          <w:numId w:val="2"/>
        </w:numPr>
      </w:pPr>
      <w:r>
        <w:t xml:space="preserve">マスタ（</w:t>
      </w:r>
      <w:r>
        <w:rPr>
          <w:rFonts w:ascii="Consolas" w:cs="Consolas" w:eastAsia="Consolas" w:hAnsi="Consolas"/>
          <w:shd w:fill="EEF1F5" w:color="auto" w:val="clear"/>
        </w:rPr>
        <w:t xml:space="preserve">/api/locations</w:t>
      </w:r>
      <w:r>
        <w:t xml:space="preserve">・</w:t>
      </w:r>
      <w:r>
        <w:rPr>
          <w:rFonts w:ascii="Consolas" w:cs="Consolas" w:eastAsia="Consolas" w:hAnsi="Consolas"/>
          <w:shd w:fill="EEF1F5" w:color="auto" w:val="clear"/>
        </w:rPr>
        <w:t xml:space="preserve">/api/drivers</w:t>
      </w:r>
      <w:r>
        <w:t xml:space="preserve">・</w:t>
      </w:r>
      <w:r>
        <w:rPr>
          <w:rFonts w:ascii="Consolas" w:cs="Consolas" w:eastAsia="Consolas" w:hAnsi="Consolas"/>
          <w:shd w:fill="EEF1F5" w:color="auto" w:val="clear"/>
        </w:rPr>
        <w:t xml:space="preserve">/api/trucks</w:t>
      </w:r>
      <w:r>
        <w:t xml:space="preserve">・</w:t>
      </w:r>
      <w:r>
        <w:rPr>
          <w:rFonts w:ascii="Consolas" w:cs="Consolas" w:eastAsia="Consolas" w:hAnsi="Consolas"/>
          <w:shd w:fill="EEF1F5" w:color="auto" w:val="clear"/>
        </w:rPr>
        <w:t xml:space="preserve">/api/products</w:t>
      </w:r>
      <w:r>
        <w:t xml:space="preserve">・</w:t>
      </w:r>
      <w:r>
        <w:rPr>
          <w:rFonts w:ascii="Consolas" w:cs="Consolas" w:eastAsia="Consolas" w:hAnsi="Consolas"/>
          <w:shd w:fill="EEF1F5" w:color="auto" w:val="clear"/>
        </w:rPr>
        <w:t xml:space="preserve">/api/settings</w:t>
      </w:r>
      <w:r>
        <w:t xml:space="preserve">）の変更はシステム管理者のみ</w:t>
      </w:r>
    </w:p>
    <w:p>
      <w:pPr>
        <w:pStyle w:val="ListParagraph"/>
        <w:numPr>
          <w:ilvl w:val="1"/>
          <w:numId w:val="2"/>
        </w:numPr>
      </w:pPr>
      <w:r>
        <w:t xml:space="preserve">配送計画（</w:t>
      </w:r>
      <w:r>
        <w:rPr>
          <w:rFonts w:ascii="Consolas" w:cs="Consolas" w:eastAsia="Consolas" w:hAnsi="Consolas"/>
          <w:shd w:fill="EEF1F5" w:color="auto" w:val="clear"/>
        </w:rPr>
        <w:t xml:space="preserve">/api/plans</w:t>
      </w:r>
      <w:r>
        <w:t xml:space="preserve">・</w:t>
      </w:r>
      <w:r>
        <w:rPr>
          <w:rFonts w:ascii="Consolas" w:cs="Consolas" w:eastAsia="Consolas" w:hAnsi="Consolas"/>
          <w:shd w:fill="EEF1F5" w:color="auto" w:val="clear"/>
        </w:rPr>
        <w:t xml:space="preserve">/api/stops</w:t>
      </w:r>
      <w:r>
        <w:t xml:space="preserve">）の変更は配送管理者以上</w:t>
      </w:r>
    </w:p>
    <w:p>
      <w:pPr>
        <w:pStyle w:val="ListParagraph"/>
        <w:numPr>
          <w:ilvl w:val="1"/>
          <w:numId w:val="2"/>
        </w:numPr>
      </w:pPr>
      <w:r>
        <w:t xml:space="preserve">荷物受付の保存（</w:t>
      </w:r>
      <w:r>
        <w:rPr>
          <w:rFonts w:ascii="Consolas" w:cs="Consolas" w:eastAsia="Consolas" w:hAnsi="Consolas"/>
          <w:shd w:fill="EEF1F5" w:color="auto" w:val="clear"/>
        </w:rPr>
        <w:t xml:space="preserve">PUT /api/pool</w:t>
      </w:r>
      <w:r>
        <w:t xml:space="preserve">）は一般ユーザーから可</w:t>
      </w:r>
    </w:p>
    <w:p>
      <w:pPr>
        <w:pStyle w:val="ListParagraph"/>
        <w:numPr>
          <w:ilvl w:val="0"/>
          <w:numId w:val="2"/>
        </w:numPr>
      </w:pPr>
      <w:r>
        <w:rPr>
          <w:b/>
          <w:bCs/>
        </w:rPr>
        <w:t xml:space="preserve">ログイン不要で通すAPI</w:t>
      </w:r>
      <w:r>
        <w:t xml:space="preserve">: </w:t>
      </w:r>
      <w:r>
        <w:rPr>
          <w:rFonts w:ascii="Consolas" w:cs="Consolas" w:eastAsia="Consolas" w:hAnsi="Consolas"/>
          <w:shd w:fill="EEF1F5" w:color="auto" w:val="clear"/>
        </w:rPr>
        <w:t xml:space="preserve">/api/auth/*</w:t>
      </w:r>
      <w:r>
        <w:t xml:space="preserve"> と、ドライバー画面が呼ぶものだけ（</w:t>
      </w:r>
      <w:r>
        <w:rPr>
          <w:rFonts w:ascii="Consolas" w:cs="Consolas" w:eastAsia="Consolas" w:hAnsi="Consolas"/>
          <w:shd w:fill="EEF1F5" w:color="auto" w:val="clear"/>
        </w:rPr>
        <w:t xml:space="preserve">/api/driver/*</w:t>
      </w:r>
      <w:r>
        <w:t xml:space="preserve"> のGET・PATCH、</w:t>
      </w:r>
      <w:r>
        <w:rPr>
          <w:rFonts w:ascii="Consolas" w:cs="Consolas" w:eastAsia="Consolas" w:hAnsi="Consolas"/>
          <w:shd w:fill="EEF1F5" w:color="auto" w:val="clear"/>
        </w:rPr>
        <w:t xml:space="preserve">/api/tracking</w:t>
      </w:r>
      <w:r>
        <w:t xml:space="preserve"> のPOST、</w:t>
      </w:r>
      <w:r>
        <w:rPr>
          <w:rFonts w:ascii="Consolas" w:cs="Consolas" w:eastAsia="Consolas" w:hAnsi="Consolas"/>
          <w:shd w:fill="EEF1F5" w:color="auto" w:val="clear"/>
        </w:rPr>
        <w:t xml:space="preserve">/api/tracking/stops/*</w:t>
      </w:r>
      <w:r>
        <w:t xml:space="preserve"> のPATCH、</w:t>
      </w:r>
      <w:r>
        <w:rPr>
          <w:rFonts w:ascii="Consolas" w:cs="Consolas" w:eastAsia="Consolas" w:hAnsi="Consolas"/>
          <w:shd w:fill="EEF1F5" w:color="auto" w:val="clear"/>
        </w:rPr>
        <w:t xml:space="preserve">/api/tracking/fuel</w:t>
      </w:r>
      <w:r>
        <w:t xml:space="preserve"> のPOST、</w:t>
      </w:r>
      <w:r>
        <w:rPr>
          <w:rFonts w:ascii="Consolas" w:cs="Consolas" w:eastAsia="Consolas" w:hAnsi="Consolas"/>
          <w:shd w:fill="EEF1F5" w:color="auto" w:val="clear"/>
        </w:rPr>
        <w:t xml:space="preserve">/api/tracking/fuel/*</w:t>
      </w:r>
      <w:r>
        <w:t xml:space="preserve"> のDELETE）</w:t>
      </w:r>
    </w:p>
    <w:p>
      <w:pPr>
        <w:spacing w:after="120"/>
      </w:pPr>
      <w:r>
        <w:t xml:space="preserve">新しいAPIを追加するときは、この区分に当てはまるか、ドライバー画面から呼ぶなら </w:t>
      </w:r>
      <w:r>
        <w:rPr>
          <w:rFonts w:ascii="Consolas" w:cs="Consolas" w:eastAsia="Consolas" w:hAnsi="Consolas"/>
          <w:shd w:fill="EEF1F5" w:color="auto" w:val="clear"/>
        </w:rPr>
        <w:t xml:space="preserve">isPublicApi</w:t>
      </w:r>
      <w:r>
        <w:t xml:space="preserve"> に足す必要があるかを確認すること。</w:t>
      </w:r>
    </w:p>
    <w:p>
      <w:pPr>
        <w:pStyle w:val="Heading2"/>
      </w:pPr>
      <w:r>
        <w:t xml:space="preserve">3.4 ドライバー用URL（</w:t>
      </w:r>
      <w:r>
        <w:rPr>
          <w:rFonts w:ascii="Consolas" w:cs="Consolas" w:eastAsia="Consolas" w:hAnsi="Consolas"/>
          <w:shd w:fill="EEF1F5" w:color="auto" w:val="clear"/>
        </w:rPr>
        <w:t xml:space="preserve">src/lib/driverAccess.ts</w:t>
      </w:r>
      <w:r>
        <w:t xml:space="preserve">）</w:t>
      </w:r>
    </w:p>
    <w:p>
      <w:pPr>
        <w:pStyle w:val="ListParagraph"/>
        <w:numPr>
          <w:ilvl w:val="0"/>
          <w:numId w:val="2"/>
        </w:numPr>
      </w:pPr>
      <w:r>
        <w:rPr>
          <w:rFonts w:ascii="Consolas" w:cs="Consolas" w:eastAsia="Consolas" w:hAnsi="Consolas"/>
          <w:shd w:fill="EEF1F5" w:color="auto" w:val="clear"/>
        </w:rPr>
        <w:t xml:space="preserve">/driver/[routeId]</w:t>
      </w:r>
      <w:r>
        <w:t xml:space="preserve"> はログイン不要。ルートIDを知っていれば開けるURL方式で、配送計画一覧の「ドライバー用URLをコピー」で取得し、配送管理者がドライバーへ共有する</w:t>
      </w:r>
    </w:p>
    <w:p>
      <w:pPr>
        <w:pStyle w:val="ListParagraph"/>
        <w:numPr>
          <w:ilvl w:val="0"/>
          <w:numId w:val="2"/>
        </w:numPr>
      </w:pPr>
      <w:r>
        <w:t xml:space="preserve">流出時の被害を抑えるため、</w:t>
      </w:r>
      <w:r>
        <w:rPr>
          <w:b/>
          <w:bCs/>
        </w:rPr>
        <w:t xml:space="preserve">ログインしていない場合は、そのルートの配送日（日本時間）の当日しか使えない</w:t>
      </w:r>
      <w:r>
        <w:t xml:space="preserve">。当日以外は403（</w:t>
      </w:r>
      <w:r>
        <w:rPr>
          <w:rFonts w:ascii="Consolas" w:cs="Consolas" w:eastAsia="Consolas" w:hAnsi="Consolas"/>
          <w:shd w:fill="EEF1F5" w:color="auto" w:val="clear"/>
        </w:rPr>
        <w:t xml:space="preserve">expired: true</w:t>
      </w:r>
      <w:r>
        <w:t xml:space="preserve">）を返し、ドライバー画面は期限切れの案内を表示して位置送信と自動更新を止める。日本時間の0時を過ぎると配送中でも使えなくなる</w:t>
      </w:r>
    </w:p>
    <w:p>
      <w:pPr>
        <w:pStyle w:val="ListParagraph"/>
        <w:numPr>
          <w:ilvl w:val="0"/>
          <w:numId w:val="2"/>
        </w:numPr>
      </w:pPr>
      <w:r>
        <w:t xml:space="preserve">ログイン済みの利用者（リアルタイム追跡画面からの本部の代理操作）は日付に関係なく使える</w:t>
      </w:r>
    </w:p>
    <w:p>
      <w:pPr>
        <w:pStyle w:val="ListParagraph"/>
        <w:numPr>
          <w:ilvl w:val="0"/>
          <w:numId w:val="2"/>
        </w:numPr>
      </w:pPr>
      <w:r>
        <w:t xml:space="preserve">「本部が代理で操作した」という記録（</w:t>
      </w:r>
      <w:r>
        <w:rPr>
          <w:rFonts w:ascii="Consolas" w:cs="Consolas" w:eastAsia="Consolas" w:hAnsi="Consolas"/>
          <w:shd w:fill="EEF1F5" w:color="auto" w:val="clear"/>
        </w:rPr>
        <w:t xml:space="preserve">actor: 'DISPATCHER'</w:t>
      </w:r>
      <w:r>
        <w:t xml:space="preserve">）は、ログイン済みの場合だけ認める</w:t>
      </w:r>
    </w:p>
    <w:p>
      <w:pPr>
        <w:pStyle w:val="ListParagraph"/>
        <w:numPr>
          <w:ilvl w:val="0"/>
          <w:numId w:val="2"/>
        </w:numPr>
      </w:pPr>
      <w:r>
        <w:t xml:space="preserve">ドライバー用のルート情報では、ドライバーの電話番号・免許証番号などは返さない（名前のみ）</w:t>
      </w:r>
    </w:p>
    <w:p>
      <w:pPr>
        <w:pStyle w:val="Heading2"/>
      </w:pPr>
      <w:r>
        <w:t xml:space="preserve">3.5 リアルタイム配信の認証（</w:t>
      </w:r>
      <w:r>
        <w:rPr>
          <w:rFonts w:ascii="Consolas" w:cs="Consolas" w:eastAsia="Consolas" w:hAnsi="Consolas"/>
          <w:shd w:fill="EEF1F5" w:color="auto" w:val="clear"/>
        </w:rPr>
        <w:t xml:space="preserve">server.ts</w:t>
      </w:r>
      <w:r>
        <w:t xml:space="preserve">）</w:t>
      </w:r>
    </w:p>
    <w:p>
      <w:pPr>
        <w:spacing w:after="120"/>
      </w:pPr>
      <w:r>
        <w:t xml:space="preserve">Socket.io（</w:t>
      </w:r>
      <w:r>
        <w:rPr>
          <w:rFonts w:ascii="Consolas" w:cs="Consolas" w:eastAsia="Consolas" w:hAnsi="Consolas"/>
          <w:shd w:fill="EEF1F5" w:color="auto" w:val="clear"/>
        </w:rPr>
        <w:t xml:space="preserve">/api/socket</w:t>
      </w:r>
      <w:r>
        <w:t xml:space="preserve">）はNextのミドルウェアより手前で受け付けるため、接続時に </w:t>
      </w:r>
      <w:r>
        <w:rPr>
          <w:rFonts w:ascii="Consolas" w:cs="Consolas" w:eastAsia="Consolas" w:hAnsi="Consolas"/>
          <w:shd w:fill="EEF1F5" w:color="auto" w:val="clear"/>
        </w:rPr>
        <w:t xml:space="preserve">server.ts</w:t>
      </w:r>
      <w:r>
        <w:t xml:space="preserve"> 側でNextAuthのセッションCookieを検証し、未ログインの接続を拒否する。あわせて、Originヘッダーが同じホストの接続だけを受け付ける（WebSocketはCORSの制限を受けないため）。</w:t>
      </w:r>
    </w:p>
    <w:p>
      <w:pPr>
        <w:pStyle w:val="Heading2"/>
      </w:pPr>
      <w:r>
        <w:t xml:space="preserve">3.6 初期アカウント</w:t>
      </w:r>
    </w:p>
    <w:p>
      <w:pPr>
        <w:spacing w:after="120"/>
      </w:pPr>
      <w:r>
        <w:rPr>
          <w:rFonts w:ascii="Consolas" w:cs="Consolas" w:eastAsia="Consolas" w:hAnsi="Consolas"/>
          <w:shd w:fill="EEF1F5" w:color="auto" w:val="clear"/>
        </w:rPr>
        <w:t xml:space="preserve">prisma/seed.ts</w:t>
      </w:r>
      <w:r>
        <w:t xml:space="preserve"> が名前 </w:t>
      </w:r>
      <w:r>
        <w:rPr>
          <w:rFonts w:ascii="Consolas" w:cs="Consolas" w:eastAsia="Consolas" w:hAnsi="Consolas"/>
          <w:shd w:fill="EEF1F5" w:color="auto" w:val="clear"/>
        </w:rPr>
        <w:t xml:space="preserve">管理者</w:t>
      </w:r>
      <w:r>
        <w:t xml:space="preserve"> / パスワード </w:t>
      </w:r>
      <w:r>
        <w:rPr>
          <w:rFonts w:ascii="Consolas" w:cs="Consolas" w:eastAsia="Consolas" w:hAnsi="Consolas"/>
          <w:shd w:fill="EEF1F5" w:color="auto" w:val="clear"/>
        </w:rPr>
        <w:t xml:space="preserve">admin1234</w:t>
      </w:r>
      <w:r>
        <w:t xml:space="preserve"> のシステム管理者を作成する。開発用の値のため、本番では必ず変更すること。</w:t>
      </w:r>
    </w:p>
    <w:p>
      <w:pPr>
        <w:pStyle w:val="Heading1"/>
      </w:pPr>
      <w:r>
        <w:t xml:space="preserve">4. データモデル（</w:t>
      </w:r>
      <w:r>
        <w:rPr>
          <w:rFonts w:ascii="Consolas" w:cs="Consolas" w:eastAsia="Consolas" w:hAnsi="Consolas"/>
          <w:shd w:fill="EEF1F5" w:color="auto" w:val="clear"/>
        </w:rPr>
        <w:t xml:space="preserve">prisma/schema.prisma</w:t>
      </w:r>
      <w:r>
        <w:t xml:space="preserve">）</w:t>
      </w:r>
    </w:p>
    <w:p>
      <w:pPr>
        <w:pStyle w:val="Heading2"/>
      </w:pPr>
      <w:r>
        <w:t xml:space="preserve">4.1 マスタ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36"/>
        <w:gridCol w:w="1616"/>
        <w:gridCol w:w="6574"/>
      </w:tblGrid>
      <w:tr>
        <w:trPr>
          <w:tblHeader/>
        </w:trPr>
        <w:tc>
          <w:tcPr>
            <w:tcW w:type="dxa" w:w="836"/>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モデル</w:t>
            </w:r>
          </w:p>
        </w:tc>
        <w:tc>
          <w:tcPr>
            <w:tcW w:type="dxa" w:w="1616"/>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c>
          <w:tcPr>
            <w:tcW w:type="dxa" w:w="657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主な項目</w:t>
            </w:r>
          </w:p>
        </w:tc>
      </w:tr>
      <w:tr>
        <w:tc>
          <w:tcPr>
            <w:tcW w:type="dxa" w:w="83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User</w:t>
            </w:r>
          </w:p>
        </w:tc>
        <w:tc>
          <w:tcPr>
            <w:tcW w:type="dxa" w:w="161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社内ユーザー</w:t>
            </w:r>
          </w:p>
        </w:tc>
        <w:tc>
          <w:tcPr>
            <w:tcW w:type="dxa" w:w="657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（一意・ログインに使う）、</w:t>
            </w:r>
            <w:r>
              <w:rPr>
                <w:rFonts w:ascii="Consolas" w:cs="Consolas" w:eastAsia="Consolas" w:hAnsi="Consolas"/>
                <w:sz w:val="18"/>
                <w:szCs w:val="18"/>
                <w:shd w:fill="EEF1F5" w:color="auto" w:val="clear"/>
              </w:rPr>
              <w:t xml:space="preserve">email</w:t>
            </w:r>
            <w:r>
              <w:rPr>
                <w:sz w:val="18"/>
                <w:szCs w:val="18"/>
              </w:rPr>
              <w:t xml:space="preserve">（一意）、</w:t>
            </w:r>
            <w:r>
              <w:rPr>
                <w:rFonts w:ascii="Consolas" w:cs="Consolas" w:eastAsia="Consolas" w:hAnsi="Consolas"/>
                <w:sz w:val="18"/>
                <w:szCs w:val="18"/>
                <w:shd w:fill="EEF1F5" w:color="auto" w:val="clear"/>
              </w:rPr>
              <w:t xml:space="preserve">password</w:t>
            </w:r>
            <w:r>
              <w:rPr>
                <w:sz w:val="18"/>
                <w:szCs w:val="18"/>
              </w:rPr>
              <w:t xml:space="preserve">、</w:t>
            </w:r>
            <w:r>
              <w:rPr>
                <w:rFonts w:ascii="Consolas" w:cs="Consolas" w:eastAsia="Consolas" w:hAnsi="Consolas"/>
                <w:sz w:val="18"/>
                <w:szCs w:val="18"/>
                <w:shd w:fill="EEF1F5" w:color="auto" w:val="clear"/>
              </w:rPr>
              <w:t xml:space="preserve">role</w:t>
            </w:r>
          </w:p>
        </w:tc>
      </w:tr>
      <w:tr>
        <w:tc>
          <w:tcPr>
            <w:tcW w:type="dxa" w:w="83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w:t>
            </w:r>
          </w:p>
        </w:tc>
        <w:tc>
          <w:tcPr>
            <w:tcW w:type="dxa" w:w="161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657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phone</w:t>
            </w:r>
            <w:r>
              <w:rPr>
                <w:sz w:val="18"/>
                <w:szCs w:val="18"/>
              </w:rPr>
              <w:t xml:space="preserve">、</w:t>
            </w:r>
            <w:r>
              <w:rPr>
                <w:rFonts w:ascii="Consolas" w:cs="Consolas" w:eastAsia="Consolas" w:hAnsi="Consolas"/>
                <w:sz w:val="18"/>
                <w:szCs w:val="18"/>
                <w:shd w:fill="EEF1F5" w:color="auto" w:val="clear"/>
              </w:rPr>
              <w:t xml:space="preserve">type</w:t>
            </w:r>
            <w:r>
              <w:rPr>
                <w:sz w:val="18"/>
                <w:szCs w:val="18"/>
              </w:rPr>
              <w:t xml:space="preserve">（固定ルート/専任/営業）、</w:t>
            </w:r>
            <w:r>
              <w:rPr>
                <w:rFonts w:ascii="Consolas" w:cs="Consolas" w:eastAsia="Consolas" w:hAnsi="Consolas"/>
                <w:sz w:val="18"/>
                <w:szCs w:val="18"/>
                <w:shd w:fill="EEF1F5" w:color="auto" w:val="clear"/>
              </w:rPr>
              <w:t xml:space="preserve">licenseNo</w:t>
            </w:r>
            <w:r>
              <w:rPr>
                <w:sz w:val="18"/>
                <w:szCs w:val="18"/>
              </w:rPr>
              <w:t xml:space="preserve">、</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ACTIVE</w:t>
            </w:r>
            <w:r>
              <w:rPr>
                <w:sz w:val="18"/>
                <w:szCs w:val="18"/>
              </w:rPr>
              <w:t xml:space="preserve">/</w:t>
            </w:r>
            <w:r>
              <w:rPr>
                <w:rFonts w:ascii="Consolas" w:cs="Consolas" w:eastAsia="Consolas" w:hAnsi="Consolas"/>
                <w:sz w:val="18"/>
                <w:szCs w:val="18"/>
                <w:shd w:fill="EEF1F5" w:color="auto" w:val="clear"/>
              </w:rPr>
              <w:t xml:space="preserve">INACTIVE</w:t>
            </w:r>
            <w:r>
              <w:rPr>
                <w:sz w:val="18"/>
                <w:szCs w:val="18"/>
              </w:rPr>
              <w:t xml:space="preserve">）</w:t>
            </w:r>
          </w:p>
        </w:tc>
      </w:tr>
      <w:tr>
        <w:tc>
          <w:tcPr>
            <w:tcW w:type="dxa" w:w="83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DriverDayOff</w:t>
            </w:r>
          </w:p>
        </w:tc>
        <w:tc>
          <w:tcPr>
            <w:tcW w:type="dxa" w:w="161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平日の個別休日</w:t>
            </w:r>
          </w:p>
        </w:tc>
        <w:tc>
          <w:tcPr>
            <w:tcW w:type="dxa" w:w="657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driverId</w:t>
            </w:r>
            <w:r>
              <w:rPr>
                <w:sz w:val="18"/>
                <w:szCs w:val="18"/>
              </w:rPr>
              <w:t xml:space="preserve">、</w:t>
            </w:r>
            <w:r>
              <w:rPr>
                <w:rFonts w:ascii="Consolas" w:cs="Consolas" w:eastAsia="Consolas" w:hAnsi="Consolas"/>
                <w:sz w:val="18"/>
                <w:szCs w:val="18"/>
                <w:shd w:fill="EEF1F5" w:color="auto" w:val="clear"/>
              </w:rPr>
              <w:t xml:space="preserve">date</w:t>
            </w:r>
            <w:r>
              <w:rPr>
                <w:sz w:val="18"/>
                <w:szCs w:val="18"/>
              </w:rPr>
              <w:t xml:space="preserve">。土日・祝日はコード側で休日扱いのため保存しない</w:t>
            </w:r>
          </w:p>
        </w:tc>
      </w:tr>
      <w:tr>
        <w:tc>
          <w:tcPr>
            <w:tcW w:type="dxa" w:w="83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Truck</w:t>
            </w:r>
          </w:p>
        </w:tc>
        <w:tc>
          <w:tcPr>
            <w:tcW w:type="dxa" w:w="161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w:t>
            </w:r>
          </w:p>
        </w:tc>
        <w:tc>
          <w:tcPr>
            <w:tcW w:type="dxa" w:w="657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plateNo</w:t>
            </w:r>
            <w:r>
              <w:rPr>
                <w:sz w:val="18"/>
                <w:szCs w:val="18"/>
              </w:rPr>
              <w:t xml:space="preserve">、</w:t>
            </w:r>
            <w:r>
              <w:rPr>
                <w:rFonts w:ascii="Consolas" w:cs="Consolas" w:eastAsia="Consolas" w:hAnsi="Consolas"/>
                <w:sz w:val="18"/>
                <w:szCs w:val="18"/>
                <w:shd w:fill="EEF1F5" w:color="auto" w:val="clear"/>
              </w:rPr>
              <w:t xml:space="preserve">model</w:t>
            </w:r>
            <w:r>
              <w:rPr>
                <w:sz w:val="18"/>
                <w:szCs w:val="18"/>
              </w:rPr>
              <w:t xml:space="preserve">、</w:t>
            </w:r>
            <w:r>
              <w:rPr>
                <w:rFonts w:ascii="Consolas" w:cs="Consolas" w:eastAsia="Consolas" w:hAnsi="Consolas"/>
                <w:sz w:val="18"/>
                <w:szCs w:val="18"/>
                <w:shd w:fill="EEF1F5" w:color="auto" w:val="clear"/>
              </w:rPr>
              <w:t xml:space="preserve">capacityKg</w:t>
            </w:r>
            <w:r>
              <w:rPr>
                <w:sz w:val="18"/>
                <w:szCs w:val="18"/>
              </w:rPr>
              <w:t xml:space="preserve">、</w:t>
            </w:r>
            <w:r>
              <w:rPr>
                <w:rFonts w:ascii="Consolas" w:cs="Consolas" w:eastAsia="Consolas" w:hAnsi="Consolas"/>
                <w:sz w:val="18"/>
                <w:szCs w:val="18"/>
                <w:shd w:fill="EEF1F5" w:color="auto" w:val="clear"/>
              </w:rPr>
              <w:t xml:space="preserve">capacityM3</w:t>
            </w:r>
            <w:r>
              <w:rPr>
                <w:sz w:val="18"/>
                <w:szCs w:val="18"/>
              </w:rPr>
              <w:t xml:space="preserve">（積載可能容積）、</w:t>
            </w:r>
            <w:r>
              <w:rPr>
                <w:rFonts w:ascii="Consolas" w:cs="Consolas" w:eastAsia="Consolas" w:hAnsi="Consolas"/>
                <w:sz w:val="18"/>
                <w:szCs w:val="18"/>
                <w:shd w:fill="EEF1F5" w:color="auto" w:val="clear"/>
              </w:rPr>
              <w:t xml:space="preserve">bedWidth</w:t>
            </w:r>
            <w:r>
              <w:rPr>
                <w:sz w:val="18"/>
                <w:szCs w:val="18"/>
              </w:rPr>
              <w:t xml:space="preserve">/</w:t>
            </w:r>
            <w:r>
              <w:rPr>
                <w:rFonts w:ascii="Consolas" w:cs="Consolas" w:eastAsia="Consolas" w:hAnsi="Consolas"/>
                <w:sz w:val="18"/>
                <w:szCs w:val="18"/>
                <w:shd w:fill="EEF1F5" w:color="auto" w:val="clear"/>
              </w:rPr>
              <w:t xml:space="preserve">bedDepth</w:t>
            </w:r>
            <w:r>
              <w:rPr>
                <w:sz w:val="18"/>
                <w:szCs w:val="18"/>
              </w:rPr>
              <w:t xml:space="preserve">/</w:t>
            </w:r>
            <w:r>
              <w:rPr>
                <w:rFonts w:ascii="Consolas" w:cs="Consolas" w:eastAsia="Consolas" w:hAnsi="Consolas"/>
                <w:sz w:val="18"/>
                <w:szCs w:val="18"/>
                <w:shd w:fill="EEF1F5" w:color="auto" w:val="clear"/>
              </w:rPr>
              <w:t xml:space="preserve">bedHeight</w:t>
            </w:r>
            <w:r>
              <w:rPr>
                <w:sz w:val="18"/>
                <w:szCs w:val="18"/>
              </w:rPr>
              <w:t xml:space="preserve">（荷台内寸）、</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defaultDriverId</w:t>
            </w:r>
          </w:p>
        </w:tc>
      </w:tr>
      <w:tr>
        <w:tc>
          <w:tcPr>
            <w:tcW w:type="dxa" w:w="83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Location</w:t>
            </w:r>
          </w:p>
        </w:tc>
        <w:tc>
          <w:tcPr>
            <w:tcW w:type="dxa" w:w="161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w:t>
            </w:r>
          </w:p>
        </w:tc>
        <w:tc>
          <w:tcPr>
            <w:tcW w:type="dxa" w:w="657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address</w:t>
            </w:r>
            <w:r>
              <w:rPr>
                <w:sz w:val="18"/>
                <w:szCs w:val="18"/>
              </w:rPr>
              <w:t xml:space="preserve">、</w:t>
            </w:r>
            <w:r>
              <w:rPr>
                <w:rFonts w:ascii="Consolas" w:cs="Consolas" w:eastAsia="Consolas" w:hAnsi="Consolas"/>
                <w:sz w:val="18"/>
                <w:szCs w:val="18"/>
                <w:shd w:fill="EEF1F5" w:color="auto" w:val="clear"/>
              </w:rPr>
              <w:t xml:space="preserve">formattedAddress</w:t>
            </w:r>
            <w:r>
              <w:rPr>
                <w:sz w:val="18"/>
                <w:szCs w:val="18"/>
              </w:rPr>
              <w:t xml:space="preserve">、</w:t>
            </w:r>
            <w:r>
              <w:rPr>
                <w:rFonts w:ascii="Consolas" w:cs="Consolas" w:eastAsia="Consolas" w:hAnsi="Consolas"/>
                <w:sz w:val="18"/>
                <w:szCs w:val="18"/>
                <w:shd w:fill="EEF1F5" w:color="auto" w:val="clear"/>
              </w:rPr>
              <w:t xml:space="preserve">phone</w:t>
            </w:r>
            <w:r>
              <w:rPr>
                <w:sz w:val="18"/>
                <w:szCs w:val="18"/>
              </w:rPr>
              <w:t xml:space="preserve">、</w:t>
            </w:r>
            <w:r>
              <w:rPr>
                <w:rFonts w:ascii="Consolas" w:cs="Consolas" w:eastAsia="Consolas" w:hAnsi="Consolas"/>
                <w:sz w:val="18"/>
                <w:szCs w:val="18"/>
                <w:shd w:fill="EEF1F5" w:color="auto" w:val="clear"/>
              </w:rPr>
              <w:t xml:space="preserve">lat</w:t>
            </w:r>
            <w:r>
              <w:rPr>
                <w:sz w:val="18"/>
                <w:szCs w:val="18"/>
              </w:rPr>
              <w:t xml:space="preserve">、</w:t>
            </w:r>
            <w:r>
              <w:rPr>
                <w:rFonts w:ascii="Consolas" w:cs="Consolas" w:eastAsia="Consolas" w:hAnsi="Consolas"/>
                <w:sz w:val="18"/>
                <w:szCs w:val="18"/>
                <w:shd w:fill="EEF1F5" w:color="auto" w:val="clear"/>
              </w:rPr>
              <w:t xml:space="preserve">lng</w:t>
            </w:r>
            <w:r>
              <w:rPr>
                <w:sz w:val="18"/>
                <w:szCs w:val="18"/>
              </w:rPr>
              <w:t xml:space="preserve">、</w:t>
            </w:r>
            <w:r>
              <w:rPr>
                <w:rFonts w:ascii="Consolas" w:cs="Consolas" w:eastAsia="Consolas" w:hAnsi="Consolas"/>
                <w:sz w:val="18"/>
                <w:szCs w:val="18"/>
                <w:shd w:fill="EEF1F5" w:color="auto" w:val="clear"/>
              </w:rPr>
              <w:t xml:space="preserve">city</w:t>
            </w:r>
          </w:p>
        </w:tc>
      </w:tr>
      <w:tr>
        <w:tc>
          <w:tcPr>
            <w:tcW w:type="dxa" w:w="83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Product</w:t>
            </w:r>
          </w:p>
        </w:tc>
        <w:tc>
          <w:tcPr>
            <w:tcW w:type="dxa" w:w="161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w:t>
            </w:r>
          </w:p>
        </w:tc>
        <w:tc>
          <w:tcPr>
            <w:tcW w:type="dxa" w:w="657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width</w:t>
            </w:r>
            <w:r>
              <w:rPr>
                <w:sz w:val="18"/>
                <w:szCs w:val="18"/>
              </w:rPr>
              <w:t xml:space="preserve">/</w:t>
            </w:r>
            <w:r>
              <w:rPr>
                <w:rFonts w:ascii="Consolas" w:cs="Consolas" w:eastAsia="Consolas" w:hAnsi="Consolas"/>
                <w:sz w:val="18"/>
                <w:szCs w:val="18"/>
                <w:shd w:fill="EEF1F5" w:color="auto" w:val="clear"/>
              </w:rPr>
              <w:t xml:space="preserve">depth</w:t>
            </w:r>
            <w:r>
              <w:rPr>
                <w:sz w:val="18"/>
                <w:szCs w:val="18"/>
              </w:rPr>
              <w:t xml:space="preserve">/</w:t>
            </w:r>
            <w:r>
              <w:rPr>
                <w:rFonts w:ascii="Consolas" w:cs="Consolas" w:eastAsia="Consolas" w:hAnsi="Consolas"/>
                <w:sz w:val="18"/>
                <w:szCs w:val="18"/>
                <w:shd w:fill="EEF1F5" w:color="auto" w:val="clear"/>
              </w:rPr>
              <w:t xml:space="preserve">height</w:t>
            </w:r>
            <w:r>
              <w:rPr>
                <w:sz w:val="18"/>
                <w:szCs w:val="18"/>
              </w:rPr>
              <w:t xml:space="preserve">（寸法、m）</w:t>
            </w:r>
          </w:p>
        </w:tc>
      </w:tr>
      <w:tr>
        <w:tc>
          <w:tcPr>
            <w:tcW w:type="dxa" w:w="83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SystemSetting</w:t>
            </w:r>
          </w:p>
        </w:tc>
        <w:tc>
          <w:tcPr>
            <w:tcW w:type="dxa" w:w="161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システム設定（1行のみ、</w:t>
            </w:r>
            <w:r>
              <w:rPr>
                <w:rFonts w:ascii="Consolas" w:cs="Consolas" w:eastAsia="Consolas" w:hAnsi="Consolas"/>
                <w:sz w:val="18"/>
                <w:szCs w:val="18"/>
                <w:shd w:fill="EEF1F5" w:color="auto" w:val="clear"/>
              </w:rPr>
              <w:t xml:space="preserve">id</w:t>
            </w:r>
            <w:r>
              <w:rPr>
                <w:sz w:val="18"/>
                <w:szCs w:val="18"/>
              </w:rPr>
              <w:t xml:space="preserve">は</w:t>
            </w:r>
            <w:r>
              <w:rPr>
                <w:rFonts w:ascii="Consolas" w:cs="Consolas" w:eastAsia="Consolas" w:hAnsi="Consolas"/>
                <w:sz w:val="18"/>
                <w:szCs w:val="18"/>
                <w:shd w:fill="EEF1F5" w:color="auto" w:val="clear"/>
              </w:rPr>
              <w:t xml:space="preserve">"default"</w:t>
            </w:r>
            <w:r>
              <w:rPr>
                <w:sz w:val="18"/>
                <w:szCs w:val="18"/>
              </w:rPr>
              <w:t xml:space="preserve">）</w:t>
            </w:r>
          </w:p>
        </w:tc>
        <w:tc>
          <w:tcPr>
            <w:tcW w:type="dxa" w:w="657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5.15節参照</w:t>
            </w:r>
          </w:p>
        </w:tc>
      </w:tr>
    </w:tbl>
    <w:p>
      <w:pPr>
        <w:spacing w:after="60"/>
      </w:pPr>
    </w:p>
    <w:p>
      <w:pPr>
        <w:spacing w:after="120"/>
      </w:pPr>
      <w:r>
        <w:rPr>
          <w:b/>
          <w:bCs/>
        </w:rPr>
        <w:t xml:space="preserve">論理削除</w:t>
      </w:r>
      <w:r>
        <w:t xml:space="preserve">: 配送の履歴が残っているドライバー・トラックは外部キーの都合で物理削除できないため、削除操作では </w:t>
      </w:r>
      <w:r>
        <w:rPr>
          <w:rFonts w:ascii="Consolas" w:cs="Consolas" w:eastAsia="Consolas" w:hAnsi="Consolas"/>
          <w:shd w:fill="EEF1F5" w:color="auto" w:val="clear"/>
        </w:rPr>
        <w:t xml:space="preserve">Driver.status = INACTIVE</w:t>
      </w:r>
      <w:r>
        <w:t xml:space="preserve">、</w:t>
      </w:r>
      <w:r>
        <w:rPr>
          <w:rFonts w:ascii="Consolas" w:cs="Consolas" w:eastAsia="Consolas" w:hAnsi="Consolas"/>
          <w:shd w:fill="EEF1F5" w:color="auto" w:val="clear"/>
        </w:rPr>
        <w:t xml:space="preserve">Truck.status = RETIRED</w:t>
      </w:r>
      <w:r>
        <w:t xml:space="preserve"> にする。削除済みは編集できず、一覧では薄いグレーで表示する。配送先は使われている場合は削除自体を拒否する。商品は削除機能がない。ユーザーは常に物理削除。</w:t>
      </w:r>
    </w:p>
    <w:p>
      <w:pPr>
        <w:pStyle w:val="Heading2"/>
      </w:pPr>
      <w:r>
        <w:t xml:space="preserve">4.2 配送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11"/>
        <w:gridCol w:w="8315"/>
      </w:tblGrid>
      <w:tr>
        <w:trPr>
          <w:tblHeader/>
        </w:trPr>
        <w:tc>
          <w:tcPr>
            <w:tcW w:type="dxa" w:w="711"/>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モデル</w:t>
            </w:r>
          </w:p>
        </w:tc>
        <w:tc>
          <w:tcPr>
            <w:tcW w:type="dxa" w:w="831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PlanRoute</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b/>
                <w:bCs/>
                <w:sz w:val="18"/>
                <w:szCs w:val="18"/>
              </w:rPr>
              <w:t xml:space="preserve">トラック1台×1日の配送ルート</w:t>
            </w:r>
            <w:r>
              <w:rPr>
                <w:sz w:val="18"/>
                <w:szCs w:val="18"/>
              </w:rPr>
              <w:t xml:space="preserve">。このシステムの管理単位。</w:t>
            </w:r>
            <w:r>
              <w:rPr>
                <w:rFonts w:ascii="Consolas" w:cs="Consolas" w:eastAsia="Consolas" w:hAnsi="Consolas"/>
                <w:sz w:val="18"/>
                <w:szCs w:val="18"/>
                <w:shd w:fill="EEF1F5" w:color="auto" w:val="clear"/>
              </w:rPr>
              <w:t xml:space="preserve">truckId</w:t>
            </w:r>
            <w:r>
              <w:rPr>
                <w:sz w:val="18"/>
                <w:szCs w:val="18"/>
              </w:rPr>
              <w:t xml:space="preserve">、</w:t>
            </w:r>
            <w:r>
              <w:rPr>
                <w:rFonts w:ascii="Consolas" w:cs="Consolas" w:eastAsia="Consolas" w:hAnsi="Consolas"/>
                <w:sz w:val="18"/>
                <w:szCs w:val="18"/>
                <w:shd w:fill="EEF1F5" w:color="auto" w:val="clear"/>
              </w:rPr>
              <w:t xml:space="preserve">driverId</w:t>
            </w:r>
            <w:r>
              <w:rPr>
                <w:sz w:val="18"/>
                <w:szCs w:val="18"/>
              </w:rPr>
              <w:t xml:space="preserve">、</w:t>
            </w:r>
            <w:r>
              <w:rPr>
                <w:rFonts w:ascii="Consolas" w:cs="Consolas" w:eastAsia="Consolas" w:hAnsi="Consolas"/>
                <w:sz w:val="18"/>
                <w:szCs w:val="18"/>
                <w:shd w:fill="EEF1F5" w:color="auto" w:val="clear"/>
              </w:rPr>
              <w:t xml:space="preserve">routeDate</w:t>
            </w:r>
            <w:r>
              <w:rPr>
                <w:sz w:val="18"/>
                <w:szCs w:val="18"/>
              </w:rPr>
              <w:t xml:space="preserve">、</w:t>
            </w:r>
            <w:r>
              <w:rPr>
                <w:rFonts w:ascii="Consolas" w:cs="Consolas" w:eastAsia="Consolas" w:hAnsi="Consolas"/>
                <w:sz w:val="18"/>
                <w:szCs w:val="18"/>
                <w:shd w:fill="EEF1F5" w:color="auto" w:val="clear"/>
              </w:rPr>
              <w:t xml:space="preserve">departureTime</w:t>
            </w:r>
            <w:r>
              <w:rPr>
                <w:sz w:val="18"/>
                <w:szCs w:val="18"/>
              </w:rPr>
              <w:t xml:space="preserve">、</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PENDING</w:t>
            </w:r>
            <w:r>
              <w:rPr>
                <w:sz w:val="18"/>
                <w:szCs w:val="18"/>
              </w:rPr>
              <w:t xml:space="preserve">/</w:t>
            </w:r>
            <w:r>
              <w:rPr>
                <w:rFonts w:ascii="Consolas" w:cs="Consolas" w:eastAsia="Consolas" w:hAnsi="Consolas"/>
                <w:sz w:val="18"/>
                <w:szCs w:val="18"/>
                <w:shd w:fill="EEF1F5" w:color="auto" w:val="clear"/>
              </w:rPr>
              <w:t xml:space="preserve">IN_PROGRESS</w:t>
            </w:r>
            <w:r>
              <w:rPr>
                <w:sz w:val="18"/>
                <w:szCs w:val="18"/>
              </w:rPr>
              <w:t xml:space="preserve">/</w:t>
            </w:r>
            <w:r>
              <w:rPr>
                <w:rFonts w:ascii="Consolas" w:cs="Consolas" w:eastAsia="Consolas" w:hAnsi="Consolas"/>
                <w:sz w:val="18"/>
                <w:szCs w:val="18"/>
                <w:shd w:fill="EEF1F5" w:color="auto" w:val="clear"/>
              </w:rPr>
              <w:t xml:space="preserve">COMPLETED</w:t>
            </w:r>
            <w:r>
              <w:rPr>
                <w:sz w:val="18"/>
                <w:szCs w:val="18"/>
              </w:rPr>
              <w:t xml:space="preserve">）、</w:t>
            </w:r>
            <w:r>
              <w:rPr>
                <w:rFonts w:ascii="Consolas" w:cs="Consolas" w:eastAsia="Consolas" w:hAnsi="Consolas"/>
                <w:sz w:val="18"/>
                <w:szCs w:val="18"/>
                <w:shd w:fill="EEF1F5" w:color="auto" w:val="clear"/>
              </w:rPr>
              <w:t xml:space="preserve">returnedAt</w:t>
            </w:r>
            <w:r>
              <w:rPr>
                <w:sz w:val="18"/>
                <w:szCs w:val="18"/>
              </w:rPr>
              <w:t xml:space="preserve">（帰社日時）、</w:t>
            </w:r>
            <w:r>
              <w:rPr>
                <w:rFonts w:ascii="Consolas" w:cs="Consolas" w:eastAsia="Consolas" w:hAnsi="Consolas"/>
                <w:sz w:val="18"/>
                <w:szCs w:val="18"/>
                <w:shd w:fill="EEF1F5" w:color="auto" w:val="clear"/>
              </w:rPr>
              <w:t xml:space="preserve">startedByDispatcher</w:t>
            </w:r>
            <w:r>
              <w:rPr>
                <w:sz w:val="18"/>
                <w:szCs w:val="18"/>
              </w:rPr>
              <w:t xml:space="preserve">/</w:t>
            </w:r>
            <w:r>
              <w:rPr>
                <w:rFonts w:ascii="Consolas" w:cs="Consolas" w:eastAsia="Consolas" w:hAnsi="Consolas"/>
                <w:sz w:val="18"/>
                <w:szCs w:val="18"/>
                <w:shd w:fill="EEF1F5" w:color="auto" w:val="clear"/>
              </w:rPr>
              <w:t xml:space="preserve">returnedByDispatcher</w:t>
            </w:r>
            <w:r>
              <w:rPr>
                <w:sz w:val="18"/>
                <w:szCs w:val="18"/>
              </w:rPr>
              <w:t xml:space="preserve">（本部による代理操作か）</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RouteTrip</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ルートの中の</w:t>
            </w:r>
            <w:r>
              <w:rPr>
                <w:b/>
                <w:bCs/>
                <w:sz w:val="18"/>
                <w:szCs w:val="18"/>
              </w:rPr>
              <w:t xml:space="preserve">便</w:t>
            </w:r>
            <w:r>
              <w:rPr>
                <w:sz w:val="18"/>
                <w:szCs w:val="18"/>
              </w:rPr>
              <w:t xml:space="preserve">（本社を出て戻るまで）。</w:t>
            </w:r>
            <w:r>
              <w:rPr>
                <w:rFonts w:ascii="Consolas" w:cs="Consolas" w:eastAsia="Consolas" w:hAnsi="Consolas"/>
                <w:sz w:val="18"/>
                <w:szCs w:val="18"/>
                <w:shd w:fill="EEF1F5" w:color="auto" w:val="clear"/>
              </w:rPr>
              <w:t xml:space="preserve">tripIndex</w:t>
            </w:r>
            <w:r>
              <w:rPr>
                <w:sz w:val="18"/>
                <w:szCs w:val="18"/>
              </w:rPr>
              <w:t xml:space="preserve">（0始まり）、</w:t>
            </w:r>
            <w:r>
              <w:rPr>
                <w:rFonts w:ascii="Consolas" w:cs="Consolas" w:eastAsia="Consolas" w:hAnsi="Consolas"/>
                <w:sz w:val="18"/>
                <w:szCs w:val="18"/>
                <w:shd w:fill="EEF1F5" w:color="auto" w:val="clear"/>
              </w:rPr>
              <w:t xml:space="preserve">departureTime</w:t>
            </w:r>
            <w:r>
              <w:rPr>
                <w:sz w:val="18"/>
                <w:szCs w:val="18"/>
              </w:rPr>
              <w:t xml:space="preserve">、</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returnedAt</w:t>
            </w:r>
            <w:r>
              <w:rPr>
                <w:sz w:val="18"/>
                <w:szCs w:val="18"/>
              </w:rPr>
              <w:t xml:space="preserve">。</w:t>
            </w:r>
            <w:r>
              <w:rPr>
                <w:b/>
                <w:bCs/>
                <w:sz w:val="18"/>
                <w:szCs w:val="18"/>
              </w:rPr>
              <w:t xml:space="preserve">ルートは必ず1便以上を持つ</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DeliveryStop</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1日・1配送先の配送（停車地）。下記参照</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Package</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停車地に積む荷物1個。</w:t>
            </w:r>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width</w:t>
            </w:r>
            <w:r>
              <w:rPr>
                <w:sz w:val="18"/>
                <w:szCs w:val="18"/>
              </w:rPr>
              <w:t xml:space="preserve">/</w:t>
            </w:r>
            <w:r>
              <w:rPr>
                <w:rFonts w:ascii="Consolas" w:cs="Consolas" w:eastAsia="Consolas" w:hAnsi="Consolas"/>
                <w:sz w:val="18"/>
                <w:szCs w:val="18"/>
                <w:shd w:fill="EEF1F5" w:color="auto" w:val="clear"/>
              </w:rPr>
              <w:t xml:space="preserve">depth</w:t>
            </w:r>
            <w:r>
              <w:rPr>
                <w:sz w:val="18"/>
                <w:szCs w:val="18"/>
              </w:rPr>
              <w:t xml:space="preserve">/</w:t>
            </w:r>
            <w:r>
              <w:rPr>
                <w:rFonts w:ascii="Consolas" w:cs="Consolas" w:eastAsia="Consolas" w:hAnsi="Consolas"/>
                <w:sz w:val="18"/>
                <w:szCs w:val="18"/>
                <w:shd w:fill="EEF1F5" w:color="auto" w:val="clear"/>
              </w:rPr>
              <w:t xml:space="preserve">height</w:t>
            </w:r>
            <w:r>
              <w:rPr>
                <w:sz w:val="18"/>
                <w:szCs w:val="18"/>
              </w:rPr>
              <w:t xml:space="preserve">、</w:t>
            </w:r>
            <w:r>
              <w:rPr>
                <w:rFonts w:ascii="Consolas" w:cs="Consolas" w:eastAsia="Consolas" w:hAnsi="Consolas"/>
                <w:sz w:val="18"/>
                <w:szCs w:val="18"/>
                <w:shd w:fill="EEF1F5" w:color="auto" w:val="clear"/>
              </w:rPr>
              <w:t xml:space="preserve">productId</w:t>
            </w:r>
            <w:r>
              <w:rPr>
                <w:sz w:val="18"/>
                <w:szCs w:val="18"/>
              </w:rPr>
              <w:t xml:space="preserve">（商品から選んだ場合）。体積は都度計算する。商品の寸法は登録時点の値をコピーして持つため、商品を後で編集しても過去の荷物は変わらない</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TrackingLog</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ドライバーの位置情報の履歴。</w:t>
            </w:r>
            <w:r>
              <w:rPr>
                <w:rFonts w:ascii="Consolas" w:cs="Consolas" w:eastAsia="Consolas" w:hAnsi="Consolas"/>
                <w:sz w:val="18"/>
                <w:szCs w:val="18"/>
                <w:shd w:fill="EEF1F5" w:color="auto" w:val="clear"/>
              </w:rPr>
              <w:t xml:space="preserve">routeId</w:t>
            </w:r>
            <w:r>
              <w:rPr>
                <w:sz w:val="18"/>
                <w:szCs w:val="18"/>
              </w:rPr>
              <w:t xml:space="preserve">、</w:t>
            </w:r>
            <w:r>
              <w:rPr>
                <w:rFonts w:ascii="Consolas" w:cs="Consolas" w:eastAsia="Consolas" w:hAnsi="Consolas"/>
                <w:sz w:val="18"/>
                <w:szCs w:val="18"/>
                <w:shd w:fill="EEF1F5" w:color="auto" w:val="clear"/>
              </w:rPr>
              <w:t xml:space="preserve">tripId</w:t>
            </w:r>
            <w:r>
              <w:rPr>
                <w:sz w:val="18"/>
                <w:szCs w:val="18"/>
              </w:rPr>
              <w:t xml:space="preserve">、</w:t>
            </w:r>
            <w:r>
              <w:rPr>
                <w:rFonts w:ascii="Consolas" w:cs="Consolas" w:eastAsia="Consolas" w:hAnsi="Consolas"/>
                <w:sz w:val="18"/>
                <w:szCs w:val="18"/>
                <w:shd w:fill="EEF1F5" w:color="auto" w:val="clear"/>
              </w:rPr>
              <w:t xml:space="preserve">lat</w:t>
            </w:r>
            <w:r>
              <w:rPr>
                <w:sz w:val="18"/>
                <w:szCs w:val="18"/>
              </w:rPr>
              <w:t xml:space="preserve">、</w:t>
            </w:r>
            <w:r>
              <w:rPr>
                <w:rFonts w:ascii="Consolas" w:cs="Consolas" w:eastAsia="Consolas" w:hAnsi="Consolas"/>
                <w:sz w:val="18"/>
                <w:szCs w:val="18"/>
                <w:shd w:fill="EEF1F5" w:color="auto" w:val="clear"/>
              </w:rPr>
              <w:t xml:space="preserve">lng</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FuelLog</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w:t>
            </w:r>
            <w:r>
              <w:rPr>
                <w:rFonts w:ascii="Consolas" w:cs="Consolas" w:eastAsia="Consolas" w:hAnsi="Consolas"/>
                <w:sz w:val="18"/>
                <w:szCs w:val="18"/>
                <w:shd w:fill="EEF1F5" w:color="auto" w:val="clear"/>
              </w:rPr>
              <w:t xml:space="preserve">routeId</w:t>
            </w:r>
            <w:r>
              <w:rPr>
                <w:sz w:val="18"/>
                <w:szCs w:val="18"/>
              </w:rPr>
              <w:t xml:space="preserve">、</w:t>
            </w:r>
            <w:r>
              <w:rPr>
                <w:rFonts w:ascii="Consolas" w:cs="Consolas" w:eastAsia="Consolas" w:hAnsi="Consolas"/>
                <w:sz w:val="18"/>
                <w:szCs w:val="18"/>
                <w:shd w:fill="EEF1F5" w:color="auto" w:val="clear"/>
              </w:rPr>
              <w:t xml:space="preserve">tripId</w:t>
            </w:r>
          </w:p>
        </w:tc>
      </w:tr>
    </w:tbl>
    <w:p>
      <w:pPr>
        <w:spacing w:after="60"/>
      </w:pPr>
    </w:p>
    <w:p>
      <w:pPr>
        <w:spacing w:after="120"/>
      </w:pPr>
      <w:r>
        <w:rPr>
          <w:b/>
          <w:bCs/>
        </w:rPr>
        <w:t xml:space="preserve">DeliveryStop の主な項目</w:t>
      </w:r>
    </w:p>
    <w:p>
      <w:pPr>
        <w:pStyle w:val="ListParagraph"/>
        <w:numPr>
          <w:ilvl w:val="0"/>
          <w:numId w:val="2"/>
        </w:numPr>
      </w:pPr>
      <w:r>
        <w:rPr>
          <w:rFonts w:ascii="Consolas" w:cs="Consolas" w:eastAsia="Consolas" w:hAnsi="Consolas"/>
          <w:shd w:fill="EEF1F5" w:color="auto" w:val="clear"/>
        </w:rPr>
        <w:t xml:space="preserve">stopDate</w:t>
      </w:r>
      <w:r>
        <w:t xml:space="preserve">: 配送日。未割当の間も必須</w:t>
      </w:r>
    </w:p>
    <w:p>
      <w:pPr>
        <w:pStyle w:val="ListParagraph"/>
        <w:numPr>
          <w:ilvl w:val="0"/>
          <w:numId w:val="2"/>
        </w:numPr>
      </w:pPr>
      <w:r>
        <w:rPr>
          <w:rFonts w:ascii="Consolas" w:cs="Consolas" w:eastAsia="Consolas" w:hAnsi="Consolas"/>
          <w:shd w:fill="EEF1F5" w:color="auto" w:val="clear"/>
        </w:rPr>
        <w:t xml:space="preserve">routeId</w:t>
      </w:r>
      <w:r>
        <w:t xml:space="preserve"> / </w:t>
      </w:r>
      <w:r>
        <w:rPr>
          <w:rFonts w:ascii="Consolas" w:cs="Consolas" w:eastAsia="Consolas" w:hAnsi="Consolas"/>
          <w:shd w:fill="EEF1F5" w:color="auto" w:val="clear"/>
        </w:rPr>
        <w:t xml:space="preserve">tripId</w:t>
      </w:r>
      <w:r>
        <w:t xml:space="preserve">: 割当先のルート・便。</w:t>
      </w:r>
      <w:r>
        <w:rPr>
          <w:b/>
          <w:bCs/>
        </w:rPr>
        <w:t xml:space="preserve">両方null＝未割当（プール）</w:t>
      </w:r>
    </w:p>
    <w:p>
      <w:pPr>
        <w:pStyle w:val="ListParagraph"/>
        <w:numPr>
          <w:ilvl w:val="0"/>
          <w:numId w:val="2"/>
        </w:numPr>
      </w:pPr>
      <w:r>
        <w:rPr>
          <w:rFonts w:ascii="Consolas" w:cs="Consolas" w:eastAsia="Consolas" w:hAnsi="Consolas"/>
          <w:shd w:fill="EEF1F5" w:color="auto" w:val="clear"/>
        </w:rPr>
        <w:t xml:space="preserve">stopOrder</w:t>
      </w:r>
      <w:r>
        <w:t xml:space="preserve">: ルート内の順番</w:t>
      </w:r>
    </w:p>
    <w:p>
      <w:pPr>
        <w:pStyle w:val="ListParagraph"/>
        <w:numPr>
          <w:ilvl w:val="0"/>
          <w:numId w:val="2"/>
        </w:numPr>
      </w:pPr>
      <w:r>
        <w:rPr>
          <w:rFonts w:ascii="Consolas" w:cs="Consolas" w:eastAsia="Consolas" w:hAnsi="Consolas"/>
          <w:shd w:fill="EEF1F5" w:color="auto" w:val="clear"/>
        </w:rPr>
        <w:t xml:space="preserve">requestedArrivalTime</w:t>
      </w:r>
      <w:r>
        <w:t xml:space="preserve">: お客様と約束した到着希望時刻。利用者が入力したときだけ変わり、ルートの再計算では上書きしない</w:t>
      </w:r>
    </w:p>
    <w:p>
      <w:pPr>
        <w:pStyle w:val="ListParagraph"/>
        <w:numPr>
          <w:ilvl w:val="0"/>
          <w:numId w:val="2"/>
        </w:numPr>
      </w:pPr>
      <w:r>
        <w:rPr>
          <w:rFonts w:ascii="Consolas" w:cs="Consolas" w:eastAsia="Consolas" w:hAnsi="Consolas"/>
          <w:shd w:fill="EEF1F5" w:color="auto" w:val="clear"/>
        </w:rPr>
        <w:t xml:space="preserve">scheduledTime</w:t>
      </w:r>
      <w:r>
        <w:t xml:space="preserve">: 現在の計算による到着予定時刻</w:t>
      </w:r>
    </w:p>
    <w:p>
      <w:pPr>
        <w:pStyle w:val="ListParagraph"/>
        <w:numPr>
          <w:ilvl w:val="0"/>
          <w:numId w:val="2"/>
        </w:numPr>
      </w:pPr>
      <w:r>
        <w:rPr>
          <w:rFonts w:ascii="Consolas" w:cs="Consolas" w:eastAsia="Consolas" w:hAnsi="Consolas"/>
          <w:shd w:fill="EEF1F5" w:color="auto" w:val="clear"/>
        </w:rPr>
        <w:t xml:space="preserve">hasTimeConflict</w:t>
      </w:r>
      <w:r>
        <w:t xml:space="preserve">: 移動時間の都合で到着希望時刻に間に合わない場合に立つ</w:t>
      </w:r>
    </w:p>
    <w:p>
      <w:pPr>
        <w:pStyle w:val="ListParagraph"/>
        <w:numPr>
          <w:ilvl w:val="0"/>
          <w:numId w:val="2"/>
        </w:numPr>
      </w:pPr>
      <w:r>
        <w:rPr>
          <w:rFonts w:ascii="Consolas" w:cs="Consolas" w:eastAsia="Consolas" w:hAnsi="Consolas"/>
          <w:shd w:fill="EEF1F5" w:color="auto" w:val="clear"/>
        </w:rPr>
        <w:t xml:space="preserve">arrivedAt</w:t>
      </w:r>
      <w:r>
        <w:t xml:space="preserve">: 実際に配達完了した時刻</w:t>
      </w:r>
    </w:p>
    <w:p>
      <w:pPr>
        <w:pStyle w:val="ListParagraph"/>
        <w:numPr>
          <w:ilvl w:val="0"/>
          <w:numId w:val="2"/>
        </w:numPr>
      </w:pPr>
      <w:r>
        <w:rPr>
          <w:rFonts w:ascii="Consolas" w:cs="Consolas" w:eastAsia="Consolas" w:hAnsi="Consolas"/>
          <w:shd w:fill="EEF1F5" w:color="auto" w:val="clear"/>
        </w:rPr>
        <w:t xml:space="preserve">status</w:t>
      </w:r>
      <w:r>
        <w:t xml:space="preserve">: </w:t>
      </w:r>
      <w:r>
        <w:rPr>
          <w:rFonts w:ascii="Consolas" w:cs="Consolas" w:eastAsia="Consolas" w:hAnsi="Consolas"/>
          <w:shd w:fill="EEF1F5" w:color="auto" w:val="clear"/>
        </w:rPr>
        <w:t xml:space="preserve">PENDING</w:t>
      </w:r>
      <w:r>
        <w:t xml:space="preserve">（未完了）/</w:t>
      </w:r>
      <w:r>
        <w:rPr>
          <w:rFonts w:ascii="Consolas" w:cs="Consolas" w:eastAsia="Consolas" w:hAnsi="Consolas"/>
          <w:shd w:fill="EEF1F5" w:color="auto" w:val="clear"/>
        </w:rPr>
        <w:t xml:space="preserve">COMPLETED</w:t>
      </w:r>
      <w:r>
        <w:t xml:space="preserve">（完了）/</w:t>
      </w:r>
      <w:r>
        <w:rPr>
          <w:rFonts w:ascii="Consolas" w:cs="Consolas" w:eastAsia="Consolas" w:hAnsi="Consolas"/>
          <w:shd w:fill="EEF1F5" w:color="auto" w:val="clear"/>
        </w:rPr>
        <w:t xml:space="preserve">SKIPPED</w:t>
      </w:r>
      <w:r>
        <w:t xml:space="preserve">（スキップ。荷物はトラックに残っているものとして扱う）</w:t>
      </w:r>
    </w:p>
    <w:p>
      <w:pPr>
        <w:pStyle w:val="ListParagraph"/>
        <w:numPr>
          <w:ilvl w:val="0"/>
          <w:numId w:val="2"/>
        </w:numPr>
      </w:pPr>
      <w:r>
        <w:rPr>
          <w:rFonts w:ascii="Consolas" w:cs="Consolas" w:eastAsia="Consolas" w:hAnsi="Consolas"/>
          <w:shd w:fill="EEF1F5" w:color="auto" w:val="clear"/>
        </w:rPr>
        <w:t xml:space="preserve">version</w:t>
      </w:r>
      <w:r>
        <w:t xml:space="preserve"> / </w:t>
      </w:r>
      <w:r>
        <w:rPr>
          <w:rFonts w:ascii="Consolas" w:cs="Consolas" w:eastAsia="Consolas" w:hAnsi="Consolas"/>
          <w:shd w:fill="EEF1F5" w:color="auto" w:val="clear"/>
        </w:rPr>
        <w:t xml:space="preserve">updatedByName</w:t>
      </w:r>
      <w:r>
        <w:t xml:space="preserve">: 荷物受付の同時編集対策（楽観ロック）</w:t>
      </w:r>
    </w:p>
    <w:p>
      <w:pPr>
        <w:pStyle w:val="ListParagraph"/>
        <w:numPr>
          <w:ilvl w:val="0"/>
          <w:numId w:val="2"/>
        </w:numPr>
      </w:pPr>
      <w:r>
        <w:rPr>
          <w:rFonts w:ascii="Consolas" w:cs="Consolas" w:eastAsia="Consolas" w:hAnsi="Consolas"/>
          <w:shd w:fill="EEF1F5" w:color="auto" w:val="clear"/>
        </w:rPr>
        <w:t xml:space="preserve">addedAfterDeparture</w:t>
      </w:r>
      <w:r>
        <w:t xml:space="preserve">: 稼働開始後に追加された停車地か。trueの場合だけ「未割当に戻す」の対象</w:t>
      </w:r>
    </w:p>
    <w:p>
      <w:pPr>
        <w:pStyle w:val="ListParagraph"/>
        <w:numPr>
          <w:ilvl w:val="0"/>
          <w:numId w:val="2"/>
        </w:numPr>
      </w:pPr>
      <w:r>
        <w:rPr>
          <w:rFonts w:ascii="Consolas" w:cs="Consolas" w:eastAsia="Consolas" w:hAnsi="Consolas"/>
          <w:shd w:fill="EEF1F5" w:color="auto" w:val="clear"/>
        </w:rPr>
        <w:t xml:space="preserve">statusSetByDispatcher</w:t>
      </w:r>
      <w:r>
        <w:t xml:space="preserve">: 配達状況を最後に変えたのが本部の代理操作か</w:t>
      </w:r>
    </w:p>
    <w:p>
      <w:pPr>
        <w:spacing w:after="120"/>
      </w:pPr>
      <w:r>
        <w:rPr>
          <w:b/>
          <w:bCs/>
        </w:rPr>
        <w:t xml:space="preserve">同じ配送先・同じ日の停車地</w:t>
      </w:r>
      <w:r>
        <w:t xml:space="preserve">は原則1件。1台に積みきれない場合は、未割当の停車地を明示的に「分割」したときだけ2件以上になる。</w:t>
      </w:r>
    </w:p>
    <w:p>
      <w:pPr>
        <w:pStyle w:val="Heading2"/>
      </w:pPr>
      <w:r>
        <w:t xml:space="preserve">4.3 廃止した概念</w:t>
      </w:r>
    </w:p>
    <w:p>
      <w:pPr>
        <w:pStyle w:val="ListParagraph"/>
        <w:numPr>
          <w:ilvl w:val="0"/>
          <w:numId w:val="2"/>
        </w:numPr>
      </w:pPr>
      <w:r>
        <w:rPr>
          <w:rFonts w:ascii="Consolas" w:cs="Consolas" w:eastAsia="Consolas" w:hAnsi="Consolas"/>
          <w:shd w:fill="EEF1F5" w:color="auto" w:val="clear"/>
        </w:rPr>
        <w:t xml:space="preserve">DeliveryPlan</w:t>
      </w:r>
      <w:r>
        <w:t xml:space="preserve">（複数トラックを束ねた「配送計画」）は2026-07-29に廃止した。画面上の「配送計画」は、同じ日の </w:t>
      </w:r>
      <w:r>
        <w:rPr>
          <w:rFonts w:ascii="Consolas" w:cs="Consolas" w:eastAsia="Consolas" w:hAnsi="Consolas"/>
          <w:shd w:fill="EEF1F5" w:color="auto" w:val="clear"/>
        </w:rPr>
        <w:t xml:space="preserve">PlanRoute</w:t>
      </w:r>
      <w:r>
        <w:t xml:space="preserve"> の集まりを指す</w:t>
      </w:r>
    </w:p>
    <w:p>
      <w:pPr>
        <w:pStyle w:val="ListParagraph"/>
        <w:numPr>
          <w:ilvl w:val="0"/>
          <w:numId w:val="2"/>
        </w:numPr>
      </w:pPr>
      <w:r>
        <w:t xml:space="preserve">下書き/確定の2状態（</w:t>
      </w:r>
      <w:r>
        <w:rPr>
          <w:rFonts w:ascii="Consolas" w:cs="Consolas" w:eastAsia="Consolas" w:hAnsi="Consolas"/>
          <w:shd w:fill="EEF1F5" w:color="auto" w:val="clear"/>
        </w:rPr>
        <w:t xml:space="preserve">PlanRoute.confirmedAt</w:t>
      </w:r>
      <w:r>
        <w:t xml:space="preserve">）は2026-08-27に廃止した。状態は </w:t>
      </w:r>
      <w:r>
        <w:rPr>
          <w:rFonts w:ascii="Consolas" w:cs="Consolas" w:eastAsia="Consolas" w:hAnsi="Consolas"/>
          <w:shd w:fill="EEF1F5" w:color="auto" w:val="clear"/>
        </w:rPr>
        <w:t xml:space="preserve">RouteStatus</w:t>
      </w:r>
      <w:r>
        <w:t xml:space="preserve">（稼働前/進行中/完了）だけで表す</w:t>
      </w:r>
    </w:p>
    <w:p>
      <w:pPr>
        <w:pStyle w:val="ListParagraph"/>
        <w:numPr>
          <w:ilvl w:val="0"/>
          <w:numId w:val="2"/>
        </w:numPr>
      </w:pPr>
      <w:r>
        <w:t xml:space="preserve">停車地ごとの荷量割合（</w:t>
      </w:r>
      <w:r>
        <w:rPr>
          <w:rFonts w:ascii="Consolas" w:cs="Consolas" w:eastAsia="Consolas" w:hAnsi="Consolas"/>
          <w:shd w:fill="EEF1F5" w:color="auto" w:val="clear"/>
        </w:rPr>
        <w:t xml:space="preserve">cargoRatio</w:t>
      </w:r>
      <w:r>
        <w:t xml:space="preserve">）は廃止した。積載は荷物の体積で判定する</w:t>
      </w:r>
    </w:p>
    <w:p>
      <w:pPr>
        <w:pStyle w:val="Heading1"/>
      </w:pPr>
      <w:r>
        <w:t xml:space="preserve">5. 画面構成・機能一覧</w:t>
      </w:r>
    </w:p>
    <w:p>
      <w:pPr>
        <w:pStyle w:val="Heading2"/>
      </w:pPr>
      <w:r>
        <w:t xml:space="preserve">5.1 ログイン（</w:t>
      </w:r>
      <w:r>
        <w:rPr>
          <w:rFonts w:ascii="Consolas" w:cs="Consolas" w:eastAsia="Consolas" w:hAnsi="Consolas"/>
          <w:shd w:fill="EEF1F5" w:color="auto" w:val="clear"/>
        </w:rPr>
        <w:t xml:space="preserve">/login</w:t>
      </w:r>
      <w:r>
        <w:t xml:space="preserve">）</w:t>
      </w:r>
    </w:p>
    <w:p>
      <w:pPr>
        <w:spacing w:after="120"/>
      </w:pPr>
      <w:r>
        <w:t xml:space="preserve">名前とパスワードでログインする。成功後、ログイン前に開こうとしていた画面（なければダッシュボード）へ移る。</w:t>
      </w:r>
    </w:p>
    <w:p>
      <w:pPr>
        <w:pStyle w:val="Heading2"/>
      </w:pPr>
      <w:r>
        <w:t xml:space="preserve">5.2 サイドバー（</w:t>
      </w:r>
      <w:r>
        <w:rPr>
          <w:rFonts w:ascii="Consolas" w:cs="Consolas" w:eastAsia="Consolas" w:hAnsi="Consolas"/>
          <w:shd w:fill="EEF1F5" w:color="auto" w:val="clear"/>
        </w:rPr>
        <w:t xml:space="preserve">src/components/ui/Sidebar.tsx</w:t>
      </w:r>
      <w:r>
        <w:t xml:space="preserve">）</w:t>
      </w:r>
    </w:p>
    <w:p>
      <w:pPr>
        <w:spacing w:after="120"/>
      </w:pPr>
      <w:r>
        <w:t xml:space="preserve">権限に応じて3つの区分を表示する。</w:t>
      </w:r>
    </w:p>
    <w:p>
      <w:pPr>
        <w:pStyle w:val="ListParagraph"/>
        <w:numPr>
          <w:ilvl w:val="0"/>
          <w:numId w:val="2"/>
        </w:numPr>
      </w:pPr>
      <w:r>
        <w:t xml:space="preserve">業務メニュー（全員）: ダッシュボード / 荷物受付 / 配送計画一覧 / リアルタイム追跡</w:t>
      </w:r>
    </w:p>
    <w:p>
      <w:pPr>
        <w:pStyle w:val="ListParagraph"/>
        <w:numPr>
          <w:ilvl w:val="0"/>
          <w:numId w:val="2"/>
        </w:numPr>
      </w:pPr>
      <w:r>
        <w:t xml:space="preserve">配送管理（配送管理者以上）: 配送計画の作成 / 稼働トラックの登録 / 荷物受付状況の確認（注意が必要な日数をバッジ表示）</w:t>
      </w:r>
    </w:p>
    <w:p>
      <w:pPr>
        <w:pStyle w:val="ListParagraph"/>
        <w:numPr>
          <w:ilvl w:val="0"/>
          <w:numId w:val="2"/>
        </w:numPr>
      </w:pPr>
      <w:r>
        <w:t xml:space="preserve">マスタ管理（システム管理者）: ドライバー管理 / トラック管理 / 配送先管理 / 商品管理 / ユーザー管理 / システム設定</w:t>
      </w:r>
    </w:p>
    <w:p>
      <w:pPr>
        <w:pStyle w:val="Heading2"/>
      </w:pPr>
      <w:r>
        <w:t xml:space="preserve">5.3 ダッシュボード（</w:t>
      </w:r>
      <w:r>
        <w:rPr>
          <w:rFonts w:ascii="Consolas" w:cs="Consolas" w:eastAsia="Consolas" w:hAnsi="Consolas"/>
          <w:shd w:fill="EEF1F5" w:color="auto" w:val="clear"/>
        </w:rPr>
        <w:t xml:space="preserve">/dashboard</w:t>
      </w:r>
      <w:r>
        <w:t xml:space="preserve">）</w:t>
      </w:r>
    </w:p>
    <w:p>
      <w:pPr>
        <w:spacing w:after="120"/>
      </w:pPr>
      <w:r>
        <w:t xml:space="preserve">日付を指定して、その日の状況を表示する（初期値は当日）。</w:t>
      </w:r>
    </w:p>
    <w:p>
      <w:pPr>
        <w:pStyle w:val="ListParagraph"/>
        <w:numPr>
          <w:ilvl w:val="0"/>
          <w:numId w:val="2"/>
        </w:numPr>
      </w:pPr>
      <w:r>
        <w:t xml:space="preserve">KPIカード（1行表示）: ルート数、完了、進行中、未割当トラック</w:t>
      </w:r>
    </w:p>
    <w:p>
      <w:pPr>
        <w:pStyle w:val="ListParagraph"/>
        <w:numPr>
          <w:ilvl w:val="0"/>
          <w:numId w:val="2"/>
        </w:numPr>
      </w:pPr>
      <w:r>
        <w:t xml:space="preserve">ドライバー稼働状況: 進行中 / 配達完了 / 待機中に分けて表示。進行中は「N/M便」、帰社済みは「帰社」バッジ</w:t>
      </w:r>
    </w:p>
    <w:p>
      <w:pPr>
        <w:pStyle w:val="ListParagraph"/>
        <w:numPr>
          <w:ilvl w:val="0"/>
          <w:numId w:val="2"/>
        </w:numPr>
      </w:pPr>
      <w:r>
        <w:t xml:space="preserve">本日の配送ルート: ルートごとのカード。停車地一覧に便番号、運行状況のバッジ、帰社バッジ</w:t>
      </w:r>
    </w:p>
    <w:p>
      <w:pPr>
        <w:pStyle w:val="ListParagraph"/>
        <w:numPr>
          <w:ilvl w:val="0"/>
          <w:numId w:val="2"/>
        </w:numPr>
      </w:pPr>
      <w:r>
        <w:t xml:space="preserve">API: </w:t>
      </w:r>
      <w:r>
        <w:rPr>
          <w:rFonts w:ascii="Consolas" w:cs="Consolas" w:eastAsia="Consolas" w:hAnsi="Consolas"/>
          <w:shd w:fill="EEF1F5" w:color="auto" w:val="clear"/>
        </w:rPr>
        <w:t xml:space="preserve">GET /api/dashboard?date=YYYY-MM-DD</w:t>
      </w:r>
    </w:p>
    <w:p>
      <w:pPr>
        <w:pStyle w:val="Heading2"/>
      </w:pPr>
      <w:r>
        <w:t xml:space="preserve">5.4 荷物受付（</w:t>
      </w:r>
      <w:r>
        <w:rPr>
          <w:rFonts w:ascii="Consolas" w:cs="Consolas" w:eastAsia="Consolas" w:hAnsi="Consolas"/>
          <w:shd w:fill="EEF1F5" w:color="auto" w:val="clear"/>
        </w:rPr>
        <w:t xml:space="preserve">/pool</w:t>
      </w:r>
      <w:r>
        <w:t xml:space="preserve">）</w:t>
      </w:r>
    </w:p>
    <w:p>
      <w:pPr>
        <w:spacing w:after="120"/>
      </w:pPr>
      <w:r>
        <w:t xml:space="preserve">配送日を選び、その日に届ける配送先と荷物を登録する。トラックへの割当は行わない。</w:t>
      </w:r>
    </w:p>
    <w:p>
      <w:pPr>
        <w:pStyle w:val="ListParagraph"/>
        <w:numPr>
          <w:ilvl w:val="0"/>
          <w:numId w:val="2"/>
        </w:numPr>
      </w:pPr>
      <w:r>
        <w:t xml:space="preserve">配送先の検索・選択、到着希望時刻、荷物の追加（商品を選び、個数を指定すると保存時にその数だけ荷物を登録する）</w:t>
      </w:r>
    </w:p>
    <w:p>
      <w:pPr>
        <w:pStyle w:val="ListParagraph"/>
        <w:numPr>
          <w:ilvl w:val="0"/>
          <w:numId w:val="2"/>
        </w:numPr>
      </w:pPr>
      <w:r>
        <w:t xml:space="preserve">登録できるのは、本日以降でトラックが1台でも登録されている日まで</w:t>
      </w:r>
    </w:p>
    <w:p>
      <w:pPr>
        <w:pStyle w:val="ListParagraph"/>
        <w:numPr>
          <w:ilvl w:val="0"/>
          <w:numId w:val="2"/>
        </w:numPr>
      </w:pPr>
      <w:r>
        <w:t xml:space="preserve">既に割当済み・分割済みの配送先は、バッジを表示して編集できないようにする</w:t>
      </w:r>
    </w:p>
    <w:p>
      <w:pPr>
        <w:pStyle w:val="ListParagraph"/>
        <w:numPr>
          <w:ilvl w:val="0"/>
          <w:numId w:val="2"/>
        </w:numPr>
      </w:pPr>
      <w:r>
        <w:t xml:space="preserve">その日の容積の見込み（登録済みトラックの容積合計×想定往復回数×積載率に対する使用量）と、定時までに配り終えられるかの見込み（本社帰着予定）を表示する</w:t>
      </w:r>
    </w:p>
    <w:p>
      <w:pPr>
        <w:pStyle w:val="ListParagraph"/>
        <w:numPr>
          <w:ilvl w:val="0"/>
          <w:numId w:val="2"/>
        </w:numPr>
      </w:pPr>
      <w:r>
        <w:t xml:space="preserve">保存は差分方式（追加・更新・削除した行だけを送る）。他の人が先に更新した行を上書きしようとすると拒否し、誰が更新したかを表示する（楽観ロック）</w:t>
      </w:r>
    </w:p>
    <w:p>
      <w:pPr>
        <w:pStyle w:val="ListParagraph"/>
        <w:numPr>
          <w:ilvl w:val="0"/>
          <w:numId w:val="2"/>
        </w:numPr>
      </w:pPr>
      <w:r>
        <w:t xml:space="preserve">API: </w:t>
      </w:r>
      <w:r>
        <w:rPr>
          <w:rFonts w:ascii="Consolas" w:cs="Consolas" w:eastAsia="Consolas" w:hAnsi="Consolas"/>
          <w:shd w:fill="EEF1F5" w:color="auto" w:val="clear"/>
        </w:rPr>
        <w:t xml:space="preserve">GET/PUT /api/pool</w:t>
      </w:r>
      <w:r>
        <w:t xml:space="preserve">、</w:t>
      </w:r>
      <w:r>
        <w:rPr>
          <w:rFonts w:ascii="Consolas" w:cs="Consolas" w:eastAsia="Consolas" w:hAnsi="Consolas"/>
          <w:shd w:fill="EEF1F5" w:color="auto" w:val="clear"/>
        </w:rPr>
        <w:t xml:space="preserve">GET /api/pool/calendar</w:t>
      </w:r>
      <w:r>
        <w:t xml:space="preserve">、</w:t>
      </w:r>
      <w:r>
        <w:rPr>
          <w:rFonts w:ascii="Consolas" w:cs="Consolas" w:eastAsia="Consolas" w:hAnsi="Consolas"/>
          <w:shd w:fill="EEF1F5" w:color="auto" w:val="clear"/>
        </w:rPr>
        <w:t xml:space="preserve">GET /api/plans/dates</w:t>
      </w:r>
    </w:p>
    <w:p>
      <w:pPr>
        <w:pStyle w:val="Heading2"/>
      </w:pPr>
      <w:r>
        <w:t xml:space="preserve">5.5 配送計画一覧（</w:t>
      </w:r>
      <w:r>
        <w:rPr>
          <w:rFonts w:ascii="Consolas" w:cs="Consolas" w:eastAsia="Consolas" w:hAnsi="Consolas"/>
          <w:shd w:fill="EEF1F5" w:color="auto" w:val="clear"/>
        </w:rPr>
        <w:t xml:space="preserve">/plans</w:t>
      </w:r>
      <w:r>
        <w:t xml:space="preserve">）</w:t>
      </w:r>
    </w:p>
    <w:p>
      <w:pPr>
        <w:spacing w:after="120"/>
      </w:pPr>
      <w:r>
        <w:t xml:space="preserve">日付を指定して、その日の全ルートを配車表（ガントチャート、</w:t>
      </w:r>
      <w:r>
        <w:rPr>
          <w:rFonts w:ascii="Consolas" w:cs="Consolas" w:eastAsia="Consolas" w:hAnsi="Consolas"/>
          <w:shd w:fill="EEF1F5" w:color="auto" w:val="clear"/>
        </w:rPr>
        <w:t xml:space="preserve">src/components/plans/DispatchGanttChart.tsx</w:t>
      </w:r>
      <w:r>
        <w:t xml:space="preserve">）で表示する。</w:t>
      </w:r>
    </w:p>
    <w:p>
      <w:pPr>
        <w:pStyle w:val="ListParagraph"/>
        <w:numPr>
          <w:ilvl w:val="0"/>
          <w:numId w:val="2"/>
        </w:numPr>
      </w:pPr>
      <w:r>
        <w:t xml:space="preserve">1トラック1行。出発、各停車地、本社経由（積み込み）、帰社のマーカーを時間軸上に表示。表示範囲は8:00〜20:00で、昼休みの時間帯を斜線で示す</w:t>
      </w:r>
    </w:p>
    <w:p>
      <w:pPr>
        <w:pStyle w:val="ListParagraph"/>
        <w:numPr>
          <w:ilvl w:val="0"/>
          <w:numId w:val="2"/>
        </w:numPr>
      </w:pPr>
      <w:r>
        <w:t xml:space="preserve">完了した区間は緑色。帰社実績がある場合は実績の時刻、ない場合は推定の帰社予定を表示する</w:t>
      </w:r>
    </w:p>
    <w:p>
      <w:pPr>
        <w:pStyle w:val="ListParagraph"/>
        <w:numPr>
          <w:ilvl w:val="0"/>
          <w:numId w:val="2"/>
        </w:numPr>
      </w:pPr>
      <w:r>
        <w:t xml:space="preserve">複数便のルートは、便ごとの区切りと本社経由を表示する</w:t>
      </w:r>
    </w:p>
    <w:p>
      <w:pPr>
        <w:pStyle w:val="ListParagraph"/>
        <w:numPr>
          <w:ilvl w:val="0"/>
          <w:numId w:val="2"/>
        </w:numPr>
      </w:pPr>
      <w:r>
        <w:t xml:space="preserve">行を展開すると停車地ごとの荷物（同じ商品は「×個数」でまとめる）を確認できる</w:t>
      </w:r>
    </w:p>
    <w:p>
      <w:pPr>
        <w:pStyle w:val="ListParagraph"/>
        <w:numPr>
          <w:ilvl w:val="0"/>
          <w:numId w:val="2"/>
        </w:numPr>
      </w:pPr>
      <w:r>
        <w:t xml:space="preserve">「ドライバー用URLをコピー」ボタン</w:t>
      </w:r>
    </w:p>
    <w:p>
      <w:pPr>
        <w:pStyle w:val="ListParagraph"/>
        <w:numPr>
          <w:ilvl w:val="0"/>
          <w:numId w:val="2"/>
        </w:numPr>
      </w:pPr>
      <w:r>
        <w:t xml:space="preserve">行をクリックすると配送計画の作成（編集）画面へ移る（配送管理者以上）</w:t>
      </w:r>
    </w:p>
    <w:p>
      <w:pPr>
        <w:pStyle w:val="Heading2"/>
      </w:pPr>
      <w:r>
        <w:t xml:space="preserve">5.6 配送計画の作成（</w:t>
      </w:r>
      <w:r>
        <w:rPr>
          <w:rFonts w:ascii="Consolas" w:cs="Consolas" w:eastAsia="Consolas" w:hAnsi="Consolas"/>
          <w:shd w:fill="EEF1F5" w:color="auto" w:val="clear"/>
        </w:rPr>
        <w:t xml:space="preserve">/plans/new</w:t>
      </w:r>
      <w:r>
        <w:t xml:space="preserve">）</w:t>
      </w:r>
    </w:p>
    <w:p>
      <w:pPr>
        <w:spacing w:after="120"/>
      </w:pPr>
      <w:r>
        <w:t xml:space="preserve">カレンダーから配送日を選ぶ入口の画面。各日の配送件数と未割当の有無をカレンダーに表示する。選んだ日に稼働前のトラックがあればその編集画面へ、すべて稼働中なら配送計画一覧へ案内する。</w:t>
      </w:r>
    </w:p>
    <w:p>
      <w:pPr>
        <w:pStyle w:val="Heading2"/>
      </w:pPr>
      <w:r>
        <w:t xml:space="preserve">5.7 配送計画の作成・編集（</w:t>
      </w:r>
      <w:r>
        <w:rPr>
          <w:rFonts w:ascii="Consolas" w:cs="Consolas" w:eastAsia="Consolas" w:hAnsi="Consolas"/>
          <w:shd w:fill="EEF1F5" w:color="auto" w:val="clear"/>
        </w:rPr>
        <w:t xml:space="preserve">/plans/[id]</w:t>
      </w:r>
      <w:r>
        <w:t xml:space="preserve">、</w:t>
      </w:r>
      <w:r>
        <w:rPr>
          <w:rFonts w:ascii="Consolas" w:cs="Consolas" w:eastAsia="Consolas" w:hAnsi="Consolas"/>
          <w:shd w:fill="EEF1F5" w:color="auto" w:val="clear"/>
        </w:rPr>
        <w:t xml:space="preserve">[id]</w:t>
      </w:r>
      <w:r>
        <w:t xml:space="preserve"> はルートID）</w:t>
      </w:r>
    </w:p>
    <w:p>
      <w:pPr>
        <w:spacing w:after="120"/>
      </w:pPr>
      <w:r>
        <w:t xml:space="preserve">開いたルートの状態で、2つの画面に分かれる。</w:t>
      </w:r>
    </w:p>
    <w:p>
      <w:pPr>
        <w:spacing w:after="120"/>
      </w:pPr>
      <w:r>
        <w:rPr>
          <w:b/>
          <w:bCs/>
        </w:rPr>
        <w:t xml:space="preserve">稼働前（その日の稼働前のトラックすべてが対象）</w:t>
      </w:r>
    </w:p>
    <w:p>
      <w:pPr>
        <w:pStyle w:val="ListParagraph"/>
        <w:numPr>
          <w:ilvl w:val="0"/>
          <w:numId w:val="2"/>
        </w:numPr>
      </w:pPr>
      <w:r>
        <w:t xml:space="preserve">使用中のトラック一覧と、トラックごとの便（「＋便を追加」「－便を削除」。最後の1便は削除できず、配送先が残っている便も削除できない）、積載率と容量超過のバッジ</w:t>
      </w:r>
    </w:p>
    <w:p>
      <w:pPr>
        <w:pStyle w:val="ListParagraph"/>
        <w:numPr>
          <w:ilvl w:val="0"/>
          <w:numId w:val="2"/>
        </w:numPr>
      </w:pPr>
      <w:r>
        <w:t xml:space="preserve">商品の割当: 未割当の配送先を、プルダウンで各トラック・各便へ手動で割り当てる。割当済みの配送先は「未割当に戻す」ことができる</w:t>
      </w:r>
    </w:p>
    <w:p>
      <w:pPr>
        <w:pStyle w:val="ListParagraph"/>
        <w:numPr>
          <w:ilvl w:val="0"/>
          <w:numId w:val="2"/>
        </w:numPr>
      </w:pPr>
      <w:r>
        <w:t xml:space="preserve">AI提案: 未割当の配送先ごとに推奨のトラックを表示する（参考。保存はしない）。「参考の割当案をすべて反映」で一括反映できる。荷台に入らない配送先は「サイズ超過」、空きがない場合は「容積不足」と表示する</w:t>
      </w:r>
    </w:p>
    <w:p>
      <w:pPr>
        <w:pStyle w:val="ListParagraph"/>
        <w:numPr>
          <w:ilvl w:val="0"/>
          <w:numId w:val="2"/>
        </w:numPr>
      </w:pPr>
      <w:r>
        <w:t xml:space="preserve">分割: 荷物が2個以上ある未割当の配送先を、荷物単位で2つの停車地に分けられる</w:t>
      </w:r>
    </w:p>
    <w:p>
      <w:pPr>
        <w:pStyle w:val="ListParagraph"/>
        <w:numPr>
          <w:ilvl w:val="0"/>
          <w:numId w:val="2"/>
        </w:numPr>
      </w:pPr>
      <w:r>
        <w:t xml:space="preserve">トラックの削除: 割り当てていた配送先は削除せず、未割当に戻す</w:t>
      </w:r>
    </w:p>
    <w:p>
      <w:pPr>
        <w:pStyle w:val="ListParagraph"/>
        <w:numPr>
          <w:ilvl w:val="0"/>
          <w:numId w:val="2"/>
        </w:numPr>
      </w:pPr>
      <w:r>
        <w:t xml:space="preserve">割当を変えるたびに、そのルートの順番と到着予定時刻を計算し直して保存する（</w:t>
      </w:r>
      <w:r>
        <w:rPr>
          <w:rFonts w:ascii="Consolas" w:cs="Consolas" w:eastAsia="Consolas" w:hAnsi="Consolas"/>
          <w:shd w:fill="EEF1F5" w:color="auto" w:val="clear"/>
        </w:rPr>
        <w:t xml:space="preserve">src/lib/routeReorder.ts</w:t>
      </w:r>
      <w:r>
        <w:t xml:space="preserve">）</w:t>
      </w:r>
    </w:p>
    <w:p>
      <w:pPr>
        <w:pStyle w:val="ListParagraph"/>
        <w:numPr>
          <w:ilvl w:val="0"/>
          <w:numId w:val="2"/>
        </w:numPr>
      </w:pPr>
      <w:r>
        <w:t xml:space="preserve">手動割当では容積・サイズのチェックは行わない（AI提案の表示は参考扱い）</w:t>
      </w:r>
    </w:p>
    <w:p>
      <w:pPr>
        <w:spacing w:after="120"/>
      </w:pPr>
      <w:r>
        <w:rPr>
          <w:b/>
          <w:bCs/>
        </w:rPr>
        <w:t xml:space="preserve">稼働後（そのトラック1台だけが対象、「稼働後ルートの編集」）</w:t>
      </w:r>
    </w:p>
    <w:p>
      <w:pPr>
        <w:pStyle w:val="ListParagraph"/>
        <w:numPr>
          <w:ilvl w:val="0"/>
          <w:numId w:val="2"/>
        </w:numPr>
      </w:pPr>
      <w:r>
        <w:t xml:space="preserve">配送先の割当: その日の未割当の配送先を、このトラックへ追加する。新しく追加した場合は、ドライバーが一旦本社へ戻り、積み込み（設定の積み込み時間）をしてから出発する前提で到着予定時刻を計算し直す。現在地は最新の位置情報、なければ直近に配達完了した地点（実際の完了時刻順）、帰社済みなら本社とする</w:t>
      </w:r>
    </w:p>
    <w:p>
      <w:pPr>
        <w:pStyle w:val="ListParagraph"/>
        <w:numPr>
          <w:ilvl w:val="0"/>
          <w:numId w:val="2"/>
        </w:numPr>
      </w:pPr>
      <w:r>
        <w:t xml:space="preserve">稼働開始後に追加した配送先だけ「未割当に戻す」ことができる（出発時から積んでいた荷物は対象外）</w:t>
      </w:r>
    </w:p>
    <w:p>
      <w:pPr>
        <w:pStyle w:val="ListParagraph"/>
        <w:numPr>
          <w:ilvl w:val="0"/>
          <w:numId w:val="2"/>
        </w:numPr>
      </w:pPr>
      <w:r>
        <w:t xml:space="preserve">ドライバーの変更（確認ダイアログあり）。トラックの変更はできない</w:t>
      </w:r>
    </w:p>
    <w:p>
      <w:pPr>
        <w:pStyle w:val="ListParagraph"/>
        <w:numPr>
          <w:ilvl w:val="0"/>
          <w:numId w:val="2"/>
        </w:numPr>
      </w:pPr>
      <w:r>
        <w:t xml:space="preserve">完了済みのルートにも追加できる。追加するとルートは進行中に戻り、帰社記録はリセットされる</w:t>
      </w:r>
    </w:p>
    <w:p>
      <w:pPr>
        <w:pStyle w:val="ListParagraph"/>
        <w:numPr>
          <w:ilvl w:val="0"/>
          <w:numId w:val="2"/>
        </w:numPr>
      </w:pPr>
      <w:r>
        <w:t xml:space="preserve">容積・サイズの超過、到着希望時刻に間に合わない場合は警告を表示する（保存は止めない）</w:t>
      </w:r>
    </w:p>
    <w:p>
      <w:pPr>
        <w:spacing w:after="120"/>
      </w:pPr>
      <w:r>
        <w:t xml:space="preserve">共通:</w:t>
      </w:r>
    </w:p>
    <w:p>
      <w:pPr>
        <w:pStyle w:val="ListParagraph"/>
        <w:numPr>
          <w:ilvl w:val="0"/>
          <w:numId w:val="2"/>
        </w:numPr>
      </w:pPr>
      <w:r>
        <w:t xml:space="preserve">編集できるのは、当日から「配車計画の先行登録可能日数」先までのルート（</w:t>
      </w:r>
      <w:r>
        <w:rPr>
          <w:rFonts w:ascii="Consolas" w:cs="Consolas" w:eastAsia="Consolas" w:hAnsi="Consolas"/>
          <w:shd w:fill="EEF1F5" w:color="auto" w:val="clear"/>
        </w:rPr>
        <w:t xml:space="preserve">src/lib/planEditPolicy.ts</w:t>
      </w:r>
      <w:r>
        <w:t xml:space="preserve">）。当日は注意表示を出す</w:t>
      </w:r>
    </w:p>
    <w:p>
      <w:pPr>
        <w:pStyle w:val="ListParagraph"/>
        <w:numPr>
          <w:ilvl w:val="0"/>
          <w:numId w:val="2"/>
        </w:numPr>
      </w:pPr>
      <w:r>
        <w:t xml:space="preserve">「トラックの削除」は稼働前の画面にのみある。運送開始済みのルートを画面から削除する手段はない</w:t>
      </w:r>
    </w:p>
    <w:p>
      <w:pPr>
        <w:pStyle w:val="Heading2"/>
      </w:pPr>
      <w:r>
        <w:t xml:space="preserve">5.8 稼働トラックの登録（</w:t>
      </w:r>
      <w:r>
        <w:rPr>
          <w:rFonts w:ascii="Consolas" w:cs="Consolas" w:eastAsia="Consolas" w:hAnsi="Consolas"/>
          <w:shd w:fill="EEF1F5" w:color="auto" w:val="clear"/>
        </w:rPr>
        <w:t xml:space="preserve">/truck-schedule</w:t>
      </w:r>
      <w:r>
        <w:t xml:space="preserve">）</w:t>
      </w:r>
    </w:p>
    <w:p>
      <w:pPr>
        <w:spacing w:after="120"/>
      </w:pPr>
      <w:r>
        <w:t xml:space="preserve">配送日ごとに、使うトラックとドライバーの組み合わせを登録する。</w:t>
      </w:r>
    </w:p>
    <w:p>
      <w:pPr>
        <w:pStyle w:val="ListParagraph"/>
        <w:numPr>
          <w:ilvl w:val="0"/>
          <w:numId w:val="2"/>
        </w:numPr>
      </w:pPr>
      <w:r>
        <w:t xml:space="preserve">カレンダーに各日の登録台数を表示。登録できるのは当日から先行登録可能日数の範囲内。設定により土日・祝日を除外できる</w:t>
      </w:r>
    </w:p>
    <w:p>
      <w:pPr>
        <w:pStyle w:val="ListParagraph"/>
        <w:numPr>
          <w:ilvl w:val="0"/>
          <w:numId w:val="2"/>
        </w:numPr>
      </w:pPr>
      <w:r>
        <w:t xml:space="preserve">トラックを選ぶとデフォルトドライバーが入る。ドライバーの休日・他トラックとの重複をチェックする</w:t>
      </w:r>
    </w:p>
    <w:p>
      <w:pPr>
        <w:pStyle w:val="ListParagraph"/>
        <w:numPr>
          <w:ilvl w:val="0"/>
          <w:numId w:val="2"/>
        </w:numPr>
      </w:pPr>
      <w:r>
        <w:t xml:space="preserve">前営業日と同じ構成を呼び出せる</w:t>
      </w:r>
    </w:p>
    <w:p>
      <w:pPr>
        <w:pStyle w:val="ListParagraph"/>
        <w:numPr>
          <w:ilvl w:val="0"/>
          <w:numId w:val="2"/>
        </w:numPr>
      </w:pPr>
      <w:r>
        <w:t xml:space="preserve">対象は稼働前のルートだけ。チェックを外したトラックに割り当てていた配送先は、未割当に戻してからルートを削除する</w:t>
      </w:r>
    </w:p>
    <w:p>
      <w:pPr>
        <w:pStyle w:val="ListParagraph"/>
        <w:numPr>
          <w:ilvl w:val="0"/>
          <w:numId w:val="2"/>
        </w:numPr>
      </w:pPr>
      <w:r>
        <w:t xml:space="preserve">新しいルートには必ず1便目を作る</w:t>
      </w:r>
    </w:p>
    <w:p>
      <w:pPr>
        <w:pStyle w:val="ListParagraph"/>
        <w:numPr>
          <w:ilvl w:val="0"/>
          <w:numId w:val="2"/>
        </w:numPr>
      </w:pPr>
      <w:r>
        <w:t xml:space="preserve">API: </w:t>
      </w:r>
      <w:r>
        <w:rPr>
          <w:rFonts w:ascii="Consolas" w:cs="Consolas" w:eastAsia="Consolas" w:hAnsi="Consolas"/>
          <w:shd w:fill="EEF1F5" w:color="auto" w:val="clear"/>
        </w:rPr>
        <w:t xml:space="preserve">POST /api/plans/batch</w:t>
      </w:r>
      <w:r>
        <w:t xml:space="preserve">、</w:t>
      </w:r>
      <w:r>
        <w:rPr>
          <w:rFonts w:ascii="Consolas" w:cs="Consolas" w:eastAsia="Consolas" w:hAnsi="Consolas"/>
          <w:shd w:fill="EEF1F5" w:color="auto" w:val="clear"/>
        </w:rPr>
        <w:t xml:space="preserve">GET /api/plans/calendar</w:t>
      </w:r>
    </w:p>
    <w:p>
      <w:pPr>
        <w:pStyle w:val="Heading2"/>
      </w:pPr>
      <w:r>
        <w:t xml:space="preserve">5.9 荷物受付状況の確認（</w:t>
      </w:r>
      <w:r>
        <w:rPr>
          <w:rFonts w:ascii="Consolas" w:cs="Consolas" w:eastAsia="Consolas" w:hAnsi="Consolas"/>
          <w:shd w:fill="EEF1F5" w:color="auto" w:val="clear"/>
        </w:rPr>
        <w:t xml:space="preserve">/capacity-overview</w:t>
      </w:r>
      <w:r>
        <w:t xml:space="preserve">）</w:t>
      </w:r>
    </w:p>
    <w:p>
      <w:pPr>
        <w:spacing w:after="120"/>
      </w:pPr>
      <w:r>
        <w:t xml:space="preserve">当日から先行登録可能日数分の各日について、容積の使用率（80%以上で注意）と、容積超過・定時超過の見込みを一覧で表示する。判定は荷物受付と同じ。</w:t>
      </w:r>
    </w:p>
    <w:p>
      <w:pPr>
        <w:pStyle w:val="Heading2"/>
      </w:pPr>
      <w:r>
        <w:t xml:space="preserve">5.10 リアルタイム追跡（</w:t>
      </w:r>
      <w:r>
        <w:rPr>
          <w:rFonts w:ascii="Consolas" w:cs="Consolas" w:eastAsia="Consolas" w:hAnsi="Consolas"/>
          <w:shd w:fill="EEF1F5" w:color="auto" w:val="clear"/>
        </w:rPr>
        <w:t xml:space="preserve">/tracking</w:t>
      </w:r>
      <w:r>
        <w:t xml:space="preserve">）</w:t>
      </w:r>
    </w:p>
    <w:p>
      <w:pPr>
        <w:pStyle w:val="ListParagraph"/>
        <w:numPr>
          <w:ilvl w:val="0"/>
          <w:numId w:val="2"/>
        </w:numPr>
      </w:pPr>
      <w:r>
        <w:t xml:space="preserve">当日の全ルートの一覧（15秒ごとに再取得）。ルートごとの状態と完了件数</w:t>
      </w:r>
    </w:p>
    <w:p>
      <w:pPr>
        <w:pStyle w:val="ListParagraph"/>
        <w:numPr>
          <w:ilvl w:val="0"/>
          <w:numId w:val="2"/>
        </w:numPr>
      </w:pPr>
      <w:r>
        <w:t xml:space="preserve">地図（</w:t>
      </w:r>
      <w:r>
        <w:rPr>
          <w:rFonts w:ascii="Consolas" w:cs="Consolas" w:eastAsia="Consolas" w:hAnsi="Consolas"/>
          <w:shd w:fill="EEF1F5" w:color="auto" w:val="clear"/>
        </w:rPr>
        <w:t xml:space="preserve">src/components/map/TrackingMap.tsx</w:t>
      </w:r>
      <w:r>
        <w:t xml:space="preserve">）: Socket.ioで受信した位置情報を元に、トラックのアイコンを移動させる</w:t>
      </w:r>
    </w:p>
    <w:p>
      <w:pPr>
        <w:pStyle w:val="ListParagraph"/>
        <w:numPr>
          <w:ilvl w:val="0"/>
          <w:numId w:val="2"/>
        </w:numPr>
      </w:pPr>
      <w:r>
        <w:t xml:space="preserve">本部による代理操作: ドライバーが押し忘れた運送開始・配達完了・帰社（とその取り消し）を本部が代わりに行える。ドライバー画面には「本部による操作」と表示される</w:t>
      </w:r>
    </w:p>
    <w:p>
      <w:pPr>
        <w:pStyle w:val="Heading2"/>
      </w:pPr>
      <w:r>
        <w:t xml:space="preserve">5.11 ドライバー用画面（</w:t>
      </w:r>
      <w:r>
        <w:rPr>
          <w:rFonts w:ascii="Consolas" w:cs="Consolas" w:eastAsia="Consolas" w:hAnsi="Consolas"/>
          <w:shd w:fill="EEF1F5" w:color="auto" w:val="clear"/>
        </w:rPr>
        <w:t xml:space="preserve">/driver/[routeId]</w:t>
      </w:r>
      <w:r>
        <w:t xml:space="preserve">）</w:t>
      </w:r>
    </w:p>
    <w:p>
      <w:pPr>
        <w:pStyle w:val="ListParagraph"/>
        <w:numPr>
          <w:ilvl w:val="0"/>
          <w:numId w:val="2"/>
        </w:numPr>
      </w:pPr>
      <w:r>
        <w:t xml:space="preserve">ログイン不要。配送日の当日だけ使える（3.4節）</w:t>
      </w:r>
    </w:p>
    <w:p>
      <w:pPr>
        <w:pStyle w:val="ListParagraph"/>
        <w:numPr>
          <w:ilvl w:val="0"/>
          <w:numId w:val="2"/>
        </w:numPr>
      </w:pPr>
      <w:r>
        <w:t xml:space="preserve">ヘッダーに車両ナンバー、配送日、ドライバー名、進捗</w:t>
      </w:r>
    </w:p>
    <w:p>
      <w:pPr>
        <w:pStyle w:val="ListParagraph"/>
        <w:numPr>
          <w:ilvl w:val="0"/>
          <w:numId w:val="2"/>
        </w:numPr>
      </w:pPr>
      <w:r>
        <w:t xml:space="preserve">停車地のカード: 到着予定時刻（時刻指定か目安かを区別）、住所、電話（タップで発信）、地図リンク。「完了」「スキップ」「取消」</w:t>
      </w:r>
    </w:p>
    <w:p>
      <w:pPr>
        <w:pStyle w:val="ListParagraph"/>
        <w:numPr>
          <w:ilvl w:val="0"/>
          <w:numId w:val="2"/>
        </w:numPr>
      </w:pPr>
      <w:r>
        <w:t xml:space="preserve">複数便のルートは便ごとにまとめて表示し、「N便を開始」「この便を完了して本社へ」で進める。進行中でない便の停車地は操作できない</w:t>
      </w:r>
    </w:p>
    <w:p>
      <w:pPr>
        <w:pStyle w:val="ListParagraph"/>
        <w:numPr>
          <w:ilvl w:val="0"/>
          <w:numId w:val="2"/>
        </w:numPr>
      </w:pPr>
      <w:r>
        <w:t xml:space="preserve">「運送開始」、すべての配送先が完了した後の「帰社」</w:t>
      </w:r>
    </w:p>
    <w:p>
      <w:pPr>
        <w:pStyle w:val="ListParagraph"/>
        <w:numPr>
          <w:ilvl w:val="0"/>
          <w:numId w:val="2"/>
        </w:numPr>
      </w:pPr>
      <w:r>
        <w:t xml:space="preserve">給油記録の登録と取り消し</w:t>
      </w:r>
    </w:p>
    <w:p>
      <w:pPr>
        <w:pStyle w:val="ListParagraph"/>
        <w:numPr>
          <w:ilvl w:val="0"/>
          <w:numId w:val="2"/>
        </w:numPr>
      </w:pPr>
      <w:r>
        <w:t xml:space="preserve">位置情報の共有（</w:t>
      </w:r>
      <w:r>
        <w:rPr>
          <w:rFonts w:ascii="Consolas" w:cs="Consolas" w:eastAsia="Consolas" w:hAnsi="Consolas"/>
          <w:shd w:fill="EEF1F5" w:color="auto" w:val="clear"/>
        </w:rPr>
        <w:t xml:space="preserve">navigator.geolocation.watchPosition</w:t>
      </w:r>
      <w:r>
        <w:t xml:space="preserve">）。</w:t>
      </w:r>
      <w:r>
        <w:rPr>
          <w:b/>
          <w:bCs/>
        </w:rPr>
        <w:t xml:space="preserve">HTTPSでないと動かない</w:t>
      </w:r>
      <w:r>
        <w:t xml:space="preserve">（開発中の </w:t>
      </w:r>
      <w:r>
        <w:rPr>
          <w:rFonts w:ascii="Consolas" w:cs="Consolas" w:eastAsia="Consolas" w:hAnsi="Consolas"/>
          <w:shd w:fill="EEF1F5" w:color="auto" w:val="clear"/>
        </w:rPr>
        <w:t xml:space="preserve">localhost</w:t>
      </w:r>
      <w:r>
        <w:t xml:space="preserve"> だけは例外）</w:t>
      </w:r>
    </w:p>
    <w:p>
      <w:pPr>
        <w:pStyle w:val="ListParagraph"/>
        <w:numPr>
          <w:ilvl w:val="0"/>
          <w:numId w:val="2"/>
        </w:numPr>
      </w:pPr>
      <w:r>
        <w:t xml:space="preserve">30秒ごとに最新の内容を取得し、配送先の構成が変わった場合はバナーと振動で知らせる。ルートが削除された場合は配送中止の案内を表示する</w:t>
      </w:r>
    </w:p>
    <w:p>
      <w:pPr>
        <w:pStyle w:val="Heading2"/>
      </w:pPr>
      <w:r>
        <w:t xml:space="preserve">5.12 ドライバー管理（</w:t>
      </w:r>
      <w:r>
        <w:rPr>
          <w:rFonts w:ascii="Consolas" w:cs="Consolas" w:eastAsia="Consolas" w:hAnsi="Consolas"/>
          <w:shd w:fill="EEF1F5" w:color="auto" w:val="clear"/>
        </w:rPr>
        <w:t xml:space="preserve">/drivers</w:t>
      </w:r>
      <w:r>
        <w:t xml:space="preserve">、</w:t>
      </w:r>
      <w:r>
        <w:rPr>
          <w:rFonts w:ascii="Consolas" w:cs="Consolas" w:eastAsia="Consolas" w:hAnsi="Consolas"/>
          <w:shd w:fill="EEF1F5" w:color="auto" w:val="clear"/>
        </w:rPr>
        <w:t xml:space="preserve">/drivers/[id]</w:t>
      </w:r>
      <w:r>
        <w:t xml:space="preserve">）</w:t>
      </w:r>
    </w:p>
    <w:p>
      <w:pPr>
        <w:spacing w:after="120"/>
      </w:pPr>
      <w:r>
        <w:t xml:space="preserve">種別（固定ルート/専任/営業）ごとの一覧、登録・編集・削除（履歴がある場合は非稼働化）。休日設定画面で、平日の個別休日をカレンダーから設定する（土日・祝日は自動で休日）。</w:t>
      </w:r>
    </w:p>
    <w:p>
      <w:pPr>
        <w:pStyle w:val="Heading2"/>
      </w:pPr>
      <w:r>
        <w:t xml:space="preserve">5.13 トラック管理（</w:t>
      </w:r>
      <w:r>
        <w:rPr>
          <w:rFonts w:ascii="Consolas" w:cs="Consolas" w:eastAsia="Consolas" w:hAnsi="Consolas"/>
          <w:shd w:fill="EEF1F5" w:color="auto" w:val="clear"/>
        </w:rPr>
        <w:t xml:space="preserve">/trucks</w:t>
      </w:r>
      <w:r>
        <w:t xml:space="preserve">）</w:t>
      </w:r>
    </w:p>
    <w:p>
      <w:pPr>
        <w:spacing w:after="120"/>
      </w:pPr>
      <w:r>
        <w:t xml:space="preserve">登録・編集・削除（履歴がある場合は廃車扱い）。ナンバー、型式、積載量（kg）、容積上限（m³）、荷台の幅・奥行き・高さ、状態、デフォルトドライバー（削除済みのドライバーは選択肢に出さない）。</w:t>
      </w:r>
    </w:p>
    <w:p>
      <w:pPr>
        <w:pStyle w:val="Heading2"/>
      </w:pPr>
      <w:r>
        <w:t xml:space="preserve">5.14 配送先管理（</w:t>
      </w:r>
      <w:r>
        <w:rPr>
          <w:rFonts w:ascii="Consolas" w:cs="Consolas" w:eastAsia="Consolas" w:hAnsi="Consolas"/>
          <w:shd w:fill="EEF1F5" w:color="auto" w:val="clear"/>
        </w:rPr>
        <w:t xml:space="preserve">/locations</w:t>
      </w:r>
      <w:r>
        <w:t xml:space="preserve">）・商品管理（</w:t>
      </w:r>
      <w:r>
        <w:rPr>
          <w:rFonts w:ascii="Consolas" w:cs="Consolas" w:eastAsia="Consolas" w:hAnsi="Consolas"/>
          <w:shd w:fill="EEF1F5" w:color="auto" w:val="clear"/>
        </w:rPr>
        <w:t xml:space="preserve">/products</w:t>
      </w:r>
      <w:r>
        <w:t xml:space="preserve">）・ユーザー管理（</w:t>
      </w:r>
      <w:r>
        <w:rPr>
          <w:rFonts w:ascii="Consolas" w:cs="Consolas" w:eastAsia="Consolas" w:hAnsi="Consolas"/>
          <w:shd w:fill="EEF1F5" w:color="auto" w:val="clear"/>
        </w:rPr>
        <w:t xml:space="preserve">/users</w:t>
      </w:r>
      <w:r>
        <w:t xml:space="preserve">）</w:t>
      </w:r>
    </w:p>
    <w:p>
      <w:pPr>
        <w:pStyle w:val="ListParagraph"/>
        <w:numPr>
          <w:ilvl w:val="0"/>
          <w:numId w:val="2"/>
        </w:numPr>
      </w:pPr>
      <w:r>
        <w:t xml:space="preserve">配送先: 登録・編集・削除（使われている配送先は削除不可）。「住所確認」で緯度経度をプレビューしてから登録する。CSV一括登録（</w:t>
      </w:r>
      <w:r>
        <w:rPr>
          <w:rFonts w:ascii="Consolas" w:cs="Consolas" w:eastAsia="Consolas" w:hAnsi="Consolas"/>
          <w:shd w:fill="EEF1F5" w:color="auto" w:val="clear"/>
        </w:rPr>
        <w:t xml:space="preserve">name</w:t>
      </w:r>
      <w:r>
        <w:t xml:space="preserve">, </w:t>
      </w:r>
      <w:r>
        <w:rPr>
          <w:rFonts w:ascii="Consolas" w:cs="Consolas" w:eastAsia="Consolas" w:hAnsi="Consolas"/>
          <w:shd w:fill="EEF1F5" w:color="auto" w:val="clear"/>
        </w:rPr>
        <w:t xml:space="preserve">address</w:t>
      </w:r>
      <w:r>
        <w:t xml:space="preserve">, </w:t>
      </w:r>
      <w:r>
        <w:rPr>
          <w:rFonts w:ascii="Consolas" w:cs="Consolas" w:eastAsia="Consolas" w:hAnsi="Consolas"/>
          <w:shd w:fill="EEF1F5" w:color="auto" w:val="clear"/>
        </w:rPr>
        <w:t xml:space="preserve">phone</w:t>
      </w:r>
      <w:r>
        <w:t xml:space="preserve"> 列。行ごとに成否を表示）。住所から市区町村を自動で取り出す</w:t>
      </w:r>
    </w:p>
    <w:p>
      <w:pPr>
        <w:pStyle w:val="ListParagraph"/>
        <w:numPr>
          <w:ilvl w:val="0"/>
          <w:numId w:val="2"/>
        </w:numPr>
      </w:pPr>
      <w:r>
        <w:t xml:space="preserve">商品: 名前と寸法の登録・編集（削除機能なし）。荷物受付で荷物を追加するときに選ぶ</w:t>
      </w:r>
    </w:p>
    <w:p>
      <w:pPr>
        <w:pStyle w:val="ListParagraph"/>
        <w:numPr>
          <w:ilvl w:val="0"/>
          <w:numId w:val="2"/>
        </w:numPr>
      </w:pPr>
      <w:r>
        <w:t xml:space="preserve">ユーザー: 名前・メールアドレス・パスワード・権限の登録・編集・削除</w:t>
      </w:r>
    </w:p>
    <w:p>
      <w:pPr>
        <w:pStyle w:val="Heading2"/>
      </w:pPr>
      <w:r>
        <w:t xml:space="preserve">5.15 システム設定（</w:t>
      </w:r>
      <w:r>
        <w:rPr>
          <w:rFonts w:ascii="Consolas" w:cs="Consolas" w:eastAsia="Consolas" w:hAnsi="Consolas"/>
          <w:shd w:fill="EEF1F5" w:color="auto" w:val="clear"/>
        </w:rPr>
        <w:t xml:space="preserve">/settings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78"/>
        <w:gridCol w:w="1778"/>
        <w:gridCol w:w="5470"/>
      </w:tblGrid>
      <w:tr>
        <w:trPr>
          <w:tblHeader/>
        </w:trPr>
        <w:tc>
          <w:tcPr>
            <w:tcW w:type="dxa" w:w="177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項目</w:t>
            </w:r>
          </w:p>
        </w:tc>
        <w:tc>
          <w:tcPr>
            <w:tcW w:type="dxa" w:w="177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既定値</w:t>
            </w:r>
          </w:p>
        </w:tc>
        <w:tc>
          <w:tcPr>
            <w:tcW w:type="dxa" w:w="547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用途</w:t>
            </w:r>
          </w:p>
        </w:tc>
      </w:tr>
      <w:tr>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デフォルト出発時間</w:t>
            </w:r>
          </w:p>
        </w:tc>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08:00</w:t>
            </w:r>
          </w:p>
        </w:tc>
        <w:tc>
          <w:tcPr>
            <w:tcW w:type="dxa" w:w="547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ルートの出発時刻が未設定のときに使う</w:t>
            </w:r>
          </w:p>
        </w:tc>
      </w:tr>
      <w:tr>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昼休み時間</w:t>
            </w:r>
          </w:p>
        </w:tc>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12:00〜13:00</w:t>
            </w:r>
          </w:p>
        </w:tc>
        <w:tc>
          <w:tcPr>
            <w:tcW w:type="dxa" w:w="547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6.3節の時刻計算</w:t>
            </w:r>
          </w:p>
        </w:tc>
      </w:tr>
      <w:tr>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運送終了時間（定時）</w:t>
            </w:r>
          </w:p>
        </w:tc>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17:00</w:t>
            </w:r>
          </w:p>
        </w:tc>
        <w:tc>
          <w:tcPr>
            <w:tcW w:type="dxa" w:w="547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定時超過の判定</w:t>
            </w:r>
          </w:p>
        </w:tc>
      </w:tr>
      <w:tr>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配送先での積み下ろし時間</w:t>
            </w:r>
          </w:p>
        </w:tc>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10分</w:t>
            </w:r>
          </w:p>
        </w:tc>
        <w:tc>
          <w:tcPr>
            <w:tcW w:type="dxa" w:w="547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停車地ごとの作業時間</w:t>
            </w:r>
          </w:p>
        </w:tc>
      </w:tr>
      <w:tr>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本社での積み込み時間</w:t>
            </w:r>
          </w:p>
        </w:tc>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30分</w:t>
            </w:r>
          </w:p>
        </w:tc>
        <w:tc>
          <w:tcPr>
            <w:tcW w:type="dxa" w:w="547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複数便・稼働中の追加で本社を経由するときの作業時間（概算値）</w:t>
            </w:r>
          </w:p>
        </w:tc>
      </w:tr>
      <w:tr>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配車計画の先行登録可能日数</w:t>
            </w:r>
          </w:p>
        </w:tc>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10日</w:t>
            </w:r>
          </w:p>
        </w:tc>
        <w:tc>
          <w:tcPr>
            <w:tcW w:type="dxa" w:w="547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稼働トラックの登録・配送計画の編集ができる範囲（1〜30）</w:t>
            </w:r>
          </w:p>
        </w:tc>
      </w:tr>
      <w:tr>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土日・祝日を除外</w:t>
            </w:r>
          </w:p>
        </w:tc>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しない</w:t>
            </w:r>
          </w:p>
        </w:tc>
        <w:tc>
          <w:tcPr>
            <w:tcW w:type="dxa" w:w="547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稼働トラックの登録の可否</w:t>
            </w:r>
          </w:p>
        </w:tc>
      </w:tr>
      <w:tr>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積載率</w:t>
            </w:r>
          </w:p>
        </w:tc>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100%</w:t>
            </w:r>
          </w:p>
        </w:tc>
        <w:tc>
          <w:tcPr>
            <w:tcW w:type="dxa" w:w="547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容積の判定で、容積上限にこの割合を掛けた値を実効容積とする（荷物の隙間を見込む）</w:t>
            </w:r>
          </w:p>
        </w:tc>
      </w:tr>
      <w:tr>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1日あたりの想定往復回数</w:t>
            </w:r>
          </w:p>
        </w:tc>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2</w:t>
            </w:r>
          </w:p>
        </w:tc>
        <w:tc>
          <w:tcPr>
            <w:tcW w:type="dxa" w:w="547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荷物受付・受付状況の確認で、その日の容積の上限を見積もる</w:t>
            </w:r>
          </w:p>
        </w:tc>
      </w:tr>
      <w:tr>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AI提案の割当方式</w:t>
            </w:r>
          </w:p>
        </w:tc>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方面優先＋積載バランス調整</w:t>
            </w:r>
          </w:p>
        </w:tc>
        <w:tc>
          <w:tcPr>
            <w:tcW w:type="dxa" w:w="547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6.2節</w:t>
            </w:r>
          </w:p>
        </w:tc>
      </w:tr>
      <w:tr>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本部名称・住所</w:t>
            </w:r>
          </w:p>
        </w:tc>
        <w:tc>
          <w:tcPr>
            <w:tcW w:type="dxa" w:w="17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 / 未設定</w:t>
            </w:r>
          </w:p>
        </w:tc>
        <w:tc>
          <w:tcPr>
            <w:tcW w:type="dxa" w:w="547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出発・帰着地点。住所を保存すると国土地理院APIで座標を更新する</w:t>
            </w:r>
          </w:p>
        </w:tc>
      </w:tr>
    </w:tbl>
    <w:p>
      <w:pPr>
        <w:spacing w:after="60"/>
      </w:pPr>
    </w:p>
    <w:p>
      <w:pPr>
        <w:pStyle w:val="Heading1"/>
      </w:pPr>
      <w:r>
        <w:t xml:space="preserve">6. 計算ロジック（</w:t>
      </w:r>
      <w:r>
        <w:rPr>
          <w:rFonts w:ascii="Consolas" w:cs="Consolas" w:eastAsia="Consolas" w:hAnsi="Consolas"/>
          <w:shd w:fill="EEF1F5" w:color="auto" w:val="clear"/>
        </w:rPr>
        <w:t xml:space="preserve">src/lib</w:t>
      </w:r>
      <w:r>
        <w:t xml:space="preserve">）</w:t>
      </w:r>
    </w:p>
    <w:p>
      <w:pPr>
        <w:spacing w:after="120"/>
      </w:pPr>
      <w:r>
        <w:t xml:space="preserve">いずれも画面やDBに依存しない純粋関数として書かれており、自動テストの対象になっている（8章）。</w:t>
      </w:r>
    </w:p>
    <w:p>
      <w:pPr>
        <w:pStyle w:val="Heading2"/>
      </w:pPr>
      <w:r>
        <w:t xml:space="preserve">6.1 積載の判定（</w:t>
      </w:r>
      <w:r>
        <w:rPr>
          <w:rFonts w:ascii="Consolas" w:cs="Consolas" w:eastAsia="Consolas" w:hAnsi="Consolas"/>
          <w:shd w:fill="EEF1F5" w:color="auto" w:val="clear"/>
        </w:rPr>
        <w:t xml:space="preserve">loadCapacity.ts</w:t>
      </w:r>
      <w:r>
        <w:t xml:space="preserve">）</w:t>
      </w:r>
    </w:p>
    <w:p>
      <w:pPr>
        <w:pStyle w:val="ListParagraph"/>
        <w:numPr>
          <w:ilvl w:val="0"/>
          <w:numId w:val="2"/>
        </w:numPr>
      </w:pPr>
      <w:r>
        <w:rPr>
          <w:b/>
          <w:bCs/>
        </w:rPr>
        <w:t xml:space="preserve">荷台に入るか</w:t>
      </w:r>
      <w:r>
        <w:t xml:space="preserve">（</w:t>
      </w:r>
      <w:r>
        <w:rPr>
          <w:rFonts w:ascii="Consolas" w:cs="Consolas" w:eastAsia="Consolas" w:hAnsi="Consolas"/>
          <w:shd w:fill="EEF1F5" w:color="auto" w:val="clear"/>
        </w:rPr>
        <w:t xml:space="preserve">fitsBed</w:t>
      </w:r>
      <w:r>
        <w:t xml:space="preserve">）: 荷物と荷台の3辺をそれぞれ小さい順に並べ、荷物の各辺が荷台の対応する辺以下なら入る（向きを変えて置くことは許す。実際の3D配置計算はしない）。停車地は荷物が全部入って初めて入るとみなす</w:t>
      </w:r>
    </w:p>
    <w:p>
      <w:pPr>
        <w:pStyle w:val="ListParagraph"/>
        <w:numPr>
          <w:ilvl w:val="0"/>
          <w:numId w:val="2"/>
        </w:numPr>
      </w:pPr>
      <w:r>
        <w:rPr>
          <w:b/>
          <w:bCs/>
        </w:rPr>
        <w:t xml:space="preserve">容積</w:t>
      </w:r>
      <w:r>
        <w:t xml:space="preserve">（</w:t>
      </w:r>
      <w:r>
        <w:rPr>
          <w:rFonts w:ascii="Consolas" w:cs="Consolas" w:eastAsia="Consolas" w:hAnsi="Consolas"/>
          <w:shd w:fill="EEF1F5" w:color="auto" w:val="clear"/>
        </w:rPr>
        <w:t xml:space="preserve">checkCapacityOverflow</w:t>
      </w:r>
      <w:r>
        <w:t xml:space="preserve">）: 停車地の荷物の体積合計と、トラックの容積上限（未設定なら判定しない）を比べる。容積上限は荷台の物理容積を超えないよう補正する</w:t>
      </w:r>
    </w:p>
    <w:p>
      <w:pPr>
        <w:pStyle w:val="ListParagraph"/>
        <w:numPr>
          <w:ilvl w:val="0"/>
          <w:numId w:val="2"/>
        </w:numPr>
      </w:pPr>
      <w:r>
        <w:t xml:space="preserve">容積の判定では、配達完了した停車地の荷物は数えない。スキップした停車地の荷物はトラックに残っているものとして数える</w:t>
      </w:r>
    </w:p>
    <w:p>
      <w:pPr>
        <w:pStyle w:val="ListParagraph"/>
        <w:numPr>
          <w:ilvl w:val="0"/>
          <w:numId w:val="2"/>
        </w:numPr>
      </w:pPr>
      <w:r>
        <w:t xml:space="preserve">複数便のルートでは、容積・サイズの判定は便ごとに行う</w:t>
      </w:r>
    </w:p>
    <w:p>
      <w:pPr>
        <w:pStyle w:val="Heading2"/>
      </w:pPr>
      <w:r>
        <w:t xml:space="preserve">6.2 AI提案の割当（</w:t>
      </w:r>
      <w:r>
        <w:rPr>
          <w:rFonts w:ascii="Consolas" w:cs="Consolas" w:eastAsia="Consolas" w:hAnsi="Consolas"/>
          <w:shd w:fill="EEF1F5" w:color="auto" w:val="clear"/>
        </w:rPr>
        <w:t xml:space="preserve">loadAssignment.ts</w:t>
      </w:r>
      <w:r>
        <w:t xml:space="preserve"> の </w:t>
      </w:r>
      <w:r>
        <w:rPr>
          <w:rFonts w:ascii="Consolas" w:cs="Consolas" w:eastAsia="Consolas" w:hAnsi="Consolas"/>
          <w:shd w:fill="EEF1F5" w:color="auto" w:val="clear"/>
        </w:rPr>
        <w:t xml:space="preserve">assignStopsToTrucks</w:t>
      </w:r>
      <w:r>
        <w:t xml:space="preserve">）</w:t>
      </w:r>
    </w:p>
    <w:p>
      <w:pPr>
        <w:spacing w:after="120"/>
      </w:pPr>
      <w:r>
        <w:t xml:space="preserve">未割当の配送先を、その日の稼働前のトラック×便（スロット）へ振り分ける参考案を作る。</w:t>
      </w:r>
    </w:p>
    <w:p>
      <w:pPr>
        <w:pStyle w:val="ListParagraph"/>
        <w:numPr>
          <w:ilvl w:val="0"/>
          <w:numId w:val="2"/>
        </w:numPr>
      </w:pPr>
      <w:r>
        <w:t xml:space="preserve">配送先を本社から見た方位角の順（スイープ法）に処理し、同じ方面をなるべく同じ便にまとめる</w:t>
      </w:r>
    </w:p>
    <w:p>
      <w:pPr>
        <w:pStyle w:val="ListParagraph"/>
        <w:numPr>
          <w:ilvl w:val="0"/>
          <w:numId w:val="2"/>
        </w:numPr>
      </w:pPr>
      <w:r>
        <w:t xml:space="preserve">「その日の総体積÷便の総数」を各便の目安量とし、今の便が目安量に達したら目安量未満の他の便へ切り替える（1台目への偏りを防ぐ）。1件で目安量を超える大きな荷物は、既に積み始めた便ではなく空いている便へ回す</w:t>
      </w:r>
    </w:p>
    <w:p>
      <w:pPr>
        <w:pStyle w:val="ListParagraph"/>
        <w:numPr>
          <w:ilvl w:val="0"/>
          <w:numId w:val="2"/>
        </w:numPr>
      </w:pPr>
      <w:r>
        <w:t xml:space="preserve">切り替え先の選び方は設定で変えられる: 方面優先のみ（次の便）／方面優先＋積載バランス調整（積載率が最も低い便、既定）</w:t>
      </w:r>
    </w:p>
    <w:p>
      <w:pPr>
        <w:pStyle w:val="ListParagraph"/>
        <w:numPr>
          <w:ilvl w:val="0"/>
          <w:numId w:val="2"/>
        </w:numPr>
      </w:pPr>
      <w:r>
        <w:t xml:space="preserve">到着希望時刻に矛盾しない便を優先する</w:t>
      </w:r>
    </w:p>
    <w:p>
      <w:pPr>
        <w:pStyle w:val="ListParagraph"/>
        <w:numPr>
          <w:ilvl w:val="0"/>
          <w:numId w:val="2"/>
        </w:numPr>
      </w:pPr>
      <w:r>
        <w:t xml:space="preserve">既に割り当て済みの荷物の体積を考慮する。</w:t>
      </w:r>
      <w:r>
        <w:rPr>
          <w:b/>
          <w:bCs/>
        </w:rPr>
        <w:t xml:space="preserve">既存の便の範囲内でしか振り分けず、便を勝手に増やさない</w:t>
      </w:r>
      <w:r>
        <w:t xml:space="preserve">。入らない分は「容積不足」、どのトラックの荷台にも入らない分は「サイズ超過」として積み残す</w:t>
      </w:r>
    </w:p>
    <w:p>
      <w:pPr>
        <w:pStyle w:val="ListParagraph"/>
        <w:numPr>
          <w:ilvl w:val="0"/>
          <w:numId w:val="2"/>
        </w:numPr>
      </w:pPr>
      <w:r>
        <w:t xml:space="preserve">API: </w:t>
      </w:r>
      <w:r>
        <w:rPr>
          <w:rFonts w:ascii="Consolas" w:cs="Consolas" w:eastAsia="Consolas" w:hAnsi="Consolas"/>
          <w:shd w:fill="EEF1F5" w:color="auto" w:val="clear"/>
        </w:rPr>
        <w:t xml:space="preserve">GET /api/plans/[id]/suggest</w:t>
      </w:r>
      <w:r>
        <w:t xml:space="preserve">（参考表示のみ）、</w:t>
      </w:r>
      <w:r>
        <w:rPr>
          <w:rFonts w:ascii="Consolas" w:cs="Consolas" w:eastAsia="Consolas" w:hAnsi="Consolas"/>
          <w:shd w:fill="EEF1F5" w:color="auto" w:val="clear"/>
        </w:rPr>
        <w:t xml:space="preserve">POST /api/plans/[id]/assign-suggested</w:t>
      </w:r>
      <w:r>
        <w:t xml:space="preserve">（一括反映）</w:t>
      </w:r>
    </w:p>
    <w:p>
      <w:pPr>
        <w:pStyle w:val="Heading2"/>
      </w:pPr>
      <w:r>
        <w:t xml:space="preserve">6.3 ルートの順番と到着予定時刻（</w:t>
      </w:r>
      <w:r>
        <w:rPr>
          <w:rFonts w:ascii="Consolas" w:cs="Consolas" w:eastAsia="Consolas" w:hAnsi="Consolas"/>
          <w:shd w:fill="EEF1F5" w:color="auto" w:val="clear"/>
        </w:rPr>
        <w:t xml:space="preserve">routeOptimizer.ts</w:t>
      </w:r>
      <w:r>
        <w:t xml:space="preserve">）</w:t>
      </w:r>
    </w:p>
    <w:p>
      <w:pPr>
        <w:pStyle w:val="ListParagraph"/>
        <w:numPr>
          <w:ilvl w:val="0"/>
          <w:numId w:val="2"/>
        </w:numPr>
      </w:pPr>
      <w:r>
        <w:t xml:space="preserve">本社の座標はシステム設定の値を使う（初期値は </w:t>
      </w:r>
      <w:r>
        <w:rPr>
          <w:rFonts w:ascii="Consolas" w:cs="Consolas" w:eastAsia="Consolas" w:hAnsi="Consolas"/>
          <w:shd w:fill="EEF1F5" w:color="auto" w:val="clear"/>
        </w:rPr>
        <w:t xml:space="preserve">TOCHIGI_DEPOT</w:t>
      </w:r>
      <w:r>
        <w:t xml:space="preserve">）</w:t>
      </w:r>
    </w:p>
    <w:p>
      <w:pPr>
        <w:pStyle w:val="ListParagraph"/>
        <w:numPr>
          <w:ilvl w:val="0"/>
          <w:numId w:val="2"/>
        </w:numPr>
      </w:pPr>
      <w:r>
        <w:rPr>
          <w:b/>
          <w:bCs/>
        </w:rPr>
        <w:t xml:space="preserve">距離と移動時間</w:t>
      </w:r>
      <w:r>
        <w:t xml:space="preserve">: 2点間の直線距離（ハーバサイン公式）÷平均時速30km</w:t>
      </w:r>
    </w:p>
    <w:p>
      <w:pPr>
        <w:pStyle w:val="ListParagraph"/>
        <w:numPr>
          <w:ilvl w:val="0"/>
          <w:numId w:val="2"/>
        </w:numPr>
      </w:pPr>
      <w:r>
        <w:rPr>
          <w:b/>
          <w:bCs/>
        </w:rPr>
        <w:t xml:space="preserve">順番</w:t>
      </w:r>
      <w:r>
        <w:t xml:space="preserve">（</w:t>
      </w:r>
      <w:r>
        <w:rPr>
          <w:rFonts w:ascii="Consolas" w:cs="Consolas" w:eastAsia="Consolas" w:hAnsi="Consolas"/>
          <w:shd w:fill="EEF1F5" w:color="auto" w:val="clear"/>
        </w:rPr>
        <w:t xml:space="preserve">orderWithTimeBudget</w:t>
      </w:r>
      <w:r>
        <w:t xml:space="preserve">）: 到着希望時刻のある停車地を早い順に並べ、そこへ間に合う余裕がある限り、近くの時刻指定なしの停車地を途中に入れる。残りは近い順（最近傍法）</w:t>
      </w:r>
    </w:p>
    <w:p>
      <w:pPr>
        <w:pStyle w:val="ListParagraph"/>
        <w:numPr>
          <w:ilvl w:val="0"/>
          <w:numId w:val="2"/>
        </w:numPr>
      </w:pPr>
      <w:r>
        <w:rPr>
          <w:b/>
          <w:bCs/>
        </w:rPr>
        <w:t xml:space="preserve">到着予定</w:t>
      </w:r>
      <w:r>
        <w:t xml:space="preserve">（</w:t>
      </w:r>
      <w:r>
        <w:rPr>
          <w:rFonts w:ascii="Consolas" w:cs="Consolas" w:eastAsia="Consolas" w:hAnsi="Consolas"/>
          <w:shd w:fill="EEF1F5" w:color="auto" w:val="clear"/>
        </w:rPr>
        <w:t xml:space="preserve">estimateStopTimes</w:t>
      </w:r>
      <w:r>
        <w:t xml:space="preserve">）: 出発時刻から移動時間と積み下ろし時間を積み上げる。到着希望時刻に間に合う場合は希望時刻を到着予定にし、間に合わない場合は最短の時刻にして矛盾ありとする</w:t>
      </w:r>
    </w:p>
    <w:p>
      <w:pPr>
        <w:pStyle w:val="ListParagraph"/>
        <w:numPr>
          <w:ilvl w:val="0"/>
          <w:numId w:val="2"/>
        </w:numPr>
      </w:pPr>
      <w:r>
        <w:rPr>
          <w:b/>
          <w:bCs/>
        </w:rPr>
        <w:t xml:space="preserve">本社帰着</w:t>
      </w:r>
      <w:r>
        <w:t xml:space="preserve">（</w:t>
      </w:r>
      <w:r>
        <w:rPr>
          <w:rFonts w:ascii="Consolas" w:cs="Consolas" w:eastAsia="Consolas" w:hAnsi="Consolas"/>
          <w:shd w:fill="EEF1F5" w:color="auto" w:val="clear"/>
        </w:rPr>
        <w:t xml:space="preserve">estimateReturnToDepotTime</w:t>
      </w:r>
      <w:r>
        <w:t xml:space="preserve">）: 最後の停車地の積み下ろし後、本社へ戻る時刻。配送計画一覧の帰社予定、荷物受付の定時超過判定はこの時刻を使う</w:t>
      </w:r>
    </w:p>
    <w:p>
      <w:pPr>
        <w:pStyle w:val="ListParagraph"/>
        <w:numPr>
          <w:ilvl w:val="0"/>
          <w:numId w:val="2"/>
        </w:numPr>
      </w:pPr>
      <w:r>
        <w:rPr>
          <w:b/>
          <w:bCs/>
        </w:rPr>
        <w:t xml:space="preserve">昼休み</w:t>
      </w:r>
      <w:r>
        <w:t xml:space="preserve">（</w:t>
      </w:r>
      <w:r>
        <w:rPr>
          <w:rFonts w:ascii="Consolas" w:cs="Consolas" w:eastAsia="Consolas" w:hAnsi="Consolas"/>
          <w:shd w:fill="EEF1F5" w:color="auto" w:val="clear"/>
        </w:rPr>
        <w:t xml:space="preserve">addTimeOutsideLunch</w:t>
      </w:r>
      <w:r>
        <w:t xml:space="preserve">）: 昼休みは運転・積み下ろし・積み込みのすべてを止めて休む。途中で昼休みに入れば昼休みの長さだけ終わりが遅れ、昼休み中に始めようとした場合は休憩明けに始める。ちょうど昼休み開始に到着した場合は、休憩明けから積み下ろしする</w:t>
      </w:r>
    </w:p>
    <w:p>
      <w:pPr>
        <w:pStyle w:val="ListParagraph"/>
        <w:numPr>
          <w:ilvl w:val="1"/>
          <w:numId w:val="2"/>
        </w:numPr>
      </w:pPr>
      <w:r>
        <w:t xml:space="preserve">例: 11:40発・30分の移動→13:10着。11:40着・積み下ろし45分→13:25発。11:59本社着・積み込み30分→13:29発</w:t>
      </w:r>
    </w:p>
    <w:p>
      <w:pPr>
        <w:pStyle w:val="ListParagraph"/>
        <w:numPr>
          <w:ilvl w:val="0"/>
          <w:numId w:val="2"/>
        </w:numPr>
      </w:pPr>
      <w:r>
        <w:t xml:space="preserve">1ルートあたりの停車地は最大40件（</w:t>
      </w:r>
      <w:r>
        <w:rPr>
          <w:rFonts w:ascii="Consolas" w:cs="Consolas" w:eastAsia="Consolas" w:hAnsi="Consolas"/>
          <w:shd w:fill="EEF1F5" w:color="auto" w:val="clear"/>
        </w:rPr>
        <w:t xml:space="preserve">MAX_STOPS_PER_ROUTE</w:t>
      </w:r>
      <w:r>
        <w:t xml:space="preserve">）</w:t>
      </w:r>
    </w:p>
    <w:p>
      <w:pPr>
        <w:pStyle w:val="Heading2"/>
      </w:pPr>
      <w:r>
        <w:t xml:space="preserve">6.4 複数便（</w:t>
      </w:r>
      <w:r>
        <w:rPr>
          <w:rFonts w:ascii="Consolas" w:cs="Consolas" w:eastAsia="Consolas" w:hAnsi="Consolas"/>
          <w:shd w:fill="EEF1F5" w:color="auto" w:val="clear"/>
        </w:rPr>
        <w:t xml:space="preserve">tripPlanning.ts</w:t>
      </w:r>
      <w:r>
        <w:t xml:space="preserve">、</w:t>
      </w:r>
      <w:r>
        <w:rPr>
          <w:rFonts w:ascii="Consolas" w:cs="Consolas" w:eastAsia="Consolas" w:hAnsi="Consolas"/>
          <w:shd w:fill="EEF1F5" w:color="auto" w:val="clear"/>
        </w:rPr>
        <w:t xml:space="preserve">routeReorder.ts</w:t>
      </w:r>
      <w:r>
        <w:t xml:space="preserve">）</w:t>
      </w:r>
    </w:p>
    <w:p>
      <w:pPr>
        <w:pStyle w:val="ListParagraph"/>
        <w:numPr>
          <w:ilvl w:val="0"/>
          <w:numId w:val="2"/>
        </w:numPr>
      </w:pPr>
      <w:r>
        <w:t xml:space="preserve">便ごとに順番と到着予定を計算し、2便目以降は前の便の本社帰着＋積み込み時間に出発する</w:t>
      </w:r>
    </w:p>
    <w:p>
      <w:pPr>
        <w:pStyle w:val="ListParagraph"/>
        <w:numPr>
          <w:ilvl w:val="0"/>
          <w:numId w:val="2"/>
        </w:numPr>
      </w:pPr>
      <w:r>
        <w:t xml:space="preserve">割当が変わるたびに、そのルート全体を計算し直して保存する（</w:t>
      </w:r>
      <w:r>
        <w:rPr>
          <w:rFonts w:ascii="Consolas" w:cs="Consolas" w:eastAsia="Consolas" w:hAnsi="Consolas"/>
          <w:shd w:fill="EEF1F5" w:color="auto" w:val="clear"/>
        </w:rPr>
        <w:t xml:space="preserve">reorderRoute</w:t>
      </w:r>
      <w:r>
        <w:t xml:space="preserve">）</w:t>
      </w:r>
    </w:p>
    <w:p>
      <w:pPr>
        <w:pStyle w:val="ListParagraph"/>
        <w:numPr>
          <w:ilvl w:val="0"/>
          <w:numId w:val="2"/>
        </w:numPr>
      </w:pPr>
      <w:r>
        <w:t xml:space="preserve">便を完了して本社へ戻ったら、まだ始まっていない後続の便を、実際の帰着時刻を起点に計算し直す（</w:t>
      </w:r>
      <w:r>
        <w:rPr>
          <w:rFonts w:ascii="Consolas" w:cs="Consolas" w:eastAsia="Consolas" w:hAnsi="Consolas"/>
          <w:shd w:fill="EEF1F5" w:color="auto" w:val="clear"/>
        </w:rPr>
        <w:t xml:space="preserve">rescheduleFollowingTrips</w:t>
      </w:r>
      <w:r>
        <w:t xml:space="preserve">）</w:t>
      </w:r>
    </w:p>
    <w:p>
      <w:pPr>
        <w:pStyle w:val="ListParagraph"/>
        <w:numPr>
          <w:ilvl w:val="0"/>
          <w:numId w:val="2"/>
        </w:numPr>
      </w:pPr>
      <w:r>
        <w:t xml:space="preserve">全停車地が完了・スキップになると、ルートと便を自動で完了にする。配送先が1件もない便は完了扱いにしない</w:t>
      </w:r>
    </w:p>
    <w:p>
      <w:pPr>
        <w:pStyle w:val="Heading2"/>
      </w:pPr>
      <w:r>
        <w:t xml:space="preserve">6.5 荷物受付の定時超過判定（</w:t>
      </w:r>
      <w:r>
        <w:rPr>
          <w:rFonts w:ascii="Consolas" w:cs="Consolas" w:eastAsia="Consolas" w:hAnsi="Consolas"/>
          <w:shd w:fill="EEF1F5" w:color="auto" w:val="clear"/>
        </w:rPr>
        <w:t xml:space="preserve">timeOverflow.ts</w:t>
      </w:r>
      <w:r>
        <w:t xml:space="preserve">、</w:t>
      </w:r>
      <w:r>
        <w:rPr>
          <w:rFonts w:ascii="Consolas" w:cs="Consolas" w:eastAsia="Consolas" w:hAnsi="Consolas"/>
          <w:shd w:fill="EEF1F5" w:color="auto" w:val="clear"/>
        </w:rPr>
        <w:t xml:space="preserve">dayTimeOverflow.ts</w:t>
      </w:r>
      <w:r>
        <w:t xml:space="preserve">）</w:t>
      </w:r>
    </w:p>
    <w:p>
      <w:pPr>
        <w:spacing w:after="120"/>
      </w:pPr>
      <w:r>
        <w:t xml:space="preserve">その日に登録された内容をすべて配りきるとして、各トラックが定時までに本社へ戻れるかを見積もる（何も保存しない）。</w:t>
      </w:r>
    </w:p>
    <w:p>
      <w:pPr>
        <w:pStyle w:val="ListParagraph"/>
        <w:numPr>
          <w:ilvl w:val="0"/>
          <w:numId w:val="2"/>
        </w:numPr>
      </w:pPr>
      <w:r>
        <w:t xml:space="preserve">未割当の配送先を体積の大きい順に、荷台に入り、到着希望時刻に矛盾せず、積んだ場合に最も早く終わるトラックへ仮に振り分ける</w:t>
      </w:r>
    </w:p>
    <w:p>
      <w:pPr>
        <w:pStyle w:val="ListParagraph"/>
        <w:numPr>
          <w:ilvl w:val="0"/>
          <w:numId w:val="2"/>
        </w:numPr>
      </w:pPr>
      <w:r>
        <w:t xml:space="preserve">各トラックについて、容積上限（積載率を反映）に達するたびに本社へ戻って積み直す（積み込み時間を加える）として、最後の便の本社帰着時刻を求める</w:t>
      </w:r>
    </w:p>
    <w:p>
      <w:pPr>
        <w:pStyle w:val="ListParagraph"/>
        <w:numPr>
          <w:ilvl w:val="0"/>
          <w:numId w:val="2"/>
        </w:numPr>
      </w:pPr>
      <w:r>
        <w:t xml:space="preserve">荷台に入らない配送先は計算に含めない</w:t>
      </w:r>
    </w:p>
    <w:p>
      <w:pPr>
        <w:pStyle w:val="ListParagraph"/>
        <w:numPr>
          <w:ilvl w:val="0"/>
          <w:numId w:val="2"/>
        </w:numPr>
      </w:pPr>
      <w:r>
        <w:t xml:space="preserve">AI提案（6.2）とは別の計算方式で、結果は一致しないことがある</w:t>
      </w:r>
    </w:p>
    <w:p>
      <w:pPr>
        <w:pStyle w:val="Heading2"/>
      </w:pPr>
      <w:r>
        <w:t xml:space="preserve">6.6 検証（</w:t>
      </w:r>
      <w:r>
        <w:rPr>
          <w:rFonts w:ascii="Consolas" w:cs="Consolas" w:eastAsia="Consolas" w:hAnsi="Consolas"/>
          <w:shd w:fill="EEF1F5" w:color="auto" w:val="clear"/>
        </w:rPr>
        <w:t xml:space="preserve">planValidation.ts</w:t>
      </w:r>
      <w:r>
        <w:t xml:space="preserve">）</w:t>
      </w:r>
    </w:p>
    <w:p>
      <w:pPr>
        <w:pStyle w:val="ListParagraph"/>
        <w:numPr>
          <w:ilvl w:val="0"/>
          <w:numId w:val="2"/>
        </w:numPr>
      </w:pPr>
      <w:r>
        <w:rPr>
          <w:rFonts w:ascii="Consolas" w:cs="Consolas" w:eastAsia="Consolas" w:hAnsi="Consolas"/>
          <w:shd w:fill="EEF1F5" w:color="auto" w:val="clear"/>
        </w:rPr>
        <w:t xml:space="preserve">checkTruckAvailable</w:t>
      </w:r>
      <w:r>
        <w:t xml:space="preserve"> / </w:t>
      </w:r>
      <w:r>
        <w:rPr>
          <w:rFonts w:ascii="Consolas" w:cs="Consolas" w:eastAsia="Consolas" w:hAnsi="Consolas"/>
          <w:shd w:fill="EEF1F5" w:color="auto" w:val="clear"/>
        </w:rPr>
        <w:t xml:space="preserve">checkDriverAvailable</w:t>
      </w:r>
      <w:r>
        <w:t xml:space="preserve">: 同じ日に同じトラック・ドライバーが他のルートで使われていないか</w:t>
      </w:r>
    </w:p>
    <w:p>
      <w:pPr>
        <w:pStyle w:val="ListParagraph"/>
        <w:numPr>
          <w:ilvl w:val="0"/>
          <w:numId w:val="2"/>
        </w:numPr>
      </w:pPr>
      <w:r>
        <w:rPr>
          <w:rFonts w:ascii="Consolas" w:cs="Consolas" w:eastAsia="Consolas" w:hAnsi="Consolas"/>
          <w:shd w:fill="EEF1F5" w:color="auto" w:val="clear"/>
        </w:rPr>
        <w:t xml:space="preserve">checkDriverNotOnDayOff</w:t>
      </w:r>
      <w:r>
        <w:t xml:space="preserve">: 配送日がドライバーの休日（土日・祝日・個別休日）でないか</w:t>
      </w:r>
    </w:p>
    <w:p>
      <w:pPr>
        <w:pStyle w:val="ListParagraph"/>
        <w:numPr>
          <w:ilvl w:val="0"/>
          <w:numId w:val="2"/>
        </w:numPr>
      </w:pPr>
      <w:r>
        <w:rPr>
          <w:rFonts w:ascii="Consolas" w:cs="Consolas" w:eastAsia="Consolas" w:hAnsi="Consolas"/>
          <w:shd w:fill="EEF1F5" w:color="auto" w:val="clear"/>
        </w:rPr>
        <w:t xml:space="preserve">validatePackagesInput</w:t>
      </w:r>
      <w:r>
        <w:t xml:space="preserve">: 荷物の入力（寸法など）の検証</w:t>
      </w:r>
    </w:p>
    <w:p>
      <w:pPr>
        <w:pStyle w:val="Heading1"/>
      </w:pPr>
      <w:r>
        <w:t xml:space="preserve">7. API一覧</w:t>
      </w:r>
    </w:p>
    <w:p>
      <w:pPr>
        <w:spacing w:after="120"/>
      </w:pPr>
      <w:r>
        <w:rPr>
          <w:rFonts w:ascii="Consolas" w:cs="Consolas" w:eastAsia="Consolas" w:hAnsi="Consolas"/>
          <w:shd w:fill="EEF1F5" w:color="auto" w:val="clear"/>
        </w:rPr>
        <w:t xml:space="preserve">[id]</w:t>
      </w:r>
      <w:r>
        <w:t xml:space="preserve"> はルート（トラック1台分）のID。権限は3.3節の区分による。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37"/>
        <w:gridCol w:w="2842"/>
        <w:gridCol w:w="4847"/>
      </w:tblGrid>
      <w:tr>
        <w:trPr>
          <w:tblHeader/>
        </w:trPr>
        <w:tc>
          <w:tcPr>
            <w:tcW w:type="dxa" w:w="133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メソッド</w:t>
            </w:r>
          </w:p>
        </w:tc>
        <w:tc>
          <w:tcPr>
            <w:tcW w:type="dxa" w:w="284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パス</w:t>
            </w:r>
          </w:p>
        </w:tc>
        <w:tc>
          <w:tcPr>
            <w:tcW w:type="dxa" w:w="484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概要</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/api/auth/[...nextauth]</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NextAuthの認証処理</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/api/dashboard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ダッシュボードの集計（日付指定）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GET/PUT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/api/pool</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荷物受付の取得／差分保存（楽観ロック）</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/api/pool/calendar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期間内の各日の配送先数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/api/capacity-overview</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先行登録可能日数分の容積・定時超過の見込み</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指定日のルート一覧</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/api/plans/batch</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指定日の稼働前ルートの構成（トラック・ドライバー）を一括登録・変更</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期間内の各日の登録トラック数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/api/plans/dates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本日以降でトラックが登録されている日付</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/api/plans/route-status-calendar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期間内の各日の配送件数と未割当の有無</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ルートの取得／更新（配送日・出発時刻・ドライバー等）／削除（配送先は未割当に戻す。運送開始済みは対象日の入力が必要）</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/api/plans/[id]/check-assignment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トラック・ドライバーの重複と休日のチェック</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/api/plans/[id]/suggest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AI提案（参考。保存しない）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/api/plans/[id]/assign-suggested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AI提案の一括反映</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/api/plans/[id]/optimize</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稼働中・完了済みルートへの配送先の追加・未割当に戻す・ドライバー変更と、到着予定の再計算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/api/plans/[id]/trips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便の追加</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/api/plans/[id]/trips/[tripId]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最後の便の削除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/api/stops/[stopId]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停車地の手動割当・未割当に戻す</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/api/stops/[stopId]/split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未割当の停車地の分割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/api/driver/[routeId]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ドライバー用のルート取得／運送開始・帰社・便の開始と完了（当日限定）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位置情報の登録（当日限定。ルートと便の状態も自動更新）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/api/tracking/stops/[id]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配達状況の更新（完了/スキップ/取消、当日限定）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/api/tracking/fuel</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給油記録の登録（当日限定）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/api/tracking/fuel/[id]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給油記録の取り消し（当日限定）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配送先の一覧／登録（緯度経度を自動取得）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配送先の更新／削除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/api/locations/bulk</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配送先のCSV一括登録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/api/locations/geocode-preview</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住所から緯度経度のプレビュー</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ドライバーの一覧（種別・状態で絞り込み）／登録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ドライバーの削除（履歴があれば非稼働化）</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/api/drivers/[id]/availability</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個別休日の取得／保存</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/api/trucks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トラックの一覧／登録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/api/trucks/[id]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トラックの更新／削除（履歴があれば廃車扱い）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商品の一覧／登録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商品の更新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/api/users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ユーザーの一覧／登録（システム管理者のみ）</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/api/users/[id]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ユーザーの更新／削除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/api/settings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システム設定の取得／更新</w:t>
            </w:r>
          </w:p>
        </w:tc>
      </w:tr>
    </w:tbl>
    <w:p>
      <w:pPr>
        <w:spacing w:after="60"/>
      </w:pPr>
    </w:p>
    <w:p>
      <w:pPr>
        <w:spacing w:after="120"/>
      </w:pPr>
      <w:r>
        <w:rPr>
          <w:b/>
          <w:bCs/>
        </w:rPr>
        <w:t xml:space="preserve">注意</w:t>
      </w:r>
      <w:r>
        <w:t xml:space="preserve">: 引数（</w:t>
      </w:r>
      <w:r>
        <w:rPr>
          <w:rFonts w:ascii="Consolas" w:cs="Consolas" w:eastAsia="Consolas" w:hAnsi="Consolas"/>
          <w:shd w:fill="EEF1F5" w:color="auto" w:val="clear"/>
        </w:rPr>
        <w:t xml:space="preserve">req</w:t>
      </w:r>
      <w:r>
        <w:t xml:space="preserve">）を受け取らず、同じファイルにGET以外の処理もないAPIは、本番の組み立て時に結果が固定されてしまう。その場合は </w:t>
      </w:r>
      <w:r>
        <w:rPr>
          <w:rFonts w:ascii="Consolas" w:cs="Consolas" w:eastAsia="Consolas" w:hAnsi="Consolas"/>
          <w:shd w:fill="EEF1F5" w:color="auto" w:val="clear"/>
        </w:rPr>
        <w:t xml:space="preserve">export const dynamic = 'force-dynamic'</w:t>
      </w:r>
      <w:r>
        <w:t xml:space="preserve"> を指定する（</w:t>
      </w:r>
      <w:r>
        <w:rPr>
          <w:rFonts w:ascii="Consolas" w:cs="Consolas" w:eastAsia="Consolas" w:hAnsi="Consolas"/>
          <w:shd w:fill="EEF1F5" w:color="auto" w:val="clear"/>
        </w:rPr>
        <w:t xml:space="preserve">/api/plans/dates</w:t>
      </w:r>
      <w:r>
        <w:t xml:space="preserve">・</w:t>
      </w:r>
      <w:r>
        <w:rPr>
          <w:rFonts w:ascii="Consolas" w:cs="Consolas" w:eastAsia="Consolas" w:hAnsi="Consolas"/>
          <w:shd w:fill="EEF1F5" w:color="auto" w:val="clear"/>
        </w:rPr>
        <w:t xml:space="preserve">/api/capacity-overview</w:t>
      </w:r>
      <w:r>
        <w:t xml:space="preserve"> で指定済み）。組み立て後に </w:t>
      </w:r>
      <w:r>
        <w:rPr>
          <w:rFonts w:ascii="Consolas" w:cs="Consolas" w:eastAsia="Consolas" w:hAnsi="Consolas"/>
          <w:shd w:fill="EEF1F5" w:color="auto" w:val="clear"/>
        </w:rPr>
        <w:t xml:space="preserve">.next/prerender-manifest.json</w:t>
      </w:r>
      <w:r>
        <w:t xml:space="preserve"> に </w:t>
      </w:r>
      <w:r>
        <w:rPr>
          <w:rFonts w:ascii="Consolas" w:cs="Consolas" w:eastAsia="Consolas" w:hAnsi="Consolas"/>
          <w:shd w:fill="EEF1F5" w:color="auto" w:val="clear"/>
        </w:rPr>
        <w:t xml:space="preserve">/api</w:t>
      </w:r>
      <w:r>
        <w:t xml:space="preserve"> が載っていないかで確認できる。</w:t>
      </w:r>
    </w:p>
    <w:p>
      <w:pPr>
        <w:pStyle w:val="Heading1"/>
      </w:pPr>
      <w:r>
        <w:t xml:space="preserve">8. 開発・運用</w:t>
      </w:r>
    </w:p>
    <w:p>
      <w:pPr>
        <w:pStyle w:val="Heading2"/>
      </w:pPr>
      <w:r>
        <w:t xml:space="preserve">8.1 コマンド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5"/>
        <w:gridCol w:w="5521"/>
      </w:tblGrid>
      <w:tr>
        <w:trPr>
          <w:tblHeader/>
        </w:trPr>
        <w:tc>
          <w:tcPr>
            <w:tcW w:type="dxa" w:w="350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コマンド</w:t>
            </w:r>
          </w:p>
        </w:tc>
        <w:tc>
          <w:tcPr>
            <w:tcW w:type="dxa" w:w="5521"/>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dev</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開発サーバーの起動（</w:t>
            </w:r>
            <w:r>
              <w:rPr>
                <w:rFonts w:ascii="Consolas" w:cs="Consolas" w:eastAsia="Consolas" w:hAnsi="Consolas"/>
                <w:sz w:val="18"/>
                <w:szCs w:val="18"/>
                <w:shd w:fill="EEF1F5" w:color="auto" w:val="clear"/>
              </w:rPr>
              <w:t xml:space="preserve">tsx server.ts</w:t>
            </w:r>
            <w:r>
              <w:rPr>
                <w:sz w:val="18"/>
                <w:szCs w:val="18"/>
              </w:rPr>
              <w:t xml:space="preserve">、既定はポート3000）</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build</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本番用の組み立て（lint・型チェックを含む）</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start</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本番起動（</w:t>
            </w:r>
            <w:r>
              <w:rPr>
                <w:rFonts w:ascii="Consolas" w:cs="Consolas" w:eastAsia="Consolas" w:hAnsi="Consolas"/>
                <w:sz w:val="18"/>
                <w:szCs w:val="18"/>
                <w:shd w:fill="EEF1F5" w:color="auto" w:val="clear"/>
              </w:rPr>
              <w:t xml:space="preserve">cross-env NODE_ENV=production tsx server.ts</w:t>
            </w:r>
            <w:r>
              <w:rPr>
                <w:sz w:val="18"/>
                <w:szCs w:val="18"/>
              </w:rPr>
              <w:t xml:space="preserve">。Windowsでも動く）</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test</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自動テストの実行（</w:t>
            </w:r>
            <w:r>
              <w:rPr>
                <w:rFonts w:ascii="Consolas" w:cs="Consolas" w:eastAsia="Consolas" w:hAnsi="Consolas"/>
                <w:sz w:val="18"/>
                <w:szCs w:val="18"/>
                <w:shd w:fill="EEF1F5" w:color="auto" w:val="clear"/>
              </w:rPr>
              <w:t xml:space="preserve">TZ=Asia/Tokyo</w:t>
            </w:r>
            <w:r>
              <w:rPr>
                <w:sz w:val="18"/>
                <w:szCs w:val="18"/>
              </w:rPr>
              <w:t xml:space="preserve"> で実行）</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db:migrate</w:t>
            </w:r>
            <w:r>
              <w:rPr>
                <w:sz w:val="18"/>
                <w:szCs w:val="18"/>
              </w:rPr>
              <w:t xml:space="preserve"> / </w:t>
            </w:r>
            <w:r>
              <w:rPr>
                <w:rFonts w:ascii="Consolas" w:cs="Consolas" w:eastAsia="Consolas" w:hAnsi="Consolas"/>
                <w:sz w:val="18"/>
                <w:szCs w:val="18"/>
                <w:shd w:fill="EEF1F5" w:color="auto" w:val="clear"/>
              </w:rPr>
              <w:t xml:space="preserve">npm run db:seed</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DBマイグレーション／初期データ投入</w:t>
            </w:r>
          </w:p>
        </w:tc>
      </w:tr>
    </w:tbl>
    <w:p>
      <w:pPr>
        <w:spacing w:after="60"/>
      </w:pPr>
    </w:p>
    <w:p>
      <w:pPr>
        <w:pStyle w:val="ListParagraph"/>
        <w:numPr>
          <w:ilvl w:val="0"/>
          <w:numId w:val="2"/>
        </w:numPr>
      </w:pPr>
      <w:r>
        <w:rPr>
          <w:rFonts w:ascii="Consolas" w:cs="Consolas" w:eastAsia="Consolas" w:hAnsi="Consolas"/>
          <w:shd w:fill="EEF1F5" w:color="auto" w:val="clear"/>
        </w:rPr>
        <w:t xml:space="preserve">server.ts</w:t>
      </w:r>
      <w:r>
        <w:t xml:space="preserve"> を変更した場合、開発サーバーのホットリロードでは反映されないため再起動が必要</w:t>
      </w:r>
    </w:p>
    <w:p>
      <w:pPr>
        <w:pStyle w:val="ListParagraph"/>
        <w:numPr>
          <w:ilvl w:val="0"/>
          <w:numId w:val="2"/>
        </w:numPr>
      </w:pPr>
      <w:r>
        <w:rPr>
          <w:rFonts w:ascii="Consolas" w:cs="Consolas" w:eastAsia="Consolas" w:hAnsi="Consolas"/>
          <w:shd w:fill="EEF1F5" w:color="auto" w:val="clear"/>
        </w:rPr>
        <w:t xml:space="preserve">tsx</w:t>
      </w:r>
      <w:r>
        <w:t xml:space="preserve"> は本番の起動にも使うため </w:t>
      </w:r>
      <w:r>
        <w:rPr>
          <w:rFonts w:ascii="Consolas" w:cs="Consolas" w:eastAsia="Consolas" w:hAnsi="Consolas"/>
          <w:shd w:fill="EEF1F5" w:color="auto" w:val="clear"/>
        </w:rPr>
        <w:t xml:space="preserve">dependencies</w:t>
      </w:r>
      <w:r>
        <w:t xml:space="preserve"> に入れている。組み立てに使う </w:t>
      </w:r>
      <w:r>
        <w:rPr>
          <w:rFonts w:ascii="Consolas" w:cs="Consolas" w:eastAsia="Consolas" w:hAnsi="Consolas"/>
          <w:shd w:fill="EEF1F5" w:color="auto" w:val="clear"/>
        </w:rPr>
        <w:t xml:space="preserve">tailwindcss</w:t>
      </w:r>
      <w:r>
        <w:t xml:space="preserve"> 等は </w:t>
      </w:r>
      <w:r>
        <w:rPr>
          <w:rFonts w:ascii="Consolas" w:cs="Consolas" w:eastAsia="Consolas" w:hAnsi="Consolas"/>
          <w:shd w:fill="EEF1F5" w:color="auto" w:val="clear"/>
        </w:rPr>
        <w:t xml:space="preserve">devDependencies</w:t>
      </w:r>
      <w:r>
        <w:t xml:space="preserve"> のため、組み立ては開発用の部品も入れた状態で行う</w:t>
      </w:r>
    </w:p>
    <w:p>
      <w:pPr>
        <w:pStyle w:val="ListParagraph"/>
        <w:numPr>
          <w:ilvl w:val="0"/>
          <w:numId w:val="2"/>
        </w:numPr>
      </w:pPr>
      <w:r>
        <w:t xml:space="preserve">本番（</w:t>
      </w:r>
      <w:r>
        <w:rPr>
          <w:rFonts w:ascii="Consolas" w:cs="Consolas" w:eastAsia="Consolas" w:hAnsi="Consolas"/>
          <w:shd w:fill="EEF1F5" w:color="auto" w:val="clear"/>
        </w:rPr>
        <w:t xml:space="preserve">NODE_ENV=production</w:t>
      </w:r>
      <w:r>
        <w:t xml:space="preserve">）では、PrismaのログはエラーのみにしてSQLを出さない</w:t>
      </w:r>
    </w:p>
    <w:p>
      <w:pPr>
        <w:pStyle w:val="Heading2"/>
      </w:pPr>
      <w:r>
        <w:t xml:space="preserve">8.2 環境変数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82"/>
        <w:gridCol w:w="6644"/>
      </w:tblGrid>
      <w:tr>
        <w:trPr>
          <w:tblHeader/>
        </w:trPr>
        <w:tc>
          <w:tcPr>
            <w:tcW w:type="dxa" w:w="23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変数</w:t>
            </w:r>
          </w:p>
        </w:tc>
        <w:tc>
          <w:tcPr>
            <w:tcW w:type="dxa" w:w="664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DATABASE_URL</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PostgreSQLの接続先</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NEXTAUTH_URL</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このシステムの正式なURL。本番は </w:t>
            </w:r>
            <w:r>
              <w:rPr>
                <w:rFonts w:ascii="Consolas" w:cs="Consolas" w:eastAsia="Consolas" w:hAnsi="Consolas"/>
                <w:sz w:val="18"/>
                <w:szCs w:val="18"/>
                <w:shd w:fill="EEF1F5" w:color="auto" w:val="clear"/>
              </w:rPr>
              <w:t xml:space="preserve">https://...</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NEXTAUTH_SECRET</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ログイン状態の署名に使う秘密の値。本番では推測できない長いランダムな値にする。漏れると管理者になりすませる</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HOSTNAME</w:t>
            </w:r>
            <w:r>
              <w:rPr>
                <w:sz w:val="18"/>
                <w:szCs w:val="18"/>
              </w:rPr>
              <w:t xml:space="preserve"> / </w:t>
            </w:r>
            <w:r>
              <w:rPr>
                <w:rFonts w:ascii="Consolas" w:cs="Consolas" w:eastAsia="Consolas" w:hAnsi="Consolas"/>
                <w:sz w:val="18"/>
                <w:szCs w:val="18"/>
                <w:shd w:fill="EEF1F5" w:color="auto" w:val="clear"/>
              </w:rPr>
              <w:t xml:space="preserve">PORT</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待ち受け設定（既定 </w:t>
            </w:r>
            <w:r>
              <w:rPr>
                <w:rFonts w:ascii="Consolas" w:cs="Consolas" w:eastAsia="Consolas" w:hAnsi="Consolas"/>
                <w:sz w:val="18"/>
                <w:szCs w:val="18"/>
                <w:shd w:fill="EEF1F5" w:color="auto" w:val="clear"/>
              </w:rPr>
              <w:t xml:space="preserve">0.0.0.0</w:t>
            </w:r>
            <w:r>
              <w:rPr>
                <w:sz w:val="18"/>
                <w:szCs w:val="18"/>
              </w:rPr>
              <w:t xml:space="preserve"> / </w:t>
            </w:r>
            <w:r>
              <w:rPr>
                <w:rFonts w:ascii="Consolas" w:cs="Consolas" w:eastAsia="Consolas" w:hAnsi="Consolas"/>
                <w:sz w:val="18"/>
                <w:szCs w:val="18"/>
                <w:shd w:fill="EEF1F5" w:color="auto" w:val="clear"/>
              </w:rPr>
              <w:t xml:space="preserve">3000</w:t>
            </w:r>
            <w:r>
              <w:rPr>
                <w:sz w:val="18"/>
                <w:szCs w:val="18"/>
              </w:rPr>
              <w:t xml:space="preserve">）</w:t>
            </w:r>
          </w:p>
        </w:tc>
      </w:tr>
    </w:tbl>
    <w:p>
      <w:pPr>
        <w:spacing w:after="60"/>
      </w:pPr>
    </w:p>
    <w:p>
      <w:pPr>
        <w:spacing w:after="120"/>
      </w:pPr>
      <w:r>
        <w:t xml:space="preserve">地図と住所検索にAPIキーは不要。</w:t>
      </w:r>
      <w:r>
        <w:rPr>
          <w:rFonts w:ascii="Consolas" w:cs="Consolas" w:eastAsia="Consolas" w:hAnsi="Consolas"/>
          <w:shd w:fill="EEF1F5" w:color="auto" w:val="clear"/>
        </w:rPr>
        <w:t xml:space="preserve">.env.local</w:t>
      </w:r>
      <w:r>
        <w:t xml:space="preserve"> に残る </w:t>
      </w:r>
      <w:r>
        <w:rPr>
          <w:rFonts w:ascii="Consolas" w:cs="Consolas" w:eastAsia="Consolas" w:hAnsi="Consolas"/>
          <w:shd w:fill="EEF1F5" w:color="auto" w:val="clear"/>
        </w:rPr>
        <w:t xml:space="preserve">GOOGLE_MAPS_API_KEY</w:t>
      </w:r>
      <w:r>
        <w:t xml:space="preserve">・</w:t>
      </w:r>
      <w:r>
        <w:rPr>
          <w:rFonts w:ascii="Consolas" w:cs="Consolas" w:eastAsia="Consolas" w:hAnsi="Consolas"/>
          <w:shd w:fill="EEF1F5" w:color="auto" w:val="clear"/>
        </w:rPr>
        <w:t xml:space="preserve">MAPBOX_TOKEN</w:t>
      </w:r>
      <w:r>
        <w:t xml:space="preserve">・</w:t>
      </w:r>
      <w:r>
        <w:rPr>
          <w:rFonts w:ascii="Consolas" w:cs="Consolas" w:eastAsia="Consolas" w:hAnsi="Consolas"/>
          <w:shd w:fill="EEF1F5" w:color="auto" w:val="clear"/>
        </w:rPr>
        <w:t xml:space="preserve">NEXT_PUBLIC_MAPBOX_TOKEN</w:t>
      </w:r>
      <w:r>
        <w:t xml:space="preserve"> は使われていない（コメントアウト済み）。</w:t>
      </w:r>
    </w:p>
    <w:p>
      <w:pPr>
        <w:pStyle w:val="Heading2"/>
      </w:pPr>
      <w:r>
        <w:t xml:space="preserve">8.3 自動テスト</w:t>
      </w:r>
    </w:p>
    <w:p>
      <w:pPr>
        <w:pStyle w:val="ListParagraph"/>
        <w:numPr>
          <w:ilvl w:val="0"/>
          <w:numId w:val="2"/>
        </w:numPr>
      </w:pPr>
      <w:r>
        <w:t xml:space="preserve">対象は計算部分（</w:t>
      </w:r>
      <w:r>
        <w:rPr>
          <w:rFonts w:ascii="Consolas" w:cs="Consolas" w:eastAsia="Consolas" w:hAnsi="Consolas"/>
          <w:shd w:fill="EEF1F5" w:color="auto" w:val="clear"/>
        </w:rPr>
        <w:t xml:space="preserve">src/lib/*.test.ts</w:t>
      </w:r>
      <w:r>
        <w:t xml:space="preserve">）: 積載の判定、到着予定と昼休み、順番、複数便、AI提案の割当、定時超過の判定、ドライバー用URLの有効期限、運行状況・受付状況・編集可能期間の判定</w:t>
      </w:r>
    </w:p>
    <w:p>
      <w:pPr>
        <w:pStyle w:val="ListParagraph"/>
        <w:numPr>
          <w:ilvl w:val="0"/>
          <w:numId w:val="2"/>
        </w:numPr>
      </w:pPr>
      <w:r>
        <w:t xml:space="preserve">時刻は本社の真北に配送先を置いて検証している（経線上の距離は誤差なく求まり、15km＝時速30kmでちょうど30分）</w:t>
      </w:r>
    </w:p>
    <w:p>
      <w:pPr>
        <w:pStyle w:val="ListParagraph"/>
        <w:numPr>
          <w:ilvl w:val="0"/>
          <w:numId w:val="2"/>
        </w:numPr>
      </w:pPr>
      <w:r>
        <w:t xml:space="preserve">計算部分を修正したら </w:t>
      </w:r>
      <w:r>
        <w:rPr>
          <w:rFonts w:ascii="Consolas" w:cs="Consolas" w:eastAsia="Consolas" w:hAnsi="Consolas"/>
          <w:shd w:fill="EEF1F5" w:color="auto" w:val="clear"/>
        </w:rPr>
        <w:t xml:space="preserve">npm test</w:t>
      </w:r>
      <w:r>
        <w:t xml:space="preserve"> を実行する。不具合を直したら、その再発を検知するテストを追加する</w:t>
      </w:r>
    </w:p>
    <w:p>
      <w:pPr>
        <w:pStyle w:val="ListParagraph"/>
        <w:numPr>
          <w:ilvl w:val="0"/>
          <w:numId w:val="2"/>
        </w:numPr>
      </w:pPr>
      <w:r>
        <w:t xml:space="preserve">画面操作の自動テストはない</w:t>
      </w:r>
    </w:p>
    <w:p>
      <w:pPr>
        <w:pStyle w:val="Heading1"/>
      </w:pPr>
      <w:r>
        <w:t xml:space="preserve">9. リアルタイム通信</w:t>
      </w:r>
    </w:p>
    <w:p>
      <w:pPr>
        <w:pStyle w:val="ListParagraph"/>
        <w:numPr>
          <w:ilvl w:val="0"/>
          <w:numId w:val="2"/>
        </w:numPr>
      </w:pPr>
      <w:r>
        <w:rPr>
          <w:rFonts w:ascii="Consolas" w:cs="Consolas" w:eastAsia="Consolas" w:hAnsi="Consolas"/>
          <w:shd w:fill="EEF1F5" w:color="auto" w:val="clear"/>
        </w:rPr>
        <w:t xml:space="preserve">server.ts</w:t>
      </w:r>
      <w:r>
        <w:t xml:space="preserve"> でSocket.ioを </w:t>
      </w:r>
      <w:r>
        <w:rPr>
          <w:rFonts w:ascii="Consolas" w:cs="Consolas" w:eastAsia="Consolas" w:hAnsi="Consolas"/>
          <w:shd w:fill="EEF1F5" w:color="auto" w:val="clear"/>
        </w:rPr>
        <w:t xml:space="preserve">/api/socket</w:t>
      </w:r>
      <w:r>
        <w:t xml:space="preserve"> で動かす。接続はログイン済み・同じホストからのみ（3.5節）</w:t>
      </w:r>
    </w:p>
    <w:p>
      <w:pPr>
        <w:pStyle w:val="ListParagraph"/>
        <w:numPr>
          <w:ilvl w:val="0"/>
          <w:numId w:val="2"/>
        </w:numPr>
      </w:pPr>
      <w:r>
        <w:t xml:space="preserve">サーバーから送るイベント: </w:t>
      </w:r>
      <w:r>
        <w:rPr>
          <w:rFonts w:ascii="Consolas" w:cs="Consolas" w:eastAsia="Consolas" w:hAnsi="Consolas"/>
          <w:shd w:fill="EEF1F5" w:color="auto" w:val="clear"/>
        </w:rPr>
        <w:t xml:space="preserve">tracking:update</w:t>
      </w:r>
      <w:r>
        <w:t xml:space="preserve">（位置情報。</w:t>
      </w:r>
      <w:r>
        <w:rPr>
          <w:rFonts w:ascii="Consolas" w:cs="Consolas" w:eastAsia="Consolas" w:hAnsi="Consolas"/>
          <w:shd w:fill="EEF1F5" w:color="auto" w:val="clear"/>
        </w:rPr>
        <w:t xml:space="preserve">/api/tracking</w:t>
      </w:r>
      <w:r>
        <w:t xml:space="preserve"> 受信時）、</w:t>
      </w:r>
      <w:r>
        <w:rPr>
          <w:rFonts w:ascii="Consolas" w:cs="Consolas" w:eastAsia="Consolas" w:hAnsi="Consolas"/>
          <w:shd w:fill="EEF1F5" w:color="auto" w:val="clear"/>
        </w:rPr>
        <w:t xml:space="preserve">tracking:stop-update</w:t>
      </w:r>
      <w:r>
        <w:t xml:space="preserve">（配達状況。</w:t>
      </w:r>
      <w:r>
        <w:rPr>
          <w:rFonts w:ascii="Consolas" w:cs="Consolas" w:eastAsia="Consolas" w:hAnsi="Consolas"/>
          <w:shd w:fill="EEF1F5" w:color="auto" w:val="clear"/>
        </w:rPr>
        <w:t xml:space="preserve">/api/tracking/stops/[id]</w:t>
      </w:r>
      <w:r>
        <w:t xml:space="preserve"> 更新時）</w:t>
      </w:r>
    </w:p>
    <w:p>
      <w:pPr>
        <w:pStyle w:val="ListParagraph"/>
        <w:numPr>
          <w:ilvl w:val="0"/>
          <w:numId w:val="2"/>
        </w:numPr>
      </w:pPr>
      <w:r>
        <w:t xml:space="preserve">受信するのはリアルタイム追跡画面の地図だけ。ルート一覧は15秒ごとの再取得、ドライバー画面は30秒ごとの再取得</w:t>
      </w:r>
    </w:p>
    <w:p>
      <w:pPr>
        <w:pStyle w:val="Heading1"/>
      </w:pPr>
      <w:r>
        <w:t xml:space="preserve">10. 既知の制約・未実装事項</w:t>
      </w:r>
    </w:p>
    <w:p>
      <w:pPr>
        <w:pStyle w:val="ListParagraph"/>
        <w:numPr>
          <w:ilvl w:val="0"/>
          <w:numId w:val="2"/>
        </w:numPr>
      </w:pPr>
      <w:r>
        <w:t xml:space="preserve">手動割当では容積・サイズのチェックをしない（AI提案の表示は参考扱い。現状維持で確定）</w:t>
      </w:r>
    </w:p>
    <w:p>
      <w:pPr>
        <w:pStyle w:val="ListParagraph"/>
        <w:numPr>
          <w:ilvl w:val="0"/>
          <w:numId w:val="2"/>
        </w:numPr>
      </w:pPr>
      <w:r>
        <w:t xml:space="preserve">AI提案は稼働前のトラックだけが対象で、稼働中のルートには出さない</w:t>
      </w:r>
    </w:p>
    <w:p>
      <w:pPr>
        <w:pStyle w:val="ListParagraph"/>
        <w:numPr>
          <w:ilvl w:val="0"/>
          <w:numId w:val="2"/>
        </w:numPr>
      </w:pPr>
      <w:r>
        <w:t xml:space="preserve">稼働中のルートでトラックの差し替えはできない（ドライバー変更のみ）</w:t>
      </w:r>
    </w:p>
    <w:p>
      <w:pPr>
        <w:pStyle w:val="ListParagraph"/>
        <w:numPr>
          <w:ilvl w:val="0"/>
          <w:numId w:val="2"/>
        </w:numPr>
      </w:pPr>
      <w:r>
        <w:t xml:space="preserve">運送開始済みのルートを画面から削除する手段はない</w:t>
      </w:r>
    </w:p>
    <w:p>
      <w:pPr>
        <w:pStyle w:val="ListParagraph"/>
        <w:numPr>
          <w:ilvl w:val="0"/>
          <w:numId w:val="2"/>
        </w:numPr>
      </w:pPr>
      <w:r>
        <w:t xml:space="preserve">ガントチャートの停車地マーカーは予定時刻の位置に表示する（実績は帰社マーカーのみ反映）。「本社立寄り（積み込み・推定）」マーカーは到着予定から逆算する推定で、昼休みを考慮していない</w:t>
      </w:r>
    </w:p>
    <w:p>
      <w:pPr>
        <w:pStyle w:val="ListParagraph"/>
        <w:numPr>
          <w:ilvl w:val="0"/>
          <w:numId w:val="2"/>
        </w:numPr>
      </w:pPr>
      <w:r>
        <w:t xml:space="preserve">位置情報・給油記録は便ごとに区別して保存しているが、画面の表示は便を区別していない</w:t>
      </w:r>
    </w:p>
    <w:p>
      <w:pPr>
        <w:pStyle w:val="ListParagraph"/>
        <w:numPr>
          <w:ilvl w:val="0"/>
          <w:numId w:val="2"/>
        </w:numPr>
      </w:pPr>
      <w:r>
        <w:t xml:space="preserve">DBに保存済みの到着予定時刻は、そのルートが次に並べ替え・保存されるまで、計算ルールの変更（2026-10-14の昼休みの扱いなど）が反映されない</w:t>
      </w:r>
    </w:p>
    <w:p>
      <w:pPr>
        <w:pStyle w:val="ListParagraph"/>
        <w:numPr>
          <w:ilvl w:val="0"/>
          <w:numId w:val="2"/>
        </w:numPr>
      </w:pPr>
      <w:r>
        <w:t xml:space="preserve">ドライバー用URLは日本時間の0時で使えなくなる。深夜に及ぶ運行がある場合は見直しが必要</w:t>
      </w:r>
    </w:p>
    <w:p>
      <w:pPr>
        <w:pStyle w:val="ListParagraph"/>
        <w:numPr>
          <w:ilvl w:val="0"/>
          <w:numId w:val="2"/>
        </w:numPr>
      </w:pPr>
      <w:r>
        <w:t xml:space="preserve">荷物受付の定時超過判定とAI提案は別の計算方式で、結果は一致しないことがある</w:t>
      </w:r>
    </w:p>
    <w:p>
      <w:pPr>
        <w:pStyle w:val="ListParagraph"/>
        <w:numPr>
          <w:ilvl w:val="0"/>
          <w:numId w:val="2"/>
        </w:numPr>
      </w:pPr>
      <w:r>
        <w:t xml:space="preserve">商品の削除機能はない</w:t>
      </w:r>
    </w:p>
    <w:p>
      <w:pPr>
        <w:pStyle w:val="ListParagraph"/>
        <w:numPr>
          <w:ilvl w:val="0"/>
          <w:numId w:val="2"/>
        </w:numPr>
      </w:pPr>
      <w:r>
        <w:t xml:space="preserve">本社での積み込み時間（既定30分）は概算値</w:t>
      </w:r>
    </w:p>
    <w:p>
      <w:pPr>
        <w:pStyle w:val="ListParagraph"/>
        <w:numPr>
          <w:ilvl w:val="0"/>
          <w:numId w:val="2"/>
        </w:numPr>
      </w:pPr>
      <w:r>
        <w:t xml:space="preserve">地図画像は OpenStreetMap の公式サーバーを使っている。業務での利用規模と利用規約の確認が必要</w:t>
      </w:r>
    </w:p>
    <w:p>
      <w:pPr>
        <w:pStyle w:val="ListParagraph"/>
        <w:numPr>
          <w:ilvl w:val="0"/>
          <w:numId w:val="2"/>
        </w:numPr>
      </w:pPr>
      <w:r>
        <w:t xml:space="preserve">使われていないコード: </w:t>
      </w:r>
      <w:r>
        <w:rPr>
          <w:rFonts w:ascii="Consolas" w:cs="Consolas" w:eastAsia="Consolas" w:hAnsi="Consolas"/>
          <w:shd w:fill="EEF1F5" w:color="auto" w:val="clear"/>
        </w:rPr>
        <w:t xml:space="preserve">src/components/plans/RouteCard.tsx</w:t>
      </w:r>
      <w:r>
        <w:t xml:space="preserve">、</w:t>
      </w:r>
      <w:r>
        <w:rPr>
          <w:rFonts w:ascii="Consolas" w:cs="Consolas" w:eastAsia="Consolas" w:hAnsi="Consolas"/>
          <w:shd w:fill="EEF1F5" w:color="auto" w:val="clear"/>
        </w:rPr>
        <w:t xml:space="preserve">src/components/dashboard/WeeklyChart.tsx</w:t>
      </w:r>
      <w:r>
        <w:t xml:space="preserve">、</w:t>
      </w:r>
      <w:r>
        <w:rPr>
          <w:rFonts w:ascii="Consolas" w:cs="Consolas" w:eastAsia="Consolas" w:hAnsi="Consolas"/>
          <w:shd w:fill="EEF1F5" w:color="auto" w:val="clear"/>
        </w:rPr>
        <w:t xml:space="preserve">/api/plans/[id]/optimize</w:t>
      </w:r>
      <w:r>
        <w:t xml:space="preserve"> 内の旧k-means分岐。依存関係の </w:t>
      </w:r>
      <w:r>
        <w:rPr>
          <w:rFonts w:ascii="Consolas" w:cs="Consolas" w:eastAsia="Consolas" w:hAnsi="Consolas"/>
          <w:shd w:fill="EEF1F5" w:color="auto" w:val="clear"/>
        </w:rPr>
        <w:t xml:space="preserve">@dnd-kit</w:t>
      </w:r>
      <w:r>
        <w:t xml:space="preserve">・</w:t>
      </w:r>
      <w:r>
        <w:rPr>
          <w:rFonts w:ascii="Consolas" w:cs="Consolas" w:eastAsia="Consolas" w:hAnsi="Consolas"/>
          <w:shd w:fill="EEF1F5" w:color="auto" w:val="clear"/>
        </w:rPr>
        <w:t xml:space="preserve">recharts</w:t>
      </w:r>
      <w:r>
        <w:t xml:space="preserve"> も未使用</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Yu Gothic" w:cs="Yu Gothic" w:eastAsia="Yu Gothic" w:hAnsi="Yu Gothic"/>
      <w:b/>
      <w:bCs/>
      <w:color w:val="1F3A63"/>
      <w:sz w:val="36"/>
      <w:szCs w:val="36"/>
    </w:rPr>
  </w:style>
  <w:style w:type="paragraph" w:styleId="Heading1">
    <w:name w:val="Heading 1"/>
    <w:basedOn w:val="Normal"/>
    <w:next w:val="Normal"/>
    <w:qFormat/>
    <w:pPr>
      <w:pBdr>
        <w:bottom w:val="single" w:color="1F3A63" w:sz="6" w:space="2"/>
      </w:pBdr>
      <w:spacing w:after="160" w:before="360"/>
      <w:outlineLvl w:val="0"/>
    </w:pPr>
    <w:rPr>
      <w:rFonts w:ascii="Yu Gothic" w:cs="Yu Gothic" w:eastAsia="Yu Gothic" w:hAnsi="Yu Gothic"/>
      <w:b/>
      <w:bCs/>
      <w:color w:val="1F3A63"/>
      <w:sz w:val="28"/>
      <w:szCs w:val="28"/>
    </w:rPr>
  </w:style>
  <w:style w:type="paragraph" w:styleId="TOC1">
    <w:name w:val="toc 1"/>
    <w:basedOn w:val="Normal"/>
    <w:next w:val="Normal"/>
    <w:pPr>
      <w:spacing w:after="40" w:before="120"/>
    </w:pPr>
    <w:rPr>
      <w:rFonts w:ascii="Yu Gothic" w:cs="Yu Gothic" w:eastAsia="Yu Gothic" w:hAnsi="Yu Gothic"/>
      <w:b/>
      <w:bCs/>
      <w:sz w:val="21"/>
      <w:szCs w:val="21"/>
    </w:rPr>
  </w:style>
  <w:style w:type="paragraph" w:styleId="TOC2">
    <w:name w:val="toc 2"/>
    <w:basedOn w:val="Normal"/>
    <w:next w:val="Normal"/>
    <w:pPr>
      <w:spacing w:after="40"/>
      <w:ind w:left="440"/>
    </w:pPr>
    <w:rPr>
      <w:rFonts w:ascii="Yu Gothic" w:cs="Yu Gothic" w:eastAsia="Yu Gothic" w:hAnsi="Yu Gothic"/>
      <w:sz w:val="20"/>
      <w:szCs w:val="20"/>
    </w:rPr>
  </w:style>
  <w:style w:type="paragraph" w:styleId="Heading2">
    <w:name w:val="Heading 2"/>
    <w:basedOn w:val="Normal"/>
    <w:next w:val="Normal"/>
    <w:qFormat/>
    <w:pPr>
      <w:spacing w:after="100" w:before="240"/>
      <w:outlineLvl w:val="1"/>
    </w:pPr>
    <w:rPr>
      <w:rFonts w:ascii="Yu Gothic" w:cs="Yu Gothic" w:eastAsia="Yu Gothic" w:hAnsi="Yu Gothic"/>
      <w:b/>
      <w:bCs/>
      <w:color w:val="1B2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配送管理システム 仕様書</dc:title>
  <dc:creator>配送管理システム</dc:creator>
  <cp:lastModifiedBy>Un-named</cp:lastModifiedBy>
  <cp:revision>1</cp:revision>
  <dcterms:created xsi:type="dcterms:W3CDTF">2026-10-14T07:18:37.572Z</dcterms:created>
  <dcterms:modified xsi:type="dcterms:W3CDTF">2026-10-14T07:18:37.573Z</dcterms:modified>
</cp:coreProperties>
</file>

<file path=docProps/custom.xml><?xml version="1.0" encoding="utf-8"?>
<Properties xmlns="http://schemas.openxmlformats.org/officeDocument/2006/custom-properties" xmlns:vt="http://schemas.openxmlformats.org/officeDocument/2006/docPropsVTypes"/>
</file>