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93B" w:rsidRPr="004542A6" w:rsidRDefault="00644E63">
      <w:pPr>
        <w:pStyle w:val="a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Система </w:t>
      </w:r>
      <w:r w:rsidRPr="008D5FBD">
        <w:rPr>
          <w:rFonts w:ascii="Times New Roman" w:eastAsia="Times New Roman" w:hAnsi="Times New Roman" w:cs="Times New Roman"/>
          <w:b/>
          <w:sz w:val="32"/>
          <w:szCs w:val="32"/>
          <w:highlight w:val="yellow"/>
          <w:rPrChange w:id="0" w:author="Новиков" w:date="2017-11-06T15:40:00Z">
            <w:rPr>
              <w:rFonts w:ascii="Times New Roman" w:eastAsia="Times New Roman" w:hAnsi="Times New Roman" w:cs="Times New Roman"/>
              <w:b/>
              <w:sz w:val="32"/>
              <w:szCs w:val="32"/>
            </w:rPr>
          </w:rPrChange>
        </w:rPr>
        <w:t>деятельности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4542A6">
        <w:rPr>
          <w:rFonts w:ascii="Times New Roman" w:eastAsia="Times New Roman" w:hAnsi="Times New Roman" w:cs="Times New Roman"/>
          <w:b/>
          <w:sz w:val="32"/>
          <w:szCs w:val="32"/>
        </w:rPr>
        <w:t>кофейного автомата</w:t>
      </w:r>
    </w:p>
    <w:p w:rsidR="00FE593B" w:rsidRDefault="00FE593B">
      <w:pPr>
        <w:pStyle w:val="a0"/>
      </w:pPr>
    </w:p>
    <w:p w:rsidR="00FE593B" w:rsidRDefault="00644E63">
      <w:pPr>
        <w:pStyle w:val="a0"/>
        <w:spacing w:line="360" w:lineRule="auto"/>
      </w:pPr>
      <w:r>
        <w:rPr>
          <w:rFonts w:ascii="Times New Roman" w:eastAsia="Times New Roman" w:hAnsi="Times New Roman" w:cs="Times New Roman"/>
          <w:sz w:val="32"/>
          <w:szCs w:val="32"/>
        </w:rPr>
        <w:t>Описание системы</w:t>
      </w:r>
    </w:p>
    <w:p w:rsidR="00FE593B" w:rsidRDefault="00644E63" w:rsidP="00594024">
      <w:pPr>
        <w:pStyle w:val="a0"/>
        <w:spacing w:line="360" w:lineRule="auto"/>
        <w:ind w:firstLine="27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“Система</w:t>
      </w:r>
      <w:r w:rsidR="004542A6">
        <w:rPr>
          <w:rFonts w:ascii="Times New Roman" w:eastAsia="Times New Roman" w:hAnsi="Times New Roman" w:cs="Times New Roman"/>
          <w:sz w:val="24"/>
          <w:szCs w:val="24"/>
        </w:rPr>
        <w:t xml:space="preserve"> деятельности кофейного автомата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позволяет автоматизировать </w:t>
      </w:r>
      <w:r w:rsidR="004542A6">
        <w:rPr>
          <w:rFonts w:ascii="Times New Roman" w:eastAsia="Times New Roman" w:hAnsi="Times New Roman" w:cs="Times New Roman"/>
          <w:sz w:val="24"/>
          <w:szCs w:val="24"/>
        </w:rPr>
        <w:t xml:space="preserve">процесс изготовления и </w:t>
      </w:r>
      <w:r>
        <w:rPr>
          <w:rFonts w:ascii="Times New Roman" w:eastAsia="Times New Roman" w:hAnsi="Times New Roman" w:cs="Times New Roman"/>
          <w:sz w:val="24"/>
          <w:szCs w:val="24"/>
        </w:rPr>
        <w:t>про</w:t>
      </w:r>
      <w:r w:rsidR="004542A6">
        <w:rPr>
          <w:rFonts w:ascii="Times New Roman" w:eastAsia="Times New Roman" w:hAnsi="Times New Roman" w:cs="Times New Roman"/>
          <w:sz w:val="24"/>
          <w:szCs w:val="24"/>
        </w:rPr>
        <w:t>дажи напитков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593B" w:rsidRDefault="00644E63">
      <w:pPr>
        <w:pStyle w:val="a0"/>
        <w:spacing w:line="360" w:lineRule="auto"/>
        <w:ind w:firstLine="6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Описание предметной области</w:t>
      </w:r>
    </w:p>
    <w:p w:rsidR="001E6F1C" w:rsidRDefault="002B796E" w:rsidP="001E6F1C">
      <w:pPr>
        <w:pStyle w:val="a0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и работник сервисной службы являются обслуживающим персоналом.</w:t>
      </w:r>
    </w:p>
    <w:p w:rsidR="00D31297" w:rsidRDefault="00D31297" w:rsidP="001E6F1C">
      <w:pPr>
        <w:pStyle w:val="a0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может отключить автомат, если он сломался, и вызвать работника сервисной службы.</w:t>
      </w:r>
    </w:p>
    <w:p w:rsidR="002B796E" w:rsidRDefault="002B796E" w:rsidP="001E6F1C">
      <w:pPr>
        <w:pStyle w:val="a0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порций сахара по умолчанию 3 (покупатель может изменить его, задав количество от 0 до 5).</w:t>
      </w:r>
      <w:r w:rsidR="00EF0C4F">
        <w:rPr>
          <w:rFonts w:ascii="Times New Roman" w:hAnsi="Times New Roman" w:cs="Times New Roman"/>
          <w:sz w:val="24"/>
          <w:szCs w:val="24"/>
        </w:rPr>
        <w:t xml:space="preserve"> Выбранное количество отображается на дисплее.</w:t>
      </w:r>
    </w:p>
    <w:p w:rsidR="00FE593B" w:rsidRDefault="00C24C60" w:rsidP="007B6947">
      <w:pPr>
        <w:pStyle w:val="a0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не внесена </w:t>
      </w:r>
      <w:r w:rsidRPr="008D5FBD">
        <w:rPr>
          <w:rFonts w:ascii="Times New Roman" w:hAnsi="Times New Roman" w:cs="Times New Roman"/>
          <w:sz w:val="24"/>
          <w:szCs w:val="24"/>
          <w:highlight w:val="yellow"/>
          <w:rPrChange w:id="1" w:author="Новиков" w:date="2017-11-06T15:41:00Z">
            <w:rPr>
              <w:rFonts w:ascii="Times New Roman" w:hAnsi="Times New Roman" w:cs="Times New Roman"/>
              <w:sz w:val="24"/>
              <w:szCs w:val="24"/>
            </w:rPr>
          </w:rPrChange>
        </w:rPr>
        <w:t>требуемая</w:t>
      </w:r>
      <w:r>
        <w:rPr>
          <w:rFonts w:ascii="Times New Roman" w:hAnsi="Times New Roman" w:cs="Times New Roman"/>
          <w:sz w:val="24"/>
          <w:szCs w:val="24"/>
        </w:rPr>
        <w:t xml:space="preserve"> сумма денег, приготовление напитка не начнётся. Если внесена сумма больше требуемой, автоматически после окончания процесса приготовления напитка в окно выдачи сдачи </w:t>
      </w:r>
      <w:r w:rsidRPr="008D5FBD">
        <w:rPr>
          <w:rFonts w:ascii="Times New Roman" w:hAnsi="Times New Roman" w:cs="Times New Roman"/>
          <w:sz w:val="24"/>
          <w:szCs w:val="24"/>
          <w:highlight w:val="cyan"/>
          <w:rPrChange w:id="2" w:author="Новиков" w:date="2017-11-06T15:41:00Z">
            <w:rPr>
              <w:rFonts w:ascii="Times New Roman" w:hAnsi="Times New Roman" w:cs="Times New Roman"/>
              <w:sz w:val="24"/>
              <w:szCs w:val="24"/>
            </w:rPr>
          </w:rPrChange>
        </w:rPr>
        <w:t>будет выдана сдача монетами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0C4F">
        <w:rPr>
          <w:rFonts w:ascii="Times New Roman" w:hAnsi="Times New Roman" w:cs="Times New Roman"/>
          <w:sz w:val="24"/>
          <w:szCs w:val="24"/>
        </w:rPr>
        <w:t xml:space="preserve"> Внесённая сумма денег отображается на дисплее.</w:t>
      </w:r>
    </w:p>
    <w:p w:rsidR="00FE593B" w:rsidRDefault="007B6947" w:rsidP="007B6947">
      <w:pPr>
        <w:pStyle w:val="a0"/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автомате нет необходимого количества ингредиентов для изготовления напитка, сообщение об этом появляется на дисплее.</w:t>
      </w:r>
    </w:p>
    <w:p w:rsidR="007B6947" w:rsidRDefault="007B6947" w:rsidP="007B6947">
      <w:pPr>
        <w:pStyle w:val="a0"/>
        <w:spacing w:line="360" w:lineRule="auto"/>
        <w:ind w:firstLine="28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Если в автомате закончились монеты для сдачи, на дисплее отображается сообщение </w:t>
      </w:r>
      <w:r w:rsidRPr="008D5FBD">
        <w:rPr>
          <w:rFonts w:ascii="Times New Roman" w:hAnsi="Times New Roman" w:cs="Times New Roman"/>
          <w:sz w:val="24"/>
          <w:szCs w:val="24"/>
          <w:highlight w:val="cyan"/>
          <w:rPrChange w:id="3" w:author="Новиков" w:date="2017-11-06T15:41:00Z">
            <w:rPr>
              <w:rFonts w:ascii="Times New Roman" w:hAnsi="Times New Roman" w:cs="Times New Roman"/>
              <w:sz w:val="24"/>
              <w:szCs w:val="24"/>
            </w:rPr>
          </w:rPrChange>
        </w:rPr>
        <w:t>«нет сдачи».</w:t>
      </w:r>
    </w:p>
    <w:p w:rsidR="00FE593B" w:rsidRDefault="00644E63">
      <w:pPr>
        <w:pStyle w:val="a0"/>
        <w:ind w:firstLine="6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Роли</w:t>
      </w:r>
    </w:p>
    <w:p w:rsidR="00FE593B" w:rsidRDefault="00644E63">
      <w:pPr>
        <w:pStyle w:val="a0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системе предусмотрены следующие роли:</w:t>
      </w:r>
    </w:p>
    <w:p w:rsidR="00FE593B" w:rsidRDefault="00A87FCA">
      <w:pPr>
        <w:pStyle w:val="a0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Покупатель</w:t>
      </w:r>
    </w:p>
    <w:p w:rsidR="00FE593B" w:rsidRDefault="00A87FCA">
      <w:pPr>
        <w:pStyle w:val="a0"/>
        <w:numPr>
          <w:ilvl w:val="1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Выбрать напиток (нажать кнопку возле выбранного напитка)</w:t>
      </w:r>
    </w:p>
    <w:p w:rsidR="00A87FCA" w:rsidRDefault="00A87FCA" w:rsidP="00A87FCA">
      <w:pPr>
        <w:pStyle w:val="a0"/>
        <w:numPr>
          <w:ilvl w:val="1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Внести деньги</w:t>
      </w:r>
    </w:p>
    <w:p w:rsidR="00A87FCA" w:rsidRDefault="00E42ADD" w:rsidP="00A87FCA">
      <w:pPr>
        <w:pStyle w:val="a0"/>
        <w:numPr>
          <w:ilvl w:val="2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Вставить банкноту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купюроприёмник</w:t>
      </w:r>
      <w:proofErr w:type="spellEnd"/>
    </w:p>
    <w:p w:rsidR="00A87FCA" w:rsidRDefault="00E42ADD" w:rsidP="00E42ADD">
      <w:pPr>
        <w:pStyle w:val="a0"/>
        <w:numPr>
          <w:ilvl w:val="2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Вставить монету в отверстие для монет</w:t>
      </w:r>
    </w:p>
    <w:p w:rsidR="00E42ADD" w:rsidRDefault="00E42ADD" w:rsidP="00E42ADD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2ADD">
        <w:rPr>
          <w:rFonts w:ascii="Times New Roman" w:hAnsi="Times New Roman" w:cs="Times New Roman"/>
          <w:sz w:val="24"/>
          <w:szCs w:val="24"/>
        </w:rPr>
        <w:t>Выбрать количество сахара</w:t>
      </w:r>
    </w:p>
    <w:p w:rsidR="00E42ADD" w:rsidRDefault="00F93F19" w:rsidP="00E42ADD">
      <w:pPr>
        <w:pStyle w:val="a0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Уменьшить</w:t>
      </w:r>
      <w:r w:rsidR="00CB3F96">
        <w:rPr>
          <w:rFonts w:ascii="Times New Roman" w:hAnsi="Times New Roman" w:cs="Times New Roman"/>
          <w:sz w:val="24"/>
          <w:szCs w:val="24"/>
        </w:rPr>
        <w:t xml:space="preserve"> (нажать на кнопку «-»)</w:t>
      </w:r>
    </w:p>
    <w:p w:rsidR="00F93F19" w:rsidRPr="00CB3F96" w:rsidRDefault="00F93F19" w:rsidP="00CB3F96">
      <w:pPr>
        <w:pStyle w:val="a0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Увеличить</w:t>
      </w:r>
      <w:r w:rsidR="00CB3F96">
        <w:rPr>
          <w:rFonts w:ascii="Times New Roman" w:hAnsi="Times New Roman" w:cs="Times New Roman"/>
          <w:sz w:val="24"/>
          <w:szCs w:val="24"/>
        </w:rPr>
        <w:t xml:space="preserve"> (нажать на кнопку «+»)</w:t>
      </w:r>
    </w:p>
    <w:p w:rsidR="00CB3F96" w:rsidRDefault="00CB3F96" w:rsidP="00CB3F96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Забрать </w:t>
      </w:r>
      <w:r w:rsidR="00297D24">
        <w:rPr>
          <w:rFonts w:ascii="Times New Roman" w:hAnsi="Times New Roman" w:cs="Times New Roman"/>
          <w:sz w:val="24"/>
          <w:szCs w:val="24"/>
        </w:rPr>
        <w:t>стаканчик с напитком из окна выдачи</w:t>
      </w:r>
    </w:p>
    <w:p w:rsidR="006D7EBF" w:rsidRDefault="00C24C60" w:rsidP="006D7EBF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Забрать сдачу из окна выдачи сдачи</w:t>
      </w:r>
    </w:p>
    <w:p w:rsidR="00644E63" w:rsidRPr="008D5FBD" w:rsidRDefault="00644E63" w:rsidP="00644E63">
      <w:pPr>
        <w:pStyle w:val="a0"/>
        <w:numPr>
          <w:ilvl w:val="1"/>
          <w:numId w:val="3"/>
        </w:numPr>
        <w:spacing w:line="360" w:lineRule="auto"/>
        <w:rPr>
          <w:highlight w:val="yellow"/>
          <w:rPrChange w:id="4" w:author="Новиков" w:date="2017-11-06T15:42:00Z">
            <w:rPr/>
          </w:rPrChange>
        </w:rPr>
      </w:pPr>
      <w:r w:rsidRPr="008D5FBD">
        <w:rPr>
          <w:rFonts w:ascii="Times New Roman" w:eastAsia="Times New Roman" w:hAnsi="Times New Roman" w:cs="Times New Roman"/>
          <w:sz w:val="24"/>
          <w:szCs w:val="24"/>
          <w:highlight w:val="yellow"/>
          <w:rPrChange w:id="5" w:author="Новиков" w:date="2017-11-06T15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Вызвать работника сервисной службы</w:t>
      </w:r>
    </w:p>
    <w:p w:rsidR="00FE593B" w:rsidRPr="007E6A2E" w:rsidRDefault="00A87FCA">
      <w:pPr>
        <w:pStyle w:val="a0"/>
        <w:numPr>
          <w:ilvl w:val="0"/>
          <w:numId w:val="3"/>
        </w:numPr>
        <w:spacing w:line="360" w:lineRule="auto"/>
      </w:pPr>
      <w:bookmarkStart w:id="6" w:name="_GoBack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Оператор</w:t>
      </w:r>
    </w:p>
    <w:p w:rsidR="007E6A2E" w:rsidRPr="00F6060A" w:rsidRDefault="00F6060A" w:rsidP="007E6A2E">
      <w:pPr>
        <w:pStyle w:val="a0"/>
        <w:numPr>
          <w:ilvl w:val="1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Открыть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закрыть автомат</w:t>
      </w:r>
    </w:p>
    <w:p w:rsidR="00F6060A" w:rsidRDefault="00F6060A" w:rsidP="007E6A2E">
      <w:pPr>
        <w:pStyle w:val="a0"/>
        <w:numPr>
          <w:ilvl w:val="1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Включить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выключить автомат</w:t>
      </w:r>
    </w:p>
    <w:p w:rsidR="00FE593B" w:rsidRDefault="00031A03">
      <w:pPr>
        <w:pStyle w:val="a0"/>
        <w:numPr>
          <w:ilvl w:val="1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Забрать выручку</w:t>
      </w:r>
    </w:p>
    <w:p w:rsidR="00FE593B" w:rsidRDefault="00031A03">
      <w:pPr>
        <w:pStyle w:val="a0"/>
        <w:numPr>
          <w:ilvl w:val="2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Изъять банкноты</w:t>
      </w:r>
    </w:p>
    <w:p w:rsidR="00FE593B" w:rsidRDefault="00297D24">
      <w:pPr>
        <w:pStyle w:val="a0"/>
        <w:numPr>
          <w:ilvl w:val="2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Изъять монеты</w:t>
      </w:r>
    </w:p>
    <w:p w:rsidR="00FE593B" w:rsidRPr="00297D24" w:rsidRDefault="00297D24" w:rsidP="00A87FCA">
      <w:pPr>
        <w:pStyle w:val="a0"/>
        <w:numPr>
          <w:ilvl w:val="1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Загрузить монеты для выдачи сдачи</w:t>
      </w:r>
    </w:p>
    <w:p w:rsidR="00297D24" w:rsidRPr="00297D24" w:rsidRDefault="00297D24" w:rsidP="00A87FCA">
      <w:pPr>
        <w:pStyle w:val="a0"/>
        <w:numPr>
          <w:ilvl w:val="1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Пополнить ингредиенты</w:t>
      </w:r>
    </w:p>
    <w:p w:rsidR="00297D24" w:rsidRPr="001B7A43" w:rsidRDefault="001B7A43" w:rsidP="00297D24">
      <w:pPr>
        <w:pStyle w:val="a0"/>
        <w:numPr>
          <w:ilvl w:val="2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Залить воду в бойлер</w:t>
      </w:r>
    </w:p>
    <w:p w:rsidR="001B7A43" w:rsidRPr="001B7A43" w:rsidRDefault="001B7A43" w:rsidP="00297D24">
      <w:pPr>
        <w:pStyle w:val="a0"/>
        <w:numPr>
          <w:ilvl w:val="2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Засыпать сахар</w:t>
      </w:r>
    </w:p>
    <w:p w:rsidR="001B7A43" w:rsidRPr="001B7A43" w:rsidRDefault="001B7A43" w:rsidP="00297D24">
      <w:pPr>
        <w:pStyle w:val="a0"/>
        <w:numPr>
          <w:ilvl w:val="2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Засыпать кофе</w:t>
      </w:r>
    </w:p>
    <w:p w:rsidR="001B7A43" w:rsidRPr="007E6A2E" w:rsidRDefault="007E6A2E" w:rsidP="00297D24">
      <w:pPr>
        <w:pStyle w:val="a0"/>
        <w:numPr>
          <w:ilvl w:val="2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За</w:t>
      </w:r>
      <w:r w:rsidR="00587154">
        <w:rPr>
          <w:rFonts w:ascii="Times New Roman" w:eastAsia="Times New Roman" w:hAnsi="Times New Roman" w:cs="Times New Roman"/>
          <w:sz w:val="24"/>
          <w:szCs w:val="24"/>
        </w:rPr>
        <w:t>сыпать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шоколад</w:t>
      </w:r>
    </w:p>
    <w:p w:rsidR="007E6A2E" w:rsidRPr="007E6A2E" w:rsidRDefault="007E6A2E" w:rsidP="00297D24">
      <w:pPr>
        <w:pStyle w:val="a0"/>
        <w:numPr>
          <w:ilvl w:val="2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Залить молоко</w:t>
      </w:r>
    </w:p>
    <w:p w:rsidR="007E6A2E" w:rsidRPr="00E16E6D" w:rsidRDefault="007E6A2E" w:rsidP="007E6A2E">
      <w:pPr>
        <w:pStyle w:val="a0"/>
        <w:numPr>
          <w:ilvl w:val="1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Загрузить стаканчики</w:t>
      </w:r>
    </w:p>
    <w:p w:rsidR="00E16E6D" w:rsidRPr="00F6060A" w:rsidRDefault="00E16E6D" w:rsidP="007E6A2E">
      <w:pPr>
        <w:pStyle w:val="a0"/>
        <w:numPr>
          <w:ilvl w:val="1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Вызвать работника сервисной службы</w:t>
      </w:r>
    </w:p>
    <w:p w:rsidR="00F6060A" w:rsidRPr="00F6060A" w:rsidRDefault="00F6060A" w:rsidP="00F6060A">
      <w:pPr>
        <w:pStyle w:val="a0"/>
        <w:numPr>
          <w:ilvl w:val="0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Работник сервисной службы</w:t>
      </w:r>
    </w:p>
    <w:p w:rsidR="00F6060A" w:rsidRPr="00F6060A" w:rsidRDefault="00F6060A" w:rsidP="00F6060A">
      <w:pPr>
        <w:pStyle w:val="a0"/>
        <w:numPr>
          <w:ilvl w:val="1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Открыть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закрыть автомат</w:t>
      </w:r>
    </w:p>
    <w:p w:rsidR="00F6060A" w:rsidRDefault="00F6060A" w:rsidP="00F6060A">
      <w:pPr>
        <w:pStyle w:val="a0"/>
        <w:numPr>
          <w:ilvl w:val="1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Включить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выключить автомат</w:t>
      </w:r>
    </w:p>
    <w:p w:rsidR="00F6060A" w:rsidRPr="00F6060A" w:rsidRDefault="00F6060A" w:rsidP="00F6060A">
      <w:pPr>
        <w:pStyle w:val="a0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60A">
        <w:rPr>
          <w:rFonts w:ascii="Times New Roman" w:hAnsi="Times New Roman" w:cs="Times New Roman"/>
          <w:sz w:val="24"/>
          <w:szCs w:val="24"/>
        </w:rPr>
        <w:t>Устранить неполадки</w:t>
      </w:r>
      <w:r>
        <w:rPr>
          <w:rFonts w:ascii="Times New Roman" w:hAnsi="Times New Roman" w:cs="Times New Roman"/>
          <w:sz w:val="24"/>
          <w:szCs w:val="24"/>
        </w:rPr>
        <w:t xml:space="preserve"> (отремонтировать)</w:t>
      </w:r>
    </w:p>
    <w:p w:rsidR="00FE593B" w:rsidRDefault="00FE593B">
      <w:pPr>
        <w:pStyle w:val="a0"/>
        <w:spacing w:line="360" w:lineRule="auto"/>
        <w:ind w:left="720"/>
        <w:jc w:val="both"/>
      </w:pPr>
    </w:p>
    <w:sectPr w:rsidR="00FE593B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2F69"/>
    <w:multiLevelType w:val="multilevel"/>
    <w:tmpl w:val="062E676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C7C4C4D"/>
    <w:multiLevelType w:val="multilevel"/>
    <w:tmpl w:val="B77E009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15D7FC8"/>
    <w:multiLevelType w:val="multilevel"/>
    <w:tmpl w:val="F508DF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27F7B1B"/>
    <w:multiLevelType w:val="multilevel"/>
    <w:tmpl w:val="0818D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9505414"/>
    <w:multiLevelType w:val="multilevel"/>
    <w:tmpl w:val="A0F2DD9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sz w:val="24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овиков">
    <w15:presenceInfo w15:providerId="None" w15:userId="Нови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93B"/>
    <w:rsid w:val="00031A03"/>
    <w:rsid w:val="001B7A43"/>
    <w:rsid w:val="001E6F1C"/>
    <w:rsid w:val="00297D24"/>
    <w:rsid w:val="002B796E"/>
    <w:rsid w:val="004542A6"/>
    <w:rsid w:val="00587154"/>
    <w:rsid w:val="00594024"/>
    <w:rsid w:val="00644E63"/>
    <w:rsid w:val="006D7EBF"/>
    <w:rsid w:val="007B6947"/>
    <w:rsid w:val="007E6A2E"/>
    <w:rsid w:val="008D5FBD"/>
    <w:rsid w:val="00A87FCA"/>
    <w:rsid w:val="00B53A66"/>
    <w:rsid w:val="00C24C60"/>
    <w:rsid w:val="00CB3F96"/>
    <w:rsid w:val="00D31297"/>
    <w:rsid w:val="00E16E6D"/>
    <w:rsid w:val="00E42ADD"/>
    <w:rsid w:val="00EF0C4F"/>
    <w:rsid w:val="00F20241"/>
    <w:rsid w:val="00F6060A"/>
    <w:rsid w:val="00F93F19"/>
    <w:rsid w:val="00F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48EF3D-D08E-49D8-AFAC-7B7441D8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  <w:rPr>
      <w:rFonts w:ascii="Liberation Serif" w:eastAsia="Liberation Serif" w:hAnsi="Liberation Serif" w:cs="Liberation Serif"/>
      <w:color w:val="000000"/>
      <w:sz w:val="20"/>
      <w:szCs w:val="20"/>
      <w:shd w:val="clear" w:color="auto" w:fill="FFFFFF"/>
      <w:lang w:eastAsia="zh-CN" w:bidi="hi-IN"/>
    </w:rPr>
  </w:style>
  <w:style w:type="paragraph" w:styleId="1">
    <w:name w:val="heading 1"/>
    <w:basedOn w:val="a"/>
    <w:next w:val="a0"/>
    <w:pPr>
      <w:keepNext/>
      <w:keepLines/>
      <w:spacing w:before="480" w:after="120" w:line="100" w:lineRule="atLeast"/>
      <w:outlineLvl w:val="0"/>
    </w:pPr>
    <w:rPr>
      <w:b/>
      <w:sz w:val="48"/>
      <w:szCs w:val="48"/>
    </w:rPr>
  </w:style>
  <w:style w:type="paragraph" w:styleId="2">
    <w:name w:val="heading 2"/>
    <w:basedOn w:val="a"/>
    <w:next w:val="a0"/>
    <w:pPr>
      <w:keepNext/>
      <w:keepLines/>
      <w:spacing w:before="360" w:after="80" w:line="100" w:lineRule="atLeast"/>
      <w:outlineLvl w:val="1"/>
    </w:pPr>
    <w:rPr>
      <w:b/>
      <w:sz w:val="36"/>
      <w:szCs w:val="36"/>
    </w:rPr>
  </w:style>
  <w:style w:type="paragraph" w:styleId="3">
    <w:name w:val="heading 3"/>
    <w:basedOn w:val="a"/>
    <w:next w:val="a0"/>
    <w:pPr>
      <w:keepNext/>
      <w:keepLines/>
      <w:spacing w:before="280" w:after="80" w:line="100" w:lineRule="atLeast"/>
      <w:outlineLvl w:val="2"/>
    </w:pPr>
    <w:rPr>
      <w:b/>
      <w:sz w:val="28"/>
      <w:szCs w:val="28"/>
    </w:rPr>
  </w:style>
  <w:style w:type="paragraph" w:styleId="4">
    <w:name w:val="heading 4"/>
    <w:basedOn w:val="a"/>
    <w:next w:val="a0"/>
    <w:pPr>
      <w:keepNext/>
      <w:keepLines/>
      <w:spacing w:before="240" w:after="40" w:line="100" w:lineRule="atLeast"/>
      <w:outlineLvl w:val="3"/>
    </w:pPr>
    <w:rPr>
      <w:b/>
      <w:sz w:val="24"/>
      <w:szCs w:val="24"/>
    </w:rPr>
  </w:style>
  <w:style w:type="paragraph" w:styleId="5">
    <w:name w:val="heading 5"/>
    <w:basedOn w:val="a"/>
    <w:next w:val="a0"/>
    <w:pPr>
      <w:keepNext/>
      <w:keepLines/>
      <w:spacing w:before="220" w:after="40" w:line="100" w:lineRule="atLeast"/>
      <w:outlineLvl w:val="4"/>
    </w:pPr>
    <w:rPr>
      <w:b/>
      <w:sz w:val="22"/>
      <w:szCs w:val="22"/>
    </w:rPr>
  </w:style>
  <w:style w:type="paragraph" w:styleId="6">
    <w:name w:val="heading 6"/>
    <w:basedOn w:val="a"/>
    <w:next w:val="a0"/>
    <w:pPr>
      <w:keepNext/>
      <w:keepLines/>
      <w:spacing w:before="200" w:after="40" w:line="100" w:lineRule="atLeast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keepNext/>
      <w:shd w:val="clear" w:color="auto" w:fill="FFFFFF"/>
      <w:suppressAutoHyphens/>
      <w:spacing w:after="0" w:line="100" w:lineRule="atLeast"/>
    </w:pPr>
    <w:rPr>
      <w:rFonts w:ascii="Liberation Serif" w:eastAsia="Liberation Serif" w:hAnsi="Liberation Serif" w:cs="Liberation Serif"/>
      <w:color w:val="000000"/>
      <w:sz w:val="20"/>
      <w:szCs w:val="20"/>
      <w:shd w:val="clear" w:color="auto" w:fill="FFFFFF"/>
      <w:lang w:eastAsia="zh-CN" w:bidi="hi-IN"/>
    </w:rPr>
  </w:style>
  <w:style w:type="character" w:customStyle="1" w:styleId="ListLabel1">
    <w:name w:val="ListLabel 1"/>
    <w:rPr>
      <w:rFonts w:ascii="Times New Roman" w:hAnsi="Times New Roman"/>
      <w:sz w:val="24"/>
      <w:u w:val="none"/>
    </w:rPr>
  </w:style>
  <w:style w:type="character" w:customStyle="1" w:styleId="ListLabel2">
    <w:name w:val="ListLabel 2"/>
    <w:rPr>
      <w:rFonts w:ascii="Times New Roman" w:hAnsi="Times New Roman"/>
      <w:sz w:val="24"/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mes New Roman" w:hAnsi="Times New Roman"/>
      <w:b w:val="0"/>
      <w:sz w:val="24"/>
      <w:u w:val="none"/>
    </w:rPr>
  </w:style>
  <w:style w:type="character" w:customStyle="1" w:styleId="ListLabel11">
    <w:name w:val="ListLabel 11"/>
    <w:rPr>
      <w:rFonts w:ascii="Times New Roman" w:hAnsi="Times New Roman"/>
      <w:sz w:val="24"/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mes New Roman" w:hAnsi="Times New Roman"/>
      <w:b w:val="0"/>
      <w:sz w:val="24"/>
      <w:u w:val="none"/>
    </w:rPr>
  </w:style>
  <w:style w:type="character" w:customStyle="1" w:styleId="ListLabel20">
    <w:name w:val="ListLabel 20"/>
    <w:rPr>
      <w:rFonts w:ascii="Times New Roman" w:hAnsi="Times New Roman"/>
      <w:sz w:val="24"/>
      <w:u w:val="none"/>
    </w:rPr>
  </w:style>
  <w:style w:type="character" w:customStyle="1" w:styleId="ListLabel21">
    <w:name w:val="ListLabel 21"/>
    <w:rPr>
      <w:rFonts w:ascii="Times New Roman" w:hAnsi="Times New Roman"/>
      <w:sz w:val="24"/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paragraph" w:customStyle="1" w:styleId="10">
    <w:name w:val="Заголовок1"/>
    <w:basedOn w:val="a0"/>
    <w:next w:val="a5"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0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Title"/>
    <w:basedOn w:val="a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0"/>
    <w:pPr>
      <w:suppressLineNumbers/>
    </w:pPr>
    <w:rPr>
      <w:rFonts w:cs="FreeSans"/>
    </w:rPr>
  </w:style>
  <w:style w:type="paragraph" w:customStyle="1" w:styleId="a9">
    <w:name w:val="Заглавие"/>
    <w:basedOn w:val="a"/>
    <w:next w:val="a0"/>
    <w:pPr>
      <w:keepNext/>
      <w:keepLines/>
      <w:spacing w:before="480" w:after="120" w:line="100" w:lineRule="atLeast"/>
    </w:pPr>
    <w:rPr>
      <w:b/>
      <w:sz w:val="72"/>
      <w:szCs w:val="72"/>
    </w:rPr>
  </w:style>
  <w:style w:type="paragraph" w:styleId="aa">
    <w:name w:val="Subtitle"/>
    <w:basedOn w:val="a"/>
    <w:next w:val="a0"/>
    <w:pPr>
      <w:keepNext/>
      <w:keepLines/>
      <w:spacing w:before="360" w:after="80" w:line="100" w:lineRule="atLeast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Новиков</cp:lastModifiedBy>
  <cp:revision>24</cp:revision>
  <dcterms:created xsi:type="dcterms:W3CDTF">2017-11-04T18:20:00Z</dcterms:created>
  <dcterms:modified xsi:type="dcterms:W3CDTF">2017-11-06T13:28:00Z</dcterms:modified>
</cp:coreProperties>
</file>