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866" w:rsidRPr="00E74866" w:rsidRDefault="00E74866">
      <w:pPr>
        <w:rPr>
          <w:sz w:val="28"/>
          <w:szCs w:val="28"/>
        </w:rPr>
      </w:pPr>
      <w:r w:rsidRPr="00E74866">
        <w:rPr>
          <w:sz w:val="28"/>
          <w:szCs w:val="28"/>
        </w:rPr>
        <w:t xml:space="preserve">Weitere Aufgaben zu </w:t>
      </w:r>
      <w:proofErr w:type="spellStart"/>
      <w:r w:rsidRPr="00E74866">
        <w:rPr>
          <w:sz w:val="28"/>
          <w:szCs w:val="28"/>
        </w:rPr>
        <w:t>Exceptions</w:t>
      </w:r>
      <w:proofErr w:type="spellEnd"/>
    </w:p>
    <w:p w:rsidR="00E74866" w:rsidRDefault="00E74866" w:rsidP="00E74866">
      <w:pPr>
        <w:pStyle w:val="Listenabsatz"/>
        <w:numPr>
          <w:ilvl w:val="0"/>
          <w:numId w:val="1"/>
        </w:numPr>
        <w:ind w:left="284"/>
      </w:pPr>
      <w:r w:rsidRPr="00E74866">
        <w:rPr>
          <w:sz w:val="24"/>
          <w:szCs w:val="24"/>
        </w:rPr>
        <w:t xml:space="preserve">Informieren Sie sich im Internet über die Bedeutung und Notation des sog. </w:t>
      </w:r>
      <w:r w:rsidRPr="00E74866">
        <w:rPr>
          <w:b/>
          <w:sz w:val="24"/>
          <w:szCs w:val="24"/>
        </w:rPr>
        <w:t>Syntaxdiagramms.</w:t>
      </w:r>
      <w:r w:rsidRPr="00E74866">
        <w:rPr>
          <w:sz w:val="24"/>
          <w:szCs w:val="24"/>
        </w:rPr>
        <w:t xml:space="preserve"> Erstellen Sie dann ein Syntaxdiagramm zur </w:t>
      </w:r>
      <w:proofErr w:type="spellStart"/>
      <w:r w:rsidRPr="00E74866">
        <w:rPr>
          <w:sz w:val="24"/>
          <w:szCs w:val="24"/>
        </w:rPr>
        <w:t>try</w:t>
      </w:r>
      <w:proofErr w:type="spellEnd"/>
      <w:r w:rsidRPr="00E74866">
        <w:rPr>
          <w:sz w:val="24"/>
          <w:szCs w:val="24"/>
        </w:rPr>
        <w:t>-catch-</w:t>
      </w:r>
      <w:proofErr w:type="spellStart"/>
      <w:r w:rsidRPr="00E74866">
        <w:rPr>
          <w:sz w:val="24"/>
          <w:szCs w:val="24"/>
        </w:rPr>
        <w:t>finally</w:t>
      </w:r>
      <w:proofErr w:type="spellEnd"/>
      <w:r w:rsidRPr="00E74866">
        <w:rPr>
          <w:sz w:val="24"/>
          <w:szCs w:val="24"/>
        </w:rPr>
        <w:t xml:space="preserve"> – Anweisung.</w:t>
      </w:r>
      <w:r>
        <w:br/>
      </w:r>
      <w:r>
        <w:br/>
      </w:r>
      <w:r>
        <w:rPr>
          <w:noProof/>
        </w:rPr>
        <w:drawing>
          <wp:inline distT="0" distB="0" distL="0" distR="0" wp14:anchorId="07AC6651" wp14:editId="301A94D7">
            <wp:extent cx="4740743" cy="2636359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280" cy="26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66" w:rsidRDefault="00E74866" w:rsidP="00E74866"/>
    <w:p w:rsidR="00E74866" w:rsidRDefault="00E74866" w:rsidP="00E74866">
      <w:pPr>
        <w:pStyle w:val="Listenabsatz"/>
        <w:numPr>
          <w:ilvl w:val="0"/>
          <w:numId w:val="1"/>
        </w:numPr>
        <w:ind w:left="284"/>
      </w:pPr>
      <w:r w:rsidRPr="00E74866">
        <w:rPr>
          <w:sz w:val="24"/>
          <w:szCs w:val="24"/>
        </w:rPr>
        <w:t xml:space="preserve">Im </w:t>
      </w:r>
      <w:r w:rsidRPr="00E74866">
        <w:rPr>
          <w:sz w:val="24"/>
          <w:szCs w:val="24"/>
        </w:rPr>
        <w:t xml:space="preserve">unteren </w:t>
      </w:r>
      <w:r w:rsidRPr="00E74866">
        <w:rPr>
          <w:sz w:val="24"/>
          <w:szCs w:val="24"/>
        </w:rPr>
        <w:t>Beispielprogramm zur Demonstration von möglichen S</w:t>
      </w:r>
      <w:r w:rsidRPr="00E74866">
        <w:rPr>
          <w:sz w:val="24"/>
          <w:szCs w:val="24"/>
        </w:rPr>
        <w:t>equenzen bei der Ausnahmebehand</w:t>
      </w:r>
      <w:r w:rsidRPr="00E74866">
        <w:rPr>
          <w:sz w:val="24"/>
          <w:szCs w:val="24"/>
        </w:rPr>
        <w:t xml:space="preserve">lung verzichtet die Methode </w:t>
      </w:r>
      <w:proofErr w:type="spellStart"/>
      <w:proofErr w:type="gramStart"/>
      <w:r w:rsidRPr="00E74866">
        <w:rPr>
          <w:sz w:val="24"/>
          <w:szCs w:val="24"/>
        </w:rPr>
        <w:t>Calc</w:t>
      </w:r>
      <w:proofErr w:type="spellEnd"/>
      <w:r w:rsidRPr="00E74866">
        <w:rPr>
          <w:sz w:val="24"/>
          <w:szCs w:val="24"/>
        </w:rPr>
        <w:t>(</w:t>
      </w:r>
      <w:proofErr w:type="gramEnd"/>
      <w:r w:rsidRPr="00E74866">
        <w:rPr>
          <w:sz w:val="24"/>
          <w:szCs w:val="24"/>
        </w:rPr>
        <w:t>) darau</w:t>
      </w:r>
      <w:r w:rsidRPr="00E74866">
        <w:rPr>
          <w:sz w:val="24"/>
          <w:szCs w:val="24"/>
        </w:rPr>
        <w:t>f, die potentiell von der Metho</w:t>
      </w:r>
      <w:r w:rsidRPr="00E74866">
        <w:rPr>
          <w:sz w:val="24"/>
          <w:szCs w:val="24"/>
        </w:rPr>
        <w:t xml:space="preserve">de Convert.ToInt32() zu erwartende </w:t>
      </w:r>
      <w:proofErr w:type="spellStart"/>
      <w:r w:rsidRPr="00E74866">
        <w:rPr>
          <w:sz w:val="24"/>
          <w:szCs w:val="24"/>
        </w:rPr>
        <w:t>OverflowException</w:t>
      </w:r>
      <w:proofErr w:type="spellEnd"/>
      <w:r w:rsidRPr="00E74866">
        <w:rPr>
          <w:sz w:val="24"/>
          <w:szCs w:val="24"/>
        </w:rPr>
        <w:t xml:space="preserve"> abzufangen </w:t>
      </w:r>
      <w:r w:rsidRPr="00E74866">
        <w:rPr>
          <w:sz w:val="24"/>
          <w:szCs w:val="24"/>
        </w:rPr>
        <w:t xml:space="preserve"> </w:t>
      </w:r>
      <w:r w:rsidRPr="00E74866">
        <w:rPr>
          <w:sz w:val="24"/>
          <w:szCs w:val="24"/>
        </w:rPr>
        <w:t>Bleibt die Ausnahme unbehandelt?</w:t>
      </w:r>
      <w:r>
        <w:br/>
      </w:r>
      <w:r>
        <w:br/>
      </w:r>
      <w:r>
        <w:rPr>
          <w:noProof/>
        </w:rPr>
        <w:drawing>
          <wp:inline distT="0" distB="0" distL="0" distR="0" wp14:anchorId="740F3991" wp14:editId="34D97726">
            <wp:extent cx="5104762" cy="427619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66" w:rsidRDefault="00E74866" w:rsidP="00E74866">
      <w:pPr>
        <w:pStyle w:val="Listenabsatz"/>
      </w:pPr>
    </w:p>
    <w:p w:rsidR="00E74866" w:rsidRDefault="00E74866" w:rsidP="00E74866"/>
    <w:p w:rsidR="00E74866" w:rsidRPr="00C37B22" w:rsidRDefault="00E74866" w:rsidP="00E7486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37B22">
        <w:rPr>
          <w:sz w:val="24"/>
          <w:szCs w:val="24"/>
        </w:rPr>
        <w:t xml:space="preserve">Beim Rechnen mit Gleitkommazahlen produziert C# in kritischen Situationen keine </w:t>
      </w:r>
      <w:proofErr w:type="gramStart"/>
      <w:r w:rsidRPr="00C37B22">
        <w:rPr>
          <w:sz w:val="24"/>
          <w:szCs w:val="24"/>
        </w:rPr>
        <w:t xml:space="preserve">Ausnahmen, </w:t>
      </w:r>
      <w:r w:rsidRPr="00C37B22">
        <w:rPr>
          <w:sz w:val="24"/>
          <w:szCs w:val="24"/>
        </w:rPr>
        <w:t xml:space="preserve"> </w:t>
      </w:r>
      <w:r w:rsidRPr="00C37B22">
        <w:rPr>
          <w:sz w:val="24"/>
          <w:szCs w:val="24"/>
        </w:rPr>
        <w:t>sondern</w:t>
      </w:r>
      <w:proofErr w:type="gramEnd"/>
      <w:r w:rsidRPr="00C37B22">
        <w:rPr>
          <w:sz w:val="24"/>
          <w:szCs w:val="24"/>
        </w:rPr>
        <w:t xml:space="preserve"> operiert mit speziellen Werten wie </w:t>
      </w:r>
      <w:proofErr w:type="spellStart"/>
      <w:r w:rsidRPr="00C37B22">
        <w:rPr>
          <w:sz w:val="24"/>
          <w:szCs w:val="24"/>
        </w:rPr>
        <w:t>Double.POSITIVE_INFINITY</w:t>
      </w:r>
      <w:proofErr w:type="spellEnd"/>
      <w:r w:rsidRPr="00C37B22">
        <w:rPr>
          <w:sz w:val="24"/>
          <w:szCs w:val="24"/>
        </w:rPr>
        <w:t xml:space="preserve"> oder </w:t>
      </w:r>
      <w:proofErr w:type="spellStart"/>
      <w:r w:rsidRPr="00C37B22">
        <w:rPr>
          <w:sz w:val="24"/>
          <w:szCs w:val="24"/>
        </w:rPr>
        <w:t>Double.NaN</w:t>
      </w:r>
      <w:proofErr w:type="spellEnd"/>
      <w:r w:rsidRPr="00C37B22">
        <w:rPr>
          <w:sz w:val="24"/>
          <w:szCs w:val="24"/>
        </w:rPr>
        <w:t>. Dieses Verhalten ist oft nützlich, kann aber die Fehlersuche erschweren, wenn mit den speziellen Funktionswerten weiter gerechnet wird, und erst am Ende eines</w:t>
      </w:r>
      <w:r w:rsidRPr="00C37B22">
        <w:rPr>
          <w:sz w:val="24"/>
          <w:szCs w:val="24"/>
        </w:rPr>
        <w:t xml:space="preserve"> längeren Rechenweges das Ergeb</w:t>
      </w:r>
      <w:r w:rsidRPr="00C37B22">
        <w:rPr>
          <w:sz w:val="24"/>
          <w:szCs w:val="24"/>
        </w:rPr>
        <w:t xml:space="preserve">nis </w:t>
      </w:r>
      <w:proofErr w:type="spellStart"/>
      <w:r w:rsidRPr="00C37B22">
        <w:rPr>
          <w:sz w:val="24"/>
          <w:szCs w:val="24"/>
        </w:rPr>
        <w:t>NaN</w:t>
      </w:r>
      <w:proofErr w:type="spellEnd"/>
      <w:r w:rsidRPr="00C37B22">
        <w:rPr>
          <w:sz w:val="24"/>
          <w:szCs w:val="24"/>
        </w:rPr>
        <w:t xml:space="preserve"> auftaucht (in der Ausgabe: n. </w:t>
      </w:r>
      <w:proofErr w:type="spellStart"/>
      <w:r w:rsidRPr="00C37B22">
        <w:rPr>
          <w:sz w:val="24"/>
          <w:szCs w:val="24"/>
        </w:rPr>
        <w:t>def</w:t>
      </w:r>
      <w:proofErr w:type="spellEnd"/>
      <w:r w:rsidRPr="00C37B22">
        <w:rPr>
          <w:sz w:val="24"/>
          <w:szCs w:val="24"/>
        </w:rPr>
        <w:t xml:space="preserve">.). In folgendem Beispiel wird eine Methode </w:t>
      </w:r>
      <w:proofErr w:type="gramStart"/>
      <w:r w:rsidRPr="00C37B22">
        <w:rPr>
          <w:sz w:val="24"/>
          <w:szCs w:val="24"/>
        </w:rPr>
        <w:t xml:space="preserve">namens </w:t>
      </w:r>
      <w:r w:rsidRPr="00C37B22">
        <w:rPr>
          <w:sz w:val="24"/>
          <w:szCs w:val="24"/>
        </w:rPr>
        <w:t xml:space="preserve"> </w:t>
      </w:r>
      <w:r w:rsidRPr="00C37B22">
        <w:rPr>
          <w:sz w:val="24"/>
          <w:szCs w:val="24"/>
        </w:rPr>
        <w:t>Log</w:t>
      </w:r>
      <w:proofErr w:type="gramEnd"/>
      <w:r w:rsidRPr="00C37B22">
        <w:rPr>
          <w:sz w:val="24"/>
          <w:szCs w:val="24"/>
        </w:rPr>
        <w:t>2() zur Ber</w:t>
      </w:r>
      <w:r w:rsidR="00C37B22" w:rsidRPr="00C37B22">
        <w:rPr>
          <w:sz w:val="24"/>
          <w:szCs w:val="24"/>
        </w:rPr>
        <w:t xml:space="preserve">echnung des dualen Logarithmus   verwendet, welche auf die </w:t>
      </w:r>
      <w:r w:rsidRPr="00C37B22">
        <w:rPr>
          <w:sz w:val="24"/>
          <w:szCs w:val="24"/>
        </w:rPr>
        <w:t xml:space="preserve">Methode </w:t>
      </w:r>
      <w:r w:rsidRPr="00C37B22">
        <w:rPr>
          <w:sz w:val="24"/>
          <w:szCs w:val="24"/>
        </w:rPr>
        <w:t xml:space="preserve"> </w:t>
      </w:r>
      <w:proofErr w:type="spellStart"/>
      <w:r w:rsidRPr="00C37B22">
        <w:rPr>
          <w:sz w:val="24"/>
          <w:szCs w:val="24"/>
        </w:rPr>
        <w:t>Math.Log</w:t>
      </w:r>
      <w:proofErr w:type="spellEnd"/>
      <w:r w:rsidRPr="00C37B22">
        <w:rPr>
          <w:sz w:val="24"/>
          <w:szCs w:val="24"/>
        </w:rPr>
        <w:t>() zurückgr</w:t>
      </w:r>
      <w:r w:rsidRPr="00C37B22">
        <w:rPr>
          <w:sz w:val="24"/>
          <w:szCs w:val="24"/>
        </w:rPr>
        <w:t>eift und daher bei ungeeigneten Argumenten (&lt;= 0</w:t>
      </w:r>
      <w:r w:rsidRPr="00C37B22">
        <w:rPr>
          <w:sz w:val="24"/>
          <w:szCs w:val="24"/>
        </w:rPr>
        <w:t xml:space="preserve">) als Rückgabewert </w:t>
      </w:r>
      <w:proofErr w:type="spellStart"/>
      <w:r w:rsidRPr="00C37B22">
        <w:rPr>
          <w:sz w:val="24"/>
          <w:szCs w:val="24"/>
        </w:rPr>
        <w:t>Double.NaN</w:t>
      </w:r>
      <w:proofErr w:type="spellEnd"/>
      <w:r w:rsidRPr="00C37B22">
        <w:rPr>
          <w:sz w:val="24"/>
          <w:szCs w:val="24"/>
        </w:rPr>
        <w:t xml:space="preserve"> liefert.</w:t>
      </w:r>
    </w:p>
    <w:p w:rsidR="00E74866" w:rsidRDefault="00E74866" w:rsidP="00E74866">
      <w:pPr>
        <w:ind w:left="709"/>
      </w:pPr>
      <w:r>
        <w:rPr>
          <w:noProof/>
        </w:rPr>
        <w:drawing>
          <wp:inline distT="0" distB="0" distL="0" distR="0" wp14:anchorId="60C72760" wp14:editId="1C265FC5">
            <wp:extent cx="4752381" cy="21619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66" w:rsidRDefault="00E74866" w:rsidP="00E74866"/>
    <w:p w:rsidR="00E74866" w:rsidRPr="00C37B22" w:rsidRDefault="00E74866" w:rsidP="00C37B22">
      <w:pPr>
        <w:ind w:left="-284"/>
        <w:rPr>
          <w:sz w:val="24"/>
          <w:szCs w:val="24"/>
        </w:rPr>
      </w:pPr>
      <w:r w:rsidRPr="00C37B22">
        <w:rPr>
          <w:sz w:val="24"/>
          <w:szCs w:val="24"/>
        </w:rPr>
        <w:t xml:space="preserve">Erstellen Sie eine Version, die bei ungeeigneten Argumenten eine </w:t>
      </w:r>
      <w:proofErr w:type="spellStart"/>
      <w:r w:rsidRPr="00C37B22">
        <w:rPr>
          <w:sz w:val="24"/>
          <w:szCs w:val="24"/>
        </w:rPr>
        <w:t>Argument</w:t>
      </w:r>
      <w:r w:rsidR="00C37B22" w:rsidRPr="00C37B22">
        <w:rPr>
          <w:sz w:val="24"/>
          <w:szCs w:val="24"/>
        </w:rPr>
        <w:t>OutOfRange</w:t>
      </w:r>
      <w:r w:rsidR="00C37B22">
        <w:rPr>
          <w:sz w:val="24"/>
          <w:szCs w:val="24"/>
        </w:rPr>
        <w:t>Exception</w:t>
      </w:r>
      <w:proofErr w:type="spellEnd"/>
      <w:r w:rsidR="00C37B22">
        <w:rPr>
          <w:sz w:val="24"/>
          <w:szCs w:val="24"/>
        </w:rPr>
        <w:t xml:space="preserve"> </w:t>
      </w:r>
      <w:r w:rsidRPr="00C37B22">
        <w:rPr>
          <w:sz w:val="24"/>
          <w:szCs w:val="24"/>
        </w:rPr>
        <w:t>wirft.</w:t>
      </w:r>
    </w:p>
    <w:p w:rsidR="00C37B22" w:rsidRDefault="00C37B22" w:rsidP="00E74866"/>
    <w:p w:rsidR="00C37B22" w:rsidRPr="00C37B22" w:rsidRDefault="00C37B22" w:rsidP="00C37B22">
      <w:pPr>
        <w:pStyle w:val="Listenabsatz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C37B22">
        <w:rPr>
          <w:sz w:val="24"/>
          <w:szCs w:val="24"/>
        </w:rPr>
        <w:t xml:space="preserve">Erstellen Sie eine Variante zu </w:t>
      </w:r>
      <w:r>
        <w:rPr>
          <w:sz w:val="24"/>
          <w:szCs w:val="24"/>
        </w:rPr>
        <w:t>unten</w:t>
      </w:r>
      <w:r w:rsidRPr="00C37B22">
        <w:rPr>
          <w:sz w:val="24"/>
          <w:szCs w:val="24"/>
        </w:rPr>
        <w:t xml:space="preserve"> vorgeste</w:t>
      </w:r>
      <w:r w:rsidRPr="00C37B22">
        <w:rPr>
          <w:sz w:val="24"/>
          <w:szCs w:val="24"/>
        </w:rPr>
        <w:t>llten generischen Stapelverwal</w:t>
      </w:r>
      <w:r w:rsidRPr="00C37B22">
        <w:rPr>
          <w:sz w:val="24"/>
          <w:szCs w:val="24"/>
        </w:rPr>
        <w:t xml:space="preserve">tungsklasse mit zusätzlichen Methoden </w:t>
      </w:r>
      <w:proofErr w:type="spellStart"/>
      <w:proofErr w:type="gramStart"/>
      <w:r w:rsidRPr="00C37B22">
        <w:rPr>
          <w:sz w:val="24"/>
          <w:szCs w:val="24"/>
        </w:rPr>
        <w:t>AuflegenEx</w:t>
      </w:r>
      <w:proofErr w:type="spellEnd"/>
      <w:r w:rsidRPr="00C37B22">
        <w:rPr>
          <w:sz w:val="24"/>
          <w:szCs w:val="24"/>
        </w:rPr>
        <w:t>(</w:t>
      </w:r>
      <w:proofErr w:type="gramEnd"/>
      <w:r w:rsidRPr="00C37B22">
        <w:rPr>
          <w:sz w:val="24"/>
          <w:szCs w:val="24"/>
        </w:rPr>
        <w:t xml:space="preserve">) und </w:t>
      </w:r>
      <w:proofErr w:type="spellStart"/>
      <w:r w:rsidRPr="00C37B22">
        <w:rPr>
          <w:sz w:val="24"/>
          <w:szCs w:val="24"/>
        </w:rPr>
        <w:t>AbhebenEx</w:t>
      </w:r>
      <w:proofErr w:type="spellEnd"/>
      <w:r w:rsidRPr="00C37B22">
        <w:rPr>
          <w:sz w:val="24"/>
          <w:szCs w:val="24"/>
        </w:rPr>
        <w:t xml:space="preserve">(), die bei besetztem </w:t>
      </w:r>
      <w:r w:rsidRPr="00C37B22">
        <w:rPr>
          <w:sz w:val="24"/>
          <w:szCs w:val="24"/>
        </w:rPr>
        <w:t xml:space="preserve">bzw. leerem Stapel eine </w:t>
      </w:r>
      <w:proofErr w:type="spellStart"/>
      <w:r w:rsidRPr="00C37B22">
        <w:rPr>
          <w:sz w:val="24"/>
          <w:szCs w:val="24"/>
        </w:rPr>
        <w:t>InvalidOperationException</w:t>
      </w:r>
      <w:proofErr w:type="spellEnd"/>
      <w:r w:rsidRPr="00C37B22">
        <w:rPr>
          <w:sz w:val="24"/>
          <w:szCs w:val="24"/>
        </w:rPr>
        <w:t>-Ausnahme w</w:t>
      </w:r>
      <w:r w:rsidRPr="00C37B22">
        <w:rPr>
          <w:sz w:val="24"/>
          <w:szCs w:val="24"/>
        </w:rPr>
        <w:t xml:space="preserve">erfen. Die bereits vorhandenen </w:t>
      </w:r>
      <w:r w:rsidRPr="00C37B22">
        <w:rPr>
          <w:sz w:val="24"/>
          <w:szCs w:val="24"/>
        </w:rPr>
        <w:t xml:space="preserve">Methoden </w:t>
      </w:r>
      <w:proofErr w:type="gramStart"/>
      <w:r w:rsidRPr="00C37B22">
        <w:rPr>
          <w:sz w:val="24"/>
          <w:szCs w:val="24"/>
        </w:rPr>
        <w:t>Auflegen(</w:t>
      </w:r>
      <w:proofErr w:type="gramEnd"/>
      <w:r w:rsidRPr="00C37B22">
        <w:rPr>
          <w:sz w:val="24"/>
          <w:szCs w:val="24"/>
        </w:rPr>
        <w:t>) und Abheben() signalisieren solche</w:t>
      </w:r>
      <w:r w:rsidRPr="00C37B22">
        <w:rPr>
          <w:sz w:val="24"/>
          <w:szCs w:val="24"/>
        </w:rPr>
        <w:t xml:space="preserve"> Probleme mit dem Rückgabewert </w:t>
      </w:r>
      <w:proofErr w:type="spellStart"/>
      <w:r w:rsidRPr="00C37B22">
        <w:rPr>
          <w:sz w:val="24"/>
          <w:szCs w:val="24"/>
        </w:rPr>
        <w:t>false</w:t>
      </w:r>
      <w:proofErr w:type="spellEnd"/>
      <w:r w:rsidRPr="00C37B22">
        <w:rPr>
          <w:sz w:val="24"/>
          <w:szCs w:val="24"/>
        </w:rPr>
        <w:t>. Im vorliegenden Fall sind beide Kommunikationstechniken akzeptabel und bei der erweiterten Klasse hat der Anwender die Wahl.</w:t>
      </w:r>
    </w:p>
    <w:p w:rsidR="00C37B22" w:rsidRDefault="00C37B22" w:rsidP="00E74866"/>
    <w:p w:rsidR="00C37B22" w:rsidRDefault="00C37B22" w:rsidP="00E74866">
      <w:r>
        <w:rPr>
          <w:noProof/>
        </w:rPr>
        <w:lastRenderedPageBreak/>
        <w:drawing>
          <wp:inline distT="0" distB="0" distL="0" distR="0" wp14:anchorId="6A84868D" wp14:editId="7A6A1A02">
            <wp:extent cx="2733333" cy="3000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22" w:rsidRDefault="00C37B22" w:rsidP="00E74866">
      <w:r>
        <w:rPr>
          <w:noProof/>
        </w:rPr>
        <w:drawing>
          <wp:inline distT="0" distB="0" distL="0" distR="0" wp14:anchorId="227AF89F" wp14:editId="0A003E7B">
            <wp:extent cx="2819048" cy="1533333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66" w:rsidRDefault="00E74866" w:rsidP="00E74866"/>
    <w:p w:rsidR="003042D5" w:rsidRDefault="003042D5" w:rsidP="00E74866"/>
    <w:p w:rsidR="003042D5" w:rsidRDefault="003042D5">
      <w:r>
        <w:br w:type="page"/>
      </w:r>
    </w:p>
    <w:p w:rsidR="003042D5" w:rsidRDefault="003042D5" w:rsidP="00E74866">
      <w:r>
        <w:lastRenderedPageBreak/>
        <w:t>Aufgaben zu OOP</w:t>
      </w:r>
    </w:p>
    <w:p w:rsidR="003042D5" w:rsidRDefault="003042D5" w:rsidP="00E74866"/>
    <w:p w:rsidR="003042D5" w:rsidRDefault="003042D5" w:rsidP="00E74866">
      <w:r>
        <w:rPr>
          <w:noProof/>
        </w:rPr>
        <w:drawing>
          <wp:inline distT="0" distB="0" distL="0" distR="0" wp14:anchorId="1517E638" wp14:editId="2CDCE25A">
            <wp:extent cx="5104762" cy="3352381"/>
            <wp:effectExtent l="0" t="0" r="127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2D5" w:rsidRDefault="003042D5" w:rsidP="00E74866"/>
    <w:p w:rsidR="003042D5" w:rsidRDefault="003042D5" w:rsidP="00E74866">
      <w:r>
        <w:rPr>
          <w:noProof/>
        </w:rPr>
        <w:drawing>
          <wp:inline distT="0" distB="0" distL="0" distR="0" wp14:anchorId="5B0F5D26" wp14:editId="5F292A0C">
            <wp:extent cx="5941060" cy="3420745"/>
            <wp:effectExtent l="0" t="0" r="254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0D" w:rsidRDefault="003E120D" w:rsidP="00E74866"/>
    <w:p w:rsidR="003E120D" w:rsidRDefault="003E120D" w:rsidP="00E74866"/>
    <w:p w:rsidR="003E120D" w:rsidRDefault="003E120D">
      <w:r>
        <w:br w:type="page"/>
      </w:r>
    </w:p>
    <w:p w:rsidR="003E120D" w:rsidRDefault="003E120D" w:rsidP="00E74866">
      <w:r>
        <w:lastRenderedPageBreak/>
        <w:t>Aufgabe zum Lesen von Textdateien</w:t>
      </w:r>
    </w:p>
    <w:p w:rsidR="003E120D" w:rsidRDefault="003E120D" w:rsidP="00E74866"/>
    <w:p w:rsidR="003E120D" w:rsidRDefault="003E120D" w:rsidP="003E120D">
      <w:pPr>
        <w:pStyle w:val="Listenabsatz"/>
        <w:numPr>
          <w:ilvl w:val="0"/>
          <w:numId w:val="1"/>
        </w:numPr>
      </w:pPr>
      <w:r>
        <w:t>Informieren sie sich über den Zugriff auf Dateien im Internet mit Hilfe von C#</w:t>
      </w:r>
    </w:p>
    <w:p w:rsidR="003E120D" w:rsidRDefault="003E120D" w:rsidP="003E120D">
      <w:pPr>
        <w:pStyle w:val="Listenabsatz"/>
        <w:numPr>
          <w:ilvl w:val="0"/>
          <w:numId w:val="1"/>
        </w:numPr>
      </w:pPr>
      <w:r>
        <w:t>Lösen Sie dann folgende Aufgabe</w:t>
      </w:r>
    </w:p>
    <w:p w:rsidR="003E120D" w:rsidRDefault="003E120D" w:rsidP="003E120D"/>
    <w:p w:rsidR="003E120D" w:rsidRDefault="003E120D" w:rsidP="003E120D">
      <w:r>
        <w:rPr>
          <w:noProof/>
        </w:rPr>
        <w:drawing>
          <wp:inline distT="0" distB="0" distL="0" distR="0" wp14:anchorId="6D7F2D19" wp14:editId="5CAE0B4D">
            <wp:extent cx="5941060" cy="2709545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0D" w:rsidRDefault="003E120D" w:rsidP="003E120D">
      <w:r>
        <w:rPr>
          <w:noProof/>
        </w:rPr>
        <w:drawing>
          <wp:inline distT="0" distB="0" distL="0" distR="0" wp14:anchorId="29DEDB28" wp14:editId="09929A5A">
            <wp:extent cx="4904762" cy="143809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0D" w:rsidRDefault="003E120D" w:rsidP="003E120D"/>
    <w:p w:rsidR="003E120D" w:rsidRDefault="003E120D" w:rsidP="003E120D"/>
    <w:p w:rsidR="003E120D" w:rsidRDefault="003E120D" w:rsidP="003E120D">
      <w:r>
        <w:rPr>
          <w:noProof/>
        </w:rPr>
        <w:drawing>
          <wp:inline distT="0" distB="0" distL="0" distR="0" wp14:anchorId="586111F2" wp14:editId="5D3C04B9">
            <wp:extent cx="5941060" cy="2602865"/>
            <wp:effectExtent l="0" t="0" r="254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77" w:rsidRDefault="00CF5677" w:rsidP="003E120D"/>
    <w:p w:rsidR="00CF5677" w:rsidRDefault="00CF5677">
      <w:r>
        <w:br w:type="page"/>
      </w:r>
    </w:p>
    <w:p w:rsidR="009E25CB" w:rsidRPr="009E25CB" w:rsidRDefault="009E25CB">
      <w:pPr>
        <w:rPr>
          <w:sz w:val="24"/>
          <w:szCs w:val="24"/>
        </w:rPr>
      </w:pPr>
      <w:r w:rsidRPr="009E25CB">
        <w:rPr>
          <w:sz w:val="24"/>
          <w:szCs w:val="24"/>
        </w:rPr>
        <w:lastRenderedPageBreak/>
        <w:t>Folgendes Klassendiagramm ist gegeben:</w:t>
      </w:r>
    </w:p>
    <w:p w:rsidR="00CF5677" w:rsidRDefault="009E25CB" w:rsidP="003E120D">
      <w:r>
        <w:rPr>
          <w:noProof/>
        </w:rPr>
        <w:drawing>
          <wp:inline distT="0" distB="0" distL="0" distR="0" wp14:anchorId="0A96FA16" wp14:editId="7FFA97CF">
            <wp:extent cx="5941060" cy="2483485"/>
            <wp:effectExtent l="0" t="0" r="254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CB" w:rsidRDefault="009E25CB" w:rsidP="003E120D">
      <w:bookmarkStart w:id="0" w:name="_GoBack"/>
      <w:bookmarkEnd w:id="0"/>
    </w:p>
    <w:p w:rsidR="009E25CB" w:rsidRDefault="009E25CB" w:rsidP="003E120D"/>
    <w:p w:rsidR="009E25CB" w:rsidRDefault="009E25CB" w:rsidP="003E120D">
      <w:r>
        <w:rPr>
          <w:noProof/>
        </w:rPr>
        <w:drawing>
          <wp:inline distT="0" distB="0" distL="0" distR="0" wp14:anchorId="24EBE177" wp14:editId="162A0F9B">
            <wp:extent cx="5941060" cy="2552065"/>
            <wp:effectExtent l="0" t="0" r="2540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5CB" w:rsidSect="00C37B22">
      <w:pgSz w:w="11906" w:h="16838"/>
      <w:pgMar w:top="851" w:right="1133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7A9F"/>
    <w:multiLevelType w:val="hybridMultilevel"/>
    <w:tmpl w:val="6ABE822C"/>
    <w:lvl w:ilvl="0" w:tplc="3F2CE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66"/>
    <w:rsid w:val="003042D5"/>
    <w:rsid w:val="003E120D"/>
    <w:rsid w:val="004C47FD"/>
    <w:rsid w:val="00890957"/>
    <w:rsid w:val="008D0085"/>
    <w:rsid w:val="009E25CB"/>
    <w:rsid w:val="00A44DB5"/>
    <w:rsid w:val="00C37B22"/>
    <w:rsid w:val="00CF5677"/>
    <w:rsid w:val="00E74866"/>
    <w:rsid w:val="00F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F6D5"/>
  <w15:chartTrackingRefBased/>
  <w15:docId w15:val="{310FCEAE-747D-4DA6-8D88-88B0FDB3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3</cp:revision>
  <dcterms:created xsi:type="dcterms:W3CDTF">2018-03-14T20:58:00Z</dcterms:created>
  <dcterms:modified xsi:type="dcterms:W3CDTF">2018-03-14T21:02:00Z</dcterms:modified>
</cp:coreProperties>
</file>