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45DE" w14:textId="6EF34020" w:rsidR="006C73C5" w:rsidRPr="00434AB4" w:rsidRDefault="003B7FA8" w:rsidP="00B344BA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32"/>
        </w:rPr>
      </w:pPr>
      <w:r>
        <w:rPr>
          <w:rFonts w:asciiTheme="minorEastAsia" w:eastAsiaTheme="minorEastAsia" w:hAnsiTheme="minorEastAsia" w:hint="eastAsia"/>
          <w:b/>
          <w:sz w:val="44"/>
          <w:szCs w:val="32"/>
        </w:rPr>
        <w:t>T</w:t>
      </w:r>
      <w:r w:rsidR="00B344BA" w:rsidRPr="00434AB4">
        <w:rPr>
          <w:rFonts w:asciiTheme="minorEastAsia" w:eastAsiaTheme="minorEastAsia" w:hAnsiTheme="minorEastAsia" w:hint="eastAsia"/>
          <w:b/>
          <w:sz w:val="44"/>
          <w:szCs w:val="32"/>
        </w:rPr>
        <w:t>est</w:t>
      </w:r>
      <w:r w:rsidR="00B344BA" w:rsidRPr="00434AB4">
        <w:rPr>
          <w:rFonts w:asciiTheme="minorEastAsia" w:eastAsiaTheme="minorEastAsia" w:hAnsiTheme="minorEastAsia"/>
          <w:b/>
          <w:sz w:val="44"/>
          <w:szCs w:val="32"/>
        </w:rPr>
        <w:t xml:space="preserve"> </w:t>
      </w:r>
      <w:r w:rsidR="00D7238B">
        <w:rPr>
          <w:rFonts w:asciiTheme="minorEastAsia" w:eastAsiaTheme="minorEastAsia" w:hAnsiTheme="minorEastAsia"/>
          <w:b/>
          <w:sz w:val="44"/>
          <w:szCs w:val="32"/>
        </w:rPr>
        <w:t>08</w:t>
      </w:r>
      <w:r w:rsidR="005816CC">
        <w:rPr>
          <w:rFonts w:asciiTheme="minorEastAsia" w:eastAsiaTheme="minorEastAsia" w:hAnsiTheme="minorEastAsia"/>
          <w:b/>
          <w:sz w:val="44"/>
          <w:szCs w:val="32"/>
        </w:rPr>
        <w:t>2</w:t>
      </w:r>
      <w:r w:rsidR="001F19F1">
        <w:rPr>
          <w:rFonts w:asciiTheme="minorEastAsia" w:eastAsiaTheme="minorEastAsia" w:hAnsiTheme="minorEastAsia"/>
          <w:b/>
          <w:sz w:val="44"/>
          <w:szCs w:val="3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79"/>
        <w:gridCol w:w="579"/>
        <w:gridCol w:w="3249"/>
        <w:gridCol w:w="3581"/>
      </w:tblGrid>
      <w:tr w:rsidR="00B344BA" w14:paraId="6F93F392" w14:textId="77777777" w:rsidTr="00B344BA">
        <w:tc>
          <w:tcPr>
            <w:tcW w:w="8522" w:type="dxa"/>
            <w:gridSpan w:val="5"/>
            <w:vAlign w:val="center"/>
          </w:tcPr>
          <w:p w14:paraId="2862C107" w14:textId="24834D9B" w:rsidR="00B344BA" w:rsidRPr="00B344BA" w:rsidRDefault="00B344BA" w:rsidP="00B344B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考试策略与过程</w:t>
            </w:r>
          </w:p>
        </w:tc>
      </w:tr>
      <w:tr w:rsidR="00B344BA" w14:paraId="617E39AC" w14:textId="77777777" w:rsidTr="00B344BA">
        <w:trPr>
          <w:trHeight w:val="2150"/>
        </w:trPr>
        <w:tc>
          <w:tcPr>
            <w:tcW w:w="8522" w:type="dxa"/>
            <w:gridSpan w:val="5"/>
          </w:tcPr>
          <w:p w14:paraId="0A7C66BE" w14:textId="7BBA9111" w:rsidR="00B344BA" w:rsidRPr="00B344BA" w:rsidRDefault="001F19F1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T3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其实是第一个写的，但是没有想到子序列可以不连续，然后就QWQWQWQ。。。T1题目一开始没看懂，后来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Diwanul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解释了一下样例才明白，然后立马就把n方给撸了。其实正解就是在n方的基础上进行剪枝优化，但是我虽然想到了，却没有想得很清楚，然后就咕了。T2看到就想到要用DP，然后再看</w:t>
            </w:r>
          </w:p>
        </w:tc>
      </w:tr>
      <w:tr w:rsidR="00B344BA" w14:paraId="7E58B28F" w14:textId="77777777" w:rsidTr="00525FA5">
        <w:tc>
          <w:tcPr>
            <w:tcW w:w="8522" w:type="dxa"/>
            <w:gridSpan w:val="5"/>
            <w:vAlign w:val="center"/>
          </w:tcPr>
          <w:p w14:paraId="18FEB454" w14:textId="078675FE" w:rsidR="00B344BA" w:rsidRPr="00B344BA" w:rsidRDefault="00B344BA" w:rsidP="00B344B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经验教训</w:t>
            </w:r>
          </w:p>
        </w:tc>
      </w:tr>
      <w:tr w:rsidR="00B344BA" w14:paraId="22C70B0B" w14:textId="77777777" w:rsidTr="00B344BA">
        <w:trPr>
          <w:trHeight w:val="235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3703C5C1" w14:textId="26C63C94" w:rsidR="00B344BA" w:rsidRPr="00B15CE5" w:rsidRDefault="007A4933" w:rsidP="00B15CE5">
            <w:pPr>
              <w:pStyle w:val="ListParagraph"/>
              <w:numPr>
                <w:ilvl w:val="0"/>
                <w:numId w:val="1"/>
              </w:numPr>
              <w:adjustRightInd/>
              <w:snapToGrid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5CE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合理安排时间，</w:t>
            </w:r>
            <w:r w:rsidR="00B15CE5" w:rsidRPr="00B15CE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尽力优化暴力</w:t>
            </w:r>
          </w:p>
          <w:p w14:paraId="2FE5ED22" w14:textId="02B64039" w:rsidR="00B15CE5" w:rsidRPr="00B15CE5" w:rsidRDefault="00B15CE5" w:rsidP="00B15CE5">
            <w:pPr>
              <w:pStyle w:val="ListParagraph"/>
              <w:numPr>
                <w:ilvl w:val="0"/>
                <w:numId w:val="1"/>
              </w:numPr>
              <w:adjustRightInd/>
              <w:snapToGrid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看清楚，想清楚，再动手</w:t>
            </w:r>
          </w:p>
        </w:tc>
      </w:tr>
      <w:tr w:rsidR="00B344BA" w14:paraId="40968E26" w14:textId="77777777" w:rsidTr="002452AE">
        <w:tc>
          <w:tcPr>
            <w:tcW w:w="8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01D0F" w14:textId="77777777" w:rsid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6ABF1BB3" w14:textId="77777777" w:rsidR="00B344BA" w:rsidRP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107304" w14:paraId="78CC1D7A" w14:textId="77777777" w:rsidTr="00C35E6C"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42777398" w14:textId="77777777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AF120F3" w14:textId="75BB210B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能力分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B9A6E93" w14:textId="5DD65826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</w:t>
            </w: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分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6E90EDDE" w14:textId="39130B9E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失分原因</w:t>
            </w:r>
          </w:p>
        </w:tc>
        <w:tc>
          <w:tcPr>
            <w:tcW w:w="3594" w:type="dxa"/>
            <w:tcBorders>
              <w:top w:val="single" w:sz="4" w:space="0" w:color="auto"/>
            </w:tcBorders>
            <w:vAlign w:val="center"/>
          </w:tcPr>
          <w:p w14:paraId="49025037" w14:textId="6835B751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改进办法</w:t>
            </w:r>
          </w:p>
        </w:tc>
      </w:tr>
      <w:tr w:rsidR="00107304" w14:paraId="7B36F954" w14:textId="77777777" w:rsidTr="00C35E6C">
        <w:trPr>
          <w:trHeight w:val="1499"/>
        </w:trPr>
        <w:tc>
          <w:tcPr>
            <w:tcW w:w="534" w:type="dxa"/>
            <w:vAlign w:val="center"/>
          </w:tcPr>
          <w:p w14:paraId="4993C6CF" w14:textId="26718F0E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T1</w:t>
            </w:r>
          </w:p>
        </w:tc>
        <w:tc>
          <w:tcPr>
            <w:tcW w:w="567" w:type="dxa"/>
            <w:vAlign w:val="center"/>
          </w:tcPr>
          <w:p w14:paraId="3D36E8A3" w14:textId="13969CC7" w:rsidR="00B344BA" w:rsidRPr="00B344BA" w:rsidRDefault="00B20B5D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100</w:t>
            </w:r>
          </w:p>
        </w:tc>
        <w:tc>
          <w:tcPr>
            <w:tcW w:w="567" w:type="dxa"/>
            <w:vAlign w:val="center"/>
          </w:tcPr>
          <w:p w14:paraId="453EC5D8" w14:textId="27F7B085" w:rsidR="00B344BA" w:rsidRPr="00B344BA" w:rsidRDefault="00763382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70</w:t>
            </w:r>
          </w:p>
        </w:tc>
        <w:tc>
          <w:tcPr>
            <w:tcW w:w="3260" w:type="dxa"/>
          </w:tcPr>
          <w:p w14:paraId="1438D6B9" w14:textId="21B1FA50" w:rsidR="00B344BA" w:rsidRPr="00B344BA" w:rsidRDefault="00763382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没有尝试优化，直接溜走了</w:t>
            </w:r>
          </w:p>
        </w:tc>
        <w:tc>
          <w:tcPr>
            <w:tcW w:w="3594" w:type="dxa"/>
          </w:tcPr>
          <w:p w14:paraId="2BB26567" w14:textId="62F88406" w:rsidR="00B344BA" w:rsidRDefault="00B344BA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</w:p>
          <w:p w14:paraId="63923638" w14:textId="7A427A5C" w:rsidR="00DB1D10" w:rsidRPr="00DB1D10" w:rsidRDefault="00763382" w:rsidP="00DB1D1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对时间的把握还是要注意</w:t>
            </w:r>
          </w:p>
        </w:tc>
      </w:tr>
      <w:tr w:rsidR="00107304" w14:paraId="567A4B53" w14:textId="77777777" w:rsidTr="00C35E6C">
        <w:trPr>
          <w:trHeight w:val="1559"/>
        </w:trPr>
        <w:tc>
          <w:tcPr>
            <w:tcW w:w="534" w:type="dxa"/>
            <w:vAlign w:val="center"/>
          </w:tcPr>
          <w:p w14:paraId="0707F671" w14:textId="5AB19006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 w:rsidRPr="00B344BA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3367E829" w14:textId="75BEA741" w:rsidR="00B344BA" w:rsidRPr="00B344BA" w:rsidRDefault="00763382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100</w:t>
            </w:r>
          </w:p>
        </w:tc>
        <w:tc>
          <w:tcPr>
            <w:tcW w:w="567" w:type="dxa"/>
            <w:vAlign w:val="center"/>
          </w:tcPr>
          <w:p w14:paraId="57860851" w14:textId="633AA064" w:rsidR="00B344BA" w:rsidRPr="00B344BA" w:rsidRDefault="00763382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100</w:t>
            </w:r>
          </w:p>
        </w:tc>
        <w:tc>
          <w:tcPr>
            <w:tcW w:w="3260" w:type="dxa"/>
          </w:tcPr>
          <w:p w14:paraId="4BF9FF44" w14:textId="21129750" w:rsidR="00B344BA" w:rsidRPr="00B344BA" w:rsidRDefault="00763382" w:rsidP="00C21804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木得</w:t>
            </w:r>
          </w:p>
        </w:tc>
        <w:tc>
          <w:tcPr>
            <w:tcW w:w="3594" w:type="dxa"/>
          </w:tcPr>
          <w:p w14:paraId="50C2A680" w14:textId="1668CB8F" w:rsidR="00B344BA" w:rsidRPr="00B344BA" w:rsidRDefault="00A75F78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~~~</w:t>
            </w:r>
          </w:p>
        </w:tc>
      </w:tr>
      <w:tr w:rsidR="00107304" w14:paraId="776F5C4C" w14:textId="77777777" w:rsidTr="00C35E6C">
        <w:trPr>
          <w:trHeight w:val="1546"/>
        </w:trPr>
        <w:tc>
          <w:tcPr>
            <w:tcW w:w="534" w:type="dxa"/>
            <w:vAlign w:val="center"/>
          </w:tcPr>
          <w:p w14:paraId="2CA88C4A" w14:textId="37C1D06B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 w:rsidRPr="00B344BA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6DEB289B" w14:textId="677BBB8E" w:rsidR="00B344BA" w:rsidRPr="00B344BA" w:rsidRDefault="005A283B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14:paraId="591AC441" w14:textId="29AF3623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72E7D57D" w14:textId="7219EBE6" w:rsidR="00B344BA" w:rsidRPr="00B344BA" w:rsidRDefault="00A75F78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没有考虑到</w:t>
            </w:r>
            <w:r w:rsidR="00C164A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子序列可以不连续的问题，就直接想当然给敲完了，然后直接WA</w:t>
            </w:r>
          </w:p>
        </w:tc>
        <w:tc>
          <w:tcPr>
            <w:tcW w:w="3594" w:type="dxa"/>
          </w:tcPr>
          <w:p w14:paraId="42F6217C" w14:textId="7C4E199F" w:rsidR="00B344BA" w:rsidRPr="00B344BA" w:rsidRDefault="00107304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想清楚再动手</w:t>
            </w:r>
          </w:p>
        </w:tc>
      </w:tr>
    </w:tbl>
    <w:p w14:paraId="49A58025" w14:textId="6D31DD43" w:rsidR="00B344BA" w:rsidRPr="00802134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2D023AAB" w14:textId="77777777" w:rsidR="00B344BA" w:rsidRPr="00802134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6B3F472A" w14:textId="77777777" w:rsidR="000B722A" w:rsidRPr="006C73C5" w:rsidRDefault="000B722A" w:rsidP="00005362">
      <w:pPr>
        <w:spacing w:line="220" w:lineRule="atLeast"/>
        <w:rPr>
          <w:rFonts w:asciiTheme="minorEastAsia" w:eastAsiaTheme="minorEastAsia" w:hAnsiTheme="minorEastAsia"/>
          <w:b/>
          <w:sz w:val="36"/>
          <w:szCs w:val="24"/>
        </w:rPr>
      </w:pPr>
      <w:r w:rsidRPr="000B722A">
        <w:rPr>
          <w:rFonts w:asciiTheme="minorEastAsia" w:eastAsiaTheme="minorEastAsia" w:hAnsiTheme="minorEastAsia"/>
          <w:b/>
          <w:sz w:val="36"/>
          <w:szCs w:val="24"/>
        </w:rPr>
        <w:t>说明</w:t>
      </w:r>
      <w:r>
        <w:rPr>
          <w:rFonts w:asciiTheme="minorEastAsia" w:eastAsiaTheme="minorEastAsia" w:hAnsiTheme="minorEastAsia" w:hint="eastAsia"/>
          <w:b/>
          <w:sz w:val="36"/>
          <w:szCs w:val="24"/>
        </w:rPr>
        <w:t>：</w:t>
      </w:r>
    </w:p>
    <w:p w14:paraId="1B885B4E" w14:textId="2D1D4CD9" w:rsidR="00802134" w:rsidRDefault="00802134" w:rsidP="00005362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考试策略和过程：考试各个环节（审题、开题顺序、每道题打算拿哪几档部分分、中途策略调整、检查）的安排及其用时。</w:t>
      </w:r>
    </w:p>
    <w:p w14:paraId="5819DFFF" w14:textId="37AE0E7E" w:rsidR="00802134" w:rsidRPr="00D26633" w:rsidRDefault="00802134" w:rsidP="00005362">
      <w:pPr>
        <w:spacing w:line="220" w:lineRule="atLeas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经验教训：复盘整场考试，反思考场上策略、心态、状态的调整中，是否有值得肯定或者改进之处。总结考试经验、方法，寻找适合自己的考试模式。</w:t>
      </w:r>
      <w:r w:rsidR="00D26633" w:rsidRPr="00D26633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(注意：“知识点不熟”、“思考不准确不到位”、“代码实现有误”等针对某道题的问题分析和总结反思，放在后续“失分原因”和“改进办法”中，不在此处描述。)</w:t>
      </w:r>
    </w:p>
    <w:p w14:paraId="36D5689D" w14:textId="0FC1DEAD" w:rsidR="00B344BA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能力</w:t>
      </w:r>
      <w:r w:rsidR="00D6406D" w:rsidRPr="00D6406D">
        <w:rPr>
          <w:rFonts w:asciiTheme="minorEastAsia" w:eastAsiaTheme="minorEastAsia" w:hAnsiTheme="minorEastAsia" w:hint="eastAsia"/>
          <w:b/>
          <w:sz w:val="24"/>
          <w:szCs w:val="24"/>
        </w:rPr>
        <w:t>分</w:t>
      </w:r>
      <w:r w:rsidR="00D6406D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具备充分的时间、不犯</w:t>
      </w:r>
      <w:r w:rsidR="00C93A78">
        <w:rPr>
          <w:rFonts w:asciiTheme="minorEastAsia" w:eastAsiaTheme="minorEastAsia" w:hAnsiTheme="minorEastAsia" w:hint="eastAsia"/>
          <w:b/>
          <w:sz w:val="24"/>
          <w:szCs w:val="24"/>
        </w:rPr>
        <w:t>代码实现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错</w:t>
      </w:r>
      <w:r w:rsidR="00C93A78">
        <w:rPr>
          <w:rFonts w:asciiTheme="minorEastAsia" w:eastAsiaTheme="minorEastAsia" w:hAnsiTheme="minorEastAsia" w:hint="eastAsia"/>
          <w:b/>
          <w:sz w:val="24"/>
          <w:szCs w:val="24"/>
        </w:rPr>
        <w:t>误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情况下能得到的最高分</w:t>
      </w:r>
    </w:p>
    <w:p w14:paraId="2EADD49F" w14:textId="0300A42B" w:rsidR="00D6406D" w:rsidRDefault="00D6406D" w:rsidP="00B344BA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D6406D">
        <w:rPr>
          <w:rFonts w:asciiTheme="minorEastAsia" w:eastAsiaTheme="minorEastAsia" w:hAnsiTheme="minorEastAsia" w:hint="eastAsia"/>
          <w:b/>
          <w:sz w:val="24"/>
          <w:szCs w:val="24"/>
        </w:rPr>
        <w:t>实际分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：考后评测分</w:t>
      </w:r>
    </w:p>
    <w:p w14:paraId="0C3EEB02" w14:textId="29F4D154" w:rsidR="00472D03" w:rsidRDefault="00005362" w:rsidP="00472D03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失分原因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从心态调节、时间分配、</w:t>
      </w:r>
      <w:r w:rsidR="00B344BA" w:rsidRPr="00BE177E">
        <w:rPr>
          <w:rFonts w:asciiTheme="minorEastAsia" w:eastAsiaTheme="minorEastAsia" w:hAnsiTheme="minorEastAsia" w:hint="eastAsia"/>
          <w:b/>
          <w:sz w:val="24"/>
          <w:szCs w:val="24"/>
        </w:rPr>
        <w:t>知识点掌握、</w:t>
      </w:r>
      <w:r w:rsidR="00B344BA">
        <w:rPr>
          <w:rFonts w:asciiTheme="minorEastAsia" w:eastAsiaTheme="minorEastAsia" w:hAnsiTheme="minorEastAsia" w:hint="eastAsia"/>
          <w:b/>
          <w:sz w:val="24"/>
          <w:szCs w:val="24"/>
        </w:rPr>
        <w:t>问题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分析、代码实现</w:t>
      </w:r>
      <w:r w:rsidR="00AB50DB">
        <w:rPr>
          <w:rFonts w:asciiTheme="minorEastAsia" w:eastAsiaTheme="minorEastAsia" w:hAnsiTheme="minorEastAsia" w:hint="eastAsia"/>
          <w:b/>
          <w:sz w:val="24"/>
          <w:szCs w:val="24"/>
        </w:rPr>
        <w:t>、测试与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调试、细节的分析和处理、审题等多个维度分析</w:t>
      </w:r>
      <w:r w:rsidR="00AB50DB">
        <w:rPr>
          <w:rFonts w:asciiTheme="minorEastAsia" w:eastAsiaTheme="minorEastAsia" w:hAnsiTheme="minorEastAsia" w:hint="eastAsia"/>
          <w:b/>
          <w:sz w:val="24"/>
          <w:szCs w:val="24"/>
        </w:rPr>
        <w:t>，“能力分-实际分”的差距是怎么产生的。</w:t>
      </w:r>
    </w:p>
    <w:p w14:paraId="64CA5875" w14:textId="7511D324" w:rsidR="00EA38B8" w:rsidRPr="00472D03" w:rsidRDefault="00802134" w:rsidP="00EA38B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改进</w:t>
      </w:r>
      <w:r w:rsidR="00472D03" w:rsidRPr="00BE177E">
        <w:rPr>
          <w:rFonts w:asciiTheme="minorEastAsia" w:eastAsiaTheme="minorEastAsia" w:hAnsiTheme="minorEastAsia" w:hint="eastAsia"/>
          <w:b/>
          <w:sz w:val="24"/>
          <w:szCs w:val="24"/>
        </w:rPr>
        <w:t>办法</w:t>
      </w:r>
      <w:r w:rsidR="00472D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后续怎么做，以解决上述问题。描述必须明确可落实。</w:t>
      </w:r>
    </w:p>
    <w:sectPr w:rsidR="00EA38B8" w:rsidRPr="00472D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8FA"/>
    <w:multiLevelType w:val="hybridMultilevel"/>
    <w:tmpl w:val="D820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C38"/>
    <w:rsid w:val="00005362"/>
    <w:rsid w:val="00011ED6"/>
    <w:rsid w:val="000140AF"/>
    <w:rsid w:val="00020CDF"/>
    <w:rsid w:val="00054464"/>
    <w:rsid w:val="000B722A"/>
    <w:rsid w:val="000E5659"/>
    <w:rsid w:val="00107304"/>
    <w:rsid w:val="001C4F9A"/>
    <w:rsid w:val="001F19F1"/>
    <w:rsid w:val="002342DA"/>
    <w:rsid w:val="0024747B"/>
    <w:rsid w:val="00250AF3"/>
    <w:rsid w:val="00262B59"/>
    <w:rsid w:val="0028516A"/>
    <w:rsid w:val="00295CFF"/>
    <w:rsid w:val="002C0A3E"/>
    <w:rsid w:val="002F5EFF"/>
    <w:rsid w:val="00313BB2"/>
    <w:rsid w:val="00323B43"/>
    <w:rsid w:val="003530C8"/>
    <w:rsid w:val="00390684"/>
    <w:rsid w:val="003B7FA8"/>
    <w:rsid w:val="003C0E2F"/>
    <w:rsid w:val="003D37D8"/>
    <w:rsid w:val="003E7551"/>
    <w:rsid w:val="00424DA8"/>
    <w:rsid w:val="00426133"/>
    <w:rsid w:val="00434AB4"/>
    <w:rsid w:val="004358AB"/>
    <w:rsid w:val="00446064"/>
    <w:rsid w:val="004468BB"/>
    <w:rsid w:val="00451B77"/>
    <w:rsid w:val="0046099A"/>
    <w:rsid w:val="00472D03"/>
    <w:rsid w:val="00495726"/>
    <w:rsid w:val="00497450"/>
    <w:rsid w:val="00500031"/>
    <w:rsid w:val="00512F0C"/>
    <w:rsid w:val="005754EB"/>
    <w:rsid w:val="005816CC"/>
    <w:rsid w:val="00596838"/>
    <w:rsid w:val="005A283B"/>
    <w:rsid w:val="005A65F4"/>
    <w:rsid w:val="005F5CB6"/>
    <w:rsid w:val="005F64D1"/>
    <w:rsid w:val="006A5FA0"/>
    <w:rsid w:val="006C0E01"/>
    <w:rsid w:val="006C73C5"/>
    <w:rsid w:val="006D271A"/>
    <w:rsid w:val="006F369D"/>
    <w:rsid w:val="007146BA"/>
    <w:rsid w:val="00714F0A"/>
    <w:rsid w:val="00720D41"/>
    <w:rsid w:val="00734017"/>
    <w:rsid w:val="00741634"/>
    <w:rsid w:val="00755583"/>
    <w:rsid w:val="007566FC"/>
    <w:rsid w:val="00763382"/>
    <w:rsid w:val="00780DD0"/>
    <w:rsid w:val="007A3275"/>
    <w:rsid w:val="007A4933"/>
    <w:rsid w:val="007B7AAE"/>
    <w:rsid w:val="007F3F93"/>
    <w:rsid w:val="00802134"/>
    <w:rsid w:val="00810388"/>
    <w:rsid w:val="008148C5"/>
    <w:rsid w:val="00832B0D"/>
    <w:rsid w:val="008B7726"/>
    <w:rsid w:val="00901C8F"/>
    <w:rsid w:val="009043C9"/>
    <w:rsid w:val="00923F6F"/>
    <w:rsid w:val="00931AFD"/>
    <w:rsid w:val="0099657F"/>
    <w:rsid w:val="009C0D34"/>
    <w:rsid w:val="009D0B5E"/>
    <w:rsid w:val="009F086C"/>
    <w:rsid w:val="00A25E69"/>
    <w:rsid w:val="00A75F78"/>
    <w:rsid w:val="00A87CA1"/>
    <w:rsid w:val="00A91A25"/>
    <w:rsid w:val="00AB50DB"/>
    <w:rsid w:val="00AE23B7"/>
    <w:rsid w:val="00AE6465"/>
    <w:rsid w:val="00B02D2F"/>
    <w:rsid w:val="00B15CE5"/>
    <w:rsid w:val="00B20B5D"/>
    <w:rsid w:val="00B23BA5"/>
    <w:rsid w:val="00B344BA"/>
    <w:rsid w:val="00B423BB"/>
    <w:rsid w:val="00B45410"/>
    <w:rsid w:val="00B64E89"/>
    <w:rsid w:val="00B83F54"/>
    <w:rsid w:val="00BE018F"/>
    <w:rsid w:val="00BE177E"/>
    <w:rsid w:val="00C15F9C"/>
    <w:rsid w:val="00C164A6"/>
    <w:rsid w:val="00C21804"/>
    <w:rsid w:val="00C240F1"/>
    <w:rsid w:val="00C35E6C"/>
    <w:rsid w:val="00C53215"/>
    <w:rsid w:val="00C669E0"/>
    <w:rsid w:val="00C93A78"/>
    <w:rsid w:val="00CF7AC3"/>
    <w:rsid w:val="00D145B8"/>
    <w:rsid w:val="00D25EF9"/>
    <w:rsid w:val="00D2616C"/>
    <w:rsid w:val="00D26633"/>
    <w:rsid w:val="00D31D50"/>
    <w:rsid w:val="00D6214B"/>
    <w:rsid w:val="00D6406D"/>
    <w:rsid w:val="00D6732C"/>
    <w:rsid w:val="00D7238B"/>
    <w:rsid w:val="00D92CC5"/>
    <w:rsid w:val="00D97481"/>
    <w:rsid w:val="00DA24FD"/>
    <w:rsid w:val="00DB1D10"/>
    <w:rsid w:val="00DC3782"/>
    <w:rsid w:val="00E04B10"/>
    <w:rsid w:val="00E35C31"/>
    <w:rsid w:val="00E43F49"/>
    <w:rsid w:val="00E92929"/>
    <w:rsid w:val="00EA38B8"/>
    <w:rsid w:val="00ED02CF"/>
    <w:rsid w:val="00F0607F"/>
    <w:rsid w:val="00F51449"/>
    <w:rsid w:val="00F70E2D"/>
    <w:rsid w:val="00F84099"/>
    <w:rsid w:val="00F87FB9"/>
    <w:rsid w:val="00F93EC0"/>
    <w:rsid w:val="00F94D19"/>
    <w:rsid w:val="00FB4BA0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68B"/>
  <w15:docId w15:val="{9D41C218-80E7-4374-83D3-AD90CA06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78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82"/>
    <w:rPr>
      <w:rFonts w:ascii="Tahoma" w:hAnsi="Tahoma"/>
      <w:sz w:val="18"/>
      <w:szCs w:val="18"/>
    </w:rPr>
  </w:style>
  <w:style w:type="table" w:styleId="TableGrid">
    <w:name w:val="Table Grid"/>
    <w:basedOn w:val="TableNormal"/>
    <w:uiPriority w:val="59"/>
    <w:rsid w:val="0047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42B8FA-C1CE-446A-98A0-0CEE42DF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Stephen Zeng</cp:lastModifiedBy>
  <cp:revision>130</cp:revision>
  <dcterms:created xsi:type="dcterms:W3CDTF">2008-09-11T17:20:00Z</dcterms:created>
  <dcterms:modified xsi:type="dcterms:W3CDTF">2021-08-24T12:43:00Z</dcterms:modified>
</cp:coreProperties>
</file>