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Register</w:t>
      </w:r>
    </w:p>
    <w:p>
      <w:r>
        <w:t>Document ID: DOC-011</w:t>
      </w:r>
    </w:p>
    <w:p>
      <w:r>
        <w:t>Version: 1.0 Baseline</w:t>
      </w:r>
    </w:p>
    <w:p>
      <w:r>
        <w:t>This baseline file has been created as part of the ILMOP Documentation Package. Populate this document with the approved content developed during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