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32AD" w14:textId="6FAE3EA7" w:rsidR="00E74C06" w:rsidRDefault="00E74C0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TENNESSEE  WILLIAMS</w:t>
      </w:r>
      <w:proofErr w:type="gramEnd"/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: </w:t>
      </w:r>
      <w:proofErr w:type="gram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KOČKA  NA</w:t>
      </w:r>
      <w:proofErr w:type="gramEnd"/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 </w:t>
      </w:r>
      <w:proofErr w:type="gram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ROZPÁLENÉ  PLECHOVÉ</w:t>
      </w:r>
      <w:proofErr w:type="gramEnd"/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 STŘEŠE</w:t>
      </w:r>
    </w:p>
    <w:p w14:paraId="313AE6FC" w14:textId="77777777" w:rsidR="00E74C06" w:rsidRDefault="00E74C0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82E3477" w14:textId="0AA684A2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6D0681E1" w:rsidR="002E5EBE" w:rsidRDefault="000C101C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Americké drama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4675B6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na přelomu </w:t>
      </w:r>
      <w:r w:rsidR="00AE7A1D">
        <w:rPr>
          <w:rStyle w:val="normaltextrun"/>
          <w:rFonts w:ascii="Calibri" w:hAnsi="Calibri" w:cs="Calibri"/>
          <w:b/>
          <w:bCs/>
          <w:sz w:val="28"/>
          <w:szCs w:val="28"/>
        </w:rPr>
        <w:t>20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5A4EBE29" w14:textId="77777777" w:rsidR="00CD2B76" w:rsidRDefault="00CD2B7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5AC692C" w14:textId="77777777" w:rsidR="00C73006" w:rsidRDefault="00C73006" w:rsidP="00C73006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Zabývá se rozborem </w:t>
      </w:r>
      <w:r w:rsidRPr="00C73006">
        <w:rPr>
          <w:rFonts w:ascii="Calibri" w:hAnsi="Calibri" w:cs="Calibri"/>
        </w:rPr>
        <w:t>lidských vztahů</w:t>
      </w:r>
    </w:p>
    <w:p w14:paraId="1486DF45" w14:textId="46302F53" w:rsidR="00C73006" w:rsidRDefault="00C73006" w:rsidP="00C73006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73006">
        <w:rPr>
          <w:rFonts w:ascii="Calibri" w:hAnsi="Calibri" w:cs="Calibri"/>
        </w:rPr>
        <w:t>Hlavními tématy jsou osamělost, iluze, neschopnost vzájemného</w:t>
      </w:r>
      <w:r>
        <w:rPr>
          <w:rFonts w:ascii="Calibri" w:hAnsi="Calibri" w:cs="Calibri"/>
        </w:rPr>
        <w:t xml:space="preserve"> p</w:t>
      </w:r>
      <w:r w:rsidRPr="00C73006">
        <w:rPr>
          <w:rFonts w:ascii="Calibri" w:hAnsi="Calibri" w:cs="Calibri"/>
        </w:rPr>
        <w:t>ochopení</w:t>
      </w:r>
    </w:p>
    <w:p w14:paraId="243C4D0C" w14:textId="77D468A5" w:rsidR="00CB642B" w:rsidRPr="00C73006" w:rsidRDefault="00C73006" w:rsidP="00C73006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C73006">
        <w:rPr>
          <w:rFonts w:ascii="Calibri" w:hAnsi="Calibri" w:cs="Calibri"/>
        </w:rPr>
        <w:t xml:space="preserve">Dramatické díla se zaměřují na nešťastné a přecitlivělé postavy, které se uzavírají do své vlastní fantazie </w:t>
      </w:r>
      <w:r>
        <w:rPr>
          <w:rFonts w:ascii="Calibri" w:hAnsi="Calibri" w:cs="Calibri"/>
        </w:rPr>
        <w:t xml:space="preserve">a brání se </w:t>
      </w:r>
      <w:r w:rsidRPr="00C73006">
        <w:rPr>
          <w:rFonts w:ascii="Calibri" w:hAnsi="Calibri" w:cs="Calibri"/>
        </w:rPr>
        <w:t>realitě. </w:t>
      </w:r>
    </w:p>
    <w:p w14:paraId="5E34B7B6" w14:textId="77777777" w:rsidR="00E31D4D" w:rsidRDefault="00E31D4D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F681CA0" w14:textId="77777777" w:rsidR="004675B6" w:rsidRPr="004675B6" w:rsidRDefault="004675B6" w:rsidP="004675B6">
      <w:pPr>
        <w:pStyle w:val="paragraph"/>
        <w:spacing w:after="0"/>
        <w:ind w:left="108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675B6">
        <w:rPr>
          <w:rFonts w:ascii="Calibri" w:hAnsi="Calibri" w:cs="Calibri"/>
          <w:b/>
          <w:bCs/>
          <w:sz w:val="28"/>
          <w:szCs w:val="28"/>
        </w:rPr>
        <w:t>DALŠÍ AUTOŘI TOHOTO OBDOBÍ</w:t>
      </w:r>
    </w:p>
    <w:p w14:paraId="281EE059" w14:textId="1EFED5B0" w:rsidR="004675B6" w:rsidRPr="004675B6" w:rsidRDefault="004675B6" w:rsidP="004675B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675B6">
        <w:rPr>
          <w:rFonts w:ascii="Calibri" w:hAnsi="Calibri" w:cs="Calibri"/>
          <w:b/>
          <w:bCs/>
          <w:sz w:val="28"/>
          <w:szCs w:val="28"/>
        </w:rPr>
        <w:t xml:space="preserve">Edward </w:t>
      </w:r>
      <w:proofErr w:type="spellStart"/>
      <w:r w:rsidRPr="004675B6">
        <w:rPr>
          <w:rFonts w:ascii="Calibri" w:hAnsi="Calibri" w:cs="Calibri"/>
          <w:b/>
          <w:bCs/>
          <w:sz w:val="28"/>
          <w:szCs w:val="28"/>
        </w:rPr>
        <w:t>Albee</w:t>
      </w:r>
      <w:proofErr w:type="spellEnd"/>
      <w:r w:rsidRPr="004675B6">
        <w:rPr>
          <w:rFonts w:ascii="Calibri" w:hAnsi="Calibri" w:cs="Calibri"/>
          <w:b/>
          <w:bCs/>
          <w:sz w:val="28"/>
          <w:szCs w:val="28"/>
        </w:rPr>
        <w:t xml:space="preserve"> – Kdo se bojí Virginie </w:t>
      </w:r>
      <w:proofErr w:type="spellStart"/>
      <w:r w:rsidRPr="004675B6">
        <w:rPr>
          <w:rFonts w:ascii="Calibri" w:hAnsi="Calibri" w:cs="Calibri"/>
          <w:b/>
          <w:bCs/>
          <w:sz w:val="28"/>
          <w:szCs w:val="28"/>
        </w:rPr>
        <w:t>Woolf</w:t>
      </w:r>
      <w:proofErr w:type="spellEnd"/>
    </w:p>
    <w:p w14:paraId="43916EFA" w14:textId="77777777" w:rsidR="004675B6" w:rsidRPr="004675B6" w:rsidRDefault="004675B6" w:rsidP="004675B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675B6">
        <w:rPr>
          <w:rFonts w:ascii="Calibri" w:hAnsi="Calibri" w:cs="Calibri"/>
          <w:b/>
          <w:bCs/>
          <w:sz w:val="28"/>
          <w:szCs w:val="28"/>
        </w:rPr>
        <w:t>Arthur Miller – Smrt obchodního cestujícího, Mustangové</w:t>
      </w:r>
    </w:p>
    <w:p w14:paraId="3D5B52F3" w14:textId="77777777" w:rsidR="004675B6" w:rsidRPr="004675B6" w:rsidRDefault="004675B6" w:rsidP="004675B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675B6">
        <w:rPr>
          <w:rFonts w:ascii="Calibri" w:hAnsi="Calibri" w:cs="Calibri"/>
          <w:b/>
          <w:bCs/>
          <w:sz w:val="28"/>
          <w:szCs w:val="28"/>
        </w:rPr>
        <w:t xml:space="preserve">Samuel </w:t>
      </w:r>
      <w:proofErr w:type="spellStart"/>
      <w:r w:rsidRPr="004675B6">
        <w:rPr>
          <w:rFonts w:ascii="Calibri" w:hAnsi="Calibri" w:cs="Calibri"/>
          <w:b/>
          <w:bCs/>
          <w:sz w:val="28"/>
          <w:szCs w:val="28"/>
        </w:rPr>
        <w:t>Beckett</w:t>
      </w:r>
      <w:proofErr w:type="spellEnd"/>
      <w:r w:rsidRPr="004675B6">
        <w:rPr>
          <w:rFonts w:ascii="Calibri" w:hAnsi="Calibri" w:cs="Calibri"/>
          <w:b/>
          <w:bCs/>
          <w:sz w:val="28"/>
          <w:szCs w:val="28"/>
        </w:rPr>
        <w:t> – Čekání na Godota</w:t>
      </w:r>
    </w:p>
    <w:p w14:paraId="7389FDDB" w14:textId="60273177" w:rsidR="004675B6" w:rsidRPr="004675B6" w:rsidRDefault="004675B6" w:rsidP="004675B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675B6">
        <w:rPr>
          <w:rFonts w:ascii="Calibri" w:hAnsi="Calibri" w:cs="Calibri"/>
          <w:b/>
          <w:bCs/>
          <w:sz w:val="28"/>
          <w:szCs w:val="28"/>
        </w:rPr>
        <w:t>Alberto Moravia – Horalka</w:t>
      </w:r>
    </w:p>
    <w:p w14:paraId="5DC88208" w14:textId="77777777" w:rsidR="00E31D4D" w:rsidRDefault="00E31D4D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6C43B014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</w:t>
      </w:r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>r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Tennessee </w:t>
      </w:r>
      <w:proofErr w:type="spellStart"/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>Williams</w:t>
      </w:r>
      <w:proofErr w:type="spellEnd"/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(</w:t>
      </w:r>
      <w:proofErr w:type="gramStart"/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>1911</w:t>
      </w:r>
      <w:r w:rsidR="00EB0071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4650B0">
        <w:rPr>
          <w:rStyle w:val="normaltextrun"/>
          <w:rFonts w:ascii="Calibri" w:hAnsi="Calibri" w:cs="Calibri"/>
          <w:b/>
          <w:bCs/>
          <w:sz w:val="32"/>
          <w:szCs w:val="32"/>
        </w:rPr>
        <w:t>–</w:t>
      </w:r>
      <w:r w:rsidR="00EB0071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4650B0">
        <w:rPr>
          <w:rStyle w:val="normaltextrun"/>
          <w:rFonts w:ascii="Calibri" w:hAnsi="Calibri" w:cs="Calibri"/>
          <w:b/>
          <w:bCs/>
          <w:sz w:val="32"/>
          <w:szCs w:val="32"/>
        </w:rPr>
        <w:t>1983</w:t>
      </w:r>
      <w:proofErr w:type="gramEnd"/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>)</w:t>
      </w:r>
    </w:p>
    <w:p w14:paraId="232D1B64" w14:textId="77777777" w:rsidR="00601673" w:rsidRDefault="00601673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8C6F63A" w14:textId="160C26AB" w:rsidR="00CB642B" w:rsidRPr="0056322C" w:rsidRDefault="000C101C" w:rsidP="000C101C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>psal divadelní hry, povídky, novely, poezii, eseje, scénáře</w:t>
      </w:r>
    </w:p>
    <w:p w14:paraId="7A5D29EF" w14:textId="11EC465A" w:rsidR="0056322C" w:rsidRPr="0056322C" w:rsidRDefault="0056322C" w:rsidP="000C101C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 xml:space="preserve">jeho inspirací byli Anton Pavlovič Čechov (Rusko, pol. 19. st), David Herbert </w:t>
      </w:r>
      <w:proofErr w:type="spellStart"/>
      <w:r>
        <w:rPr>
          <w:rStyle w:val="normaltextrun"/>
          <w:rFonts w:ascii="Calibri" w:hAnsi="Calibri" w:cs="Calibri"/>
        </w:rPr>
        <w:t>Lawrence</w:t>
      </w:r>
      <w:proofErr w:type="spellEnd"/>
      <w:r>
        <w:rPr>
          <w:rStyle w:val="normaltextrun"/>
          <w:rFonts w:ascii="Calibri" w:hAnsi="Calibri" w:cs="Calibri"/>
        </w:rPr>
        <w:t xml:space="preserve"> (Anglie, konec 19. st.), James </w:t>
      </w:r>
      <w:proofErr w:type="spellStart"/>
      <w:r>
        <w:rPr>
          <w:rStyle w:val="normaltextrun"/>
          <w:rFonts w:ascii="Calibri" w:hAnsi="Calibri" w:cs="Calibri"/>
        </w:rPr>
        <w:t>Joyce</w:t>
      </w:r>
      <w:proofErr w:type="spellEnd"/>
      <w:r>
        <w:rPr>
          <w:rStyle w:val="normaltextrun"/>
          <w:rFonts w:ascii="Calibri" w:hAnsi="Calibri" w:cs="Calibri"/>
        </w:rPr>
        <w:t xml:space="preserve"> (Irsko, konec 19. st), Ernest </w:t>
      </w:r>
      <w:proofErr w:type="spellStart"/>
      <w:r>
        <w:rPr>
          <w:rStyle w:val="normaltextrun"/>
          <w:rFonts w:ascii="Calibri" w:hAnsi="Calibri" w:cs="Calibri"/>
        </w:rPr>
        <w:t>Hemingway</w:t>
      </w:r>
      <w:proofErr w:type="spellEnd"/>
      <w:r>
        <w:rPr>
          <w:rStyle w:val="normaltextrun"/>
          <w:rFonts w:ascii="Calibri" w:hAnsi="Calibri" w:cs="Calibri"/>
        </w:rPr>
        <w:t xml:space="preserve"> (USA? 1. pol. 20. st)</w:t>
      </w:r>
    </w:p>
    <w:p w14:paraId="14212190" w14:textId="405724DF" w:rsidR="0056322C" w:rsidRPr="008241C7" w:rsidRDefault="0056322C" w:rsidP="000C101C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 xml:space="preserve">inspirací mu byla jeho rodina – otec hodně pil, cestoval, pohrdal svým synem, protože byl často nemocný x matka </w:t>
      </w:r>
      <w:r w:rsidR="008241C7">
        <w:rPr>
          <w:rStyle w:val="normaltextrun"/>
          <w:rFonts w:ascii="Calibri" w:hAnsi="Calibri" w:cs="Calibri"/>
        </w:rPr>
        <w:t>–</w:t>
      </w:r>
      <w:r>
        <w:rPr>
          <w:rStyle w:val="normaltextrun"/>
          <w:rFonts w:ascii="Calibri" w:hAnsi="Calibri" w:cs="Calibri"/>
        </w:rPr>
        <w:t xml:space="preserve"> </w:t>
      </w:r>
      <w:r w:rsidR="008241C7">
        <w:rPr>
          <w:rStyle w:val="normaltextrun"/>
          <w:rFonts w:ascii="Calibri" w:hAnsi="Calibri" w:cs="Calibri"/>
        </w:rPr>
        <w:t>snobská kráska, hysterická, nešťastná v manželství, lnula ke svému synovi</w:t>
      </w:r>
    </w:p>
    <w:p w14:paraId="10F09F67" w14:textId="7120B6B8" w:rsidR="008241C7" w:rsidRPr="00EB0071" w:rsidRDefault="008241C7" w:rsidP="000C101C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>měl sestru a v dětství chůvu – ovlivnily jeho porozumění ženským charakterům</w:t>
      </w:r>
    </w:p>
    <w:p w14:paraId="6DE4FB47" w14:textId="3A415FE9" w:rsidR="00EB0071" w:rsidRPr="00EB0071" w:rsidRDefault="00EB0071" w:rsidP="000C101C">
      <w:pPr>
        <w:pStyle w:val="paragraph"/>
        <w:numPr>
          <w:ilvl w:val="0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</w:rPr>
        <w:t>psal od 16 let, největší úspěch ve 40. a 50. letech, 60. léta – neúspěch, alkohol, drogy, deprese, smrt jeho přítele</w:t>
      </w:r>
    </w:p>
    <w:p w14:paraId="661881D4" w14:textId="77777777" w:rsidR="00EB0071" w:rsidRDefault="00EB0071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7412367C" w14:textId="77777777" w:rsidR="00BA7A49" w:rsidRDefault="00BA7A49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7F79C260" w14:textId="77777777" w:rsidR="00BA7A49" w:rsidRDefault="00BA7A49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2043786E" w14:textId="77777777" w:rsidR="00EB0071" w:rsidRDefault="00EB0071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576FD73F" w14:textId="77777777" w:rsidR="00EB0071" w:rsidRDefault="00EB0071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8A16A12" w14:textId="77777777" w:rsidR="00EB0071" w:rsidRDefault="00EB0071" w:rsidP="00EB007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>Skleněný zvěřinec</w:t>
      </w:r>
    </w:p>
    <w:p w14:paraId="636F1ABD" w14:textId="77777777" w:rsidR="00EB0071" w:rsidRDefault="00EB0071" w:rsidP="00EB007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>Tramvaj do stanice Touha</w:t>
      </w:r>
    </w:p>
    <w:p w14:paraId="3861BB92" w14:textId="77777777" w:rsidR="00EB0071" w:rsidRPr="00EB0071" w:rsidRDefault="00EB0071" w:rsidP="00EB007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>Sestup Orfeův</w:t>
      </w:r>
    </w:p>
    <w:p w14:paraId="2D17E333" w14:textId="77777777" w:rsidR="00E31D4D" w:rsidRDefault="00E31D4D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DDFED3" w14:textId="68D18422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</w:t>
      </w:r>
      <w:r w:rsidR="001255E6">
        <w:rPr>
          <w:rStyle w:val="normaltextrun"/>
          <w:rFonts w:ascii="Calibri" w:hAnsi="Calibri" w:cs="Calibri"/>
          <w:b/>
          <w:bCs/>
          <w:sz w:val="32"/>
          <w:szCs w:val="32"/>
        </w:rPr>
        <w:t>íla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6509EFE8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</w:t>
      </w:r>
      <w:r w:rsidR="00327F06">
        <w:rPr>
          <w:rFonts w:ascii="Calibri" w:hAnsi="Calibri" w:cs="Calibri"/>
          <w:b/>
          <w:bCs/>
        </w:rPr>
        <w:t xml:space="preserve"> </w:t>
      </w:r>
      <w:r w:rsidR="00327F06">
        <w:rPr>
          <w:rFonts w:ascii="Calibri" w:hAnsi="Calibri" w:cs="Calibri"/>
        </w:rPr>
        <w:t>divadelní hra</w:t>
      </w:r>
      <w:r w:rsidRPr="00957949">
        <w:rPr>
          <w:rFonts w:ascii="Calibri" w:hAnsi="Calibri" w:cs="Calibri"/>
          <w:b/>
          <w:bCs/>
        </w:rPr>
        <w:t> </w:t>
      </w:r>
      <w:r w:rsidR="001255E6">
        <w:rPr>
          <w:rFonts w:ascii="Calibri" w:hAnsi="Calibri" w:cs="Calibri"/>
          <w:b/>
          <w:bCs/>
        </w:rPr>
        <w:t xml:space="preserve"> 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5F1E9B93" w14:textId="33660741" w:rsidR="00177601" w:rsidRPr="00CB642B" w:rsidRDefault="006B1C90" w:rsidP="005742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B642B">
        <w:rPr>
          <w:rFonts w:ascii="Calibri" w:hAnsi="Calibri" w:cs="Calibri"/>
          <w:b/>
          <w:bCs/>
        </w:rPr>
        <w:t>Žánr: </w:t>
      </w:r>
      <w:r w:rsidR="004675B6">
        <w:rPr>
          <w:rFonts w:ascii="Calibri" w:hAnsi="Calibri" w:cs="Calibri"/>
        </w:rPr>
        <w:t>psychologické drama</w:t>
      </w:r>
    </w:p>
    <w:p w14:paraId="35D9316D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1347ACD" w14:textId="3D21AF88" w:rsidR="00FD6D96" w:rsidRPr="00AE6A86" w:rsidRDefault="006B1C90" w:rsidP="0069089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</w:rPr>
      </w:pPr>
      <w:r w:rsidRPr="00CB642B">
        <w:rPr>
          <w:rFonts w:asciiTheme="minorHAnsi" w:hAnsiTheme="minorHAnsi" w:cstheme="minorHAnsi"/>
          <w:b/>
          <w:bCs/>
        </w:rPr>
        <w:t>Téma: </w:t>
      </w:r>
      <w:r w:rsidR="004650B0">
        <w:rPr>
          <w:rFonts w:asciiTheme="minorHAnsi" w:hAnsiTheme="minorHAnsi" w:cstheme="minorHAnsi"/>
        </w:rPr>
        <w:t>pravda o lidských pocitech – strach ze smrti, láska k životu (Taťka vidí smysl jen v životě, je nadšený, když mu řeknou, že jeho zdravotní problém není závažný)</w:t>
      </w:r>
      <w:r w:rsidR="00D12304">
        <w:rPr>
          <w:rFonts w:asciiTheme="minorHAnsi" w:hAnsiTheme="minorHAnsi" w:cstheme="minorHAnsi"/>
        </w:rPr>
        <w:t>, utajená vina, majetnictví (</w:t>
      </w:r>
      <w:proofErr w:type="spellStart"/>
      <w:r w:rsidR="00D12304">
        <w:rPr>
          <w:rFonts w:asciiTheme="minorHAnsi" w:hAnsiTheme="minorHAnsi" w:cstheme="minorHAnsi"/>
        </w:rPr>
        <w:t>Brickův</w:t>
      </w:r>
      <w:proofErr w:type="spellEnd"/>
      <w:r w:rsidR="00D12304">
        <w:rPr>
          <w:rFonts w:asciiTheme="minorHAnsi" w:hAnsiTheme="minorHAnsi" w:cstheme="minorHAnsi"/>
        </w:rPr>
        <w:t xml:space="preserve"> bratr </w:t>
      </w:r>
      <w:proofErr w:type="spellStart"/>
      <w:r w:rsidR="00D12304">
        <w:rPr>
          <w:rFonts w:asciiTheme="minorHAnsi" w:hAnsiTheme="minorHAnsi" w:cstheme="minorHAnsi"/>
        </w:rPr>
        <w:t>Gooper</w:t>
      </w:r>
      <w:proofErr w:type="spellEnd"/>
      <w:r w:rsidR="00D12304">
        <w:rPr>
          <w:rFonts w:asciiTheme="minorHAnsi" w:hAnsiTheme="minorHAnsi" w:cstheme="minorHAnsi"/>
        </w:rPr>
        <w:t xml:space="preserve"> a jeho žena </w:t>
      </w:r>
      <w:proofErr w:type="spellStart"/>
      <w:r w:rsidR="00D12304">
        <w:rPr>
          <w:rFonts w:asciiTheme="minorHAnsi" w:hAnsiTheme="minorHAnsi" w:cstheme="minorHAnsi"/>
        </w:rPr>
        <w:t>Mae</w:t>
      </w:r>
      <w:proofErr w:type="spellEnd"/>
      <w:r w:rsidR="00D12304">
        <w:rPr>
          <w:rFonts w:asciiTheme="minorHAnsi" w:hAnsiTheme="minorHAnsi" w:cstheme="minorHAnsi"/>
        </w:rPr>
        <w:t>), neschopnost čelit pravdě (Taťka)</w:t>
      </w:r>
      <w:r w:rsidR="00AD62E6">
        <w:rPr>
          <w:rFonts w:asciiTheme="minorHAnsi" w:hAnsiTheme="minorHAnsi" w:cstheme="minorHAnsi"/>
        </w:rPr>
        <w:t>, alkoholismus (</w:t>
      </w:r>
      <w:proofErr w:type="spellStart"/>
      <w:r w:rsidR="00AD62E6">
        <w:rPr>
          <w:rFonts w:asciiTheme="minorHAnsi" w:hAnsiTheme="minorHAnsi" w:cstheme="minorHAnsi"/>
        </w:rPr>
        <w:t>Brick</w:t>
      </w:r>
      <w:proofErr w:type="spellEnd"/>
      <w:r w:rsidR="00AD62E6">
        <w:rPr>
          <w:rFonts w:asciiTheme="minorHAnsi" w:hAnsiTheme="minorHAnsi" w:cstheme="minorHAnsi"/>
        </w:rPr>
        <w:t>)</w:t>
      </w:r>
      <w:r w:rsidR="008A3CB5">
        <w:rPr>
          <w:rFonts w:asciiTheme="minorHAnsi" w:hAnsiTheme="minorHAnsi" w:cstheme="minorHAnsi"/>
        </w:rPr>
        <w:t>, nenaplněná láska (</w:t>
      </w:r>
      <w:proofErr w:type="spellStart"/>
      <w:r w:rsidR="008A3CB5">
        <w:rPr>
          <w:rFonts w:asciiTheme="minorHAnsi" w:hAnsiTheme="minorHAnsi" w:cstheme="minorHAnsi"/>
        </w:rPr>
        <w:t>Maggie</w:t>
      </w:r>
      <w:proofErr w:type="spellEnd"/>
      <w:r w:rsidR="008A3CB5">
        <w:rPr>
          <w:rFonts w:asciiTheme="minorHAnsi" w:hAnsiTheme="minorHAnsi" w:cstheme="minorHAnsi"/>
        </w:rPr>
        <w:t xml:space="preserve"> a </w:t>
      </w:r>
      <w:proofErr w:type="spellStart"/>
      <w:r w:rsidR="008A3CB5">
        <w:rPr>
          <w:rFonts w:asciiTheme="minorHAnsi" w:hAnsiTheme="minorHAnsi" w:cstheme="minorHAnsi"/>
        </w:rPr>
        <w:t>Brick</w:t>
      </w:r>
      <w:proofErr w:type="spellEnd"/>
      <w:r w:rsidR="008A3CB5">
        <w:rPr>
          <w:rFonts w:asciiTheme="minorHAnsi" w:hAnsiTheme="minorHAnsi" w:cstheme="minorHAnsi"/>
        </w:rPr>
        <w:t>)</w:t>
      </w:r>
    </w:p>
    <w:p w14:paraId="63BE1CE0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369E4B71" w14:textId="3D4FFAFE" w:rsidR="00CB642B" w:rsidRPr="00AD62E6" w:rsidRDefault="006B1C90" w:rsidP="006C262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  <w:b/>
          <w:bCs/>
        </w:rPr>
      </w:pPr>
      <w:r w:rsidRPr="00CD00B2">
        <w:rPr>
          <w:rFonts w:asciiTheme="minorHAnsi" w:hAnsiTheme="minorHAnsi" w:cstheme="minorHAnsi"/>
          <w:b/>
          <w:bCs/>
        </w:rPr>
        <w:t>Motiv: </w:t>
      </w:r>
      <w:r w:rsidR="00D12304" w:rsidRPr="00D12304">
        <w:rPr>
          <w:rFonts w:asciiTheme="minorHAnsi" w:hAnsiTheme="minorHAnsi" w:cstheme="minorHAnsi"/>
        </w:rPr>
        <w:t xml:space="preserve">pocit osamělosti ve společnosti lidí, kteří nejsou schopni mezi </w:t>
      </w:r>
      <w:proofErr w:type="gramStart"/>
      <w:r w:rsidR="00D12304" w:rsidRPr="00D12304">
        <w:rPr>
          <w:rFonts w:asciiTheme="minorHAnsi" w:hAnsiTheme="minorHAnsi" w:cstheme="minorHAnsi"/>
        </w:rPr>
        <w:t>sebou  komunikovat</w:t>
      </w:r>
      <w:proofErr w:type="gramEnd"/>
      <w:r w:rsidR="00D12304" w:rsidRPr="00D12304">
        <w:rPr>
          <w:rFonts w:asciiTheme="minorHAnsi" w:hAnsiTheme="minorHAnsi" w:cstheme="minorHAnsi"/>
        </w:rPr>
        <w:t>; homosexualita ve společnosti</w:t>
      </w:r>
    </w:p>
    <w:p w14:paraId="3CADD634" w14:textId="77777777" w:rsidR="00CD00B2" w:rsidRDefault="00CD00B2" w:rsidP="00CD00B2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447221B0" w14:textId="77777777" w:rsidR="00B83774" w:rsidRPr="00CD00B2" w:rsidRDefault="00B83774" w:rsidP="00CD00B2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44EF91A9" w14:textId="7F348EAD" w:rsidR="00177601" w:rsidRPr="00CB642B" w:rsidRDefault="006B1C90" w:rsidP="00DE372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CB642B">
        <w:rPr>
          <w:rFonts w:asciiTheme="minorHAnsi" w:hAnsiTheme="minorHAnsi" w:cstheme="minorHAnsi"/>
          <w:b/>
          <w:bCs/>
        </w:rPr>
        <w:t>Časoprostor:</w:t>
      </w:r>
      <w:r w:rsidRPr="00AE6A86">
        <w:rPr>
          <w:rFonts w:asciiTheme="minorHAnsi" w:hAnsiTheme="minorHAnsi" w:cstheme="minorHAnsi"/>
        </w:rPr>
        <w:t> </w:t>
      </w:r>
      <w:r w:rsidR="002E5E10" w:rsidRPr="002E5E10">
        <w:rPr>
          <w:rFonts w:ascii="Calibri" w:hAnsi="Calibri" w:cs="Calibri"/>
        </w:rPr>
        <w:t xml:space="preserve">Dodržuje jednotu času, místa a </w:t>
      </w:r>
      <w:proofErr w:type="gramStart"/>
      <w:r w:rsidR="002E5E10" w:rsidRPr="002E5E10">
        <w:rPr>
          <w:rFonts w:ascii="Calibri" w:hAnsi="Calibri" w:cs="Calibri"/>
        </w:rPr>
        <w:t>děj</w:t>
      </w:r>
      <w:r w:rsidR="002E5E10">
        <w:rPr>
          <w:rFonts w:ascii="Calibri" w:hAnsi="Calibri" w:cs="Calibri"/>
        </w:rPr>
        <w:t>e -</w:t>
      </w:r>
      <w:r w:rsidR="002E5E10" w:rsidRPr="002E5E10">
        <w:rPr>
          <w:rFonts w:asciiTheme="minorHAnsi" w:hAnsiTheme="minorHAnsi" w:cstheme="minorHAnsi"/>
        </w:rPr>
        <w:t xml:space="preserve"> </w:t>
      </w:r>
      <w:r w:rsidR="004650B0">
        <w:rPr>
          <w:rFonts w:asciiTheme="minorHAnsi" w:hAnsiTheme="minorHAnsi" w:cstheme="minorHAnsi"/>
        </w:rPr>
        <w:t>jeden</w:t>
      </w:r>
      <w:proofErr w:type="gramEnd"/>
      <w:r w:rsidR="004650B0">
        <w:rPr>
          <w:rFonts w:asciiTheme="minorHAnsi" w:hAnsiTheme="minorHAnsi" w:cstheme="minorHAnsi"/>
        </w:rPr>
        <w:t xml:space="preserve"> den (</w:t>
      </w:r>
      <w:proofErr w:type="spellStart"/>
      <w:r w:rsidR="004650B0">
        <w:rPr>
          <w:rFonts w:asciiTheme="minorHAnsi" w:hAnsiTheme="minorHAnsi" w:cstheme="minorHAnsi"/>
        </w:rPr>
        <w:t>Taťkovy</w:t>
      </w:r>
      <w:proofErr w:type="spellEnd"/>
      <w:r w:rsidR="004650B0">
        <w:rPr>
          <w:rFonts w:asciiTheme="minorHAnsi" w:hAnsiTheme="minorHAnsi" w:cstheme="minorHAnsi"/>
        </w:rPr>
        <w:t xml:space="preserve"> narozeniny</w:t>
      </w:r>
      <w:r w:rsidR="00AD62E6">
        <w:rPr>
          <w:rFonts w:asciiTheme="minorHAnsi" w:hAnsiTheme="minorHAnsi" w:cstheme="minorHAnsi"/>
        </w:rPr>
        <w:t>, polovina 20. st.</w:t>
      </w:r>
      <w:r w:rsidR="004650B0">
        <w:rPr>
          <w:rFonts w:asciiTheme="minorHAnsi" w:hAnsiTheme="minorHAnsi" w:cstheme="minorHAnsi"/>
        </w:rPr>
        <w:t>), jedno místo (dům Taťky a Mamky)</w:t>
      </w:r>
      <w:r w:rsidR="002E5E10">
        <w:rPr>
          <w:rFonts w:asciiTheme="minorHAnsi" w:hAnsiTheme="minorHAnsi" w:cstheme="minorHAnsi"/>
        </w:rPr>
        <w:t>, jeden děj</w:t>
      </w:r>
    </w:p>
    <w:p w14:paraId="2226472B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4B577A2A" w14:textId="56013C7A" w:rsidR="004675B6" w:rsidRPr="00AD62E6" w:rsidRDefault="00177601" w:rsidP="004675B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21E33B4E" w14:textId="77777777" w:rsidR="00AD62E6" w:rsidRDefault="00AD62E6" w:rsidP="00AD62E6">
      <w:pPr>
        <w:pStyle w:val="Odstavecseseznamem"/>
        <w:rPr>
          <w:rStyle w:val="normaltextrun"/>
          <w:rFonts w:ascii="Segoe UI" w:hAnsi="Segoe UI" w:cs="Segoe UI"/>
        </w:rPr>
      </w:pPr>
    </w:p>
    <w:p w14:paraId="2AB79971" w14:textId="75F0E0AD" w:rsidR="00AD62E6" w:rsidRDefault="00566711" w:rsidP="00566711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První j</w:t>
      </w:r>
      <w:r w:rsidR="00AD62E6">
        <w:rPr>
          <w:rFonts w:ascii="Calibri" w:hAnsi="Calibri" w:cs="Calibri"/>
        </w:rPr>
        <w:t>ednání</w:t>
      </w:r>
    </w:p>
    <w:p w14:paraId="5A6F7AD2" w14:textId="77777777" w:rsidR="00566711" w:rsidRDefault="00AD62E6" w:rsidP="00AD62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Dialog mezi</w:t>
      </w:r>
      <w:r w:rsidRPr="00AD62E6">
        <w:rPr>
          <w:rFonts w:ascii="Calibri" w:hAnsi="Calibri" w:cs="Calibri"/>
        </w:rPr>
        <w:t xml:space="preserve"> </w:t>
      </w:r>
      <w:proofErr w:type="spellStart"/>
      <w:r w:rsidRPr="00AD62E6">
        <w:rPr>
          <w:rFonts w:ascii="Calibri" w:hAnsi="Calibri" w:cs="Calibri"/>
        </w:rPr>
        <w:t>Maggie</w:t>
      </w:r>
      <w:proofErr w:type="spellEnd"/>
      <w:r w:rsidRPr="00AD62E6">
        <w:rPr>
          <w:rFonts w:ascii="Calibri" w:hAnsi="Calibri" w:cs="Calibri"/>
        </w:rPr>
        <w:t xml:space="preserve"> a </w:t>
      </w:r>
      <w:proofErr w:type="spellStart"/>
      <w:r w:rsidRPr="00AD62E6">
        <w:rPr>
          <w:rFonts w:ascii="Calibri" w:hAnsi="Calibri" w:cs="Calibri"/>
        </w:rPr>
        <w:t>Brick</w:t>
      </w:r>
      <w:r>
        <w:rPr>
          <w:rFonts w:ascii="Calibri" w:hAnsi="Calibri" w:cs="Calibri"/>
        </w:rPr>
        <w:t>em</w:t>
      </w:r>
      <w:proofErr w:type="spellEnd"/>
      <w:r w:rsidR="00BA7A49">
        <w:rPr>
          <w:rFonts w:ascii="Calibri" w:hAnsi="Calibri" w:cs="Calibri"/>
        </w:rPr>
        <w:t xml:space="preserve"> – většinou mluví </w:t>
      </w:r>
      <w:proofErr w:type="spellStart"/>
      <w:r w:rsidR="00BA7A49">
        <w:rPr>
          <w:rFonts w:ascii="Calibri" w:hAnsi="Calibri" w:cs="Calibri"/>
        </w:rPr>
        <w:t>Maggie</w:t>
      </w:r>
      <w:proofErr w:type="spellEnd"/>
      <w:r w:rsidR="00BA7A49">
        <w:rPr>
          <w:rFonts w:ascii="Calibri" w:hAnsi="Calibri" w:cs="Calibri"/>
        </w:rPr>
        <w:t xml:space="preserve"> – o pěti </w:t>
      </w:r>
      <w:proofErr w:type="spellStart"/>
      <w:r w:rsidR="00BA7A49">
        <w:rPr>
          <w:rFonts w:ascii="Calibri" w:hAnsi="Calibri" w:cs="Calibri"/>
        </w:rPr>
        <w:t>Gooperových</w:t>
      </w:r>
      <w:proofErr w:type="spellEnd"/>
      <w:r w:rsidR="00BA7A49">
        <w:rPr>
          <w:rFonts w:ascii="Calibri" w:hAnsi="Calibri" w:cs="Calibri"/>
        </w:rPr>
        <w:t xml:space="preserve"> dětech (nazývá je </w:t>
      </w:r>
      <w:proofErr w:type="spellStart"/>
      <w:r w:rsidR="00BA7A49">
        <w:rPr>
          <w:rFonts w:ascii="Calibri" w:hAnsi="Calibri" w:cs="Calibri"/>
        </w:rPr>
        <w:t>bezkrké</w:t>
      </w:r>
      <w:proofErr w:type="spellEnd"/>
      <w:r w:rsidR="00BA7A49">
        <w:rPr>
          <w:rFonts w:ascii="Calibri" w:hAnsi="Calibri" w:cs="Calibri"/>
        </w:rPr>
        <w:t xml:space="preserve"> zrůdy, které jí zničily šaty), </w:t>
      </w:r>
      <w:proofErr w:type="spellStart"/>
      <w:r w:rsidR="00BA7A49">
        <w:rPr>
          <w:rFonts w:ascii="Calibri" w:hAnsi="Calibri" w:cs="Calibri"/>
        </w:rPr>
        <w:t>Taťkovo</w:t>
      </w:r>
      <w:proofErr w:type="spellEnd"/>
      <w:r w:rsidR="00BA7A49">
        <w:rPr>
          <w:rFonts w:ascii="Calibri" w:hAnsi="Calibri" w:cs="Calibri"/>
        </w:rPr>
        <w:t xml:space="preserve"> umírání na rakovinu, touha švagrové vyšoupnout </w:t>
      </w:r>
      <w:proofErr w:type="spellStart"/>
      <w:r w:rsidR="00BA7A49">
        <w:rPr>
          <w:rFonts w:ascii="Calibri" w:hAnsi="Calibri" w:cs="Calibri"/>
        </w:rPr>
        <w:t>Bricka</w:t>
      </w:r>
      <w:proofErr w:type="spellEnd"/>
      <w:r w:rsidR="00BA7A49">
        <w:rPr>
          <w:rFonts w:ascii="Calibri" w:hAnsi="Calibri" w:cs="Calibri"/>
        </w:rPr>
        <w:t xml:space="preserve"> ze závěti</w:t>
      </w:r>
      <w:r w:rsidR="00566711">
        <w:rPr>
          <w:rFonts w:ascii="Calibri" w:hAnsi="Calibri" w:cs="Calibri"/>
        </w:rPr>
        <w:t>.</w:t>
      </w:r>
    </w:p>
    <w:p w14:paraId="098B0783" w14:textId="743EFD9D" w:rsidR="00AD62E6" w:rsidRDefault="00566711" w:rsidP="00AD62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Brick</w:t>
      </w:r>
      <w:proofErr w:type="spellEnd"/>
      <w:r>
        <w:rPr>
          <w:rFonts w:ascii="Calibri" w:hAnsi="Calibri" w:cs="Calibri"/>
        </w:rPr>
        <w:t xml:space="preserve"> to pobaveně poslouchá</w:t>
      </w:r>
      <w:r w:rsidR="00AD62E6" w:rsidRPr="00AD62E6">
        <w:rPr>
          <w:rFonts w:ascii="Calibri" w:hAnsi="Calibri" w:cs="Calibri"/>
        </w:rPr>
        <w:t xml:space="preserve"> </w:t>
      </w:r>
    </w:p>
    <w:p w14:paraId="0D6CD7D3" w14:textId="45D97F49" w:rsidR="00566711" w:rsidRDefault="00566711" w:rsidP="00AD62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Střídají se obyčejná a hlubší témata</w:t>
      </w:r>
    </w:p>
    <w:p w14:paraId="1ED0D190" w14:textId="77777777" w:rsidR="00AD62E6" w:rsidRDefault="00AD62E6" w:rsidP="00AD62E6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06FF1C93" w14:textId="77F1883F" w:rsidR="00AD62E6" w:rsidRDefault="007933DA" w:rsidP="007933DA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Druhé j</w:t>
      </w:r>
      <w:r w:rsidR="00AD62E6">
        <w:rPr>
          <w:rFonts w:ascii="Calibri" w:hAnsi="Calibri" w:cs="Calibri"/>
        </w:rPr>
        <w:t>ednání</w:t>
      </w:r>
    </w:p>
    <w:p w14:paraId="27D2421F" w14:textId="20947233" w:rsidR="00566711" w:rsidRDefault="007933DA" w:rsidP="007933DA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Přichází Taťka a ostatní lidé k oslavě jeh 65. narozenin – gratulace, dárky</w:t>
      </w:r>
    </w:p>
    <w:p w14:paraId="3437EF82" w14:textId="1E3AAC0C" w:rsidR="007933DA" w:rsidRDefault="007933DA" w:rsidP="007933DA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Lékaři řekli, že není vážně nemocný – Mamka neustále opěvuje </w:t>
      </w:r>
      <w:proofErr w:type="spellStart"/>
      <w:r>
        <w:rPr>
          <w:rFonts w:ascii="Calibri" w:hAnsi="Calibri" w:cs="Calibri"/>
        </w:rPr>
        <w:t>Taťkovo</w:t>
      </w:r>
      <w:proofErr w:type="spellEnd"/>
      <w:r>
        <w:rPr>
          <w:rFonts w:ascii="Calibri" w:hAnsi="Calibri" w:cs="Calibri"/>
        </w:rPr>
        <w:t xml:space="preserve"> zdraví</w:t>
      </w:r>
    </w:p>
    <w:p w14:paraId="77ED8BB0" w14:textId="7EE65ECC" w:rsidR="007933DA" w:rsidRDefault="007933DA" w:rsidP="007933DA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Taťka mluví s Mamkou – výlev nad jeho životem, který byl plný hnusu a přetvářky, že Mamka touží po moci, ale on je odhodlaný ještě všemu, co vybudoval, velet </w:t>
      </w:r>
    </w:p>
    <w:p w14:paraId="6014989D" w14:textId="10E57E9C" w:rsidR="00AD62E6" w:rsidRDefault="00AD62E6" w:rsidP="00AD62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D62E6">
        <w:rPr>
          <w:rFonts w:ascii="Calibri" w:hAnsi="Calibri" w:cs="Calibri"/>
        </w:rPr>
        <w:t xml:space="preserve">dlouhý dialog </w:t>
      </w:r>
      <w:proofErr w:type="spellStart"/>
      <w:r w:rsidRPr="00AD62E6">
        <w:rPr>
          <w:rFonts w:ascii="Calibri" w:hAnsi="Calibri" w:cs="Calibri"/>
        </w:rPr>
        <w:t>Bricka</w:t>
      </w:r>
      <w:proofErr w:type="spellEnd"/>
      <w:r w:rsidRPr="00AD62E6">
        <w:rPr>
          <w:rFonts w:ascii="Calibri" w:hAnsi="Calibri" w:cs="Calibri"/>
        </w:rPr>
        <w:t xml:space="preserve"> se svým otcem</w:t>
      </w:r>
      <w:r w:rsidR="007933DA">
        <w:rPr>
          <w:rFonts w:ascii="Calibri" w:hAnsi="Calibri" w:cs="Calibri"/>
        </w:rPr>
        <w:t xml:space="preserve"> – člověk má lpět na životě, vyjadřuje se ze svých citů – všechny nesná</w:t>
      </w:r>
      <w:r w:rsidR="00B6457B">
        <w:rPr>
          <w:rFonts w:ascii="Calibri" w:hAnsi="Calibri" w:cs="Calibri"/>
        </w:rPr>
        <w:t xml:space="preserve">ší, ale </w:t>
      </w:r>
      <w:proofErr w:type="spellStart"/>
      <w:r w:rsidR="00B6457B">
        <w:rPr>
          <w:rFonts w:ascii="Calibri" w:hAnsi="Calibri" w:cs="Calibri"/>
        </w:rPr>
        <w:t>Bricka</w:t>
      </w:r>
      <w:proofErr w:type="spellEnd"/>
      <w:r w:rsidR="00B6457B">
        <w:rPr>
          <w:rFonts w:ascii="Calibri" w:hAnsi="Calibri" w:cs="Calibri"/>
        </w:rPr>
        <w:t xml:space="preserve"> miluje, chtěl by mu odkázat majetek; chce vědět, proč </w:t>
      </w:r>
      <w:proofErr w:type="spellStart"/>
      <w:r w:rsidR="00B6457B">
        <w:rPr>
          <w:rFonts w:ascii="Calibri" w:hAnsi="Calibri" w:cs="Calibri"/>
        </w:rPr>
        <w:t>Brick</w:t>
      </w:r>
      <w:proofErr w:type="spellEnd"/>
      <w:r w:rsidR="00B6457B">
        <w:rPr>
          <w:rFonts w:ascii="Calibri" w:hAnsi="Calibri" w:cs="Calibri"/>
        </w:rPr>
        <w:t xml:space="preserve"> pije – probere se ze své neúčasti (vstup autora do dramatu) – kamarádský vztah se </w:t>
      </w:r>
      <w:proofErr w:type="spellStart"/>
      <w:r w:rsidR="00B6457B">
        <w:rPr>
          <w:rFonts w:ascii="Calibri" w:hAnsi="Calibri" w:cs="Calibri"/>
        </w:rPr>
        <w:t>Skipperem</w:t>
      </w:r>
      <w:proofErr w:type="spellEnd"/>
      <w:r w:rsidR="00B6457B">
        <w:rPr>
          <w:rFonts w:ascii="Calibri" w:hAnsi="Calibri" w:cs="Calibri"/>
        </w:rPr>
        <w:t xml:space="preserve">, který si vzal život, proto začal </w:t>
      </w:r>
      <w:proofErr w:type="spellStart"/>
      <w:r w:rsidR="00B6457B">
        <w:rPr>
          <w:rFonts w:ascii="Calibri" w:hAnsi="Calibri" w:cs="Calibri"/>
        </w:rPr>
        <w:t>Brick</w:t>
      </w:r>
      <w:proofErr w:type="spellEnd"/>
      <w:r w:rsidR="00B6457B">
        <w:rPr>
          <w:rFonts w:ascii="Calibri" w:hAnsi="Calibri" w:cs="Calibri"/>
        </w:rPr>
        <w:t xml:space="preserve"> pít – jejich vztah byl čistý a opravdový, proto nenormální, obhajuje, že nebyli párem teploušů (to Taťka smířeně připouštěl), Taťka říká </w:t>
      </w:r>
      <w:proofErr w:type="spellStart"/>
      <w:r w:rsidR="00B6457B">
        <w:rPr>
          <w:rFonts w:ascii="Calibri" w:hAnsi="Calibri" w:cs="Calibri"/>
        </w:rPr>
        <w:t>Brickovi</w:t>
      </w:r>
      <w:proofErr w:type="spellEnd"/>
      <w:r w:rsidR="00B6457B">
        <w:rPr>
          <w:rFonts w:ascii="Calibri" w:hAnsi="Calibri" w:cs="Calibri"/>
        </w:rPr>
        <w:t xml:space="preserve">, že si nedokáže </w:t>
      </w:r>
      <w:r w:rsidR="00F52016">
        <w:rPr>
          <w:rFonts w:ascii="Calibri" w:hAnsi="Calibri" w:cs="Calibri"/>
        </w:rPr>
        <w:t xml:space="preserve">připustit pravdu, to </w:t>
      </w:r>
      <w:proofErr w:type="spellStart"/>
      <w:r w:rsidR="00F52016">
        <w:rPr>
          <w:rFonts w:ascii="Calibri" w:hAnsi="Calibri" w:cs="Calibri"/>
        </w:rPr>
        <w:t>Bricka</w:t>
      </w:r>
      <w:proofErr w:type="spellEnd"/>
      <w:r w:rsidR="00F52016">
        <w:rPr>
          <w:rFonts w:ascii="Calibri" w:hAnsi="Calibri" w:cs="Calibri"/>
        </w:rPr>
        <w:t xml:space="preserve"> vyprovokuje a říká Taťkovi, jak je to skutečně s jeho zdravím (má rakovinu)</w:t>
      </w:r>
    </w:p>
    <w:p w14:paraId="6BFFA46A" w14:textId="77777777" w:rsidR="00AD62E6" w:rsidRDefault="00AD62E6" w:rsidP="00AD62E6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7E55162D" w14:textId="7BD022DD" w:rsidR="00AD62E6" w:rsidRDefault="00F52016" w:rsidP="00F52016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Třetí </w:t>
      </w:r>
      <w:r w:rsidR="00AD62E6">
        <w:rPr>
          <w:rFonts w:ascii="Calibri" w:hAnsi="Calibri" w:cs="Calibri"/>
        </w:rPr>
        <w:t>jednání</w:t>
      </w:r>
    </w:p>
    <w:p w14:paraId="0DA30A26" w14:textId="195AC76B" w:rsidR="00F52016" w:rsidRDefault="00F52016" w:rsidP="00F5201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všichni účastníci oslavy jsou na terase a říkají Mamce, jaký je skutečný zdravotní stav Taťky – rakovina se už nedá léčit</w:t>
      </w:r>
    </w:p>
    <w:p w14:paraId="21331585" w14:textId="40C3D196" w:rsidR="00F52016" w:rsidRDefault="00F52016" w:rsidP="00F5201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Mamka projevuje své city k </w:t>
      </w:r>
      <w:proofErr w:type="spellStart"/>
      <w:r>
        <w:rPr>
          <w:rFonts w:ascii="Calibri" w:hAnsi="Calibri" w:cs="Calibri"/>
        </w:rPr>
        <w:t>Brickovi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Maggie</w:t>
      </w:r>
      <w:proofErr w:type="spellEnd"/>
      <w:r>
        <w:rPr>
          <w:rFonts w:ascii="Calibri" w:hAnsi="Calibri" w:cs="Calibri"/>
        </w:rPr>
        <w:t xml:space="preserve"> jí je líto a sděluje, že je těhotná, Mamka je nadšená a běží to říct Taťkovi</w:t>
      </w:r>
    </w:p>
    <w:p w14:paraId="0E455922" w14:textId="66D22CAA" w:rsidR="00F52016" w:rsidRDefault="00F52016" w:rsidP="00F5201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Maggie</w:t>
      </w:r>
      <w:proofErr w:type="spellEnd"/>
      <w:r>
        <w:rPr>
          <w:rFonts w:ascii="Calibri" w:hAnsi="Calibri" w:cs="Calibri"/>
        </w:rPr>
        <w:t xml:space="preserve"> chce těhotenství proměnit v realitu</w:t>
      </w:r>
    </w:p>
    <w:p w14:paraId="2566F1D5" w14:textId="5E93DF53" w:rsidR="00AD62E6" w:rsidRDefault="00AD62E6" w:rsidP="00AD62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D62E6">
        <w:rPr>
          <w:rFonts w:ascii="Calibri" w:hAnsi="Calibri" w:cs="Calibri"/>
        </w:rPr>
        <w:t>spor</w:t>
      </w:r>
      <w:r>
        <w:rPr>
          <w:rFonts w:ascii="Calibri" w:hAnsi="Calibri" w:cs="Calibri"/>
        </w:rPr>
        <w:t>y</w:t>
      </w:r>
      <w:r w:rsidRPr="00AD62E6">
        <w:rPr>
          <w:rFonts w:ascii="Calibri" w:hAnsi="Calibri" w:cs="Calibri"/>
        </w:rPr>
        <w:t xml:space="preserve"> o majetek</w:t>
      </w:r>
    </w:p>
    <w:p w14:paraId="63D3BBE1" w14:textId="64B710F9" w:rsidR="00F52016" w:rsidRPr="00AD62E6" w:rsidRDefault="00F52016" w:rsidP="00AD62E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Maggie</w:t>
      </w:r>
      <w:proofErr w:type="spellEnd"/>
      <w:r>
        <w:rPr>
          <w:rFonts w:ascii="Calibri" w:hAnsi="Calibri" w:cs="Calibri"/>
        </w:rPr>
        <w:t xml:space="preserve"> tvrdí </w:t>
      </w:r>
      <w:proofErr w:type="spellStart"/>
      <w:r>
        <w:rPr>
          <w:rFonts w:ascii="Calibri" w:hAnsi="Calibri" w:cs="Calibri"/>
        </w:rPr>
        <w:t>Brickovi</w:t>
      </w:r>
      <w:proofErr w:type="spellEnd"/>
      <w:r>
        <w:rPr>
          <w:rFonts w:ascii="Calibri" w:hAnsi="Calibri" w:cs="Calibri"/>
        </w:rPr>
        <w:t>, že ho miluje; jeho závěrečná slova: Největší legrace na tom je, že je to možná nakonec pravda.</w:t>
      </w:r>
    </w:p>
    <w:p w14:paraId="4C362416" w14:textId="77777777" w:rsidR="004675B6" w:rsidRPr="004675B6" w:rsidRDefault="004675B6" w:rsidP="004675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4208ABCE" w14:textId="77777777" w:rsidR="004675B6" w:rsidRPr="00541918" w:rsidRDefault="004675B6" w:rsidP="004675B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2BF8D9E8" w14:textId="0393241C" w:rsidR="00B1023A" w:rsidRPr="002E5E10" w:rsidRDefault="00957949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</w:p>
    <w:p w14:paraId="4B046B3F" w14:textId="77777777" w:rsidR="002E5E10" w:rsidRPr="002E5E10" w:rsidRDefault="002E5E10" w:rsidP="00AD62E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4E5282E2" w14:textId="3779A6E3" w:rsidR="002E5E10" w:rsidRP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 w:rsidRPr="002E5E10">
        <w:rPr>
          <w:rFonts w:ascii="Calibri" w:hAnsi="Calibri" w:cs="Calibri"/>
        </w:rPr>
        <w:t>Brick</w:t>
      </w:r>
      <w:proofErr w:type="spellEnd"/>
      <w:r w:rsidRPr="002E5E10">
        <w:rPr>
          <w:rFonts w:ascii="Calibri" w:hAnsi="Calibri" w:cs="Calibri"/>
        </w:rPr>
        <w:t xml:space="preserve"> – bývalým úspěšným fotbalistou, pak fotbalovým reportérem, zdrcen smrtí kamaráda </w:t>
      </w:r>
      <w:proofErr w:type="spellStart"/>
      <w:r w:rsidRPr="002E5E10">
        <w:rPr>
          <w:rFonts w:ascii="Calibri" w:hAnsi="Calibri" w:cs="Calibri"/>
        </w:rPr>
        <w:t>Skippera</w:t>
      </w:r>
      <w:proofErr w:type="spellEnd"/>
      <w:r w:rsidRPr="002E5E10">
        <w:rPr>
          <w:rFonts w:ascii="Calibri" w:hAnsi="Calibri" w:cs="Calibri"/>
        </w:rPr>
        <w:t>, postrádá smysl života a útěchu hledá v</w:t>
      </w:r>
      <w:r w:rsidR="00566711">
        <w:rPr>
          <w:rFonts w:ascii="Calibri" w:hAnsi="Calibri" w:cs="Calibri"/>
        </w:rPr>
        <w:t> </w:t>
      </w:r>
      <w:r w:rsidRPr="002E5E10">
        <w:rPr>
          <w:rFonts w:ascii="Calibri" w:hAnsi="Calibri" w:cs="Calibri"/>
        </w:rPr>
        <w:t>alkoholu</w:t>
      </w:r>
      <w:r w:rsidR="00566711">
        <w:rPr>
          <w:rFonts w:ascii="Calibri" w:hAnsi="Calibri" w:cs="Calibri"/>
        </w:rPr>
        <w:t>; ve hře má namoženou nohu, potřebuje berle k pohybu</w:t>
      </w:r>
    </w:p>
    <w:p w14:paraId="4E73EEB8" w14:textId="12EA443C" w:rsidR="002E5E10" w:rsidRP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 w:rsidRPr="002E5E10">
        <w:rPr>
          <w:rFonts w:ascii="Calibri" w:hAnsi="Calibri" w:cs="Calibri"/>
        </w:rPr>
        <w:t>Maggie</w:t>
      </w:r>
      <w:proofErr w:type="spellEnd"/>
      <w:r w:rsidRPr="002E5E10">
        <w:rPr>
          <w:rFonts w:ascii="Calibri" w:hAnsi="Calibri" w:cs="Calibri"/>
        </w:rPr>
        <w:t xml:space="preserve"> – manželka </w:t>
      </w:r>
      <w:proofErr w:type="spellStart"/>
      <w:r w:rsidRPr="002E5E10">
        <w:rPr>
          <w:rFonts w:ascii="Calibri" w:hAnsi="Calibri" w:cs="Calibri"/>
        </w:rPr>
        <w:t>Bricka</w:t>
      </w:r>
      <w:proofErr w:type="spellEnd"/>
      <w:r w:rsidRPr="002E5E10">
        <w:rPr>
          <w:rFonts w:ascii="Calibri" w:hAnsi="Calibri" w:cs="Calibri"/>
        </w:rPr>
        <w:t xml:space="preserve">, postava jižanské ženy, </w:t>
      </w:r>
      <w:r>
        <w:rPr>
          <w:rFonts w:ascii="Calibri" w:hAnsi="Calibri" w:cs="Calibri"/>
        </w:rPr>
        <w:t xml:space="preserve">miluje </w:t>
      </w:r>
      <w:proofErr w:type="spellStart"/>
      <w:proofErr w:type="gramStart"/>
      <w:r>
        <w:rPr>
          <w:rFonts w:ascii="Calibri" w:hAnsi="Calibri" w:cs="Calibri"/>
        </w:rPr>
        <w:t>Bricka</w:t>
      </w:r>
      <w:proofErr w:type="spellEnd"/>
      <w:r>
        <w:rPr>
          <w:rFonts w:ascii="Calibri" w:hAnsi="Calibri" w:cs="Calibri"/>
        </w:rPr>
        <w:t>?,</w:t>
      </w:r>
      <w:proofErr w:type="gramEnd"/>
      <w:r>
        <w:rPr>
          <w:rFonts w:ascii="Calibri" w:hAnsi="Calibri" w:cs="Calibri"/>
        </w:rPr>
        <w:t xml:space="preserve"> chtěla by s ním mít </w:t>
      </w:r>
      <w:r w:rsidRPr="002E5E10">
        <w:rPr>
          <w:rFonts w:ascii="Calibri" w:hAnsi="Calibri" w:cs="Calibri"/>
        </w:rPr>
        <w:t>dítě</w:t>
      </w:r>
      <w:r>
        <w:rPr>
          <w:rFonts w:ascii="Calibri" w:hAnsi="Calibri" w:cs="Calibri"/>
        </w:rPr>
        <w:t xml:space="preserve"> (je to jen její sen)</w:t>
      </w:r>
      <w:r w:rsidRPr="002E5E10">
        <w:rPr>
          <w:rFonts w:ascii="Calibri" w:hAnsi="Calibri" w:cs="Calibri"/>
        </w:rPr>
        <w:t>, trpí v despotickém prostředí</w:t>
      </w:r>
      <w:r w:rsidR="00566711">
        <w:rPr>
          <w:rFonts w:ascii="Calibri" w:hAnsi="Calibri" w:cs="Calibri"/>
        </w:rPr>
        <w:t>, je svým chováním přirovnávaná ke kočce</w:t>
      </w:r>
    </w:p>
    <w:p w14:paraId="5099E1C8" w14:textId="24271DEC" w:rsidR="002E5E10" w:rsidRP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 w:rsidRPr="002E5E10">
        <w:rPr>
          <w:rFonts w:ascii="Calibri" w:hAnsi="Calibri" w:cs="Calibri"/>
        </w:rPr>
        <w:t>Copper</w:t>
      </w:r>
      <w:proofErr w:type="spellEnd"/>
      <w:r w:rsidRPr="002E5E10">
        <w:rPr>
          <w:rFonts w:ascii="Calibri" w:hAnsi="Calibri" w:cs="Calibri"/>
        </w:rPr>
        <w:t xml:space="preserve"> – bratr </w:t>
      </w:r>
      <w:proofErr w:type="spellStart"/>
      <w:r w:rsidRPr="002E5E10">
        <w:rPr>
          <w:rFonts w:ascii="Calibri" w:hAnsi="Calibri" w:cs="Calibri"/>
        </w:rPr>
        <w:t>Bricka</w:t>
      </w:r>
      <w:proofErr w:type="spellEnd"/>
      <w:r w:rsidRPr="002E5E10">
        <w:rPr>
          <w:rFonts w:ascii="Calibri" w:hAnsi="Calibri" w:cs="Calibri"/>
        </w:rPr>
        <w:t>, úspěšný advokát</w:t>
      </w:r>
      <w:r>
        <w:rPr>
          <w:rFonts w:ascii="Calibri" w:hAnsi="Calibri" w:cs="Calibri"/>
        </w:rPr>
        <w:t>, zajímá se o dědictví po otci</w:t>
      </w:r>
    </w:p>
    <w:p w14:paraId="3A77A6CC" w14:textId="6EBC3172" w:rsidR="002E5E10" w:rsidRP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 w:rsidRPr="002E5E10">
        <w:rPr>
          <w:rFonts w:ascii="Calibri" w:hAnsi="Calibri" w:cs="Calibri"/>
        </w:rPr>
        <w:t>Mae</w:t>
      </w:r>
      <w:proofErr w:type="spellEnd"/>
      <w:r w:rsidRPr="002E5E10">
        <w:rPr>
          <w:rFonts w:ascii="Calibri" w:hAnsi="Calibri" w:cs="Calibri"/>
        </w:rPr>
        <w:t xml:space="preserve"> – </w:t>
      </w:r>
      <w:proofErr w:type="spellStart"/>
      <w:r w:rsidRPr="002E5E10">
        <w:rPr>
          <w:rFonts w:ascii="Calibri" w:hAnsi="Calibri" w:cs="Calibri"/>
        </w:rPr>
        <w:t>Copperova</w:t>
      </w:r>
      <w:proofErr w:type="spellEnd"/>
      <w:r w:rsidRPr="002E5E10">
        <w:rPr>
          <w:rFonts w:ascii="Calibri" w:hAnsi="Calibri" w:cs="Calibri"/>
        </w:rPr>
        <w:t xml:space="preserve"> žena, mají spolu pět dětí</w:t>
      </w:r>
      <w:r>
        <w:rPr>
          <w:rFonts w:ascii="Calibri" w:hAnsi="Calibri" w:cs="Calibri"/>
        </w:rPr>
        <w:t xml:space="preserve">, nemá ráda </w:t>
      </w:r>
      <w:proofErr w:type="spellStart"/>
      <w:r>
        <w:rPr>
          <w:rFonts w:ascii="Calibri" w:hAnsi="Calibri" w:cs="Calibri"/>
        </w:rPr>
        <w:t>Maggie</w:t>
      </w:r>
      <w:proofErr w:type="spellEnd"/>
      <w:r>
        <w:rPr>
          <w:rFonts w:ascii="Calibri" w:hAnsi="Calibri" w:cs="Calibri"/>
        </w:rPr>
        <w:t>, považuje se za ideální ženu</w:t>
      </w:r>
    </w:p>
    <w:p w14:paraId="1B46C497" w14:textId="45026AF1" w:rsidR="002E5E10" w:rsidRP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5E10">
        <w:rPr>
          <w:rFonts w:ascii="Calibri" w:hAnsi="Calibri" w:cs="Calibri"/>
        </w:rPr>
        <w:t>Taťka – trochu buran, ale upřímný</w:t>
      </w:r>
      <w:r>
        <w:rPr>
          <w:rFonts w:ascii="Calibri" w:hAnsi="Calibri" w:cs="Calibri"/>
        </w:rPr>
        <w:t>, ponižuje Mamku</w:t>
      </w:r>
    </w:p>
    <w:p w14:paraId="04F09E97" w14:textId="7188F905" w:rsidR="002E5E10" w:rsidRP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5E10">
        <w:rPr>
          <w:rFonts w:ascii="Calibri" w:hAnsi="Calibri" w:cs="Calibri"/>
        </w:rPr>
        <w:t>Mamka – dobromyslná, ale naivní</w:t>
      </w:r>
      <w:r>
        <w:rPr>
          <w:rFonts w:ascii="Calibri" w:hAnsi="Calibri" w:cs="Calibri"/>
        </w:rPr>
        <w:t>, je oddaná Taťkovi</w:t>
      </w:r>
    </w:p>
    <w:p w14:paraId="1E00B025" w14:textId="77777777" w:rsid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5E10">
        <w:rPr>
          <w:rFonts w:ascii="Calibri" w:hAnsi="Calibri" w:cs="Calibri"/>
        </w:rPr>
        <w:t xml:space="preserve">Pan </w:t>
      </w:r>
      <w:proofErr w:type="spellStart"/>
      <w:r w:rsidRPr="002E5E10">
        <w:rPr>
          <w:rFonts w:ascii="Calibri" w:hAnsi="Calibri" w:cs="Calibri"/>
        </w:rPr>
        <w:t>Tooker</w:t>
      </w:r>
      <w:proofErr w:type="spellEnd"/>
      <w:r w:rsidRPr="002E5E10">
        <w:rPr>
          <w:rFonts w:ascii="Calibri" w:hAnsi="Calibri" w:cs="Calibri"/>
        </w:rPr>
        <w:t xml:space="preserve"> – kněz, důstojný</w:t>
      </w:r>
    </w:p>
    <w:p w14:paraId="69146423" w14:textId="1B723224" w:rsidR="002E5E10" w:rsidRPr="002E5E10" w:rsidRDefault="002E5E10" w:rsidP="00AD62E6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proofErr w:type="spellStart"/>
      <w:r w:rsidRPr="002E5E10">
        <w:rPr>
          <w:rFonts w:ascii="Calibri" w:hAnsi="Calibri" w:cs="Calibri"/>
        </w:rPr>
        <w:t>Baugh</w:t>
      </w:r>
      <w:proofErr w:type="spellEnd"/>
      <w:r w:rsidRPr="002E5E10">
        <w:rPr>
          <w:rFonts w:ascii="Calibri" w:hAnsi="Calibri" w:cs="Calibri"/>
        </w:rPr>
        <w:t xml:space="preserve"> – rodinný lékař</w:t>
      </w:r>
    </w:p>
    <w:p w14:paraId="1239C013" w14:textId="77777777" w:rsidR="00635EDD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1AA2CEF7" w14:textId="29FD3497" w:rsidR="00CD00B2" w:rsidRPr="00AD62E6" w:rsidRDefault="002E5EBE" w:rsidP="00AD62E6">
      <w:pPr>
        <w:pStyle w:val="paragraph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1B672B">
        <w:rPr>
          <w:rFonts w:asciiTheme="minorHAnsi" w:hAnsiTheme="minorHAnsi" w:cstheme="minorHAnsi"/>
        </w:rPr>
        <w:t xml:space="preserve"> </w:t>
      </w:r>
      <w:r w:rsidR="004675B6" w:rsidRPr="004675B6">
        <w:rPr>
          <w:rFonts w:ascii="Calibri" w:hAnsi="Calibri" w:cs="Calibri"/>
        </w:rPr>
        <w:t>dialog</w:t>
      </w:r>
      <w:r w:rsidR="004675B6">
        <w:rPr>
          <w:rFonts w:ascii="Calibri" w:hAnsi="Calibri" w:cs="Calibri"/>
        </w:rPr>
        <w:t>y</w:t>
      </w:r>
      <w:r w:rsidR="004675B6" w:rsidRPr="004675B6">
        <w:rPr>
          <w:rFonts w:ascii="Calibri" w:hAnsi="Calibri" w:cs="Calibri"/>
        </w:rPr>
        <w:t>, hovorové a vulgární výrazy, obrazná pojmenování, dvousmyslné narážky</w:t>
      </w:r>
    </w:p>
    <w:p w14:paraId="3E30888D" w14:textId="77777777" w:rsidR="00CD00B2" w:rsidRPr="00CD00B2" w:rsidRDefault="00CD00B2" w:rsidP="00CD00B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32551605" w14:textId="09CE20DE" w:rsidR="00177601" w:rsidRPr="00957949" w:rsidRDefault="002E5EBE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327F06">
        <w:rPr>
          <w:rStyle w:val="normaltextrun"/>
          <w:rFonts w:ascii="Calibri" w:hAnsi="Calibri" w:cs="Calibri"/>
        </w:rPr>
        <w:t xml:space="preserve"> </w:t>
      </w:r>
      <w:r w:rsidR="004650B0">
        <w:rPr>
          <w:rStyle w:val="normaltextrun"/>
          <w:rFonts w:ascii="Calibri" w:hAnsi="Calibri" w:cs="Calibri"/>
        </w:rPr>
        <w:t>hra o 3 jednáních</w:t>
      </w:r>
      <w:r w:rsidR="00D12304">
        <w:rPr>
          <w:rStyle w:val="normaltextrun"/>
          <w:rFonts w:ascii="Calibri" w:hAnsi="Calibri" w:cs="Calibri"/>
        </w:rPr>
        <w:t>, autor vstoupí do děje mezi dialogy s poznámkou, že hra neřeší problémy jediného člověka, ale celé společnosti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02D5D31C" w14:textId="6F1CFAB0" w:rsidR="00A613B5" w:rsidRDefault="002E5EBE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FD6D96">
        <w:rPr>
          <w:rStyle w:val="normaltextrun"/>
          <w:rFonts w:ascii="Calibri" w:hAnsi="Calibri" w:cs="Calibri"/>
          <w:b/>
          <w:bCs/>
        </w:rPr>
        <w:t>způsob vypravování</w:t>
      </w:r>
      <w:r w:rsidRPr="00FD6D96">
        <w:rPr>
          <w:rStyle w:val="eop"/>
          <w:rFonts w:ascii="Calibri" w:hAnsi="Calibri" w:cs="Calibri"/>
        </w:rPr>
        <w:t> </w:t>
      </w:r>
      <w:r w:rsidR="00A613B5">
        <w:rPr>
          <w:rStyle w:val="eop"/>
          <w:rFonts w:ascii="Calibri" w:hAnsi="Calibri" w:cs="Calibri"/>
        </w:rPr>
        <w:t>–</w:t>
      </w:r>
      <w:r w:rsidR="00DB55EE">
        <w:rPr>
          <w:rStyle w:val="eop"/>
          <w:rFonts w:ascii="Calibri" w:hAnsi="Calibri" w:cs="Calibri"/>
        </w:rPr>
        <w:t xml:space="preserve"> </w:t>
      </w:r>
      <w:r w:rsidR="00DB55EE" w:rsidRPr="00CD00B2">
        <w:rPr>
          <w:rFonts w:asciiTheme="minorHAnsi" w:hAnsiTheme="minorHAnsi" w:cstheme="minorHAnsi"/>
        </w:rPr>
        <w:t xml:space="preserve">psáno </w:t>
      </w:r>
      <w:r w:rsidR="00DB55EE">
        <w:rPr>
          <w:rFonts w:asciiTheme="minorHAnsi" w:hAnsiTheme="minorHAnsi" w:cstheme="minorHAnsi"/>
        </w:rPr>
        <w:t>CHRONOLOGICKY (děj jde postupně za sebou)</w:t>
      </w:r>
    </w:p>
    <w:p w14:paraId="43438285" w14:textId="77777777" w:rsidR="00A613B5" w:rsidRDefault="00A613B5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60518E95" w14:textId="77777777" w:rsidR="00E31D4D" w:rsidRPr="00A613B5" w:rsidRDefault="00E31D4D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17C21C62" w14:textId="44E6AD30" w:rsidR="00FD6D96" w:rsidRDefault="004650B0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za hru dostal Pulitzerovu cenu</w:t>
      </w:r>
    </w:p>
    <w:p w14:paraId="10F173EF" w14:textId="485838B8" w:rsidR="00D12304" w:rsidRDefault="00D12304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 x zfilmovaná </w:t>
      </w:r>
      <w:r w:rsidR="00CF7D8B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="00CF7D8B">
        <w:rPr>
          <w:rFonts w:ascii="Calibri" w:hAnsi="Calibri" w:cs="Calibri"/>
          <w:sz w:val="22"/>
          <w:szCs w:val="22"/>
        </w:rPr>
        <w:t xml:space="preserve">Elizabeth Taylor, Paul </w:t>
      </w:r>
      <w:proofErr w:type="spellStart"/>
      <w:r w:rsidR="00CF7D8B">
        <w:rPr>
          <w:rFonts w:ascii="Calibri" w:hAnsi="Calibri" w:cs="Calibri"/>
          <w:sz w:val="22"/>
          <w:szCs w:val="22"/>
        </w:rPr>
        <w:t>Newman</w:t>
      </w:r>
      <w:proofErr w:type="spellEnd"/>
    </w:p>
    <w:p w14:paraId="2F7A3F3F" w14:textId="2A1813DA" w:rsidR="00CF7D8B" w:rsidRPr="00AB21D0" w:rsidRDefault="004675B6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</w:t>
      </w:r>
      <w:r w:rsidR="00CF7D8B">
        <w:rPr>
          <w:rFonts w:ascii="Calibri" w:hAnsi="Calibri" w:cs="Calibri"/>
          <w:sz w:val="22"/>
          <w:szCs w:val="22"/>
        </w:rPr>
        <w:t xml:space="preserve"> nás v 60. letech – Divadlo Zdeňka Nejedlého v Ostravě, Divadlo na Vinohradech</w:t>
      </w:r>
    </w:p>
    <w:p w14:paraId="2705EB5F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4B2CAAFC" w14:textId="77777777" w:rsidR="00AE7A1D" w:rsidRDefault="00AE7A1D" w:rsidP="00AE7A1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sectPr w:rsidR="00AE7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E04B9"/>
    <w:multiLevelType w:val="multilevel"/>
    <w:tmpl w:val="B1581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10010"/>
    <w:multiLevelType w:val="multilevel"/>
    <w:tmpl w:val="0F74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5467C"/>
    <w:multiLevelType w:val="hybridMultilevel"/>
    <w:tmpl w:val="9B64C96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0653D"/>
    <w:multiLevelType w:val="hybridMultilevel"/>
    <w:tmpl w:val="FD6E2446"/>
    <w:lvl w:ilvl="0" w:tplc="B74091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DD0981"/>
    <w:multiLevelType w:val="hybridMultilevel"/>
    <w:tmpl w:val="B68C94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72C53"/>
    <w:multiLevelType w:val="multilevel"/>
    <w:tmpl w:val="6472C4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836FAD"/>
    <w:multiLevelType w:val="multilevel"/>
    <w:tmpl w:val="08D4FF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E07A1"/>
    <w:multiLevelType w:val="hybridMultilevel"/>
    <w:tmpl w:val="B2DE8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54F85"/>
    <w:multiLevelType w:val="multilevel"/>
    <w:tmpl w:val="AAA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224C4"/>
    <w:multiLevelType w:val="hybridMultilevel"/>
    <w:tmpl w:val="39BEB1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B1764C"/>
    <w:multiLevelType w:val="hybridMultilevel"/>
    <w:tmpl w:val="31B2FBE0"/>
    <w:lvl w:ilvl="0" w:tplc="D910C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840172"/>
    <w:multiLevelType w:val="hybridMultilevel"/>
    <w:tmpl w:val="8FBA5036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11464"/>
    <w:multiLevelType w:val="multilevel"/>
    <w:tmpl w:val="F72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C6275"/>
    <w:multiLevelType w:val="hybridMultilevel"/>
    <w:tmpl w:val="E878F89C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5A1C54"/>
    <w:multiLevelType w:val="hybridMultilevel"/>
    <w:tmpl w:val="3E42BBA0"/>
    <w:lvl w:ilvl="0" w:tplc="0405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2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355315"/>
    <w:multiLevelType w:val="multilevel"/>
    <w:tmpl w:val="0D5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CE6CE9"/>
    <w:multiLevelType w:val="hybridMultilevel"/>
    <w:tmpl w:val="C7F21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002730"/>
    <w:multiLevelType w:val="hybridMultilevel"/>
    <w:tmpl w:val="1458CB24"/>
    <w:lvl w:ilvl="0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85188384">
      <w:numFmt w:val="bullet"/>
      <w:lvlText w:val="-"/>
      <w:lvlJc w:val="left"/>
      <w:pPr>
        <w:ind w:left="3600" w:hanging="360"/>
      </w:pPr>
      <w:rPr>
        <w:rFonts w:ascii="Calibri" w:eastAsia="Times New Roman" w:hAnsi="Calibri" w:cs="Calibri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9" w15:restartNumberingAfterBreak="0">
    <w:nsid w:val="5315137A"/>
    <w:multiLevelType w:val="hybridMultilevel"/>
    <w:tmpl w:val="D7E4E4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1758E7"/>
    <w:multiLevelType w:val="hybridMultilevel"/>
    <w:tmpl w:val="CA7EF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89B7F6A"/>
    <w:multiLevelType w:val="multilevel"/>
    <w:tmpl w:val="8E4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863BC5"/>
    <w:multiLevelType w:val="multilevel"/>
    <w:tmpl w:val="C7D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96B4F"/>
    <w:multiLevelType w:val="multilevel"/>
    <w:tmpl w:val="09EE56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467CFE"/>
    <w:multiLevelType w:val="hybridMultilevel"/>
    <w:tmpl w:val="050ACC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6E5D31FD"/>
    <w:multiLevelType w:val="hybridMultilevel"/>
    <w:tmpl w:val="E3DCF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566B8"/>
    <w:multiLevelType w:val="hybridMultilevel"/>
    <w:tmpl w:val="E1949146"/>
    <w:lvl w:ilvl="0" w:tplc="67A6D68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0E44CD"/>
    <w:multiLevelType w:val="multilevel"/>
    <w:tmpl w:val="411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54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3C32E3"/>
    <w:multiLevelType w:val="multilevel"/>
    <w:tmpl w:val="CE6ED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09509">
    <w:abstractNumId w:val="9"/>
  </w:num>
  <w:num w:numId="2" w16cid:durableId="977103825">
    <w:abstractNumId w:val="16"/>
  </w:num>
  <w:num w:numId="3" w16cid:durableId="1432629946">
    <w:abstractNumId w:val="24"/>
  </w:num>
  <w:num w:numId="4" w16cid:durableId="1032925343">
    <w:abstractNumId w:val="33"/>
  </w:num>
  <w:num w:numId="5" w16cid:durableId="621425037">
    <w:abstractNumId w:val="30"/>
  </w:num>
  <w:num w:numId="6" w16cid:durableId="788623075">
    <w:abstractNumId w:val="35"/>
  </w:num>
  <w:num w:numId="7" w16cid:durableId="1820922166">
    <w:abstractNumId w:val="12"/>
  </w:num>
  <w:num w:numId="8" w16cid:durableId="1322154854">
    <w:abstractNumId w:val="29"/>
  </w:num>
  <w:num w:numId="9" w16cid:durableId="2147241284">
    <w:abstractNumId w:val="52"/>
  </w:num>
  <w:num w:numId="10" w16cid:durableId="740055297">
    <w:abstractNumId w:val="32"/>
  </w:num>
  <w:num w:numId="11" w16cid:durableId="1613592293">
    <w:abstractNumId w:val="23"/>
  </w:num>
  <w:num w:numId="12" w16cid:durableId="1581021417">
    <w:abstractNumId w:val="27"/>
  </w:num>
  <w:num w:numId="13" w16cid:durableId="531116171">
    <w:abstractNumId w:val="0"/>
  </w:num>
  <w:num w:numId="14" w16cid:durableId="64106602">
    <w:abstractNumId w:val="53"/>
  </w:num>
  <w:num w:numId="15" w16cid:durableId="246041374">
    <w:abstractNumId w:val="54"/>
  </w:num>
  <w:num w:numId="16" w16cid:durableId="504593742">
    <w:abstractNumId w:val="13"/>
  </w:num>
  <w:num w:numId="17" w16cid:durableId="374694893">
    <w:abstractNumId w:val="1"/>
  </w:num>
  <w:num w:numId="18" w16cid:durableId="1595941287">
    <w:abstractNumId w:val="15"/>
  </w:num>
  <w:num w:numId="19" w16cid:durableId="811629876">
    <w:abstractNumId w:val="20"/>
  </w:num>
  <w:num w:numId="20" w16cid:durableId="1924216192">
    <w:abstractNumId w:val="46"/>
  </w:num>
  <w:num w:numId="21" w16cid:durableId="201864833">
    <w:abstractNumId w:val="55"/>
  </w:num>
  <w:num w:numId="22" w16cid:durableId="1920212771">
    <w:abstractNumId w:val="45"/>
  </w:num>
  <w:num w:numId="23" w16cid:durableId="1578244981">
    <w:abstractNumId w:val="41"/>
  </w:num>
  <w:num w:numId="24" w16cid:durableId="774179039">
    <w:abstractNumId w:val="48"/>
  </w:num>
  <w:num w:numId="25" w16cid:durableId="1246112793">
    <w:abstractNumId w:val="21"/>
  </w:num>
  <w:num w:numId="26" w16cid:durableId="890579403">
    <w:abstractNumId w:val="11"/>
  </w:num>
  <w:num w:numId="27" w16cid:durableId="248123497">
    <w:abstractNumId w:val="5"/>
  </w:num>
  <w:num w:numId="28" w16cid:durableId="91055588">
    <w:abstractNumId w:val="38"/>
  </w:num>
  <w:num w:numId="29" w16cid:durableId="1113405429">
    <w:abstractNumId w:val="10"/>
  </w:num>
  <w:num w:numId="30" w16cid:durableId="288516606">
    <w:abstractNumId w:val="42"/>
  </w:num>
  <w:num w:numId="31" w16cid:durableId="767507113">
    <w:abstractNumId w:val="17"/>
  </w:num>
  <w:num w:numId="32" w16cid:durableId="1887715020">
    <w:abstractNumId w:val="47"/>
  </w:num>
  <w:num w:numId="33" w16cid:durableId="172454475">
    <w:abstractNumId w:val="28"/>
  </w:num>
  <w:num w:numId="34" w16cid:durableId="544680954">
    <w:abstractNumId w:val="39"/>
  </w:num>
  <w:num w:numId="35" w16cid:durableId="1435590946">
    <w:abstractNumId w:val="7"/>
  </w:num>
  <w:num w:numId="36" w16cid:durableId="686711403">
    <w:abstractNumId w:val="49"/>
  </w:num>
  <w:num w:numId="37" w16cid:durableId="1634478682">
    <w:abstractNumId w:val="31"/>
  </w:num>
  <w:num w:numId="38" w16cid:durableId="952175760">
    <w:abstractNumId w:val="19"/>
  </w:num>
  <w:num w:numId="39" w16cid:durableId="1648170055">
    <w:abstractNumId w:val="4"/>
  </w:num>
  <w:num w:numId="40" w16cid:durableId="1016153968">
    <w:abstractNumId w:val="6"/>
  </w:num>
  <w:num w:numId="41" w16cid:durableId="388306420">
    <w:abstractNumId w:val="22"/>
  </w:num>
  <w:num w:numId="42" w16cid:durableId="1890728833">
    <w:abstractNumId w:val="3"/>
  </w:num>
  <w:num w:numId="43" w16cid:durableId="1070888307">
    <w:abstractNumId w:val="8"/>
  </w:num>
  <w:num w:numId="44" w16cid:durableId="1421826454">
    <w:abstractNumId w:val="2"/>
  </w:num>
  <w:num w:numId="45" w16cid:durableId="1368676977">
    <w:abstractNumId w:val="14"/>
  </w:num>
  <w:num w:numId="46" w16cid:durableId="294147119">
    <w:abstractNumId w:val="56"/>
  </w:num>
  <w:num w:numId="47" w16cid:durableId="1254433520">
    <w:abstractNumId w:val="44"/>
  </w:num>
  <w:num w:numId="48" w16cid:durableId="1794134723">
    <w:abstractNumId w:val="36"/>
  </w:num>
  <w:num w:numId="49" w16cid:durableId="1910457520">
    <w:abstractNumId w:val="40"/>
  </w:num>
  <w:num w:numId="50" w16cid:durableId="1895695248">
    <w:abstractNumId w:val="25"/>
  </w:num>
  <w:num w:numId="51" w16cid:durableId="1461923758">
    <w:abstractNumId w:val="34"/>
  </w:num>
  <w:num w:numId="52" w16cid:durableId="327515657">
    <w:abstractNumId w:val="43"/>
  </w:num>
  <w:num w:numId="53" w16cid:durableId="1207642886">
    <w:abstractNumId w:val="51"/>
  </w:num>
  <w:num w:numId="54" w16cid:durableId="761876042">
    <w:abstractNumId w:val="18"/>
  </w:num>
  <w:num w:numId="55" w16cid:durableId="2044861304">
    <w:abstractNumId w:val="50"/>
  </w:num>
  <w:num w:numId="56" w16cid:durableId="1082525200">
    <w:abstractNumId w:val="37"/>
  </w:num>
  <w:num w:numId="57" w16cid:durableId="6425433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C011B"/>
    <w:rsid w:val="000C101C"/>
    <w:rsid w:val="001255E6"/>
    <w:rsid w:val="00177601"/>
    <w:rsid w:val="001B672B"/>
    <w:rsid w:val="00245E64"/>
    <w:rsid w:val="002562A1"/>
    <w:rsid w:val="002802D6"/>
    <w:rsid w:val="00284B74"/>
    <w:rsid w:val="002E5E10"/>
    <w:rsid w:val="002E5EBE"/>
    <w:rsid w:val="002E6176"/>
    <w:rsid w:val="00313746"/>
    <w:rsid w:val="00327F06"/>
    <w:rsid w:val="003760EF"/>
    <w:rsid w:val="003C33CC"/>
    <w:rsid w:val="003C658C"/>
    <w:rsid w:val="003C7220"/>
    <w:rsid w:val="003E7E63"/>
    <w:rsid w:val="00443221"/>
    <w:rsid w:val="00454F33"/>
    <w:rsid w:val="004579E6"/>
    <w:rsid w:val="00460FAB"/>
    <w:rsid w:val="004650B0"/>
    <w:rsid w:val="004675B6"/>
    <w:rsid w:val="004A5918"/>
    <w:rsid w:val="004D0405"/>
    <w:rsid w:val="005105CE"/>
    <w:rsid w:val="00527070"/>
    <w:rsid w:val="00541918"/>
    <w:rsid w:val="00552759"/>
    <w:rsid w:val="0056322C"/>
    <w:rsid w:val="00566711"/>
    <w:rsid w:val="005B3301"/>
    <w:rsid w:val="00601673"/>
    <w:rsid w:val="006069CE"/>
    <w:rsid w:val="00622829"/>
    <w:rsid w:val="00635EDD"/>
    <w:rsid w:val="00692E0F"/>
    <w:rsid w:val="00694942"/>
    <w:rsid w:val="00697A2E"/>
    <w:rsid w:val="006B1C90"/>
    <w:rsid w:val="006D2E6E"/>
    <w:rsid w:val="00724041"/>
    <w:rsid w:val="007373E7"/>
    <w:rsid w:val="00786D6A"/>
    <w:rsid w:val="007933DA"/>
    <w:rsid w:val="007C021F"/>
    <w:rsid w:val="00807988"/>
    <w:rsid w:val="008241C7"/>
    <w:rsid w:val="008576E9"/>
    <w:rsid w:val="00861F02"/>
    <w:rsid w:val="0088087C"/>
    <w:rsid w:val="008A3CB5"/>
    <w:rsid w:val="008F1215"/>
    <w:rsid w:val="009341A7"/>
    <w:rsid w:val="0094379B"/>
    <w:rsid w:val="00952F51"/>
    <w:rsid w:val="00957949"/>
    <w:rsid w:val="009A55E4"/>
    <w:rsid w:val="009D56F9"/>
    <w:rsid w:val="00A219CC"/>
    <w:rsid w:val="00A40D8D"/>
    <w:rsid w:val="00A47E7C"/>
    <w:rsid w:val="00A613B5"/>
    <w:rsid w:val="00A74540"/>
    <w:rsid w:val="00AB21D0"/>
    <w:rsid w:val="00AD62E6"/>
    <w:rsid w:val="00AE6A86"/>
    <w:rsid w:val="00AE7A1D"/>
    <w:rsid w:val="00B1023A"/>
    <w:rsid w:val="00B2570E"/>
    <w:rsid w:val="00B6457B"/>
    <w:rsid w:val="00B83774"/>
    <w:rsid w:val="00BA7A49"/>
    <w:rsid w:val="00C04C2A"/>
    <w:rsid w:val="00C35EDA"/>
    <w:rsid w:val="00C41D78"/>
    <w:rsid w:val="00C73006"/>
    <w:rsid w:val="00C73CE9"/>
    <w:rsid w:val="00CA0306"/>
    <w:rsid w:val="00CA20B2"/>
    <w:rsid w:val="00CB642B"/>
    <w:rsid w:val="00CD00B2"/>
    <w:rsid w:val="00CD2B76"/>
    <w:rsid w:val="00CF7D8B"/>
    <w:rsid w:val="00D12304"/>
    <w:rsid w:val="00D303A9"/>
    <w:rsid w:val="00DB5230"/>
    <w:rsid w:val="00DB55EE"/>
    <w:rsid w:val="00E21992"/>
    <w:rsid w:val="00E31D4D"/>
    <w:rsid w:val="00E74C06"/>
    <w:rsid w:val="00EA4E91"/>
    <w:rsid w:val="00EB0071"/>
    <w:rsid w:val="00EB62FA"/>
    <w:rsid w:val="00ED7C72"/>
    <w:rsid w:val="00F14435"/>
    <w:rsid w:val="00F3382F"/>
    <w:rsid w:val="00F52016"/>
    <w:rsid w:val="00F8394C"/>
    <w:rsid w:val="00F94EC2"/>
    <w:rsid w:val="00FB5DE7"/>
    <w:rsid w:val="00FC58DF"/>
    <w:rsid w:val="00FD6D96"/>
    <w:rsid w:val="4BDC74FC"/>
    <w:rsid w:val="76FB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D30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6FA385B5C4904AAF2CA6564462C4CE" ma:contentTypeVersion="3" ma:contentTypeDescription="Vytvoří nový dokument" ma:contentTypeScope="" ma:versionID="f654b04b861edca67ec52f86160e3e9b">
  <xsd:schema xmlns:xsd="http://www.w3.org/2001/XMLSchema" xmlns:xs="http://www.w3.org/2001/XMLSchema" xmlns:p="http://schemas.microsoft.com/office/2006/metadata/properties" xmlns:ns2="ed877a70-6cc1-402b-9415-eac28c2ca3e9" targetNamespace="http://schemas.microsoft.com/office/2006/metadata/properties" ma:root="true" ma:fieldsID="09f3ea5b98bb40f3e0feee866076e881" ns2:_="">
    <xsd:import namespace="ed877a70-6cc1-402b-9415-eac28c2ca3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77a70-6cc1-402b-9415-eac28c2ca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98EA6-4193-45EF-B643-E7BFDB8EAF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8C8259-79A9-4E41-9DE3-1C2068BA6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77a70-6cc1-402b-9415-eac28c2ca3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D0F550-CC34-45E4-B96C-C7506A4D3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6D56EFF-1610-42A1-9552-378DD70D3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3</Pages>
  <Words>696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22</cp:revision>
  <dcterms:created xsi:type="dcterms:W3CDTF">2026-01-15T08:26:00Z</dcterms:created>
  <dcterms:modified xsi:type="dcterms:W3CDTF">2026-03-16T21:00:00Z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0x0101002A6FA385B5C4904AAF2CA6564462C4CE</vt:lpwstr>
  </property>
</Properties>
</file>